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6F0A" w:rsidRDefault="00DA4AB7" w:rsidP="004C6F0A">
      <w:pPr>
        <w:pBdr>
          <w:top w:val="single" w:sz="4" w:space="0" w:color="000000"/>
          <w:left w:val="single" w:sz="4" w:space="5" w:color="000000"/>
          <w:right w:val="single" w:sz="4" w:space="4" w:color="000000"/>
        </w:pBdr>
        <w:tabs>
          <w:tab w:val="left" w:pos="3118"/>
        </w:tabs>
        <w:jc w:val="both"/>
        <w:rPr>
          <w:sz w:val="22"/>
          <w:u w:val="single"/>
        </w:rPr>
      </w:pPr>
      <w:r>
        <w:rPr>
          <w:sz w:val="22"/>
          <w:u w:val="single"/>
        </w:rPr>
        <w:t xml:space="preserve"> </w:t>
      </w:r>
    </w:p>
    <w:p w:rsidR="004C6F0A" w:rsidRDefault="004C6F0A" w:rsidP="004C6F0A">
      <w:pPr>
        <w:pBdr>
          <w:top w:val="single" w:sz="4" w:space="0" w:color="000000"/>
          <w:left w:val="single" w:sz="4" w:space="5" w:color="000000"/>
          <w:right w:val="single" w:sz="4" w:space="4" w:color="000000"/>
        </w:pBdr>
        <w:tabs>
          <w:tab w:val="left" w:pos="3118"/>
        </w:tabs>
        <w:jc w:val="both"/>
        <w:rPr>
          <w:sz w:val="22"/>
          <w:u w:val="single"/>
        </w:rPr>
      </w:pPr>
    </w:p>
    <w:p w:rsidR="004C6F0A" w:rsidRDefault="004C6F0A" w:rsidP="006C0538">
      <w:pPr>
        <w:pStyle w:val="Nagwek2"/>
        <w:widowControl w:val="0"/>
        <w:pBdr>
          <w:top w:val="none" w:sz="0" w:space="0" w:color="auto"/>
          <w:left w:val="single" w:sz="4" w:space="5" w:color="000000"/>
          <w:bottom w:val="none" w:sz="0" w:space="0" w:color="auto"/>
          <w:right w:val="single" w:sz="4" w:space="4" w:color="000000"/>
        </w:pBdr>
        <w:ind w:left="0" w:firstLine="0"/>
        <w:rPr>
          <w:sz w:val="24"/>
        </w:rPr>
      </w:pPr>
      <w:r>
        <w:rPr>
          <w:sz w:val="24"/>
        </w:rPr>
        <w:t>ZESPÓŁ  OPIEKI  ZDROWOTNEJ  W  NYSIE</w:t>
      </w:r>
    </w:p>
    <w:p w:rsidR="004C6F0A" w:rsidRDefault="004C6F0A" w:rsidP="004C6F0A">
      <w:pPr>
        <w:pBdr>
          <w:left w:val="single" w:sz="4" w:space="5" w:color="000000"/>
          <w:right w:val="single" w:sz="4" w:space="4" w:color="000000"/>
        </w:pBdr>
        <w:tabs>
          <w:tab w:val="left" w:pos="3118"/>
        </w:tabs>
        <w:jc w:val="center"/>
        <w:rPr>
          <w:sz w:val="22"/>
        </w:rPr>
      </w:pPr>
      <w:r>
        <w:rPr>
          <w:sz w:val="22"/>
        </w:rPr>
        <w:t xml:space="preserve">ul. Bohaterów Warszawy 34 </w:t>
      </w:r>
    </w:p>
    <w:p w:rsidR="004C6F0A" w:rsidRDefault="004C6F0A" w:rsidP="004C6F0A">
      <w:pPr>
        <w:pBdr>
          <w:left w:val="single" w:sz="4" w:space="5" w:color="000000"/>
          <w:right w:val="single" w:sz="4" w:space="4" w:color="000000"/>
        </w:pBdr>
        <w:tabs>
          <w:tab w:val="left" w:pos="3118"/>
        </w:tabs>
        <w:jc w:val="center"/>
        <w:rPr>
          <w:sz w:val="22"/>
        </w:rPr>
      </w:pPr>
      <w:r>
        <w:rPr>
          <w:sz w:val="22"/>
        </w:rPr>
        <w:t>48 - 300 Nysa</w:t>
      </w:r>
    </w:p>
    <w:p w:rsidR="004C6F0A" w:rsidRDefault="004C6F0A" w:rsidP="004C6F0A">
      <w:pPr>
        <w:pBdr>
          <w:left w:val="single" w:sz="4" w:space="5" w:color="000000"/>
          <w:right w:val="single" w:sz="4" w:space="4" w:color="000000"/>
        </w:pBdr>
        <w:tabs>
          <w:tab w:val="left" w:pos="3118"/>
        </w:tabs>
        <w:jc w:val="both"/>
        <w:rPr>
          <w:sz w:val="22"/>
          <w:u w:val="single"/>
        </w:rPr>
      </w:pPr>
    </w:p>
    <w:p w:rsidR="004C6F0A" w:rsidRDefault="004C6F0A" w:rsidP="004C6F0A">
      <w:pPr>
        <w:pBdr>
          <w:top w:val="single" w:sz="4" w:space="0" w:color="000000"/>
          <w:left w:val="single" w:sz="4" w:space="5" w:color="000000"/>
          <w:bottom w:val="single" w:sz="4" w:space="1" w:color="000000"/>
          <w:right w:val="single" w:sz="4" w:space="4" w:color="000000"/>
        </w:pBdr>
        <w:tabs>
          <w:tab w:val="left" w:pos="3118"/>
        </w:tabs>
        <w:jc w:val="both"/>
        <w:rPr>
          <w:sz w:val="22"/>
        </w:rPr>
      </w:pPr>
      <w:r>
        <w:rPr>
          <w:sz w:val="22"/>
        </w:rPr>
        <w:t xml:space="preserve">    </w:t>
      </w:r>
    </w:p>
    <w:p w:rsidR="004C6F0A" w:rsidRDefault="004C6F0A" w:rsidP="004C6F0A">
      <w:pPr>
        <w:pBdr>
          <w:top w:val="single" w:sz="4" w:space="0" w:color="000000"/>
          <w:left w:val="single" w:sz="4" w:space="5" w:color="000000"/>
          <w:bottom w:val="single" w:sz="4" w:space="1" w:color="000000"/>
          <w:right w:val="single" w:sz="4" w:space="4" w:color="000000"/>
        </w:pBdr>
        <w:tabs>
          <w:tab w:val="left" w:pos="3118"/>
        </w:tabs>
        <w:jc w:val="both"/>
        <w:rPr>
          <w:sz w:val="22"/>
        </w:rPr>
      </w:pPr>
      <w:r>
        <w:rPr>
          <w:sz w:val="22"/>
        </w:rPr>
        <w:t xml:space="preserve">    NIP                        </w:t>
      </w:r>
      <w:r>
        <w:rPr>
          <w:sz w:val="22"/>
        </w:rPr>
        <w:tab/>
        <w:t>753-19-67-997</w:t>
      </w:r>
    </w:p>
    <w:p w:rsidR="004C6F0A" w:rsidRDefault="004C6F0A" w:rsidP="004C6F0A">
      <w:pPr>
        <w:pBdr>
          <w:top w:val="single" w:sz="4" w:space="0" w:color="000000"/>
          <w:left w:val="single" w:sz="4" w:space="5" w:color="000000"/>
          <w:bottom w:val="single" w:sz="4" w:space="1" w:color="000000"/>
          <w:right w:val="single" w:sz="4" w:space="4" w:color="000000"/>
        </w:pBdr>
        <w:tabs>
          <w:tab w:val="left" w:pos="3118"/>
        </w:tabs>
        <w:jc w:val="both"/>
        <w:rPr>
          <w:sz w:val="22"/>
        </w:rPr>
      </w:pPr>
      <w:r>
        <w:rPr>
          <w:sz w:val="22"/>
        </w:rPr>
        <w:t xml:space="preserve">    KONTO                     </w:t>
      </w:r>
      <w:r>
        <w:rPr>
          <w:sz w:val="22"/>
        </w:rPr>
        <w:tab/>
        <w:t>BSK S. A. O/NYSA  11 1050 1490 1000 0022 1293 3135</w:t>
      </w:r>
    </w:p>
    <w:p w:rsidR="004C6F0A" w:rsidRDefault="004C6F0A" w:rsidP="004C6F0A">
      <w:pPr>
        <w:pBdr>
          <w:top w:val="single" w:sz="4" w:space="0" w:color="000000"/>
          <w:left w:val="single" w:sz="4" w:space="5" w:color="000000"/>
          <w:bottom w:val="single" w:sz="4" w:space="1" w:color="000000"/>
          <w:right w:val="single" w:sz="4" w:space="4" w:color="000000"/>
        </w:pBdr>
        <w:tabs>
          <w:tab w:val="left" w:pos="3118"/>
        </w:tabs>
        <w:jc w:val="both"/>
        <w:rPr>
          <w:sz w:val="22"/>
          <w:lang w:val="en-US"/>
        </w:rPr>
      </w:pPr>
      <w:r>
        <w:rPr>
          <w:sz w:val="22"/>
        </w:rPr>
        <w:t xml:space="preserve">    </w:t>
      </w:r>
      <w:r>
        <w:rPr>
          <w:sz w:val="22"/>
          <w:lang w:val="en-US"/>
        </w:rPr>
        <w:t xml:space="preserve">REGON                      </w:t>
      </w:r>
      <w:r>
        <w:rPr>
          <w:sz w:val="22"/>
          <w:lang w:val="en-US"/>
        </w:rPr>
        <w:tab/>
        <w:t xml:space="preserve">000313443   </w:t>
      </w:r>
    </w:p>
    <w:p w:rsidR="004C6F0A" w:rsidRDefault="004C6F0A" w:rsidP="004C6F0A">
      <w:pPr>
        <w:pBdr>
          <w:top w:val="single" w:sz="4" w:space="0" w:color="000000"/>
          <w:left w:val="single" w:sz="4" w:space="5" w:color="000000"/>
          <w:bottom w:val="single" w:sz="4" w:space="1" w:color="000000"/>
          <w:right w:val="single" w:sz="4" w:space="4" w:color="000000"/>
        </w:pBdr>
        <w:tabs>
          <w:tab w:val="left" w:pos="3118"/>
        </w:tabs>
        <w:jc w:val="both"/>
        <w:rPr>
          <w:sz w:val="22"/>
          <w:lang w:val="en-US"/>
        </w:rPr>
      </w:pPr>
      <w:r>
        <w:rPr>
          <w:sz w:val="22"/>
          <w:lang w:val="en-US"/>
        </w:rPr>
        <w:t xml:space="preserve">  </w:t>
      </w:r>
    </w:p>
    <w:tbl>
      <w:tblPr>
        <w:tblW w:w="9923" w:type="dxa"/>
        <w:tblInd w:w="-137" w:type="dxa"/>
        <w:tblLayout w:type="fixed"/>
        <w:tblCellMar>
          <w:left w:w="0" w:type="dxa"/>
          <w:right w:w="0" w:type="dxa"/>
        </w:tblCellMar>
        <w:tblLook w:val="0000"/>
      </w:tblPr>
      <w:tblGrid>
        <w:gridCol w:w="9923"/>
      </w:tblGrid>
      <w:tr w:rsidR="004C6F0A" w:rsidRPr="00712CD4">
        <w:tc>
          <w:tcPr>
            <w:tcW w:w="9923" w:type="dxa"/>
            <w:tcBorders>
              <w:left w:val="single" w:sz="4" w:space="0" w:color="000000"/>
              <w:bottom w:val="single" w:sz="4" w:space="0" w:color="000000"/>
              <w:right w:val="single" w:sz="4" w:space="0" w:color="000000"/>
            </w:tcBorders>
          </w:tcPr>
          <w:p w:rsidR="004C6F0A" w:rsidRDefault="004C6F0A" w:rsidP="00DE3C0B">
            <w:pPr>
              <w:tabs>
                <w:tab w:val="left" w:pos="3118"/>
              </w:tabs>
              <w:snapToGrid w:val="0"/>
              <w:jc w:val="both"/>
              <w:rPr>
                <w:sz w:val="22"/>
                <w:lang w:val="en-US"/>
              </w:rPr>
            </w:pPr>
            <w:r>
              <w:rPr>
                <w:sz w:val="22"/>
                <w:lang w:val="en-US"/>
              </w:rPr>
              <w:t xml:space="preserve">   </w:t>
            </w:r>
          </w:p>
          <w:p w:rsidR="004C6F0A" w:rsidRDefault="004C6F0A" w:rsidP="00DE3C0B">
            <w:pPr>
              <w:tabs>
                <w:tab w:val="left" w:pos="3118"/>
              </w:tabs>
              <w:snapToGrid w:val="0"/>
              <w:jc w:val="both"/>
              <w:rPr>
                <w:sz w:val="22"/>
                <w:lang w:val="en-US"/>
              </w:rPr>
            </w:pPr>
            <w:r>
              <w:rPr>
                <w:sz w:val="22"/>
                <w:lang w:val="en-US"/>
              </w:rPr>
              <w:t xml:space="preserve">     TEL.                                            77 40 87 839</w:t>
            </w:r>
          </w:p>
          <w:p w:rsidR="004C6F0A" w:rsidRDefault="004C6F0A" w:rsidP="00DE3C0B">
            <w:pPr>
              <w:tabs>
                <w:tab w:val="left" w:pos="3118"/>
              </w:tabs>
              <w:jc w:val="both"/>
              <w:rPr>
                <w:sz w:val="22"/>
                <w:lang w:val="en-US"/>
              </w:rPr>
            </w:pPr>
            <w:r>
              <w:rPr>
                <w:sz w:val="22"/>
                <w:lang w:val="en-US"/>
              </w:rPr>
              <w:t xml:space="preserve">     FAKS                                         </w:t>
            </w:r>
            <w:r w:rsidR="00C66BC5">
              <w:rPr>
                <w:sz w:val="22"/>
                <w:lang w:val="en-US"/>
              </w:rPr>
              <w:t xml:space="preserve"> </w:t>
            </w:r>
            <w:r>
              <w:rPr>
                <w:sz w:val="22"/>
                <w:lang w:val="en-US"/>
              </w:rPr>
              <w:t xml:space="preserve"> 77 43 33 038 </w:t>
            </w:r>
          </w:p>
          <w:p w:rsidR="004C6F0A" w:rsidRDefault="004C6F0A" w:rsidP="00DE3C0B">
            <w:pPr>
              <w:tabs>
                <w:tab w:val="left" w:pos="3118"/>
              </w:tabs>
              <w:jc w:val="both"/>
              <w:rPr>
                <w:sz w:val="22"/>
                <w:lang w:val="en-US"/>
              </w:rPr>
            </w:pPr>
            <w:r>
              <w:rPr>
                <w:sz w:val="22"/>
                <w:lang w:val="de-DE"/>
              </w:rPr>
              <w:t xml:space="preserve">     E-MAIL                                   </w:t>
            </w:r>
            <w:r w:rsidR="00C66BC5">
              <w:rPr>
                <w:sz w:val="22"/>
                <w:lang w:val="de-DE"/>
              </w:rPr>
              <w:t xml:space="preserve"> </w:t>
            </w:r>
            <w:r>
              <w:rPr>
                <w:sz w:val="22"/>
                <w:lang w:val="de-DE"/>
              </w:rPr>
              <w:t xml:space="preserve">    </w:t>
            </w:r>
            <w:hyperlink r:id="rId8" w:history="1">
              <w:r w:rsidR="00B52A9D" w:rsidRPr="00526ECB">
                <w:rPr>
                  <w:rStyle w:val="Hipercze"/>
                  <w:sz w:val="22"/>
                  <w:lang w:val="en-US"/>
                </w:rPr>
                <w:t>karczmarzyk@zoznysa.pl</w:t>
              </w:r>
            </w:hyperlink>
            <w:r w:rsidR="00DB3DB7" w:rsidRPr="00DB3DB7">
              <w:rPr>
                <w:sz w:val="22"/>
                <w:lang w:val="en-US"/>
              </w:rPr>
              <w:t xml:space="preserve"> </w:t>
            </w:r>
          </w:p>
          <w:p w:rsidR="004C6F0A" w:rsidRDefault="0024431F" w:rsidP="0015452A">
            <w:pPr>
              <w:tabs>
                <w:tab w:val="left" w:pos="3118"/>
              </w:tabs>
              <w:jc w:val="both"/>
              <w:rPr>
                <w:sz w:val="22"/>
                <w:lang w:val="en-US"/>
              </w:rPr>
            </w:pPr>
            <w:r>
              <w:rPr>
                <w:sz w:val="22"/>
                <w:lang w:val="en-US"/>
              </w:rPr>
              <w:t xml:space="preserve">     WWW                                         </w:t>
            </w:r>
            <w:r w:rsidR="0015452A">
              <w:rPr>
                <w:sz w:val="22"/>
                <w:lang w:val="en-US"/>
              </w:rPr>
              <w:t xml:space="preserve"> </w:t>
            </w:r>
            <w:hyperlink r:id="rId9" w:history="1">
              <w:r w:rsidR="0067463D" w:rsidRPr="00750961">
                <w:rPr>
                  <w:rStyle w:val="Hipercze"/>
                  <w:sz w:val="22"/>
                  <w:lang w:val="en-US"/>
                </w:rPr>
                <w:t>www.zoznysa.pl</w:t>
              </w:r>
            </w:hyperlink>
            <w:r w:rsidR="0067463D">
              <w:rPr>
                <w:sz w:val="22"/>
                <w:lang w:val="en-US"/>
              </w:rPr>
              <w:t xml:space="preserve"> </w:t>
            </w:r>
          </w:p>
          <w:p w:rsidR="0015452A" w:rsidRPr="00712CD4" w:rsidRDefault="0015452A" w:rsidP="0015452A">
            <w:pPr>
              <w:tabs>
                <w:tab w:val="left" w:pos="3118"/>
              </w:tabs>
              <w:jc w:val="both"/>
              <w:rPr>
                <w:lang w:val="en-US"/>
              </w:rPr>
            </w:pPr>
          </w:p>
        </w:tc>
      </w:tr>
    </w:tbl>
    <w:p w:rsidR="004C6F0A" w:rsidRDefault="004C6F0A" w:rsidP="004C6F0A">
      <w:pPr>
        <w:tabs>
          <w:tab w:val="left" w:pos="3118"/>
        </w:tabs>
        <w:jc w:val="both"/>
        <w:rPr>
          <w:sz w:val="22"/>
          <w:u w:val="single"/>
          <w:lang w:val="de-DE"/>
        </w:rPr>
      </w:pPr>
    </w:p>
    <w:p w:rsidR="00B52A9D" w:rsidRDefault="00B52A9D" w:rsidP="004C6F0A">
      <w:pPr>
        <w:tabs>
          <w:tab w:val="left" w:pos="3118"/>
        </w:tabs>
        <w:jc w:val="both"/>
        <w:rPr>
          <w:sz w:val="22"/>
          <w:u w:val="single"/>
          <w:lang w:val="de-DE"/>
        </w:rPr>
      </w:pPr>
    </w:p>
    <w:p w:rsidR="004C6F0A" w:rsidRDefault="004C6F0A" w:rsidP="004C6F0A">
      <w:pPr>
        <w:pBdr>
          <w:top w:val="single" w:sz="4" w:space="0" w:color="000000"/>
          <w:left w:val="single" w:sz="4" w:space="5" w:color="000000"/>
          <w:right w:val="single" w:sz="4" w:space="0" w:color="000000"/>
        </w:pBdr>
        <w:tabs>
          <w:tab w:val="left" w:pos="3118"/>
        </w:tabs>
        <w:jc w:val="both"/>
        <w:rPr>
          <w:b/>
          <w:sz w:val="22"/>
          <w:lang w:val="de-DE"/>
        </w:rPr>
      </w:pPr>
      <w:r>
        <w:rPr>
          <w:b/>
          <w:sz w:val="22"/>
          <w:lang w:val="de-DE"/>
        </w:rPr>
        <w:t xml:space="preserve">                                    </w:t>
      </w:r>
    </w:p>
    <w:p w:rsidR="004C6F0A" w:rsidRDefault="004C6F0A" w:rsidP="002431F1">
      <w:pPr>
        <w:pStyle w:val="Nagwek2"/>
        <w:widowControl w:val="0"/>
        <w:pBdr>
          <w:top w:val="none" w:sz="0" w:space="0" w:color="auto"/>
          <w:left w:val="single" w:sz="4" w:space="5" w:color="000000"/>
          <w:bottom w:val="none" w:sz="0" w:space="0" w:color="auto"/>
          <w:right w:val="single" w:sz="4" w:space="0" w:color="000000"/>
        </w:pBdr>
        <w:ind w:left="0" w:firstLine="0"/>
        <w:rPr>
          <w:sz w:val="22"/>
        </w:rPr>
      </w:pPr>
      <w:r>
        <w:rPr>
          <w:sz w:val="22"/>
        </w:rPr>
        <w:t>SPECYFIKACJA</w:t>
      </w:r>
      <w:r w:rsidR="002431F1">
        <w:rPr>
          <w:sz w:val="22"/>
        </w:rPr>
        <w:t xml:space="preserve">  </w:t>
      </w:r>
      <w:r>
        <w:rPr>
          <w:sz w:val="22"/>
        </w:rPr>
        <w:t>WARUNKÓW  ZAMÓWIENIA</w:t>
      </w:r>
    </w:p>
    <w:p w:rsidR="004C6F0A" w:rsidRDefault="004C6F0A" w:rsidP="004C6F0A">
      <w:pPr>
        <w:pBdr>
          <w:left w:val="single" w:sz="4" w:space="5" w:color="000000"/>
          <w:right w:val="single" w:sz="4" w:space="0" w:color="000000"/>
        </w:pBdr>
        <w:tabs>
          <w:tab w:val="left" w:pos="3118"/>
        </w:tabs>
        <w:jc w:val="center"/>
        <w:rPr>
          <w:b/>
          <w:sz w:val="22"/>
        </w:rPr>
      </w:pPr>
      <w:r>
        <w:rPr>
          <w:b/>
          <w:sz w:val="22"/>
        </w:rPr>
        <w:t>(SWZ)</w:t>
      </w:r>
    </w:p>
    <w:p w:rsidR="004C6F0A" w:rsidRDefault="004C6F0A" w:rsidP="004C6F0A">
      <w:pPr>
        <w:pBdr>
          <w:left w:val="single" w:sz="4" w:space="5" w:color="000000"/>
          <w:bottom w:val="single" w:sz="4" w:space="0" w:color="000000"/>
          <w:right w:val="single" w:sz="4" w:space="0" w:color="000000"/>
        </w:pBdr>
        <w:tabs>
          <w:tab w:val="left" w:pos="3118"/>
        </w:tabs>
        <w:jc w:val="both"/>
        <w:rPr>
          <w:sz w:val="22"/>
        </w:rPr>
      </w:pPr>
    </w:p>
    <w:p w:rsidR="00673BB7" w:rsidRDefault="004C6F0A" w:rsidP="00B52A9D">
      <w:pPr>
        <w:pBdr>
          <w:left w:val="single" w:sz="4" w:space="5" w:color="000000"/>
          <w:right w:val="single" w:sz="4" w:space="0" w:color="000000"/>
        </w:pBdr>
        <w:tabs>
          <w:tab w:val="left" w:pos="3118"/>
        </w:tabs>
        <w:jc w:val="both"/>
        <w:rPr>
          <w:sz w:val="22"/>
        </w:rPr>
      </w:pPr>
      <w:r>
        <w:rPr>
          <w:sz w:val="22"/>
        </w:rPr>
        <w:t xml:space="preserve"> </w:t>
      </w:r>
    </w:p>
    <w:p w:rsidR="00B52A9D" w:rsidRDefault="00B52A9D" w:rsidP="00B52A9D">
      <w:pPr>
        <w:pBdr>
          <w:left w:val="single" w:sz="4" w:space="5" w:color="000000"/>
          <w:right w:val="single" w:sz="4" w:space="0" w:color="000000"/>
        </w:pBdr>
        <w:tabs>
          <w:tab w:val="left" w:pos="3118"/>
        </w:tabs>
        <w:jc w:val="both"/>
        <w:rPr>
          <w:sz w:val="22"/>
        </w:rPr>
      </w:pPr>
    </w:p>
    <w:p w:rsidR="008D42F9" w:rsidRDefault="008D42F9" w:rsidP="00B52A9D">
      <w:pPr>
        <w:pBdr>
          <w:left w:val="single" w:sz="4" w:space="5" w:color="000000"/>
          <w:right w:val="single" w:sz="4" w:space="0" w:color="000000"/>
        </w:pBdr>
        <w:tabs>
          <w:tab w:val="left" w:pos="3118"/>
        </w:tabs>
        <w:jc w:val="both"/>
        <w:rPr>
          <w:sz w:val="22"/>
        </w:rPr>
      </w:pPr>
    </w:p>
    <w:p w:rsidR="00C4726C" w:rsidRDefault="004C6F0A" w:rsidP="00157DAB">
      <w:pPr>
        <w:pBdr>
          <w:left w:val="single" w:sz="4" w:space="5" w:color="000000"/>
          <w:right w:val="single" w:sz="4" w:space="0" w:color="000000"/>
        </w:pBdr>
        <w:tabs>
          <w:tab w:val="left" w:pos="3118"/>
        </w:tabs>
        <w:rPr>
          <w:b/>
          <w:sz w:val="22"/>
        </w:rPr>
      </w:pPr>
      <w:r>
        <w:rPr>
          <w:sz w:val="22"/>
        </w:rPr>
        <w:t>PRZEDMIOT</w:t>
      </w:r>
      <w:r>
        <w:rPr>
          <w:b/>
          <w:sz w:val="22"/>
        </w:rPr>
        <w:t xml:space="preserve">  </w:t>
      </w:r>
      <w:r>
        <w:rPr>
          <w:sz w:val="22"/>
        </w:rPr>
        <w:t>ZAMÓWIENIA</w:t>
      </w:r>
      <w:r w:rsidR="00D87B36">
        <w:rPr>
          <w:b/>
          <w:sz w:val="22"/>
        </w:rPr>
        <w:t xml:space="preserve">: </w:t>
      </w:r>
      <w:r w:rsidR="008D42F9" w:rsidRPr="008D42F9">
        <w:t>Dostawa koncentratów czyszczących, preparatów do mycia, dezynfekcji  i nabłyszczania, chemii gospodarczej oraz wózków na czystą i brudną bieliznę.</w:t>
      </w:r>
    </w:p>
    <w:p w:rsidR="009B5E80" w:rsidRDefault="009D1395" w:rsidP="00C4726C">
      <w:pPr>
        <w:pBdr>
          <w:left w:val="single" w:sz="4" w:space="5" w:color="000000"/>
          <w:right w:val="single" w:sz="4" w:space="0" w:color="000000"/>
        </w:pBdr>
        <w:tabs>
          <w:tab w:val="left" w:pos="3118"/>
        </w:tabs>
        <w:rPr>
          <w:b/>
          <w:sz w:val="22"/>
        </w:rPr>
      </w:pPr>
      <w:r>
        <w:rPr>
          <w:b/>
          <w:sz w:val="22"/>
        </w:rPr>
        <w:t xml:space="preserve"> </w:t>
      </w:r>
    </w:p>
    <w:p w:rsidR="00B52A9D" w:rsidRDefault="00B52A9D" w:rsidP="00C4726C">
      <w:pPr>
        <w:pBdr>
          <w:left w:val="single" w:sz="4" w:space="5" w:color="000000"/>
          <w:right w:val="single" w:sz="4" w:space="0" w:color="000000"/>
        </w:pBdr>
        <w:tabs>
          <w:tab w:val="left" w:pos="3118"/>
        </w:tabs>
        <w:rPr>
          <w:sz w:val="22"/>
        </w:rPr>
      </w:pPr>
    </w:p>
    <w:p w:rsidR="008D42F9" w:rsidRDefault="008D42F9" w:rsidP="00C4726C">
      <w:pPr>
        <w:pBdr>
          <w:left w:val="single" w:sz="4" w:space="5" w:color="000000"/>
          <w:right w:val="single" w:sz="4" w:space="0" w:color="000000"/>
        </w:pBdr>
        <w:tabs>
          <w:tab w:val="left" w:pos="3118"/>
        </w:tabs>
        <w:rPr>
          <w:sz w:val="22"/>
        </w:rPr>
      </w:pPr>
    </w:p>
    <w:p w:rsidR="004C6F0A" w:rsidRDefault="004C6F0A" w:rsidP="004C6F0A">
      <w:pPr>
        <w:pBdr>
          <w:top w:val="single" w:sz="4" w:space="0" w:color="000000"/>
          <w:left w:val="single" w:sz="4" w:space="5" w:color="000000"/>
          <w:right w:val="single" w:sz="4" w:space="0" w:color="000000"/>
        </w:pBdr>
        <w:tabs>
          <w:tab w:val="left" w:pos="3118"/>
        </w:tabs>
        <w:jc w:val="both"/>
        <w:rPr>
          <w:sz w:val="22"/>
        </w:rPr>
      </w:pPr>
    </w:p>
    <w:p w:rsidR="004C6F0A" w:rsidRDefault="004C6F0A" w:rsidP="004C6F0A">
      <w:pPr>
        <w:pBdr>
          <w:left w:val="single" w:sz="4" w:space="5" w:color="000000"/>
          <w:right w:val="single" w:sz="4" w:space="0" w:color="000000"/>
        </w:pBdr>
        <w:tabs>
          <w:tab w:val="left" w:pos="3118"/>
        </w:tabs>
        <w:jc w:val="both"/>
        <w:rPr>
          <w:sz w:val="22"/>
        </w:rPr>
      </w:pPr>
      <w:r>
        <w:rPr>
          <w:sz w:val="22"/>
        </w:rPr>
        <w:t xml:space="preserve">NUMER                        </w:t>
      </w:r>
      <w:r>
        <w:rPr>
          <w:sz w:val="22"/>
        </w:rPr>
        <w:tab/>
        <w:t>Zamówienie publiczne Nr Z</w:t>
      </w:r>
      <w:r w:rsidR="0030070A">
        <w:rPr>
          <w:sz w:val="22"/>
        </w:rPr>
        <w:t>Z</w:t>
      </w:r>
      <w:r>
        <w:rPr>
          <w:sz w:val="22"/>
        </w:rPr>
        <w:t>P-</w:t>
      </w:r>
      <w:r w:rsidR="0030070A">
        <w:rPr>
          <w:sz w:val="22"/>
        </w:rPr>
        <w:t>344/</w:t>
      </w:r>
      <w:r w:rsidR="00D87B36">
        <w:rPr>
          <w:sz w:val="22"/>
        </w:rPr>
        <w:t>2</w:t>
      </w:r>
      <w:r w:rsidR="002D12C9">
        <w:rPr>
          <w:sz w:val="22"/>
        </w:rPr>
        <w:t>5</w:t>
      </w:r>
      <w:r w:rsidR="0030070A" w:rsidRPr="009E3C8F">
        <w:rPr>
          <w:sz w:val="22"/>
        </w:rPr>
        <w:t>/</w:t>
      </w:r>
      <w:r w:rsidRPr="009E3C8F">
        <w:rPr>
          <w:sz w:val="22"/>
        </w:rPr>
        <w:t>20</w:t>
      </w:r>
      <w:r w:rsidR="00EF5ED5" w:rsidRPr="009E3C8F">
        <w:rPr>
          <w:sz w:val="22"/>
        </w:rPr>
        <w:t>2</w:t>
      </w:r>
      <w:r w:rsidR="002A7E01" w:rsidRPr="009E3C8F">
        <w:rPr>
          <w:sz w:val="22"/>
        </w:rPr>
        <w:t>1</w:t>
      </w:r>
    </w:p>
    <w:p w:rsidR="004C6F0A" w:rsidRDefault="004C6F0A" w:rsidP="004C6F0A">
      <w:pPr>
        <w:pBdr>
          <w:left w:val="single" w:sz="4" w:space="5" w:color="000000"/>
          <w:bottom w:val="single" w:sz="4" w:space="0" w:color="000000"/>
          <w:right w:val="single" w:sz="4" w:space="0" w:color="000000"/>
        </w:pBdr>
        <w:tabs>
          <w:tab w:val="left" w:pos="3118"/>
        </w:tabs>
        <w:jc w:val="both"/>
        <w:rPr>
          <w:sz w:val="22"/>
        </w:rPr>
      </w:pPr>
      <w:r>
        <w:rPr>
          <w:sz w:val="22"/>
        </w:rPr>
        <w:t xml:space="preserve">ZAMÓWIENIA:    </w:t>
      </w:r>
    </w:p>
    <w:p w:rsidR="004C6F0A" w:rsidRDefault="004C6F0A" w:rsidP="004C6F0A">
      <w:pPr>
        <w:pBdr>
          <w:left w:val="single" w:sz="4" w:space="5" w:color="000000"/>
          <w:bottom w:val="single" w:sz="4" w:space="0" w:color="000000"/>
          <w:right w:val="single" w:sz="4" w:space="0" w:color="000000"/>
        </w:pBdr>
        <w:tabs>
          <w:tab w:val="left" w:pos="3118"/>
        </w:tabs>
        <w:jc w:val="both"/>
        <w:rPr>
          <w:sz w:val="22"/>
        </w:rPr>
      </w:pPr>
      <w:r>
        <w:rPr>
          <w:sz w:val="22"/>
        </w:rPr>
        <w:t xml:space="preserve">       </w:t>
      </w:r>
      <w:r>
        <w:rPr>
          <w:sz w:val="22"/>
        </w:rPr>
        <w:tab/>
      </w:r>
      <w:r>
        <w:rPr>
          <w:sz w:val="22"/>
        </w:rPr>
        <w:tab/>
      </w:r>
    </w:p>
    <w:p w:rsidR="004C6F0A" w:rsidRDefault="004C6F0A" w:rsidP="004C6F0A">
      <w:pPr>
        <w:pBdr>
          <w:left w:val="single" w:sz="4" w:space="5" w:color="000000"/>
          <w:right w:val="single" w:sz="4" w:space="0" w:color="000000"/>
        </w:pBdr>
        <w:tabs>
          <w:tab w:val="left" w:pos="3118"/>
        </w:tabs>
        <w:jc w:val="both"/>
        <w:rPr>
          <w:sz w:val="22"/>
        </w:rPr>
      </w:pPr>
    </w:p>
    <w:p w:rsidR="004C6F0A" w:rsidRDefault="004C6F0A" w:rsidP="004C6F0A">
      <w:pPr>
        <w:pBdr>
          <w:left w:val="single" w:sz="4" w:space="5" w:color="000000"/>
          <w:right w:val="single" w:sz="4" w:space="0" w:color="000000"/>
        </w:pBdr>
        <w:tabs>
          <w:tab w:val="left" w:pos="3118"/>
        </w:tabs>
        <w:jc w:val="both"/>
        <w:rPr>
          <w:sz w:val="22"/>
        </w:rPr>
      </w:pPr>
      <w:r>
        <w:rPr>
          <w:sz w:val="22"/>
        </w:rPr>
        <w:t>TRYB UDZIELENIA</w:t>
      </w:r>
    </w:p>
    <w:p w:rsidR="004C6F0A" w:rsidRDefault="004C6F0A" w:rsidP="004C6F0A">
      <w:pPr>
        <w:pBdr>
          <w:left w:val="single" w:sz="4" w:space="5" w:color="000000"/>
          <w:bottom w:val="single" w:sz="4" w:space="0" w:color="000000"/>
          <w:right w:val="single" w:sz="4" w:space="0" w:color="000000"/>
        </w:pBdr>
        <w:tabs>
          <w:tab w:val="left" w:pos="3118"/>
        </w:tabs>
        <w:jc w:val="both"/>
        <w:rPr>
          <w:sz w:val="22"/>
        </w:rPr>
      </w:pPr>
      <w:r>
        <w:rPr>
          <w:sz w:val="22"/>
        </w:rPr>
        <w:t xml:space="preserve">ZAMÓWIENIA: </w:t>
      </w:r>
      <w:r>
        <w:rPr>
          <w:sz w:val="22"/>
        </w:rPr>
        <w:tab/>
      </w:r>
      <w:r w:rsidR="0018190D">
        <w:rPr>
          <w:sz w:val="22"/>
        </w:rPr>
        <w:t>Tryb</w:t>
      </w:r>
      <w:r>
        <w:rPr>
          <w:sz w:val="22"/>
        </w:rPr>
        <w:t xml:space="preserve"> </w:t>
      </w:r>
      <w:r w:rsidR="00717F89">
        <w:rPr>
          <w:sz w:val="22"/>
        </w:rPr>
        <w:t>podstawowy</w:t>
      </w:r>
      <w:r w:rsidR="005C574D" w:rsidRPr="005C574D">
        <w:rPr>
          <w:sz w:val="22"/>
          <w:szCs w:val="22"/>
        </w:rPr>
        <w:t xml:space="preserve"> </w:t>
      </w:r>
    </w:p>
    <w:p w:rsidR="004C6F0A" w:rsidRDefault="004C6F0A" w:rsidP="004C6F0A">
      <w:pPr>
        <w:pBdr>
          <w:left w:val="single" w:sz="4" w:space="5" w:color="000000"/>
          <w:bottom w:val="single" w:sz="4" w:space="0" w:color="000000"/>
          <w:right w:val="single" w:sz="4" w:space="0" w:color="000000"/>
        </w:pBdr>
        <w:tabs>
          <w:tab w:val="left" w:pos="3118"/>
        </w:tabs>
        <w:jc w:val="both"/>
        <w:rPr>
          <w:sz w:val="22"/>
          <w:u w:val="single"/>
        </w:rPr>
      </w:pPr>
    </w:p>
    <w:p w:rsidR="004C6F0A" w:rsidRDefault="004C6F0A" w:rsidP="004C6F0A">
      <w:pPr>
        <w:pBdr>
          <w:left w:val="single" w:sz="4" w:space="5" w:color="000000"/>
          <w:right w:val="single" w:sz="4" w:space="0" w:color="000000"/>
        </w:pBdr>
        <w:tabs>
          <w:tab w:val="left" w:pos="3118"/>
        </w:tabs>
        <w:jc w:val="both"/>
        <w:rPr>
          <w:sz w:val="22"/>
        </w:rPr>
      </w:pPr>
      <w:r>
        <w:rPr>
          <w:sz w:val="22"/>
        </w:rPr>
        <w:t xml:space="preserve"> </w:t>
      </w:r>
    </w:p>
    <w:p w:rsidR="004C6F0A" w:rsidRDefault="004C6F0A" w:rsidP="004C6F0A">
      <w:pPr>
        <w:pBdr>
          <w:left w:val="single" w:sz="4" w:space="5" w:color="000000"/>
          <w:right w:val="single" w:sz="4" w:space="0" w:color="000000"/>
        </w:pBdr>
        <w:tabs>
          <w:tab w:val="left" w:pos="3118"/>
        </w:tabs>
        <w:jc w:val="both"/>
        <w:rPr>
          <w:sz w:val="22"/>
        </w:rPr>
      </w:pPr>
      <w:r>
        <w:rPr>
          <w:sz w:val="22"/>
        </w:rPr>
        <w:t xml:space="preserve">  </w:t>
      </w:r>
    </w:p>
    <w:p w:rsidR="004C6F0A" w:rsidRDefault="004C6F0A" w:rsidP="004C6F0A">
      <w:pPr>
        <w:pStyle w:val="Tekstpodstawowy"/>
        <w:pBdr>
          <w:left w:val="single" w:sz="4" w:space="5" w:color="000000"/>
          <w:right w:val="single" w:sz="4" w:space="0" w:color="000000"/>
        </w:pBdr>
        <w:rPr>
          <w:sz w:val="22"/>
        </w:rPr>
      </w:pPr>
      <w:r>
        <w:rPr>
          <w:sz w:val="22"/>
        </w:rPr>
        <w:t xml:space="preserve">PODSTAWA                               Ustawa z dnia </w:t>
      </w:r>
      <w:r w:rsidR="0098609D">
        <w:rPr>
          <w:sz w:val="22"/>
        </w:rPr>
        <w:t>11 września 2019</w:t>
      </w:r>
      <w:r>
        <w:rPr>
          <w:sz w:val="22"/>
        </w:rPr>
        <w:t>r. Prawo zamówie</w:t>
      </w:r>
      <w:r w:rsidR="00F112FC">
        <w:rPr>
          <w:sz w:val="22"/>
        </w:rPr>
        <w:t>ń</w:t>
      </w:r>
      <w:r>
        <w:rPr>
          <w:sz w:val="22"/>
        </w:rPr>
        <w:t xml:space="preserve">    </w:t>
      </w:r>
    </w:p>
    <w:p w:rsidR="00C36AE9" w:rsidRPr="002A7E01" w:rsidRDefault="004C6F0A" w:rsidP="00C36AE9">
      <w:pPr>
        <w:pStyle w:val="Tekstpodstawowy"/>
        <w:pBdr>
          <w:left w:val="single" w:sz="4" w:space="5" w:color="000000"/>
          <w:right w:val="single" w:sz="4" w:space="0" w:color="000000"/>
        </w:pBdr>
        <w:tabs>
          <w:tab w:val="left" w:pos="0"/>
        </w:tabs>
        <w:rPr>
          <w:sz w:val="22"/>
          <w:szCs w:val="22"/>
        </w:rPr>
      </w:pPr>
      <w:r>
        <w:rPr>
          <w:sz w:val="22"/>
        </w:rPr>
        <w:t xml:space="preserve">PRAWNA:                                  </w:t>
      </w:r>
      <w:r w:rsidRPr="00815350">
        <w:rPr>
          <w:sz w:val="22"/>
        </w:rPr>
        <w:t xml:space="preserve">publicznych </w:t>
      </w:r>
      <w:r w:rsidR="002A7E01" w:rsidRPr="002A7E01">
        <w:rPr>
          <w:sz w:val="22"/>
          <w:szCs w:val="22"/>
        </w:rPr>
        <w:t>(Dz. U. z 2019 r., poz. 2019</w:t>
      </w:r>
      <w:r w:rsidR="002A7E01">
        <w:rPr>
          <w:sz w:val="22"/>
          <w:szCs w:val="22"/>
        </w:rPr>
        <w:t xml:space="preserve"> </w:t>
      </w:r>
      <w:r w:rsidR="002A7E01" w:rsidRPr="002A7E01">
        <w:rPr>
          <w:sz w:val="22"/>
          <w:szCs w:val="22"/>
        </w:rPr>
        <w:t>z</w:t>
      </w:r>
      <w:r w:rsidR="002A7E01">
        <w:rPr>
          <w:sz w:val="22"/>
          <w:szCs w:val="22"/>
        </w:rPr>
        <w:t xml:space="preserve"> późn. zm.</w:t>
      </w:r>
      <w:r w:rsidR="002A7E01" w:rsidRPr="002A7E01">
        <w:rPr>
          <w:sz w:val="22"/>
          <w:szCs w:val="22"/>
        </w:rPr>
        <w:t>)</w:t>
      </w:r>
    </w:p>
    <w:p w:rsidR="004C6F0A" w:rsidRDefault="004C6F0A" w:rsidP="004C6F0A">
      <w:pPr>
        <w:pStyle w:val="Tekstpodstawowy"/>
        <w:pBdr>
          <w:left w:val="single" w:sz="4" w:space="5" w:color="000000"/>
          <w:right w:val="single" w:sz="4" w:space="0" w:color="000000"/>
        </w:pBdr>
        <w:rPr>
          <w:sz w:val="22"/>
        </w:rPr>
      </w:pPr>
    </w:p>
    <w:p w:rsidR="004C6F0A" w:rsidRDefault="004C6F0A" w:rsidP="004C6F0A">
      <w:pPr>
        <w:pBdr>
          <w:left w:val="single" w:sz="4" w:space="5" w:color="000000"/>
          <w:bottom w:val="single" w:sz="4" w:space="0" w:color="000000"/>
          <w:right w:val="single" w:sz="4" w:space="0" w:color="000000"/>
        </w:pBdr>
        <w:tabs>
          <w:tab w:val="left" w:pos="3118"/>
        </w:tabs>
        <w:jc w:val="both"/>
        <w:rPr>
          <w:sz w:val="22"/>
        </w:rPr>
      </w:pPr>
    </w:p>
    <w:p w:rsidR="004C6F0A" w:rsidRDefault="004C6F0A" w:rsidP="004C6F0A">
      <w:pPr>
        <w:pBdr>
          <w:left w:val="single" w:sz="4" w:space="4" w:color="000000"/>
          <w:right w:val="single" w:sz="4" w:space="0" w:color="000000"/>
        </w:pBdr>
        <w:tabs>
          <w:tab w:val="left" w:pos="3118"/>
        </w:tabs>
        <w:jc w:val="both"/>
        <w:rPr>
          <w:sz w:val="22"/>
        </w:rPr>
      </w:pPr>
      <w:r>
        <w:rPr>
          <w:sz w:val="22"/>
        </w:rPr>
        <w:t xml:space="preserve">    </w:t>
      </w:r>
    </w:p>
    <w:p w:rsidR="004C6F0A" w:rsidRPr="0004344E" w:rsidRDefault="004C6F0A" w:rsidP="004C6F0A">
      <w:pPr>
        <w:pBdr>
          <w:left w:val="single" w:sz="4" w:space="4" w:color="000000"/>
          <w:bottom w:val="single" w:sz="4" w:space="3" w:color="000000"/>
          <w:right w:val="single" w:sz="4" w:space="0" w:color="000000"/>
        </w:pBdr>
        <w:tabs>
          <w:tab w:val="left" w:pos="3118"/>
        </w:tabs>
        <w:jc w:val="both"/>
        <w:rPr>
          <w:sz w:val="22"/>
        </w:rPr>
      </w:pPr>
      <w:r>
        <w:rPr>
          <w:sz w:val="22"/>
        </w:rPr>
        <w:t xml:space="preserve">ZATWIERDZENIE      </w:t>
      </w:r>
      <w:r>
        <w:rPr>
          <w:sz w:val="22"/>
        </w:rPr>
        <w:tab/>
      </w:r>
      <w:r w:rsidRPr="0004344E">
        <w:rPr>
          <w:sz w:val="22"/>
        </w:rPr>
        <w:t xml:space="preserve">Nysa, dnia </w:t>
      </w:r>
      <w:r w:rsidR="0004344E" w:rsidRPr="0004344E">
        <w:rPr>
          <w:sz w:val="22"/>
        </w:rPr>
        <w:t>0</w:t>
      </w:r>
      <w:r w:rsidR="000A54D5">
        <w:rPr>
          <w:sz w:val="22"/>
        </w:rPr>
        <w:t>2</w:t>
      </w:r>
      <w:r w:rsidR="005966AD" w:rsidRPr="0004344E">
        <w:rPr>
          <w:sz w:val="22"/>
        </w:rPr>
        <w:t>.0</w:t>
      </w:r>
      <w:r w:rsidR="0004344E" w:rsidRPr="0004344E">
        <w:rPr>
          <w:sz w:val="22"/>
        </w:rPr>
        <w:t>6</w:t>
      </w:r>
      <w:r w:rsidR="005966AD" w:rsidRPr="0004344E">
        <w:rPr>
          <w:sz w:val="22"/>
        </w:rPr>
        <w:t>.2021</w:t>
      </w:r>
      <w:r w:rsidR="00DC71FA" w:rsidRPr="0004344E">
        <w:rPr>
          <w:sz w:val="22"/>
        </w:rPr>
        <w:t>r.</w:t>
      </w:r>
    </w:p>
    <w:p w:rsidR="004C6F0A" w:rsidRDefault="004C6F0A" w:rsidP="004C6F0A">
      <w:pPr>
        <w:pBdr>
          <w:left w:val="single" w:sz="4" w:space="4" w:color="000000"/>
          <w:bottom w:val="single" w:sz="4" w:space="3" w:color="000000"/>
          <w:right w:val="single" w:sz="4" w:space="0" w:color="000000"/>
        </w:pBdr>
        <w:tabs>
          <w:tab w:val="left" w:pos="3118"/>
        </w:tabs>
        <w:jc w:val="both"/>
        <w:rPr>
          <w:sz w:val="22"/>
        </w:rPr>
      </w:pPr>
      <w:r>
        <w:rPr>
          <w:sz w:val="22"/>
        </w:rPr>
        <w:t xml:space="preserve">DOKUMENTACJI:     </w:t>
      </w:r>
      <w:r>
        <w:rPr>
          <w:sz w:val="22"/>
        </w:rPr>
        <w:tab/>
        <w:t>Podpis Zamawiającego</w:t>
      </w:r>
    </w:p>
    <w:p w:rsidR="004C6F0A" w:rsidRDefault="004C6F0A" w:rsidP="004C6F0A">
      <w:pPr>
        <w:pBdr>
          <w:left w:val="single" w:sz="4" w:space="4" w:color="000000"/>
          <w:bottom w:val="single" w:sz="4" w:space="3" w:color="000000"/>
          <w:right w:val="single" w:sz="4" w:space="0" w:color="000000"/>
        </w:pBdr>
        <w:tabs>
          <w:tab w:val="left" w:pos="3118"/>
        </w:tabs>
        <w:jc w:val="both"/>
        <w:rPr>
          <w:sz w:val="22"/>
        </w:rPr>
      </w:pPr>
    </w:p>
    <w:p w:rsidR="004C6F0A" w:rsidRDefault="004C6F0A" w:rsidP="004C6F0A">
      <w:pPr>
        <w:pBdr>
          <w:left w:val="single" w:sz="4" w:space="4" w:color="000000"/>
          <w:bottom w:val="single" w:sz="4" w:space="3" w:color="000000"/>
          <w:right w:val="single" w:sz="4" w:space="0" w:color="000000"/>
        </w:pBdr>
        <w:tabs>
          <w:tab w:val="left" w:pos="3118"/>
        </w:tabs>
        <w:jc w:val="both"/>
        <w:rPr>
          <w:sz w:val="22"/>
        </w:rPr>
      </w:pPr>
    </w:p>
    <w:p w:rsidR="004C6F0A" w:rsidRDefault="004C6F0A" w:rsidP="004C6F0A">
      <w:pPr>
        <w:pBdr>
          <w:left w:val="single" w:sz="4" w:space="4" w:color="000000"/>
          <w:bottom w:val="single" w:sz="4" w:space="3" w:color="000000"/>
          <w:right w:val="single" w:sz="4" w:space="0" w:color="000000"/>
        </w:pBdr>
        <w:tabs>
          <w:tab w:val="left" w:pos="3118"/>
        </w:tabs>
        <w:jc w:val="both"/>
        <w:rPr>
          <w:sz w:val="22"/>
        </w:rPr>
      </w:pPr>
    </w:p>
    <w:p w:rsidR="004C6F0A" w:rsidRDefault="004C6F0A" w:rsidP="004C6F0A">
      <w:pPr>
        <w:pBdr>
          <w:left w:val="single" w:sz="4" w:space="4" w:color="000000"/>
          <w:bottom w:val="single" w:sz="4" w:space="3" w:color="000000"/>
          <w:right w:val="single" w:sz="4" w:space="0" w:color="000000"/>
        </w:pBdr>
        <w:tabs>
          <w:tab w:val="left" w:pos="3118"/>
        </w:tabs>
        <w:jc w:val="both"/>
        <w:rPr>
          <w:sz w:val="22"/>
        </w:rPr>
      </w:pPr>
    </w:p>
    <w:p w:rsidR="00DE3C0B" w:rsidRDefault="00DE3C0B" w:rsidP="0030070A">
      <w:pPr>
        <w:shd w:val="clear" w:color="auto" w:fill="FFFFFF"/>
        <w:tabs>
          <w:tab w:val="left" w:pos="0"/>
        </w:tabs>
        <w:jc w:val="both"/>
        <w:rPr>
          <w:color w:val="000000"/>
          <w:sz w:val="22"/>
          <w:szCs w:val="22"/>
        </w:rPr>
      </w:pPr>
    </w:p>
    <w:p w:rsidR="00DE3C0B" w:rsidRPr="000B4695" w:rsidRDefault="00181394">
      <w:pPr>
        <w:pBdr>
          <w:top w:val="double" w:sz="4" w:space="1" w:color="000000"/>
          <w:left w:val="double" w:sz="4" w:space="4" w:color="000000"/>
          <w:bottom w:val="double" w:sz="4" w:space="1" w:color="000000"/>
          <w:right w:val="double" w:sz="4" w:space="4" w:color="000000"/>
        </w:pBdr>
        <w:shd w:val="clear" w:color="auto" w:fill="FFFFFF"/>
        <w:tabs>
          <w:tab w:val="left" w:pos="0"/>
        </w:tabs>
        <w:rPr>
          <w:sz w:val="22"/>
          <w:szCs w:val="22"/>
        </w:rPr>
      </w:pPr>
      <w:r>
        <w:rPr>
          <w:b/>
          <w:sz w:val="22"/>
          <w:szCs w:val="22"/>
        </w:rPr>
        <w:br w:type="page"/>
      </w:r>
      <w:r w:rsidR="00DE3C0B" w:rsidRPr="000B4695">
        <w:rPr>
          <w:b/>
          <w:sz w:val="22"/>
          <w:szCs w:val="22"/>
        </w:rPr>
        <w:lastRenderedPageBreak/>
        <w:t>I. INFORMACJE OGÓLNE</w:t>
      </w:r>
    </w:p>
    <w:p w:rsidR="00DE3C0B" w:rsidRPr="000B4695" w:rsidRDefault="00DE3C0B" w:rsidP="008F2924">
      <w:pPr>
        <w:pStyle w:val="Nagwek1"/>
        <w:shd w:val="clear" w:color="auto" w:fill="FFFFFF"/>
        <w:tabs>
          <w:tab w:val="clear" w:pos="3118"/>
          <w:tab w:val="left" w:pos="0"/>
          <w:tab w:val="left" w:pos="284"/>
        </w:tabs>
        <w:spacing w:before="120"/>
        <w:ind w:left="357" w:firstLine="0"/>
        <w:jc w:val="both"/>
        <w:rPr>
          <w:sz w:val="22"/>
          <w:szCs w:val="22"/>
        </w:rPr>
      </w:pPr>
      <w:r w:rsidRPr="000B4695">
        <w:rPr>
          <w:b w:val="0"/>
          <w:sz w:val="22"/>
          <w:szCs w:val="22"/>
        </w:rPr>
        <w:t>Zamawiającym jest:</w:t>
      </w:r>
    </w:p>
    <w:p w:rsidR="00DE3C0B" w:rsidRPr="000B4695" w:rsidRDefault="00DE3C0B">
      <w:pPr>
        <w:shd w:val="clear" w:color="auto" w:fill="FFFFFF"/>
        <w:tabs>
          <w:tab w:val="left" w:pos="180"/>
        </w:tabs>
        <w:rPr>
          <w:b/>
          <w:sz w:val="22"/>
          <w:szCs w:val="22"/>
        </w:rPr>
      </w:pPr>
      <w:r w:rsidRPr="000B4695">
        <w:rPr>
          <w:b/>
          <w:sz w:val="22"/>
          <w:szCs w:val="22"/>
        </w:rPr>
        <w:t xml:space="preserve">    </w:t>
      </w:r>
      <w:r w:rsidR="007305BB" w:rsidRPr="000B4695">
        <w:rPr>
          <w:b/>
          <w:sz w:val="22"/>
          <w:szCs w:val="22"/>
        </w:rPr>
        <w:t xml:space="preserve"> </w:t>
      </w:r>
      <w:r w:rsidRPr="000B4695">
        <w:rPr>
          <w:b/>
          <w:sz w:val="22"/>
          <w:szCs w:val="22"/>
        </w:rPr>
        <w:t>Zespół Opieki Zdrowotnej w Nysie ul. Bohaterów Warszawy 34, 48-300 Nysa</w:t>
      </w:r>
    </w:p>
    <w:p w:rsidR="00DE3C0B" w:rsidRPr="000B4695" w:rsidRDefault="00DE3C0B">
      <w:pPr>
        <w:shd w:val="clear" w:color="auto" w:fill="FFFFFF"/>
        <w:tabs>
          <w:tab w:val="left" w:pos="0"/>
        </w:tabs>
        <w:rPr>
          <w:b/>
          <w:sz w:val="22"/>
          <w:szCs w:val="22"/>
        </w:rPr>
      </w:pPr>
    </w:p>
    <w:p w:rsidR="004A3DD6" w:rsidRPr="000B4695" w:rsidRDefault="004A3DD6" w:rsidP="00E43A6E">
      <w:pPr>
        <w:numPr>
          <w:ilvl w:val="0"/>
          <w:numId w:val="6"/>
        </w:numPr>
        <w:ind w:left="284" w:hanging="284"/>
        <w:jc w:val="both"/>
        <w:rPr>
          <w:sz w:val="22"/>
          <w:szCs w:val="22"/>
        </w:rPr>
      </w:pPr>
      <w:r w:rsidRPr="000B4695">
        <w:rPr>
          <w:sz w:val="22"/>
          <w:szCs w:val="22"/>
        </w:rPr>
        <w:t xml:space="preserve">Postępowanie o udzielenie zamówienia publicznego prowadzone jest w trybie podstawowym na podstawie art. 275 pkt. 1 ustawy z dnia 11 września 2019 r. – Prawo zamówień publicznych (Dz. U.              z 2019 r., poz. 2019 z późn. zm.) </w:t>
      </w:r>
      <w:r w:rsidR="00D219F3">
        <w:rPr>
          <w:sz w:val="22"/>
          <w:szCs w:val="22"/>
        </w:rPr>
        <w:t>zwaną dalej Pzp.</w:t>
      </w:r>
    </w:p>
    <w:p w:rsidR="007B70DF" w:rsidRPr="000B4695" w:rsidRDefault="004A3DD6" w:rsidP="00E43A6E">
      <w:pPr>
        <w:numPr>
          <w:ilvl w:val="0"/>
          <w:numId w:val="6"/>
        </w:numPr>
        <w:ind w:left="284" w:hanging="284"/>
        <w:jc w:val="both"/>
        <w:rPr>
          <w:sz w:val="22"/>
          <w:szCs w:val="22"/>
        </w:rPr>
      </w:pPr>
      <w:r w:rsidRPr="000B4695">
        <w:rPr>
          <w:sz w:val="22"/>
          <w:szCs w:val="22"/>
        </w:rPr>
        <w:t>W zakresie nieuregulowanym niniejszą Specyfikacją Warunków Zamówienia, zwaną dalej "SWZ", zastosowanie mają przepisy ustawy P</w:t>
      </w:r>
      <w:r w:rsidR="00D219F3">
        <w:rPr>
          <w:sz w:val="22"/>
          <w:szCs w:val="22"/>
        </w:rPr>
        <w:t>zp</w:t>
      </w:r>
    </w:p>
    <w:p w:rsidR="007B70DF" w:rsidRPr="000B4695" w:rsidRDefault="007B70DF" w:rsidP="00E43A6E">
      <w:pPr>
        <w:numPr>
          <w:ilvl w:val="0"/>
          <w:numId w:val="6"/>
        </w:numPr>
        <w:ind w:left="284" w:hanging="284"/>
        <w:jc w:val="both"/>
        <w:rPr>
          <w:sz w:val="22"/>
          <w:szCs w:val="22"/>
        </w:rPr>
      </w:pPr>
      <w:r w:rsidRPr="000B4695">
        <w:rPr>
          <w:sz w:val="22"/>
          <w:szCs w:val="22"/>
        </w:rPr>
        <w:t xml:space="preserve">Zmiany i wyjaśnienia treści SWZ oraz inne dokumenty zamówienia bezpośrednio związane </w:t>
      </w:r>
      <w:r w:rsidR="0067463D">
        <w:rPr>
          <w:sz w:val="22"/>
          <w:szCs w:val="22"/>
        </w:rPr>
        <w:br/>
      </w:r>
      <w:r w:rsidRPr="000B4695">
        <w:rPr>
          <w:sz w:val="22"/>
          <w:szCs w:val="22"/>
        </w:rPr>
        <w:t xml:space="preserve">z postępowaniem o udzielenie zamówienia będą udostępniane na stronie internetowej: </w:t>
      </w:r>
      <w:hyperlink r:id="rId10" w:history="1">
        <w:r w:rsidR="0015452A" w:rsidRPr="000B4695">
          <w:rPr>
            <w:rStyle w:val="Hipercze"/>
            <w:color w:val="auto"/>
            <w:sz w:val="22"/>
            <w:szCs w:val="22"/>
          </w:rPr>
          <w:t>http://www.przetargi.ipzp.pl/zoz-nysa</w:t>
        </w:r>
      </w:hyperlink>
      <w:r w:rsidR="0015452A" w:rsidRPr="000B4695">
        <w:rPr>
          <w:sz w:val="22"/>
          <w:szCs w:val="22"/>
        </w:rPr>
        <w:t xml:space="preserve">  </w:t>
      </w:r>
    </w:p>
    <w:p w:rsidR="005A6734" w:rsidRPr="00B72032" w:rsidRDefault="005A6734" w:rsidP="00E43A6E">
      <w:pPr>
        <w:numPr>
          <w:ilvl w:val="0"/>
          <w:numId w:val="6"/>
        </w:numPr>
        <w:ind w:left="284" w:hanging="284"/>
        <w:jc w:val="both"/>
        <w:rPr>
          <w:sz w:val="22"/>
          <w:szCs w:val="22"/>
        </w:rPr>
      </w:pPr>
      <w:r w:rsidRPr="000B4695">
        <w:rPr>
          <w:sz w:val="22"/>
          <w:szCs w:val="22"/>
        </w:rPr>
        <w:t>Zamawiający dokona wyboru najkorzystniejszej oferty bez przeprowadzenia negocjacji</w:t>
      </w:r>
      <w:r w:rsidR="005C574D" w:rsidRPr="000B4695">
        <w:rPr>
          <w:sz w:val="22"/>
          <w:szCs w:val="22"/>
        </w:rPr>
        <w:t xml:space="preserve"> (zgodnie z art. 275 pkt. 1 ustawy P</w:t>
      </w:r>
      <w:r w:rsidR="00D219F3">
        <w:rPr>
          <w:sz w:val="22"/>
          <w:szCs w:val="22"/>
        </w:rPr>
        <w:t>zp</w:t>
      </w:r>
      <w:r w:rsidR="005C574D" w:rsidRPr="000B4695">
        <w:rPr>
          <w:sz w:val="22"/>
          <w:szCs w:val="22"/>
        </w:rPr>
        <w:t>)</w:t>
      </w:r>
      <w:r w:rsidR="005C574D" w:rsidRPr="000B4695">
        <w:rPr>
          <w:i/>
          <w:sz w:val="22"/>
          <w:szCs w:val="22"/>
        </w:rPr>
        <w:t>.</w:t>
      </w:r>
    </w:p>
    <w:p w:rsidR="005C6D66" w:rsidRPr="00971CB4" w:rsidRDefault="003D5E4B" w:rsidP="00E43A6E">
      <w:pPr>
        <w:numPr>
          <w:ilvl w:val="0"/>
          <w:numId w:val="6"/>
        </w:numPr>
        <w:autoSpaceDE w:val="0"/>
        <w:ind w:left="284" w:hanging="284"/>
        <w:jc w:val="both"/>
        <w:rPr>
          <w:bCs/>
          <w:sz w:val="22"/>
          <w:szCs w:val="22"/>
        </w:rPr>
      </w:pPr>
      <w:r>
        <w:rPr>
          <w:sz w:val="22"/>
          <w:szCs w:val="22"/>
        </w:rPr>
        <w:t>Zamawiający</w:t>
      </w:r>
      <w:r w:rsidR="00DF23F1">
        <w:rPr>
          <w:sz w:val="22"/>
          <w:szCs w:val="22"/>
        </w:rPr>
        <w:t xml:space="preserve"> </w:t>
      </w:r>
      <w:r w:rsidR="005C6D66" w:rsidRPr="000B4695">
        <w:rPr>
          <w:sz w:val="22"/>
          <w:szCs w:val="22"/>
        </w:rPr>
        <w:t>dopuszcza składani</w:t>
      </w:r>
      <w:r w:rsidR="00B87601">
        <w:rPr>
          <w:sz w:val="22"/>
          <w:szCs w:val="22"/>
        </w:rPr>
        <w:t>e</w:t>
      </w:r>
      <w:r w:rsidR="005C6D66" w:rsidRPr="000B4695">
        <w:rPr>
          <w:sz w:val="22"/>
          <w:szCs w:val="22"/>
        </w:rPr>
        <w:t xml:space="preserve"> ofert </w:t>
      </w:r>
      <w:r w:rsidR="00B87601">
        <w:rPr>
          <w:sz w:val="22"/>
          <w:szCs w:val="22"/>
        </w:rPr>
        <w:t>na części</w:t>
      </w:r>
      <w:r w:rsidR="005C6D66">
        <w:rPr>
          <w:sz w:val="22"/>
          <w:szCs w:val="22"/>
        </w:rPr>
        <w:t>.</w:t>
      </w:r>
    </w:p>
    <w:p w:rsidR="005C6D66" w:rsidRPr="000B4695" w:rsidRDefault="005C6D66" w:rsidP="00E43A6E">
      <w:pPr>
        <w:numPr>
          <w:ilvl w:val="0"/>
          <w:numId w:val="6"/>
        </w:numPr>
        <w:autoSpaceDE w:val="0"/>
        <w:ind w:left="284" w:hanging="284"/>
        <w:jc w:val="both"/>
        <w:rPr>
          <w:bCs/>
          <w:sz w:val="22"/>
          <w:szCs w:val="22"/>
        </w:rPr>
      </w:pPr>
      <w:r w:rsidRPr="000B4695">
        <w:rPr>
          <w:sz w:val="22"/>
          <w:szCs w:val="22"/>
        </w:rPr>
        <w:t>Zamawiający nie dopuszcza składania ofert wariantowych.</w:t>
      </w:r>
    </w:p>
    <w:p w:rsidR="005C6D66" w:rsidRPr="000B4695" w:rsidRDefault="005C6D66" w:rsidP="00E43A6E">
      <w:pPr>
        <w:numPr>
          <w:ilvl w:val="0"/>
          <w:numId w:val="6"/>
        </w:numPr>
        <w:autoSpaceDE w:val="0"/>
        <w:ind w:left="284" w:hanging="284"/>
        <w:jc w:val="both"/>
        <w:rPr>
          <w:bCs/>
          <w:sz w:val="22"/>
          <w:szCs w:val="22"/>
        </w:rPr>
      </w:pPr>
      <w:r w:rsidRPr="000B4695">
        <w:rPr>
          <w:sz w:val="22"/>
          <w:szCs w:val="22"/>
        </w:rPr>
        <w:t>Zamawiający nie przewiduje wymagań w zakresie zatrudnienia na podstawie stosunku pracy, o których mowa w art. 95 ustawy Prawo zamówień publicznych.</w:t>
      </w:r>
    </w:p>
    <w:p w:rsidR="005C6D66" w:rsidRPr="000B4695" w:rsidRDefault="005C6D66" w:rsidP="00E43A6E">
      <w:pPr>
        <w:numPr>
          <w:ilvl w:val="0"/>
          <w:numId w:val="6"/>
        </w:numPr>
        <w:autoSpaceDE w:val="0"/>
        <w:ind w:left="284" w:hanging="284"/>
        <w:jc w:val="both"/>
        <w:rPr>
          <w:bCs/>
          <w:sz w:val="22"/>
          <w:szCs w:val="22"/>
        </w:rPr>
      </w:pPr>
      <w:r w:rsidRPr="000B4695">
        <w:rPr>
          <w:sz w:val="22"/>
          <w:szCs w:val="22"/>
        </w:rPr>
        <w:t xml:space="preserve"> Zamawiający nie przewiduje wymagań w zakresie zatrudnienia osób, o których mowa w art.96 ust. 2 pkt. 2 ustawy Prawo zamówień publicznych.</w:t>
      </w:r>
    </w:p>
    <w:p w:rsidR="005C6D66" w:rsidRPr="000B4695" w:rsidRDefault="005C6D66" w:rsidP="00E43A6E">
      <w:pPr>
        <w:numPr>
          <w:ilvl w:val="0"/>
          <w:numId w:val="6"/>
        </w:numPr>
        <w:autoSpaceDE w:val="0"/>
        <w:ind w:left="284" w:hanging="284"/>
        <w:jc w:val="both"/>
        <w:rPr>
          <w:bCs/>
          <w:sz w:val="22"/>
          <w:szCs w:val="22"/>
        </w:rPr>
      </w:pPr>
      <w:r w:rsidRPr="000B4695">
        <w:rPr>
          <w:sz w:val="22"/>
          <w:szCs w:val="22"/>
        </w:rPr>
        <w:t xml:space="preserve"> Zamawiający nie zastrzega możliwości ubiegania się o udzielenie zamówienia wyłącznie przez wykonawców, o których mowa w art. 94 ustawy Prawo zamówień publicznych.</w:t>
      </w:r>
    </w:p>
    <w:p w:rsidR="005C6D66" w:rsidRPr="000B4695" w:rsidRDefault="005C6D66" w:rsidP="00E43A6E">
      <w:pPr>
        <w:numPr>
          <w:ilvl w:val="0"/>
          <w:numId w:val="6"/>
        </w:numPr>
        <w:autoSpaceDE w:val="0"/>
        <w:ind w:left="284" w:hanging="284"/>
        <w:jc w:val="both"/>
        <w:rPr>
          <w:bCs/>
          <w:sz w:val="22"/>
          <w:szCs w:val="22"/>
        </w:rPr>
      </w:pPr>
      <w:r w:rsidRPr="000B4695">
        <w:rPr>
          <w:sz w:val="22"/>
          <w:szCs w:val="22"/>
        </w:rPr>
        <w:t xml:space="preserve"> Zamawiający nie przewiduje udzielenia zamówień, o których mowa w art. 214 ust. 1 pkt. 7 i 8 Prawo zamówień publicznych.</w:t>
      </w:r>
    </w:p>
    <w:p w:rsidR="005C6D66" w:rsidRPr="000B4695" w:rsidRDefault="005C6D66" w:rsidP="00E43A6E">
      <w:pPr>
        <w:numPr>
          <w:ilvl w:val="0"/>
          <w:numId w:val="6"/>
        </w:numPr>
        <w:autoSpaceDE w:val="0"/>
        <w:ind w:left="284" w:hanging="284"/>
        <w:jc w:val="both"/>
        <w:rPr>
          <w:bCs/>
          <w:sz w:val="22"/>
          <w:szCs w:val="22"/>
        </w:rPr>
      </w:pPr>
      <w:r w:rsidRPr="000B4695">
        <w:rPr>
          <w:sz w:val="22"/>
          <w:szCs w:val="22"/>
        </w:rPr>
        <w:t>Zamawiający nie przewiduje zwrotu kosztów udziału w postępowaniu.</w:t>
      </w:r>
    </w:p>
    <w:p w:rsidR="005C6D66" w:rsidRPr="000B4695" w:rsidRDefault="005C6D66" w:rsidP="00E43A6E">
      <w:pPr>
        <w:numPr>
          <w:ilvl w:val="0"/>
          <w:numId w:val="6"/>
        </w:numPr>
        <w:autoSpaceDE w:val="0"/>
        <w:ind w:left="284" w:hanging="284"/>
        <w:jc w:val="both"/>
        <w:rPr>
          <w:bCs/>
          <w:sz w:val="22"/>
          <w:szCs w:val="22"/>
        </w:rPr>
      </w:pPr>
      <w:r w:rsidRPr="000B4695">
        <w:rPr>
          <w:sz w:val="22"/>
          <w:szCs w:val="22"/>
        </w:rPr>
        <w:t xml:space="preserve"> Zamawiający nie zastrzega obowiązku osobistego wykonania przez wykonawcę kluczowych zadań dotyczących zamówienia</w:t>
      </w:r>
    </w:p>
    <w:p w:rsidR="005C6D66" w:rsidRPr="000B4695" w:rsidRDefault="005C6D66" w:rsidP="00E43A6E">
      <w:pPr>
        <w:numPr>
          <w:ilvl w:val="0"/>
          <w:numId w:val="6"/>
        </w:numPr>
        <w:autoSpaceDE w:val="0"/>
        <w:ind w:left="284" w:hanging="284"/>
        <w:jc w:val="both"/>
        <w:rPr>
          <w:bCs/>
          <w:sz w:val="22"/>
          <w:szCs w:val="22"/>
        </w:rPr>
      </w:pPr>
      <w:r w:rsidRPr="000B4695">
        <w:rPr>
          <w:sz w:val="22"/>
          <w:szCs w:val="22"/>
        </w:rPr>
        <w:t>Zamawiający nie przewiduje zawarcia umowy ramowej.</w:t>
      </w:r>
    </w:p>
    <w:p w:rsidR="005C6D66" w:rsidRPr="000B4695" w:rsidRDefault="005C6D66" w:rsidP="00E43A6E">
      <w:pPr>
        <w:numPr>
          <w:ilvl w:val="0"/>
          <w:numId w:val="6"/>
        </w:numPr>
        <w:autoSpaceDE w:val="0"/>
        <w:ind w:left="284" w:hanging="284"/>
        <w:jc w:val="both"/>
        <w:rPr>
          <w:bCs/>
          <w:sz w:val="22"/>
          <w:szCs w:val="22"/>
        </w:rPr>
      </w:pPr>
      <w:r w:rsidRPr="000B4695">
        <w:rPr>
          <w:sz w:val="22"/>
          <w:szCs w:val="22"/>
        </w:rPr>
        <w:t>Zamawiający nie przewiduje wyboru najkorzystniejszej oferty z zastosowaniem aukcji elektronicznej.</w:t>
      </w:r>
    </w:p>
    <w:p w:rsidR="00CB70EC" w:rsidRPr="00CB70EC" w:rsidRDefault="005C6D66" w:rsidP="00E43A6E">
      <w:pPr>
        <w:numPr>
          <w:ilvl w:val="0"/>
          <w:numId w:val="6"/>
        </w:numPr>
        <w:autoSpaceDE w:val="0"/>
        <w:ind w:left="284" w:hanging="284"/>
        <w:jc w:val="both"/>
        <w:rPr>
          <w:bCs/>
          <w:sz w:val="22"/>
          <w:szCs w:val="22"/>
        </w:rPr>
      </w:pPr>
      <w:r w:rsidRPr="000B4695">
        <w:rPr>
          <w:sz w:val="22"/>
          <w:szCs w:val="22"/>
        </w:rPr>
        <w:t>Zamawiający nie przewiduje możliwości złożenia ofert w postaci katalogów elektronicznych lub dołączenia katalogów elektronicznych do oferty.</w:t>
      </w:r>
    </w:p>
    <w:p w:rsidR="00CB70EC" w:rsidRPr="00CB70EC" w:rsidRDefault="00CB70EC" w:rsidP="00E43A6E">
      <w:pPr>
        <w:numPr>
          <w:ilvl w:val="0"/>
          <w:numId w:val="6"/>
        </w:numPr>
        <w:autoSpaceDE w:val="0"/>
        <w:ind w:left="284" w:hanging="284"/>
        <w:jc w:val="both"/>
        <w:rPr>
          <w:bCs/>
          <w:sz w:val="22"/>
          <w:szCs w:val="22"/>
        </w:rPr>
      </w:pPr>
      <w:r w:rsidRPr="00CB70EC">
        <w:rPr>
          <w:sz w:val="22"/>
          <w:szCs w:val="22"/>
        </w:rPr>
        <w:t>Przygotowując ofertę, Wykonawca winien dokładnie zapoznać się z zawartością wszystkich dokumentów składających się na dokumentację przetargową, którą należy odczytywać wraz modyfikacjami i zmianami wnoszonymi przez Zamawiającego w trakcie trwania postępowania.</w:t>
      </w:r>
    </w:p>
    <w:p w:rsidR="00DE3C0B" w:rsidRPr="000B4695" w:rsidRDefault="00DE3C0B">
      <w:pPr>
        <w:shd w:val="clear" w:color="auto" w:fill="FFFFFF"/>
        <w:tabs>
          <w:tab w:val="left" w:pos="0"/>
        </w:tabs>
        <w:rPr>
          <w:sz w:val="22"/>
          <w:szCs w:val="22"/>
        </w:rPr>
      </w:pPr>
    </w:p>
    <w:p w:rsidR="00DE3C0B" w:rsidRPr="000B4695" w:rsidRDefault="00DE3C0B">
      <w:pPr>
        <w:pBdr>
          <w:top w:val="double" w:sz="4" w:space="1" w:color="000000"/>
          <w:left w:val="double" w:sz="4" w:space="4" w:color="000000"/>
          <w:bottom w:val="double" w:sz="4" w:space="1" w:color="000000"/>
          <w:right w:val="double" w:sz="4" w:space="4" w:color="000000"/>
        </w:pBdr>
        <w:shd w:val="clear" w:color="auto" w:fill="FFFFFF"/>
        <w:tabs>
          <w:tab w:val="left" w:pos="0"/>
        </w:tabs>
        <w:rPr>
          <w:sz w:val="22"/>
          <w:szCs w:val="22"/>
        </w:rPr>
      </w:pPr>
      <w:r w:rsidRPr="000B4695">
        <w:rPr>
          <w:b/>
          <w:sz w:val="22"/>
          <w:szCs w:val="22"/>
        </w:rPr>
        <w:t>II. OPIS PRZEDMIOTU ZAMÓWIENIA</w:t>
      </w:r>
    </w:p>
    <w:p w:rsidR="00DF23F1" w:rsidRDefault="00DF23F1" w:rsidP="00E80E6B">
      <w:pPr>
        <w:pStyle w:val="Tekstpodstawowy32"/>
        <w:numPr>
          <w:ilvl w:val="0"/>
          <w:numId w:val="20"/>
        </w:numPr>
        <w:tabs>
          <w:tab w:val="left" w:pos="284"/>
          <w:tab w:val="left" w:pos="8845"/>
        </w:tabs>
        <w:spacing w:before="120"/>
        <w:ind w:left="284" w:right="-108" w:hanging="284"/>
        <w:rPr>
          <w:b w:val="0"/>
          <w:sz w:val="22"/>
          <w:szCs w:val="22"/>
        </w:rPr>
      </w:pPr>
      <w:r w:rsidRPr="00DF23F1">
        <w:rPr>
          <w:b w:val="0"/>
          <w:sz w:val="22"/>
        </w:rPr>
        <w:t xml:space="preserve">Przedmiotem zamówienia jest </w:t>
      </w:r>
      <w:r w:rsidR="00D87B36" w:rsidRPr="00FA67A9">
        <w:rPr>
          <w:b w:val="0"/>
          <w:sz w:val="22"/>
        </w:rPr>
        <w:t xml:space="preserve">dostawa </w:t>
      </w:r>
      <w:r w:rsidR="00FA67A9" w:rsidRPr="00FA67A9">
        <w:rPr>
          <w:b w:val="0"/>
        </w:rPr>
        <w:t>koncentratów czyszczących, preparatów do maszynowego mycia i nabłyszczania naczyń, preparatów do ręcznego mycia naczyń wraz z dozownikiem oraz preparatu do mycia i dezynfekcji powierzchni i urządzeń kuchennych, chemii gospodarczej, mopów, stelaży, ściereczek, mydeł oraz pojemników na mydło, ręczników papierowych do rąk składanych w ZZ oraz pojemników na ręczniki, papieru toaletowego, pojemników na papier toaletowy, mat podłogowych, padów maszynowych, stel</w:t>
      </w:r>
      <w:r w:rsidR="009F55D5">
        <w:rPr>
          <w:b w:val="0"/>
        </w:rPr>
        <w:t>aży na worki, środka do dezynfekcji</w:t>
      </w:r>
      <w:r w:rsidR="00FA67A9" w:rsidRPr="00FA67A9">
        <w:rPr>
          <w:b w:val="0"/>
        </w:rPr>
        <w:t xml:space="preserve"> oraz wózków na czystą i brudną bieliznę</w:t>
      </w:r>
      <w:r w:rsidR="00D87B36" w:rsidRPr="00FA67A9">
        <w:rPr>
          <w:b w:val="0"/>
          <w:sz w:val="22"/>
        </w:rPr>
        <w:t xml:space="preserve">, zgodnie </w:t>
      </w:r>
      <w:r w:rsidRPr="00FA67A9">
        <w:rPr>
          <w:b w:val="0"/>
          <w:sz w:val="22"/>
        </w:rPr>
        <w:t>z wykazem</w:t>
      </w:r>
      <w:r w:rsidR="00D87B36" w:rsidRPr="00FA67A9">
        <w:rPr>
          <w:b w:val="0"/>
          <w:sz w:val="22"/>
        </w:rPr>
        <w:t xml:space="preserve"> asortymentowo-cenowym</w:t>
      </w:r>
      <w:r w:rsidRPr="00FA67A9">
        <w:rPr>
          <w:b w:val="0"/>
          <w:sz w:val="22"/>
        </w:rPr>
        <w:t xml:space="preserve"> </w:t>
      </w:r>
      <w:r w:rsidR="008B1D67" w:rsidRPr="00FA67A9">
        <w:rPr>
          <w:b w:val="0"/>
          <w:sz w:val="22"/>
        </w:rPr>
        <w:t>oraz wymaganymi parametrami wymienionymi</w:t>
      </w:r>
      <w:r w:rsidR="00FA67A9">
        <w:rPr>
          <w:b w:val="0"/>
          <w:sz w:val="22"/>
        </w:rPr>
        <w:t xml:space="preserve"> </w:t>
      </w:r>
      <w:r w:rsidR="008B1D67">
        <w:rPr>
          <w:b w:val="0"/>
          <w:sz w:val="22"/>
        </w:rPr>
        <w:t xml:space="preserve"> </w:t>
      </w:r>
      <w:r w:rsidR="008B1D67" w:rsidRPr="00FA67A9">
        <w:rPr>
          <w:b w:val="0"/>
          <w:sz w:val="22"/>
          <w:szCs w:val="22"/>
        </w:rPr>
        <w:t xml:space="preserve">w </w:t>
      </w:r>
      <w:r w:rsidRPr="00FA67A9">
        <w:rPr>
          <w:b w:val="0"/>
          <w:sz w:val="22"/>
          <w:szCs w:val="22"/>
        </w:rPr>
        <w:t xml:space="preserve"> załącznik</w:t>
      </w:r>
      <w:r w:rsidR="008B1D67" w:rsidRPr="00FA67A9">
        <w:rPr>
          <w:b w:val="0"/>
          <w:sz w:val="22"/>
          <w:szCs w:val="22"/>
        </w:rPr>
        <w:t>u</w:t>
      </w:r>
      <w:r w:rsidRPr="00FA67A9">
        <w:rPr>
          <w:b w:val="0"/>
          <w:sz w:val="22"/>
          <w:szCs w:val="22"/>
        </w:rPr>
        <w:t xml:space="preserve"> nr 2 do SWZ</w:t>
      </w:r>
      <w:r w:rsidR="00D87B36" w:rsidRPr="00FA67A9">
        <w:rPr>
          <w:b w:val="0"/>
          <w:sz w:val="22"/>
          <w:szCs w:val="22"/>
        </w:rPr>
        <w:t>.</w:t>
      </w:r>
    </w:p>
    <w:p w:rsidR="00FA67A9" w:rsidRPr="00FA67A9" w:rsidRDefault="00FA67A9" w:rsidP="00E80E6B">
      <w:pPr>
        <w:pStyle w:val="Tekstpodstawowy32"/>
        <w:numPr>
          <w:ilvl w:val="0"/>
          <w:numId w:val="20"/>
        </w:numPr>
        <w:tabs>
          <w:tab w:val="left" w:pos="284"/>
          <w:tab w:val="left" w:pos="8845"/>
        </w:tabs>
        <w:spacing w:before="120"/>
        <w:ind w:left="284" w:right="-108"/>
        <w:rPr>
          <w:b w:val="0"/>
          <w:sz w:val="22"/>
          <w:szCs w:val="22"/>
        </w:rPr>
      </w:pPr>
      <w:r w:rsidRPr="00FA67A9">
        <w:rPr>
          <w:sz w:val="22"/>
          <w:szCs w:val="22"/>
        </w:rPr>
        <w:t>Zamawiający dopuszcza składanie ofert na części:</w:t>
      </w:r>
    </w:p>
    <w:p w:rsidR="00FA67A9" w:rsidRPr="00FA67A9" w:rsidRDefault="00FA67A9" w:rsidP="00FA67A9">
      <w:pPr>
        <w:ind w:left="360"/>
        <w:rPr>
          <w:sz w:val="22"/>
          <w:szCs w:val="22"/>
        </w:rPr>
      </w:pPr>
      <w:r w:rsidRPr="00FA67A9">
        <w:rPr>
          <w:sz w:val="22"/>
          <w:szCs w:val="22"/>
        </w:rPr>
        <w:t>Część nr 1 – dostawa koncentratów czyszczących</w:t>
      </w:r>
    </w:p>
    <w:p w:rsidR="00FA67A9" w:rsidRPr="00FA67A9" w:rsidRDefault="00FA67A9" w:rsidP="00FA67A9">
      <w:pPr>
        <w:ind w:left="360"/>
        <w:rPr>
          <w:sz w:val="22"/>
          <w:szCs w:val="22"/>
        </w:rPr>
      </w:pPr>
      <w:r w:rsidRPr="00FA67A9">
        <w:rPr>
          <w:sz w:val="22"/>
          <w:szCs w:val="22"/>
        </w:rPr>
        <w:t xml:space="preserve">Część nr 2 – dostawa preparatów do maszynowego mycia i nabłyszczania  naczyń, preparatów do ręcznego mycia naczyń wraz z dozownikiem oraz preparatu do mycia i dezynfekcji powierzchni i urządzeń kuchennych      </w:t>
      </w:r>
    </w:p>
    <w:p w:rsidR="00FA67A9" w:rsidRPr="00FA67A9" w:rsidRDefault="00FA67A9" w:rsidP="00FA67A9">
      <w:pPr>
        <w:ind w:left="360"/>
        <w:rPr>
          <w:sz w:val="22"/>
          <w:szCs w:val="22"/>
        </w:rPr>
      </w:pPr>
      <w:r w:rsidRPr="00FA67A9">
        <w:rPr>
          <w:sz w:val="22"/>
          <w:szCs w:val="22"/>
        </w:rPr>
        <w:t xml:space="preserve">Część nr 3 – dostawa chemii gospodarczej </w:t>
      </w:r>
    </w:p>
    <w:p w:rsidR="00FA67A9" w:rsidRPr="00FA67A9" w:rsidRDefault="00FA67A9" w:rsidP="00FA67A9">
      <w:pPr>
        <w:ind w:left="360"/>
        <w:rPr>
          <w:sz w:val="22"/>
          <w:szCs w:val="22"/>
        </w:rPr>
      </w:pPr>
      <w:r w:rsidRPr="00FA67A9">
        <w:rPr>
          <w:sz w:val="22"/>
          <w:szCs w:val="22"/>
        </w:rPr>
        <w:t>Część nr 4 – dostawa mopów, stelaży i ściereczek</w:t>
      </w:r>
    </w:p>
    <w:p w:rsidR="00FA67A9" w:rsidRPr="00FA67A9" w:rsidRDefault="00FA67A9" w:rsidP="00FA67A9">
      <w:pPr>
        <w:ind w:left="360"/>
        <w:rPr>
          <w:sz w:val="22"/>
          <w:szCs w:val="22"/>
        </w:rPr>
      </w:pPr>
      <w:r w:rsidRPr="00FA67A9">
        <w:rPr>
          <w:sz w:val="22"/>
          <w:szCs w:val="22"/>
        </w:rPr>
        <w:t>Część nr 5 – dostawa mydeł oraz pojemników na mydło</w:t>
      </w:r>
    </w:p>
    <w:p w:rsidR="00FA67A9" w:rsidRPr="00FA67A9" w:rsidRDefault="00FA67A9" w:rsidP="00FA67A9">
      <w:pPr>
        <w:ind w:left="360"/>
        <w:rPr>
          <w:sz w:val="22"/>
          <w:szCs w:val="22"/>
        </w:rPr>
      </w:pPr>
      <w:r w:rsidRPr="00FA67A9">
        <w:rPr>
          <w:sz w:val="22"/>
          <w:szCs w:val="22"/>
        </w:rPr>
        <w:t>Część nr 6 – dostawa ręczników do rąk składanych w ZZ oraz pojemników na ręczniki</w:t>
      </w:r>
    </w:p>
    <w:p w:rsidR="00FA67A9" w:rsidRPr="00FA67A9" w:rsidRDefault="00FA67A9" w:rsidP="00FA67A9">
      <w:pPr>
        <w:ind w:left="360"/>
        <w:rPr>
          <w:sz w:val="22"/>
          <w:szCs w:val="22"/>
        </w:rPr>
      </w:pPr>
      <w:r w:rsidRPr="00FA67A9">
        <w:rPr>
          <w:sz w:val="22"/>
          <w:szCs w:val="22"/>
        </w:rPr>
        <w:t>Część nr 7 – dostawa papieru  toaletowego oraz pojemników na papier</w:t>
      </w:r>
    </w:p>
    <w:p w:rsidR="00FA67A9" w:rsidRPr="00FA67A9" w:rsidRDefault="00FA67A9" w:rsidP="00FA67A9">
      <w:pPr>
        <w:ind w:left="360"/>
        <w:rPr>
          <w:sz w:val="22"/>
          <w:szCs w:val="22"/>
        </w:rPr>
      </w:pPr>
      <w:r w:rsidRPr="00FA67A9">
        <w:rPr>
          <w:sz w:val="22"/>
          <w:szCs w:val="22"/>
        </w:rPr>
        <w:t>Część nr 8 – dostawa mat podłogowych</w:t>
      </w:r>
    </w:p>
    <w:p w:rsidR="00FA67A9" w:rsidRPr="00FA67A9" w:rsidRDefault="00FA67A9" w:rsidP="00FA67A9">
      <w:pPr>
        <w:ind w:left="360"/>
        <w:rPr>
          <w:sz w:val="22"/>
          <w:szCs w:val="22"/>
        </w:rPr>
      </w:pPr>
      <w:r w:rsidRPr="00FA67A9">
        <w:rPr>
          <w:sz w:val="22"/>
          <w:szCs w:val="22"/>
        </w:rPr>
        <w:lastRenderedPageBreak/>
        <w:t>Część nr 9 – dostawa padów maszynowych</w:t>
      </w:r>
    </w:p>
    <w:p w:rsidR="00FA67A9" w:rsidRDefault="00FA67A9" w:rsidP="00FA67A9">
      <w:pPr>
        <w:ind w:left="360"/>
        <w:rPr>
          <w:sz w:val="22"/>
          <w:szCs w:val="22"/>
        </w:rPr>
      </w:pPr>
      <w:r w:rsidRPr="00FA67A9">
        <w:rPr>
          <w:sz w:val="22"/>
          <w:szCs w:val="22"/>
        </w:rPr>
        <w:t>Część nr 10 – dostawa stelaży na worki</w:t>
      </w:r>
    </w:p>
    <w:p w:rsidR="00FA67A9" w:rsidRDefault="00FA67A9" w:rsidP="00FA67A9">
      <w:pPr>
        <w:ind w:left="360"/>
        <w:rPr>
          <w:sz w:val="22"/>
          <w:szCs w:val="22"/>
        </w:rPr>
      </w:pPr>
      <w:r>
        <w:rPr>
          <w:sz w:val="22"/>
          <w:szCs w:val="22"/>
        </w:rPr>
        <w:t>Część nr 11 – dostawa środka do dezynfekcji</w:t>
      </w:r>
    </w:p>
    <w:p w:rsidR="00FA67A9" w:rsidRPr="00FA67A9" w:rsidRDefault="00FA67A9" w:rsidP="00FA67A9">
      <w:pPr>
        <w:ind w:left="360"/>
        <w:rPr>
          <w:sz w:val="22"/>
          <w:szCs w:val="22"/>
        </w:rPr>
      </w:pPr>
      <w:r>
        <w:rPr>
          <w:sz w:val="22"/>
          <w:szCs w:val="22"/>
        </w:rPr>
        <w:t>Część nr 12 – dostawa wózków do transportu czystej i brudnej bielizny</w:t>
      </w:r>
    </w:p>
    <w:p w:rsidR="00DF23F1" w:rsidRDefault="00DF23F1" w:rsidP="00D87B36">
      <w:pPr>
        <w:pStyle w:val="Tekstpodstawowy32"/>
        <w:tabs>
          <w:tab w:val="left" w:pos="284"/>
          <w:tab w:val="left" w:pos="8845"/>
        </w:tabs>
        <w:ind w:left="284" w:right="-108"/>
        <w:rPr>
          <w:sz w:val="22"/>
        </w:rPr>
      </w:pPr>
      <w:r w:rsidRPr="00DF23F1">
        <w:rPr>
          <w:sz w:val="22"/>
        </w:rPr>
        <w:t xml:space="preserve"> </w:t>
      </w:r>
    </w:p>
    <w:p w:rsidR="003958A3" w:rsidRPr="00986754" w:rsidRDefault="00B769E8" w:rsidP="003958A3">
      <w:pPr>
        <w:pStyle w:val="Standard"/>
        <w:tabs>
          <w:tab w:val="left" w:pos="3780"/>
        </w:tabs>
        <w:ind w:left="426" w:hanging="426"/>
        <w:jc w:val="both"/>
        <w:rPr>
          <w:rFonts w:eastAsia="Times New Roman"/>
          <w:b/>
          <w:bCs/>
          <w:sz w:val="22"/>
          <w:szCs w:val="22"/>
        </w:rPr>
      </w:pPr>
      <w:r w:rsidRPr="00986754">
        <w:rPr>
          <w:rFonts w:eastAsia="Times New Roman"/>
          <w:b/>
          <w:bCs/>
          <w:sz w:val="22"/>
          <w:szCs w:val="22"/>
        </w:rPr>
        <w:t>3. Wymagania dotyczące przedmiotu zamówienia</w:t>
      </w:r>
      <w:r w:rsidR="003958A3" w:rsidRPr="00986754">
        <w:rPr>
          <w:rFonts w:eastAsia="Times New Roman"/>
          <w:b/>
          <w:bCs/>
          <w:sz w:val="22"/>
          <w:szCs w:val="22"/>
        </w:rPr>
        <w:t>:</w:t>
      </w:r>
      <w:r w:rsidRPr="00986754">
        <w:rPr>
          <w:rFonts w:eastAsia="Times New Roman"/>
          <w:b/>
          <w:bCs/>
          <w:sz w:val="22"/>
          <w:szCs w:val="22"/>
        </w:rPr>
        <w:t xml:space="preserve"> </w:t>
      </w:r>
    </w:p>
    <w:p w:rsidR="001831B8" w:rsidRPr="00986754" w:rsidRDefault="003A4D01" w:rsidP="009308F1">
      <w:pPr>
        <w:tabs>
          <w:tab w:val="left" w:pos="360"/>
        </w:tabs>
        <w:suppressAutoHyphens w:val="0"/>
        <w:autoSpaceDE w:val="0"/>
        <w:ind w:left="284" w:hanging="284"/>
        <w:jc w:val="both"/>
      </w:pPr>
      <w:r w:rsidRPr="00986754">
        <w:rPr>
          <w:sz w:val="22"/>
          <w:szCs w:val="22"/>
          <w:lang w:eastAsia="ar-SA"/>
        </w:rPr>
        <w:t>1.</w:t>
      </w:r>
      <w:r w:rsidR="001831B8" w:rsidRPr="00986754">
        <w:rPr>
          <w:sz w:val="22"/>
          <w:szCs w:val="22"/>
          <w:lang w:eastAsia="ar-SA"/>
        </w:rPr>
        <w:t xml:space="preserve"> </w:t>
      </w:r>
      <w:r w:rsidR="001831B8" w:rsidRPr="00986754">
        <w:rPr>
          <w:sz w:val="22"/>
          <w:szCs w:val="22"/>
        </w:rPr>
        <w:t>Zamawiający wymaga, aby oferowany przedmiot zamówienia posiadał instrukcje obsługi/użycia                  w języku polskim oraz etykietę w języku polskim.</w:t>
      </w:r>
    </w:p>
    <w:p w:rsidR="003958A3" w:rsidRPr="00986754" w:rsidRDefault="003958A3" w:rsidP="003958A3">
      <w:pPr>
        <w:pStyle w:val="Tekstpodstawowy"/>
        <w:tabs>
          <w:tab w:val="clear" w:pos="3118"/>
          <w:tab w:val="left" w:pos="284"/>
        </w:tabs>
        <w:ind w:left="284"/>
        <w:rPr>
          <w:sz w:val="22"/>
          <w:szCs w:val="22"/>
        </w:rPr>
      </w:pPr>
      <w:r w:rsidRPr="00986754">
        <w:rPr>
          <w:b/>
          <w:bCs/>
          <w:sz w:val="22"/>
          <w:szCs w:val="22"/>
        </w:rPr>
        <w:t>część nr 1</w:t>
      </w:r>
    </w:p>
    <w:p w:rsidR="003958A3" w:rsidRPr="00986754" w:rsidRDefault="003958A3" w:rsidP="00E80E6B">
      <w:pPr>
        <w:numPr>
          <w:ilvl w:val="0"/>
          <w:numId w:val="24"/>
        </w:numPr>
        <w:jc w:val="both"/>
        <w:rPr>
          <w:sz w:val="22"/>
          <w:szCs w:val="22"/>
        </w:rPr>
      </w:pPr>
      <w:r w:rsidRPr="00986754">
        <w:rPr>
          <w:sz w:val="22"/>
          <w:szCs w:val="22"/>
        </w:rPr>
        <w:t>do pozycji 1-3 na czas trwania umowy Zamawiający wymaga od Wykonawcy dostarczenia                        i zamontowania 30 szt. systemów dozujących. W skład każdego systemu powinno wchodzić urządzenie umożliwiające podłączenie 4 preparatów i dozowanie ich w stężeniu od 0,1% oraz 3 zamknięte na klucz pojemniki na 1 litrowe butelki z koncentratem uniemożliwiające dostęp do koncentratu osobom postronnym. W celu zapewnienia kompatybilności preparatów z systemem i poprawności dozowania pojemniki te muszą pochodzić od tego samego producenta co system dozujący oraz zaoferowane preparaty w/w pozycjach. Urządzenie dozujące musi być wykonane z materiału odpornego na środki chemiczne i powinno współpracować z płynami o temperaturze od 4 do 40</w:t>
      </w:r>
      <w:r w:rsidR="009612B5" w:rsidRPr="00986754">
        <w:rPr>
          <w:sz w:val="22"/>
          <w:szCs w:val="22"/>
        </w:rPr>
        <w:t>° C</w:t>
      </w:r>
      <w:r w:rsidRPr="00986754">
        <w:rPr>
          <w:sz w:val="22"/>
          <w:szCs w:val="22"/>
        </w:rPr>
        <w:t xml:space="preserve"> oraz posiadać przełącznik do wyboru dozowanego środka i dwa węże wylotowe z który</w:t>
      </w:r>
      <w:r w:rsidR="009612B5" w:rsidRPr="00986754">
        <w:rPr>
          <w:sz w:val="22"/>
          <w:szCs w:val="22"/>
        </w:rPr>
        <w:t>ch dozowane są roztwory robocze,</w:t>
      </w:r>
      <w:r w:rsidRPr="00986754">
        <w:rPr>
          <w:sz w:val="22"/>
          <w:szCs w:val="22"/>
        </w:rPr>
        <w:t xml:space="preserve">  </w:t>
      </w:r>
    </w:p>
    <w:p w:rsidR="003958A3" w:rsidRPr="00986754" w:rsidRDefault="003958A3" w:rsidP="00E80E6B">
      <w:pPr>
        <w:numPr>
          <w:ilvl w:val="0"/>
          <w:numId w:val="24"/>
        </w:numPr>
        <w:jc w:val="both"/>
        <w:rPr>
          <w:sz w:val="22"/>
          <w:szCs w:val="22"/>
        </w:rPr>
      </w:pPr>
      <w:r w:rsidRPr="00986754">
        <w:rPr>
          <w:sz w:val="22"/>
          <w:szCs w:val="22"/>
        </w:rPr>
        <w:t>produkty z pozycji od 1 do 3 muszą być kompatybilne ze sobą i pochodzić od jednego producenta</w:t>
      </w:r>
    </w:p>
    <w:p w:rsidR="003958A3" w:rsidRPr="00986754" w:rsidRDefault="003958A3" w:rsidP="00E80E6B">
      <w:pPr>
        <w:pStyle w:val="Tekstpodstawowy"/>
        <w:numPr>
          <w:ilvl w:val="0"/>
          <w:numId w:val="24"/>
        </w:numPr>
        <w:tabs>
          <w:tab w:val="clear" w:pos="3118"/>
          <w:tab w:val="left" w:pos="284"/>
        </w:tabs>
        <w:rPr>
          <w:sz w:val="22"/>
          <w:szCs w:val="22"/>
        </w:rPr>
      </w:pPr>
      <w:r w:rsidRPr="00986754">
        <w:rPr>
          <w:sz w:val="22"/>
          <w:szCs w:val="22"/>
        </w:rPr>
        <w:t>wszystkie wymagane systemy dozujące i pojemniki na koncentraty będą dostarczone i zamontowane przez Wykonawcę we wskazanych przez Zamawiającego miejscach – do 10 dni od zawarcia umowy, lecz nie później niż przed pierwszą dostawą zakupionych środków</w:t>
      </w:r>
    </w:p>
    <w:p w:rsidR="003958A3" w:rsidRPr="00986754" w:rsidRDefault="003958A3" w:rsidP="00E80E6B">
      <w:pPr>
        <w:pStyle w:val="Tekstpodstawowy"/>
        <w:numPr>
          <w:ilvl w:val="0"/>
          <w:numId w:val="24"/>
        </w:numPr>
        <w:tabs>
          <w:tab w:val="clear" w:pos="3118"/>
          <w:tab w:val="left" w:pos="284"/>
        </w:tabs>
        <w:rPr>
          <w:sz w:val="22"/>
          <w:szCs w:val="22"/>
          <w:lang w:eastAsia="ar-SA"/>
        </w:rPr>
      </w:pPr>
      <w:r w:rsidRPr="00986754">
        <w:rPr>
          <w:sz w:val="22"/>
          <w:szCs w:val="22"/>
        </w:rPr>
        <w:t xml:space="preserve">do systemów dozujących Zamawiający wymaga od Wykonawcy zapewnienia opieki serwisowej, wsparcia technicznego i okresowych przeglądów technicznych zamontowanych urządzeń – na żądanie Zamawiającego,                                                                     </w:t>
      </w:r>
    </w:p>
    <w:p w:rsidR="003958A3" w:rsidRPr="00986754" w:rsidRDefault="003958A3" w:rsidP="00E80E6B">
      <w:pPr>
        <w:pStyle w:val="Tekstpodstawowy"/>
        <w:numPr>
          <w:ilvl w:val="0"/>
          <w:numId w:val="24"/>
        </w:numPr>
        <w:tabs>
          <w:tab w:val="clear" w:pos="3118"/>
          <w:tab w:val="left" w:pos="284"/>
        </w:tabs>
        <w:rPr>
          <w:bCs/>
          <w:sz w:val="22"/>
          <w:szCs w:val="22"/>
          <w:lang w:eastAsia="ar-SA"/>
        </w:rPr>
      </w:pPr>
      <w:r w:rsidRPr="00986754">
        <w:rPr>
          <w:sz w:val="22"/>
          <w:szCs w:val="22"/>
          <w:lang w:eastAsia="ar-SA"/>
        </w:rPr>
        <w:t>do pozycji 1, 2 i 3 Wykonawca dostarczy 30 szt. zalaminowanych planów higieny dotyczących postępowania z danym koncentratem, nie później niż przed pierwszą dostawą  zakupionych środków,</w:t>
      </w:r>
    </w:p>
    <w:p w:rsidR="003958A3" w:rsidRPr="00986754" w:rsidRDefault="003958A3" w:rsidP="00E80E6B">
      <w:pPr>
        <w:pStyle w:val="Tekstpodstawowy"/>
        <w:numPr>
          <w:ilvl w:val="0"/>
          <w:numId w:val="24"/>
        </w:numPr>
        <w:tabs>
          <w:tab w:val="clear" w:pos="3118"/>
          <w:tab w:val="left" w:pos="284"/>
        </w:tabs>
        <w:rPr>
          <w:bCs/>
          <w:sz w:val="22"/>
          <w:szCs w:val="22"/>
        </w:rPr>
      </w:pPr>
      <w:r w:rsidRPr="00986754">
        <w:rPr>
          <w:bCs/>
          <w:sz w:val="22"/>
          <w:szCs w:val="22"/>
          <w:lang w:eastAsia="ar-SA"/>
        </w:rPr>
        <w:t>do pozycji 1, 2 i 3 Wykonawca dostarczy 46 szt. butelek o pojemności 650 ml z atomizerem, kompatybilnych z systemem dozowania oraz naklejki wodoodporne opisujące roztwór roboczy.</w:t>
      </w:r>
    </w:p>
    <w:p w:rsidR="003958A3" w:rsidRPr="00986754" w:rsidRDefault="003958A3" w:rsidP="003958A3">
      <w:pPr>
        <w:tabs>
          <w:tab w:val="left" w:pos="120"/>
        </w:tabs>
        <w:ind w:left="284"/>
        <w:jc w:val="both"/>
        <w:rPr>
          <w:sz w:val="22"/>
          <w:szCs w:val="22"/>
        </w:rPr>
      </w:pPr>
      <w:r w:rsidRPr="00986754">
        <w:rPr>
          <w:b/>
          <w:bCs/>
          <w:sz w:val="22"/>
          <w:szCs w:val="22"/>
          <w:lang w:eastAsia="ar-SA"/>
        </w:rPr>
        <w:t>części nr 2:</w:t>
      </w:r>
    </w:p>
    <w:p w:rsidR="003958A3" w:rsidRPr="00986754" w:rsidRDefault="003958A3" w:rsidP="00E80E6B">
      <w:pPr>
        <w:numPr>
          <w:ilvl w:val="0"/>
          <w:numId w:val="23"/>
        </w:numPr>
        <w:tabs>
          <w:tab w:val="left" w:pos="360"/>
        </w:tabs>
        <w:suppressAutoHyphens w:val="0"/>
        <w:autoSpaceDE w:val="0"/>
        <w:jc w:val="both"/>
        <w:rPr>
          <w:sz w:val="22"/>
          <w:szCs w:val="22"/>
        </w:rPr>
      </w:pPr>
      <w:r w:rsidRPr="00986754">
        <w:rPr>
          <w:sz w:val="22"/>
          <w:szCs w:val="22"/>
        </w:rPr>
        <w:t xml:space="preserve">Zamawiający wymaga od Wykonawcy – dostarczenia i zamontowania automatycznych systemów  dozujących chemię do mycia i nabłyszczania naczyń oraz elektroniczny, automatyczny zmiękczacz wody redukujący twardość wody. </w:t>
      </w:r>
    </w:p>
    <w:p w:rsidR="003958A3" w:rsidRPr="00986754" w:rsidRDefault="003958A3" w:rsidP="00E80E6B">
      <w:pPr>
        <w:numPr>
          <w:ilvl w:val="1"/>
          <w:numId w:val="23"/>
        </w:numPr>
        <w:tabs>
          <w:tab w:val="left" w:pos="360"/>
        </w:tabs>
        <w:suppressAutoHyphens w:val="0"/>
        <w:autoSpaceDE w:val="0"/>
        <w:ind w:left="993"/>
        <w:jc w:val="both"/>
        <w:rPr>
          <w:sz w:val="22"/>
          <w:szCs w:val="22"/>
        </w:rPr>
      </w:pPr>
      <w:r w:rsidRPr="00986754">
        <w:rPr>
          <w:sz w:val="22"/>
          <w:szCs w:val="22"/>
        </w:rPr>
        <w:t>do pozycji nr 1, 2, 3, 5 – po 1 szt.</w:t>
      </w:r>
    </w:p>
    <w:p w:rsidR="003958A3" w:rsidRPr="00986754" w:rsidRDefault="003958A3" w:rsidP="00E80E6B">
      <w:pPr>
        <w:numPr>
          <w:ilvl w:val="1"/>
          <w:numId w:val="23"/>
        </w:numPr>
        <w:tabs>
          <w:tab w:val="left" w:pos="360"/>
        </w:tabs>
        <w:suppressAutoHyphens w:val="0"/>
        <w:autoSpaceDE w:val="0"/>
        <w:ind w:left="993"/>
        <w:jc w:val="both"/>
        <w:rPr>
          <w:sz w:val="22"/>
          <w:szCs w:val="22"/>
          <w:lang w:eastAsia="ar-SA"/>
        </w:rPr>
      </w:pPr>
      <w:r w:rsidRPr="00986754">
        <w:rPr>
          <w:sz w:val="22"/>
          <w:szCs w:val="22"/>
        </w:rPr>
        <w:t>do pozycji nr 7 – 3 szt.</w:t>
      </w:r>
    </w:p>
    <w:p w:rsidR="003958A3" w:rsidRPr="00986754" w:rsidRDefault="003958A3" w:rsidP="00E80E6B">
      <w:pPr>
        <w:numPr>
          <w:ilvl w:val="0"/>
          <w:numId w:val="23"/>
        </w:numPr>
        <w:tabs>
          <w:tab w:val="left" w:pos="360"/>
        </w:tabs>
        <w:suppressAutoHyphens w:val="0"/>
        <w:autoSpaceDE w:val="0"/>
        <w:jc w:val="both"/>
        <w:rPr>
          <w:sz w:val="22"/>
          <w:szCs w:val="22"/>
          <w:lang w:eastAsia="ar-SA"/>
        </w:rPr>
      </w:pPr>
      <w:r w:rsidRPr="00986754">
        <w:rPr>
          <w:sz w:val="22"/>
          <w:szCs w:val="22"/>
          <w:lang w:eastAsia="ar-SA"/>
        </w:rPr>
        <w:t>pozycje od 1 do 8 muszą być kompatybilne ze sobą i pochodzić od jednego producenta.</w:t>
      </w:r>
    </w:p>
    <w:p w:rsidR="003958A3" w:rsidRPr="00986754" w:rsidRDefault="003958A3" w:rsidP="00E80E6B">
      <w:pPr>
        <w:numPr>
          <w:ilvl w:val="0"/>
          <w:numId w:val="23"/>
        </w:numPr>
        <w:tabs>
          <w:tab w:val="left" w:pos="360"/>
        </w:tabs>
        <w:suppressAutoHyphens w:val="0"/>
        <w:autoSpaceDE w:val="0"/>
        <w:jc w:val="both"/>
        <w:rPr>
          <w:sz w:val="22"/>
          <w:szCs w:val="22"/>
          <w:lang w:eastAsia="ar-SA"/>
        </w:rPr>
      </w:pPr>
      <w:r w:rsidRPr="00986754">
        <w:rPr>
          <w:sz w:val="22"/>
          <w:szCs w:val="22"/>
          <w:lang w:eastAsia="ar-SA"/>
        </w:rPr>
        <w:t>wszystkie w</w:t>
      </w:r>
      <w:r w:rsidRPr="00986754">
        <w:rPr>
          <w:sz w:val="22"/>
          <w:szCs w:val="22"/>
        </w:rPr>
        <w:t>ymagane systemy dozujące i pojemniki na koncentraty będą dostarczone                                    i zamontowane przez Wykonawcę we wskazanych przez Zamawiającego miejscach – do 10 dni od zawarcia umowy, lecz nie później niż przed pierwszą dostawą zakupionych środków.</w:t>
      </w:r>
    </w:p>
    <w:p w:rsidR="00B769E8" w:rsidRPr="00986754" w:rsidRDefault="003958A3" w:rsidP="00E80E6B">
      <w:pPr>
        <w:numPr>
          <w:ilvl w:val="0"/>
          <w:numId w:val="23"/>
        </w:numPr>
        <w:tabs>
          <w:tab w:val="left" w:pos="360"/>
        </w:tabs>
        <w:suppressAutoHyphens w:val="0"/>
        <w:autoSpaceDE w:val="0"/>
        <w:jc w:val="both"/>
        <w:rPr>
          <w:rFonts w:eastAsia="TimesNewRomanPSMT"/>
          <w:sz w:val="22"/>
          <w:szCs w:val="22"/>
        </w:rPr>
      </w:pPr>
      <w:r w:rsidRPr="00986754">
        <w:rPr>
          <w:sz w:val="22"/>
          <w:szCs w:val="22"/>
          <w:lang w:eastAsia="ar-SA"/>
        </w:rPr>
        <w:t>Do systemów dozujących Zamawiający wymaga od Wykonawcy zapewnienia opieki serwisowej, wsparcia technicznego i okresowych przeglądów technicznych zamontowanych urządzeń – na każde żądanie Zamawiającego.</w:t>
      </w:r>
    </w:p>
    <w:p w:rsidR="003A4D01" w:rsidRPr="00986754" w:rsidRDefault="003A4D01" w:rsidP="003A4D01">
      <w:pPr>
        <w:pStyle w:val="Tekstpodstawowy210"/>
        <w:tabs>
          <w:tab w:val="clear" w:pos="426"/>
          <w:tab w:val="left" w:pos="0"/>
        </w:tabs>
        <w:suppressAutoHyphens w:val="0"/>
        <w:autoSpaceDE w:val="0"/>
        <w:jc w:val="both"/>
        <w:rPr>
          <w:rFonts w:cs="Times New Roman"/>
          <w:b/>
          <w:sz w:val="22"/>
          <w:szCs w:val="22"/>
        </w:rPr>
      </w:pPr>
      <w:r w:rsidRPr="00986754">
        <w:rPr>
          <w:sz w:val="22"/>
          <w:szCs w:val="22"/>
          <w:lang w:eastAsia="ar-SA"/>
        </w:rPr>
        <w:t xml:space="preserve">2. </w:t>
      </w:r>
      <w:r w:rsidRPr="00986754">
        <w:rPr>
          <w:rStyle w:val="Pogrubienie"/>
          <w:rFonts w:eastAsia="TimesNewRomanPSMT" w:cs="Times New Roman"/>
          <w:b w:val="0"/>
          <w:bCs w:val="0"/>
          <w:sz w:val="22"/>
          <w:szCs w:val="22"/>
        </w:rPr>
        <w:t>Zaoferowane chemiczne środki  dezynfekcyjne muszą być zgodne z:</w:t>
      </w:r>
    </w:p>
    <w:p w:rsidR="003A4D01" w:rsidRPr="006407AD" w:rsidRDefault="00D561D0" w:rsidP="00E80E6B">
      <w:pPr>
        <w:pStyle w:val="Nagwek1"/>
        <w:numPr>
          <w:ilvl w:val="0"/>
          <w:numId w:val="33"/>
        </w:numPr>
        <w:tabs>
          <w:tab w:val="clear" w:pos="3118"/>
          <w:tab w:val="left" w:pos="285"/>
        </w:tabs>
        <w:jc w:val="both"/>
        <w:rPr>
          <w:rFonts w:eastAsia="TimesNewRomanPSMT"/>
          <w:b w:val="0"/>
          <w:bCs/>
          <w:color w:val="000000"/>
          <w:sz w:val="22"/>
          <w:szCs w:val="22"/>
        </w:rPr>
      </w:pPr>
      <w:r w:rsidRPr="00986754">
        <w:rPr>
          <w:b w:val="0"/>
          <w:bCs/>
          <w:sz w:val="22"/>
          <w:szCs w:val="22"/>
        </w:rPr>
        <w:t>PN-EN 1276:2019-12</w:t>
      </w:r>
      <w:r w:rsidR="003A4D01" w:rsidRPr="00986754">
        <w:rPr>
          <w:b w:val="0"/>
          <w:bCs/>
          <w:sz w:val="22"/>
          <w:szCs w:val="22"/>
        </w:rPr>
        <w:t xml:space="preserve"> -</w:t>
      </w:r>
      <w:r w:rsidR="003A4D01" w:rsidRPr="00986754">
        <w:rPr>
          <w:b w:val="0"/>
          <w:sz w:val="22"/>
          <w:szCs w:val="22"/>
        </w:rPr>
        <w:t xml:space="preserve"> Chemiczne środki dezynfekcyjne i antyseptyczne -- Ilościowa zawiesinowa metoda określania działania bakteriobójczego chemicznych środków dezynfekcyjnych i antyseptycznych stosowanych w sektorze żywnościowym, warunkach przemysłowych i domowych</w:t>
      </w:r>
      <w:r w:rsidR="003A4D01" w:rsidRPr="006407AD">
        <w:rPr>
          <w:b w:val="0"/>
          <w:color w:val="000000"/>
          <w:sz w:val="22"/>
          <w:szCs w:val="22"/>
        </w:rPr>
        <w:t xml:space="preserve"> oraz zakładach użytecznoś</w:t>
      </w:r>
      <w:r>
        <w:rPr>
          <w:b w:val="0"/>
          <w:color w:val="000000"/>
          <w:sz w:val="22"/>
          <w:szCs w:val="22"/>
        </w:rPr>
        <w:t>ci publicznej -- Metoda badania</w:t>
      </w:r>
      <w:r w:rsidR="003A4D01" w:rsidRPr="006407AD">
        <w:rPr>
          <w:b w:val="0"/>
          <w:color w:val="000000"/>
          <w:sz w:val="22"/>
          <w:szCs w:val="22"/>
        </w:rPr>
        <w:t xml:space="preserve"> i wymagania (faza 2, etap 1) </w:t>
      </w:r>
    </w:p>
    <w:p w:rsidR="003A4D01" w:rsidRPr="003A4D01" w:rsidRDefault="003A4D01" w:rsidP="00E80E6B">
      <w:pPr>
        <w:pStyle w:val="Nagwek1"/>
        <w:numPr>
          <w:ilvl w:val="0"/>
          <w:numId w:val="33"/>
        </w:numPr>
        <w:tabs>
          <w:tab w:val="clear" w:pos="3118"/>
          <w:tab w:val="left" w:pos="285"/>
        </w:tabs>
        <w:jc w:val="both"/>
        <w:rPr>
          <w:rFonts w:eastAsia="TimesNewRomanPSMT"/>
          <w:bCs/>
          <w:color w:val="000000"/>
          <w:sz w:val="22"/>
          <w:szCs w:val="22"/>
        </w:rPr>
      </w:pPr>
      <w:r w:rsidRPr="00D561D0">
        <w:rPr>
          <w:rStyle w:val="Pogrubienie"/>
          <w:rFonts w:eastAsia="TimesNewRomanPSMT"/>
          <w:bCs w:val="0"/>
          <w:color w:val="000000"/>
          <w:sz w:val="22"/>
          <w:szCs w:val="22"/>
        </w:rPr>
        <w:t>PN-EN 13697</w:t>
      </w:r>
      <w:r w:rsidR="00D561D0">
        <w:rPr>
          <w:rStyle w:val="Pogrubienie"/>
          <w:rFonts w:eastAsia="TimesNewRomanPSMT"/>
          <w:bCs w:val="0"/>
          <w:color w:val="000000"/>
          <w:sz w:val="22"/>
          <w:szCs w:val="22"/>
        </w:rPr>
        <w:t>+A1:2019-08</w:t>
      </w:r>
      <w:r w:rsidRPr="00D561D0">
        <w:rPr>
          <w:rStyle w:val="Pogrubienie"/>
          <w:rFonts w:eastAsia="TimesNewRomanPSMT"/>
          <w:color w:val="000000"/>
          <w:sz w:val="22"/>
          <w:szCs w:val="22"/>
        </w:rPr>
        <w:t xml:space="preserve"> - Chemiczne środki dezynfekcyjne i antyseptyczne -- Ilościowa metoda określania działania bakteriobójczego i grzybobójczego chemicznych środków dezynfekcyjnych używanych w sektorze żywnościowym, warunkach przemysłowych i domowych oraz zakładach użyteczności publicznej w odniesieniu do nieporowatych powierzchni -- Wymagania i metoda</w:t>
      </w:r>
      <w:r w:rsidRPr="003A4D01">
        <w:rPr>
          <w:rStyle w:val="Pogrubienie"/>
          <w:rFonts w:eastAsia="TimesNewRomanPSMT"/>
          <w:color w:val="000000"/>
          <w:sz w:val="22"/>
          <w:szCs w:val="22"/>
        </w:rPr>
        <w:t xml:space="preserve"> badania bez działani</w:t>
      </w:r>
      <w:r w:rsidR="00D561D0">
        <w:rPr>
          <w:rStyle w:val="Pogrubienie"/>
          <w:rFonts w:eastAsia="TimesNewRomanPSMT"/>
          <w:color w:val="000000"/>
          <w:sz w:val="22"/>
          <w:szCs w:val="22"/>
        </w:rPr>
        <w:t>a mechanicznego (faza 2/etap 2)</w:t>
      </w:r>
      <w:r w:rsidRPr="003A4D01">
        <w:rPr>
          <w:rStyle w:val="Pogrubienie"/>
          <w:color w:val="000000"/>
          <w:sz w:val="22"/>
          <w:szCs w:val="22"/>
        </w:rPr>
        <w:t>.</w:t>
      </w:r>
    </w:p>
    <w:p w:rsidR="00D561D0" w:rsidRPr="00D561D0" w:rsidRDefault="00D561D0" w:rsidP="00E80E6B">
      <w:pPr>
        <w:pStyle w:val="Akapitzlist"/>
        <w:numPr>
          <w:ilvl w:val="0"/>
          <w:numId w:val="20"/>
        </w:numPr>
        <w:tabs>
          <w:tab w:val="left" w:pos="0"/>
        </w:tabs>
        <w:suppressAutoHyphens w:val="0"/>
        <w:autoSpaceDE w:val="0"/>
        <w:ind w:left="284" w:hanging="284"/>
        <w:jc w:val="both"/>
        <w:rPr>
          <w:rStyle w:val="Pogrubienie"/>
          <w:b w:val="0"/>
          <w:color w:val="000000"/>
          <w:sz w:val="22"/>
          <w:szCs w:val="22"/>
        </w:rPr>
      </w:pPr>
      <w:r w:rsidRPr="00D561D0">
        <w:rPr>
          <w:bCs/>
          <w:color w:val="000000"/>
          <w:sz w:val="22"/>
          <w:szCs w:val="22"/>
        </w:rPr>
        <w:t>K</w:t>
      </w:r>
      <w:r w:rsidRPr="00D561D0">
        <w:rPr>
          <w:rStyle w:val="Pogrubienie"/>
          <w:b w:val="0"/>
          <w:bCs w:val="0"/>
          <w:color w:val="000000"/>
          <w:sz w:val="22"/>
          <w:szCs w:val="22"/>
        </w:rPr>
        <w:t>arty charakterystyki oferowanych wyrobów muszą potwierdzać zgodność z:</w:t>
      </w:r>
    </w:p>
    <w:p w:rsidR="00D561D0" w:rsidRPr="000C6798" w:rsidRDefault="00D561D0" w:rsidP="00E80E6B">
      <w:pPr>
        <w:pStyle w:val="Tekstpodstawowy210"/>
        <w:numPr>
          <w:ilvl w:val="0"/>
          <w:numId w:val="34"/>
        </w:numPr>
        <w:tabs>
          <w:tab w:val="clear" w:pos="426"/>
          <w:tab w:val="left" w:pos="284"/>
        </w:tabs>
        <w:suppressAutoHyphens w:val="0"/>
        <w:autoSpaceDE w:val="0"/>
        <w:jc w:val="both"/>
        <w:rPr>
          <w:rFonts w:eastAsia="TimesNewRomanPSMT" w:cs="Times New Roman"/>
          <w:color w:val="000000"/>
          <w:sz w:val="22"/>
          <w:szCs w:val="22"/>
        </w:rPr>
      </w:pPr>
      <w:r w:rsidRPr="000C6798">
        <w:rPr>
          <w:rStyle w:val="Pogrubienie"/>
          <w:rFonts w:cs="Times New Roman"/>
          <w:b w:val="0"/>
          <w:color w:val="000000"/>
          <w:sz w:val="22"/>
          <w:szCs w:val="22"/>
        </w:rPr>
        <w:t xml:space="preserve">Rozporządzeniem (WE) nr 1907/2006 Parlamentu Europejskiego i Rady z dnia 18 grudnia 2006r. w sprawie rejestracji, oceny, udzielania zezwoleń i stosowanych ograniczeń w zakresie chemikaliów (REACH), utworzenia Europejskiej Agencji Chemikaliów, zmieniające dyrektywę 1999/45/WE oraz uchylające rozporządzenie Rady (EWG) nr 793/93 i rozporządzenie Komisji (WE) nr 1488/94, jak </w:t>
      </w:r>
      <w:r w:rsidRPr="000C6798">
        <w:rPr>
          <w:rStyle w:val="Pogrubienie"/>
          <w:rFonts w:cs="Times New Roman"/>
          <w:b w:val="0"/>
          <w:color w:val="000000"/>
          <w:sz w:val="22"/>
          <w:szCs w:val="22"/>
        </w:rPr>
        <w:lastRenderedPageBreak/>
        <w:t>również dyrektywę Rady 76/769/EWG i dyrektywy Komisji 91/155/EWG, 93/67/EWG, 93/105/WE i 2000/21/WE</w:t>
      </w:r>
    </w:p>
    <w:p w:rsidR="00D561D0" w:rsidRPr="000C6798" w:rsidRDefault="00D561D0" w:rsidP="00E80E6B">
      <w:pPr>
        <w:pStyle w:val="Tekstpodstawowy210"/>
        <w:numPr>
          <w:ilvl w:val="0"/>
          <w:numId w:val="34"/>
        </w:numPr>
        <w:tabs>
          <w:tab w:val="clear" w:pos="426"/>
          <w:tab w:val="left" w:pos="284"/>
        </w:tabs>
        <w:suppressAutoHyphens w:val="0"/>
        <w:autoSpaceDE w:val="0"/>
        <w:spacing w:line="200" w:lineRule="atLeast"/>
        <w:jc w:val="both"/>
        <w:rPr>
          <w:rFonts w:eastAsia="TimesNewRomanPSMT" w:cs="Times New Roman"/>
          <w:color w:val="000000"/>
          <w:sz w:val="22"/>
          <w:szCs w:val="22"/>
        </w:rPr>
      </w:pPr>
      <w:r w:rsidRPr="000C6798">
        <w:rPr>
          <w:rFonts w:eastAsia="TimesNewRomanPSMT" w:cs="Times New Roman"/>
          <w:color w:val="000000"/>
          <w:sz w:val="22"/>
          <w:szCs w:val="22"/>
        </w:rPr>
        <w:t>Rozporządzeniem Komisji (UE) 2015/830 z dnia 28 maja 2015r zmieniaj</w:t>
      </w:r>
      <w:r>
        <w:rPr>
          <w:rFonts w:eastAsia="TimesNewRomanPSMT" w:cs="Times New Roman"/>
          <w:color w:val="000000"/>
          <w:sz w:val="22"/>
          <w:szCs w:val="22"/>
        </w:rPr>
        <w:t>ą</w:t>
      </w:r>
      <w:r w:rsidRPr="000C6798">
        <w:rPr>
          <w:rFonts w:eastAsia="TimesNewRomanPSMT" w:cs="Times New Roman"/>
          <w:color w:val="000000"/>
          <w:sz w:val="22"/>
          <w:szCs w:val="22"/>
        </w:rPr>
        <w:t xml:space="preserve">ce rozporządzenie (WE) nr 19007/2006 Parlamentu Europejskiego i Rady w sprawie rejestracji, </w:t>
      </w:r>
      <w:r w:rsidRPr="000C6798">
        <w:rPr>
          <w:rStyle w:val="Pogrubienie"/>
          <w:rFonts w:eastAsia="TimesNewRomanPSMT" w:cs="Times New Roman"/>
          <w:b w:val="0"/>
          <w:color w:val="000000"/>
          <w:sz w:val="22"/>
          <w:szCs w:val="22"/>
        </w:rPr>
        <w:t>ceny, udzielania zezwoleń i stosowanych ograniczeń w zakresie chemikaliów (REACH)</w:t>
      </w:r>
    </w:p>
    <w:p w:rsidR="003A4D01" w:rsidRPr="003A4D01" w:rsidRDefault="003A4D01" w:rsidP="00D561D0">
      <w:pPr>
        <w:tabs>
          <w:tab w:val="left" w:pos="360"/>
        </w:tabs>
        <w:suppressAutoHyphens w:val="0"/>
        <w:autoSpaceDE w:val="0"/>
        <w:jc w:val="both"/>
        <w:rPr>
          <w:rFonts w:eastAsia="TimesNewRomanPSMT"/>
          <w:color w:val="000000" w:themeColor="text1"/>
          <w:sz w:val="22"/>
          <w:szCs w:val="22"/>
        </w:rPr>
      </w:pPr>
    </w:p>
    <w:p w:rsidR="00A63B5C" w:rsidRDefault="009308F1" w:rsidP="00E2430F">
      <w:pPr>
        <w:pStyle w:val="Tekstpodstawowy32"/>
        <w:tabs>
          <w:tab w:val="left" w:pos="360"/>
          <w:tab w:val="left" w:pos="8845"/>
        </w:tabs>
        <w:ind w:right="-108"/>
        <w:rPr>
          <w:bCs/>
          <w:sz w:val="22"/>
          <w:szCs w:val="22"/>
        </w:rPr>
      </w:pPr>
      <w:r>
        <w:rPr>
          <w:bCs/>
          <w:sz w:val="22"/>
          <w:szCs w:val="22"/>
        </w:rPr>
        <w:t>4</w:t>
      </w:r>
      <w:r w:rsidR="00232F72" w:rsidRPr="001012AB">
        <w:rPr>
          <w:bCs/>
          <w:sz w:val="22"/>
          <w:szCs w:val="22"/>
        </w:rPr>
        <w:t xml:space="preserve">. </w:t>
      </w:r>
      <w:r w:rsidR="00D87B36">
        <w:rPr>
          <w:bCs/>
          <w:sz w:val="22"/>
          <w:szCs w:val="22"/>
        </w:rPr>
        <w:t xml:space="preserve"> </w:t>
      </w:r>
      <w:r w:rsidR="00232F72" w:rsidRPr="001012AB">
        <w:rPr>
          <w:bCs/>
          <w:sz w:val="22"/>
          <w:szCs w:val="22"/>
        </w:rPr>
        <w:t xml:space="preserve">CPV:  </w:t>
      </w:r>
      <w:r w:rsidR="00A63B5C">
        <w:rPr>
          <w:bCs/>
          <w:sz w:val="22"/>
          <w:szCs w:val="22"/>
        </w:rPr>
        <w:t>33631600-8 – środki antyseptyczne i dezynfekcyjne</w:t>
      </w:r>
    </w:p>
    <w:p w:rsidR="00E2430F" w:rsidRDefault="00A63B5C" w:rsidP="00E2430F">
      <w:pPr>
        <w:pStyle w:val="Tekstpodstawowy32"/>
        <w:tabs>
          <w:tab w:val="left" w:pos="360"/>
          <w:tab w:val="left" w:pos="8845"/>
        </w:tabs>
        <w:ind w:right="-108"/>
        <w:rPr>
          <w:bCs/>
          <w:sz w:val="22"/>
          <w:szCs w:val="22"/>
        </w:rPr>
      </w:pPr>
      <w:r>
        <w:rPr>
          <w:bCs/>
          <w:sz w:val="22"/>
          <w:szCs w:val="22"/>
        </w:rPr>
        <w:t xml:space="preserve">                </w:t>
      </w:r>
      <w:r w:rsidR="00E2430F">
        <w:rPr>
          <w:bCs/>
          <w:sz w:val="22"/>
          <w:szCs w:val="22"/>
        </w:rPr>
        <w:t>33761000-2 – papier toaletowy</w:t>
      </w:r>
    </w:p>
    <w:p w:rsidR="00E2430F" w:rsidRDefault="00E2430F" w:rsidP="00E2430F">
      <w:pPr>
        <w:pStyle w:val="Tekstpodstawowy32"/>
        <w:tabs>
          <w:tab w:val="left" w:pos="360"/>
          <w:tab w:val="left" w:pos="8845"/>
        </w:tabs>
        <w:ind w:right="-108"/>
        <w:rPr>
          <w:bCs/>
          <w:sz w:val="22"/>
          <w:szCs w:val="22"/>
        </w:rPr>
      </w:pPr>
      <w:r>
        <w:rPr>
          <w:bCs/>
          <w:sz w:val="22"/>
          <w:szCs w:val="22"/>
        </w:rPr>
        <w:t xml:space="preserve">                33763000-6 – ręczniki papierowe</w:t>
      </w:r>
    </w:p>
    <w:p w:rsidR="00A63B5C" w:rsidRDefault="00A63B5C" w:rsidP="00E2430F">
      <w:pPr>
        <w:pStyle w:val="Tekstpodstawowy32"/>
        <w:tabs>
          <w:tab w:val="left" w:pos="360"/>
          <w:tab w:val="left" w:pos="8845"/>
        </w:tabs>
        <w:ind w:right="-108"/>
        <w:rPr>
          <w:bCs/>
          <w:sz w:val="22"/>
          <w:szCs w:val="22"/>
        </w:rPr>
      </w:pPr>
      <w:r>
        <w:rPr>
          <w:bCs/>
          <w:sz w:val="22"/>
          <w:szCs w:val="22"/>
        </w:rPr>
        <w:t xml:space="preserve">                33711900-6 – mydło</w:t>
      </w:r>
    </w:p>
    <w:p w:rsidR="00A63B5C" w:rsidRDefault="00A63B5C" w:rsidP="00E2430F">
      <w:pPr>
        <w:pStyle w:val="Tekstpodstawowy32"/>
        <w:tabs>
          <w:tab w:val="left" w:pos="360"/>
          <w:tab w:val="left" w:pos="8845"/>
        </w:tabs>
        <w:ind w:right="-108"/>
        <w:rPr>
          <w:bCs/>
          <w:sz w:val="22"/>
          <w:szCs w:val="22"/>
        </w:rPr>
      </w:pPr>
      <w:r>
        <w:rPr>
          <w:bCs/>
          <w:sz w:val="22"/>
          <w:szCs w:val="22"/>
        </w:rPr>
        <w:t xml:space="preserve">                34928480-6 – pojemniki i kosze na odpady</w:t>
      </w:r>
    </w:p>
    <w:p w:rsidR="00A63B5C" w:rsidRDefault="00A63B5C" w:rsidP="00E2430F">
      <w:pPr>
        <w:pStyle w:val="Tekstpodstawowy32"/>
        <w:tabs>
          <w:tab w:val="left" w:pos="360"/>
          <w:tab w:val="left" w:pos="8845"/>
        </w:tabs>
        <w:ind w:right="-108"/>
        <w:rPr>
          <w:bCs/>
          <w:sz w:val="22"/>
          <w:szCs w:val="22"/>
        </w:rPr>
      </w:pPr>
      <w:r>
        <w:rPr>
          <w:bCs/>
          <w:sz w:val="22"/>
          <w:szCs w:val="22"/>
        </w:rPr>
        <w:t xml:space="preserve">                34911100-7 – wózki</w:t>
      </w:r>
    </w:p>
    <w:p w:rsidR="0081391A" w:rsidRDefault="00A63B5C" w:rsidP="00E2430F">
      <w:pPr>
        <w:pStyle w:val="Tekstpodstawowy32"/>
        <w:tabs>
          <w:tab w:val="left" w:pos="360"/>
          <w:tab w:val="left" w:pos="8845"/>
        </w:tabs>
        <w:ind w:right="-108"/>
        <w:rPr>
          <w:bCs/>
          <w:sz w:val="22"/>
          <w:szCs w:val="22"/>
        </w:rPr>
      </w:pPr>
      <w:r>
        <w:rPr>
          <w:bCs/>
          <w:sz w:val="22"/>
          <w:szCs w:val="22"/>
        </w:rPr>
        <w:t xml:space="preserve">               </w:t>
      </w:r>
      <w:r w:rsidR="0081391A">
        <w:rPr>
          <w:bCs/>
          <w:sz w:val="22"/>
          <w:szCs w:val="22"/>
        </w:rPr>
        <w:t xml:space="preserve"> 39800000-0 – środki czyszczące i polerujące</w:t>
      </w:r>
    </w:p>
    <w:p w:rsidR="00CB70EC" w:rsidRDefault="00CB70EC" w:rsidP="00EF1B3F">
      <w:pPr>
        <w:pStyle w:val="Tekstpodstawowy"/>
        <w:tabs>
          <w:tab w:val="left" w:pos="284"/>
        </w:tabs>
        <w:rPr>
          <w:bCs/>
          <w:sz w:val="22"/>
          <w:szCs w:val="22"/>
        </w:rPr>
      </w:pPr>
    </w:p>
    <w:tbl>
      <w:tblPr>
        <w:tblW w:w="0" w:type="auto"/>
        <w:tblInd w:w="77" w:type="dxa"/>
        <w:tblLayout w:type="fixed"/>
        <w:tblCellMar>
          <w:left w:w="70" w:type="dxa"/>
          <w:right w:w="70" w:type="dxa"/>
        </w:tblCellMar>
        <w:tblLook w:val="0000"/>
      </w:tblPr>
      <w:tblGrid>
        <w:gridCol w:w="9632"/>
      </w:tblGrid>
      <w:tr w:rsidR="00DE3C0B" w:rsidRPr="000B4695">
        <w:trPr>
          <w:trHeight w:val="288"/>
        </w:trPr>
        <w:tc>
          <w:tcPr>
            <w:tcW w:w="9632" w:type="dxa"/>
            <w:tcBorders>
              <w:top w:val="double" w:sz="4" w:space="0" w:color="000000"/>
              <w:left w:val="double" w:sz="4" w:space="0" w:color="000000"/>
              <w:bottom w:val="double" w:sz="4" w:space="0" w:color="000000"/>
              <w:right w:val="double" w:sz="4" w:space="0" w:color="000000"/>
            </w:tcBorders>
            <w:shd w:val="clear" w:color="auto" w:fill="FFFFFF"/>
          </w:tcPr>
          <w:p w:rsidR="00DE3C0B" w:rsidRPr="000B4695" w:rsidRDefault="00DE3C0B">
            <w:pPr>
              <w:shd w:val="clear" w:color="auto" w:fill="FFFFFF"/>
              <w:tabs>
                <w:tab w:val="left" w:pos="0"/>
              </w:tabs>
              <w:spacing w:before="120" w:line="360" w:lineRule="auto"/>
            </w:pPr>
            <w:r w:rsidRPr="000B4695">
              <w:rPr>
                <w:b/>
                <w:sz w:val="22"/>
                <w:szCs w:val="22"/>
              </w:rPr>
              <w:t>III. TERMIN WYKONANIA ZAMÓWIENIA</w:t>
            </w:r>
          </w:p>
        </w:tc>
      </w:tr>
    </w:tbl>
    <w:p w:rsidR="00D50575" w:rsidRPr="00FC31D2" w:rsidRDefault="00EF1B3F" w:rsidP="00E80E6B">
      <w:pPr>
        <w:numPr>
          <w:ilvl w:val="0"/>
          <w:numId w:val="21"/>
        </w:numPr>
        <w:suppressAutoHyphens w:val="0"/>
        <w:spacing w:before="120"/>
        <w:ind w:left="425" w:hanging="357"/>
        <w:jc w:val="both"/>
        <w:rPr>
          <w:sz w:val="22"/>
          <w:szCs w:val="22"/>
        </w:rPr>
      </w:pPr>
      <w:r>
        <w:rPr>
          <w:sz w:val="22"/>
          <w:szCs w:val="22"/>
        </w:rPr>
        <w:t xml:space="preserve">Wydawanie towaru następować będzie partiami stosowanie do potrzeb Zamawiającego przez okres </w:t>
      </w:r>
      <w:r>
        <w:rPr>
          <w:bCs/>
          <w:sz w:val="22"/>
          <w:szCs w:val="22"/>
        </w:rPr>
        <w:t>12 miesięcy</w:t>
      </w:r>
      <w:r>
        <w:rPr>
          <w:sz w:val="22"/>
          <w:szCs w:val="22"/>
        </w:rPr>
        <w:t xml:space="preserve"> od daty zawarcia umowy. </w:t>
      </w:r>
    </w:p>
    <w:p w:rsidR="00EF1B3F" w:rsidRDefault="00EF1B3F" w:rsidP="00D50575">
      <w:pPr>
        <w:ind w:right="-109" w:hanging="420"/>
        <w:jc w:val="both"/>
      </w:pPr>
    </w:p>
    <w:tbl>
      <w:tblPr>
        <w:tblW w:w="9677" w:type="dxa"/>
        <w:tblInd w:w="77" w:type="dxa"/>
        <w:tblLayout w:type="fixed"/>
        <w:tblCellMar>
          <w:left w:w="70" w:type="dxa"/>
          <w:right w:w="70" w:type="dxa"/>
        </w:tblCellMar>
        <w:tblLook w:val="0000"/>
      </w:tblPr>
      <w:tblGrid>
        <w:gridCol w:w="9677"/>
      </w:tblGrid>
      <w:tr w:rsidR="009576B4" w:rsidRPr="000B4695" w:rsidTr="00D50575">
        <w:trPr>
          <w:trHeight w:val="280"/>
        </w:trPr>
        <w:tc>
          <w:tcPr>
            <w:tcW w:w="9677" w:type="dxa"/>
            <w:tcBorders>
              <w:top w:val="double" w:sz="4" w:space="0" w:color="000000"/>
              <w:left w:val="double" w:sz="4" w:space="0" w:color="000000"/>
              <w:bottom w:val="double" w:sz="4" w:space="0" w:color="000000"/>
              <w:right w:val="double" w:sz="4" w:space="0" w:color="000000"/>
            </w:tcBorders>
            <w:shd w:val="clear" w:color="auto" w:fill="FFFFFF"/>
          </w:tcPr>
          <w:p w:rsidR="009576B4" w:rsidRPr="000B4695" w:rsidRDefault="00A71EF4" w:rsidP="000F5764">
            <w:pPr>
              <w:shd w:val="clear" w:color="auto" w:fill="FFFFFF"/>
              <w:tabs>
                <w:tab w:val="left" w:pos="0"/>
              </w:tabs>
              <w:jc w:val="both"/>
              <w:rPr>
                <w:b/>
                <w:sz w:val="22"/>
                <w:szCs w:val="22"/>
              </w:rPr>
            </w:pPr>
            <w:r>
              <w:rPr>
                <w:sz w:val="22"/>
                <w:szCs w:val="22"/>
              </w:rPr>
              <w:br w:type="page"/>
            </w:r>
            <w:r w:rsidR="00B20DD2" w:rsidRPr="000B4695">
              <w:rPr>
                <w:b/>
                <w:sz w:val="22"/>
                <w:szCs w:val="22"/>
              </w:rPr>
              <w:t>I</w:t>
            </w:r>
            <w:r w:rsidR="009576B4" w:rsidRPr="000B4695">
              <w:rPr>
                <w:b/>
                <w:sz w:val="22"/>
                <w:szCs w:val="22"/>
              </w:rPr>
              <w:t>V. INFORMACJE O ŚRODKACH KOMUNIKACJI ELEKTRONICZNEJ, PRZY UŻYCIU KTÓRYCH ZAMAWIAJĄCY BĘDZIE KOMUNIKOWAŁ SIĘ Z WYKONAWCAMI, ORAZ INFORMACJE O WYMAGANIACH TECHNICZNY</w:t>
            </w:r>
            <w:r w:rsidR="000F5764" w:rsidRPr="000B4695">
              <w:rPr>
                <w:b/>
                <w:sz w:val="22"/>
                <w:szCs w:val="22"/>
              </w:rPr>
              <w:t>C</w:t>
            </w:r>
            <w:r w:rsidR="009576B4" w:rsidRPr="000B4695">
              <w:rPr>
                <w:b/>
                <w:sz w:val="22"/>
                <w:szCs w:val="22"/>
              </w:rPr>
              <w:t xml:space="preserve">H I ORGANIZACYJNYCH SPORZĄDZANIA, WYSYŁANIA I ODBIERANIA KORESPONDENCJI ELEKTRONICZNEJ </w:t>
            </w:r>
          </w:p>
        </w:tc>
      </w:tr>
    </w:tbl>
    <w:p w:rsidR="006F73F2" w:rsidRPr="000B4695" w:rsidRDefault="006F73F2" w:rsidP="00E43A6E">
      <w:pPr>
        <w:pStyle w:val="Akapitzlist"/>
        <w:numPr>
          <w:ilvl w:val="3"/>
          <w:numId w:val="7"/>
        </w:numPr>
        <w:tabs>
          <w:tab w:val="clear" w:pos="2880"/>
          <w:tab w:val="num" w:pos="426"/>
        </w:tabs>
        <w:suppressAutoHyphens w:val="0"/>
        <w:spacing w:line="276" w:lineRule="auto"/>
        <w:ind w:left="426"/>
        <w:contextualSpacing w:val="0"/>
        <w:rPr>
          <w:b/>
          <w:sz w:val="22"/>
          <w:szCs w:val="22"/>
        </w:rPr>
      </w:pPr>
      <w:r w:rsidRPr="000B4695">
        <w:rPr>
          <w:b/>
          <w:sz w:val="22"/>
          <w:szCs w:val="22"/>
        </w:rPr>
        <w:t>Informacje ogólne</w:t>
      </w:r>
    </w:p>
    <w:p w:rsidR="006F73F2" w:rsidRPr="000B4695" w:rsidRDefault="00F96347" w:rsidP="00E43A6E">
      <w:pPr>
        <w:pStyle w:val="Akapitzlist"/>
        <w:numPr>
          <w:ilvl w:val="4"/>
          <w:numId w:val="7"/>
        </w:numPr>
        <w:tabs>
          <w:tab w:val="clear" w:pos="3600"/>
        </w:tabs>
        <w:suppressAutoHyphens w:val="0"/>
        <w:ind w:left="426"/>
        <w:jc w:val="both"/>
        <w:rPr>
          <w:sz w:val="22"/>
          <w:szCs w:val="22"/>
        </w:rPr>
      </w:pPr>
      <w:r>
        <w:rPr>
          <w:sz w:val="22"/>
          <w:szCs w:val="22"/>
        </w:rPr>
        <w:t>w</w:t>
      </w:r>
      <w:r w:rsidR="006F73F2" w:rsidRPr="000B4695">
        <w:rPr>
          <w:sz w:val="22"/>
          <w:szCs w:val="22"/>
        </w:rPr>
        <w:t xml:space="preserve"> postępowaniu o udzielenie zamówienia komunikacja między Zamawiającym a Wykonawcami odbywa się przy użyciu:</w:t>
      </w:r>
    </w:p>
    <w:p w:rsidR="006F73F2" w:rsidRPr="000B4695" w:rsidRDefault="006F73F2" w:rsidP="006F73F2">
      <w:pPr>
        <w:pStyle w:val="Akapitzlist"/>
        <w:suppressAutoHyphens w:val="0"/>
        <w:ind w:left="426"/>
        <w:rPr>
          <w:sz w:val="22"/>
          <w:szCs w:val="22"/>
        </w:rPr>
      </w:pPr>
      <w:r w:rsidRPr="000B4695">
        <w:rPr>
          <w:sz w:val="22"/>
          <w:szCs w:val="22"/>
        </w:rPr>
        <w:t xml:space="preserve">miniPortalu </w:t>
      </w:r>
      <w:hyperlink r:id="rId11" w:history="1">
        <w:r w:rsidRPr="000B4695">
          <w:rPr>
            <w:rStyle w:val="Hipercze"/>
            <w:color w:val="auto"/>
            <w:sz w:val="22"/>
            <w:szCs w:val="22"/>
          </w:rPr>
          <w:t>https://miniportal.uzp.gov.pl/</w:t>
        </w:r>
      </w:hyperlink>
      <w:r w:rsidRPr="000B4695">
        <w:rPr>
          <w:sz w:val="22"/>
          <w:szCs w:val="22"/>
        </w:rPr>
        <w:t xml:space="preserve">  </w:t>
      </w:r>
    </w:p>
    <w:p w:rsidR="006F73F2" w:rsidRPr="000B4695" w:rsidRDefault="006F73F2" w:rsidP="006F73F2">
      <w:pPr>
        <w:pStyle w:val="Akapitzlist"/>
        <w:suppressAutoHyphens w:val="0"/>
        <w:ind w:left="426"/>
        <w:rPr>
          <w:sz w:val="22"/>
          <w:szCs w:val="22"/>
        </w:rPr>
      </w:pPr>
      <w:r w:rsidRPr="000B4695">
        <w:rPr>
          <w:sz w:val="22"/>
          <w:szCs w:val="22"/>
        </w:rPr>
        <w:t xml:space="preserve">ePUAPu </w:t>
      </w:r>
      <w:hyperlink r:id="rId12" w:history="1">
        <w:r w:rsidRPr="000B4695">
          <w:rPr>
            <w:rStyle w:val="Hipercze"/>
            <w:color w:val="auto"/>
            <w:sz w:val="22"/>
            <w:szCs w:val="22"/>
          </w:rPr>
          <w:t>https://epuap.gov.pl/wps/portal</w:t>
        </w:r>
      </w:hyperlink>
    </w:p>
    <w:p w:rsidR="006F73F2" w:rsidRPr="00232F72" w:rsidRDefault="006F73F2" w:rsidP="006F73F2">
      <w:pPr>
        <w:pStyle w:val="Akapitzlist"/>
        <w:suppressAutoHyphens w:val="0"/>
        <w:ind w:left="426"/>
        <w:rPr>
          <w:sz w:val="22"/>
          <w:szCs w:val="22"/>
        </w:rPr>
      </w:pPr>
      <w:r w:rsidRPr="00232F72">
        <w:rPr>
          <w:sz w:val="22"/>
          <w:szCs w:val="22"/>
        </w:rPr>
        <w:t xml:space="preserve">oraz poczty elektronicznej: </w:t>
      </w:r>
      <w:hyperlink r:id="rId13" w:history="1">
        <w:r w:rsidR="00FC31D2" w:rsidRPr="00526ECB">
          <w:rPr>
            <w:rStyle w:val="Hipercze"/>
            <w:sz w:val="22"/>
            <w:szCs w:val="22"/>
          </w:rPr>
          <w:t>karczmarzyk@zoznysa.pl</w:t>
        </w:r>
      </w:hyperlink>
      <w:r w:rsidRPr="00232F72">
        <w:rPr>
          <w:sz w:val="22"/>
          <w:szCs w:val="22"/>
        </w:rPr>
        <w:t xml:space="preserve">  </w:t>
      </w:r>
    </w:p>
    <w:p w:rsidR="006F73F2" w:rsidRPr="00232F72" w:rsidRDefault="006F73F2" w:rsidP="00E43A6E">
      <w:pPr>
        <w:pStyle w:val="Akapitzlist"/>
        <w:numPr>
          <w:ilvl w:val="4"/>
          <w:numId w:val="7"/>
        </w:numPr>
        <w:tabs>
          <w:tab w:val="clear" w:pos="3600"/>
        </w:tabs>
        <w:suppressAutoHyphens w:val="0"/>
        <w:ind w:left="426"/>
        <w:jc w:val="both"/>
        <w:rPr>
          <w:sz w:val="22"/>
          <w:szCs w:val="22"/>
        </w:rPr>
      </w:pPr>
      <w:r w:rsidRPr="00232F72">
        <w:rPr>
          <w:sz w:val="22"/>
          <w:szCs w:val="22"/>
        </w:rPr>
        <w:t xml:space="preserve">Zamawiający wyznacza następujące osoby do kontaktu z Wykonawcami: </w:t>
      </w:r>
    </w:p>
    <w:p w:rsidR="006F73F2" w:rsidRPr="00232F72" w:rsidRDefault="006F73F2" w:rsidP="00E80E6B">
      <w:pPr>
        <w:pStyle w:val="Akapitzlist"/>
        <w:numPr>
          <w:ilvl w:val="0"/>
          <w:numId w:val="18"/>
        </w:numPr>
        <w:suppressAutoHyphens w:val="0"/>
        <w:jc w:val="both"/>
        <w:rPr>
          <w:sz w:val="22"/>
          <w:szCs w:val="22"/>
        </w:rPr>
      </w:pPr>
      <w:r w:rsidRPr="00232F72">
        <w:rPr>
          <w:sz w:val="22"/>
          <w:szCs w:val="22"/>
        </w:rPr>
        <w:t xml:space="preserve">sprawy merytoryczne – </w:t>
      </w:r>
      <w:r w:rsidR="00EF1B3F">
        <w:rPr>
          <w:sz w:val="22"/>
          <w:szCs w:val="22"/>
        </w:rPr>
        <w:t>Stanisława Zawadzka</w:t>
      </w:r>
      <w:r w:rsidR="00534325" w:rsidRPr="00232F72">
        <w:rPr>
          <w:sz w:val="22"/>
          <w:szCs w:val="22"/>
        </w:rPr>
        <w:t xml:space="preserve"> </w:t>
      </w:r>
      <w:r w:rsidRPr="00232F72">
        <w:rPr>
          <w:sz w:val="22"/>
          <w:szCs w:val="22"/>
        </w:rPr>
        <w:t xml:space="preserve">– </w:t>
      </w:r>
      <w:r w:rsidR="00EF1B3F">
        <w:rPr>
          <w:sz w:val="22"/>
          <w:szCs w:val="22"/>
        </w:rPr>
        <w:t>przełożona pielęgniarek</w:t>
      </w:r>
      <w:r w:rsidR="00232F72" w:rsidRPr="00232F72">
        <w:rPr>
          <w:sz w:val="22"/>
          <w:szCs w:val="22"/>
        </w:rPr>
        <w:t xml:space="preserve"> tel.77 40</w:t>
      </w:r>
      <w:r w:rsidR="00E447CD">
        <w:rPr>
          <w:sz w:val="22"/>
          <w:szCs w:val="22"/>
        </w:rPr>
        <w:t xml:space="preserve"> </w:t>
      </w:r>
      <w:r w:rsidR="00232F72" w:rsidRPr="00232F72">
        <w:rPr>
          <w:sz w:val="22"/>
          <w:szCs w:val="22"/>
        </w:rPr>
        <w:t>87</w:t>
      </w:r>
      <w:r w:rsidR="00E447CD">
        <w:rPr>
          <w:sz w:val="22"/>
          <w:szCs w:val="22"/>
        </w:rPr>
        <w:t xml:space="preserve"> </w:t>
      </w:r>
      <w:r w:rsidR="00EF1B3F">
        <w:rPr>
          <w:sz w:val="22"/>
          <w:szCs w:val="22"/>
        </w:rPr>
        <w:t>842</w:t>
      </w:r>
    </w:p>
    <w:p w:rsidR="006F73F2" w:rsidRPr="00232F72" w:rsidRDefault="006F73F2" w:rsidP="00E80E6B">
      <w:pPr>
        <w:pStyle w:val="Akapitzlist"/>
        <w:numPr>
          <w:ilvl w:val="0"/>
          <w:numId w:val="18"/>
        </w:numPr>
        <w:suppressAutoHyphens w:val="0"/>
        <w:jc w:val="both"/>
        <w:rPr>
          <w:b/>
          <w:sz w:val="22"/>
          <w:szCs w:val="22"/>
        </w:rPr>
      </w:pPr>
      <w:r w:rsidRPr="00232F72">
        <w:rPr>
          <w:sz w:val="22"/>
          <w:szCs w:val="22"/>
        </w:rPr>
        <w:t xml:space="preserve">formalno-prawne – </w:t>
      </w:r>
      <w:r w:rsidR="00FC31D2">
        <w:rPr>
          <w:sz w:val="22"/>
          <w:szCs w:val="22"/>
        </w:rPr>
        <w:t>Anna Karczmarzyk tel. 77 40 87 816</w:t>
      </w:r>
      <w:r w:rsidRPr="00232F72">
        <w:rPr>
          <w:sz w:val="22"/>
          <w:szCs w:val="22"/>
        </w:rPr>
        <w:t xml:space="preserve">,  e-mail: </w:t>
      </w:r>
      <w:hyperlink r:id="rId14" w:history="1">
        <w:r w:rsidR="00FC31D2" w:rsidRPr="00526ECB">
          <w:rPr>
            <w:rStyle w:val="Hipercze"/>
            <w:sz w:val="22"/>
            <w:szCs w:val="22"/>
          </w:rPr>
          <w:t>karczmarzyk@zoznysa.pl</w:t>
        </w:r>
      </w:hyperlink>
      <w:r w:rsidRPr="00232F72">
        <w:rPr>
          <w:sz w:val="22"/>
          <w:szCs w:val="22"/>
        </w:rPr>
        <w:t xml:space="preserve"> </w:t>
      </w:r>
    </w:p>
    <w:p w:rsidR="006F73F2" w:rsidRPr="000B4695" w:rsidRDefault="006F73F2" w:rsidP="00E43A6E">
      <w:pPr>
        <w:pStyle w:val="Akapitzlist"/>
        <w:numPr>
          <w:ilvl w:val="4"/>
          <w:numId w:val="7"/>
        </w:numPr>
        <w:tabs>
          <w:tab w:val="clear" w:pos="3600"/>
        </w:tabs>
        <w:suppressAutoHyphens w:val="0"/>
        <w:ind w:left="426"/>
        <w:jc w:val="both"/>
        <w:rPr>
          <w:sz w:val="22"/>
          <w:szCs w:val="22"/>
        </w:rPr>
      </w:pPr>
      <w:r w:rsidRPr="00232F72">
        <w:rPr>
          <w:sz w:val="22"/>
          <w:szCs w:val="22"/>
        </w:rPr>
        <w:t>Wykonawca zamierzający wziąć udział w postępowaniu o udzielenie zamówienia publicznego, musi</w:t>
      </w:r>
      <w:r w:rsidRPr="000B4695">
        <w:rPr>
          <w:sz w:val="22"/>
          <w:szCs w:val="22"/>
        </w:rPr>
        <w:t xml:space="preserve"> posiadać konto na ePUAP. Wykonawca posiadający konto na ePUAP ma dostęp do formularzy: złożenia, zmiany, wycofania oferty lub wniosku oraz do formularza do komunikacji.</w:t>
      </w:r>
    </w:p>
    <w:p w:rsidR="006F73F2" w:rsidRPr="000B4695" w:rsidRDefault="00F96347" w:rsidP="00E43A6E">
      <w:pPr>
        <w:pStyle w:val="Akapitzlist"/>
        <w:numPr>
          <w:ilvl w:val="4"/>
          <w:numId w:val="7"/>
        </w:numPr>
        <w:tabs>
          <w:tab w:val="clear" w:pos="3600"/>
        </w:tabs>
        <w:suppressAutoHyphens w:val="0"/>
        <w:ind w:left="426"/>
        <w:jc w:val="both"/>
        <w:rPr>
          <w:sz w:val="22"/>
          <w:szCs w:val="22"/>
        </w:rPr>
      </w:pPr>
      <w:r>
        <w:rPr>
          <w:sz w:val="22"/>
          <w:szCs w:val="22"/>
        </w:rPr>
        <w:t>w</w:t>
      </w:r>
      <w:r w:rsidR="006F73F2" w:rsidRPr="000B4695">
        <w:rPr>
          <w:sz w:val="22"/>
          <w:szCs w:val="22"/>
        </w:rPr>
        <w:t xml:space="preserve">ymagania techniczne i organizacyjne wysyłania i odbierania dokumentów elektronicznych, elektronicznych kopii dokumentów i oświadczeń oraz informacji przekazywanych przy ich użyciu opisane zostały w Regulaminie korzystania z miniPortalu oraz Regulaminie ePUAP. </w:t>
      </w:r>
    </w:p>
    <w:p w:rsidR="006F73F2" w:rsidRPr="000B4695" w:rsidRDefault="00F96347" w:rsidP="00E43A6E">
      <w:pPr>
        <w:pStyle w:val="Akapitzlist"/>
        <w:numPr>
          <w:ilvl w:val="4"/>
          <w:numId w:val="7"/>
        </w:numPr>
        <w:tabs>
          <w:tab w:val="clear" w:pos="3600"/>
        </w:tabs>
        <w:suppressAutoHyphens w:val="0"/>
        <w:ind w:left="426"/>
        <w:jc w:val="both"/>
        <w:rPr>
          <w:sz w:val="22"/>
          <w:szCs w:val="22"/>
        </w:rPr>
      </w:pPr>
      <w:r>
        <w:rPr>
          <w:sz w:val="22"/>
          <w:szCs w:val="22"/>
        </w:rPr>
        <w:t>m</w:t>
      </w:r>
      <w:r w:rsidR="006F73F2" w:rsidRPr="000B4695">
        <w:rPr>
          <w:sz w:val="22"/>
          <w:szCs w:val="22"/>
        </w:rPr>
        <w:t xml:space="preserve">aksymalny rozmiar plików przesyłanych za pośrednictwem dedykowanych formularzy do: złożenia, zmiany, wycofania oferty lub wniosku oraz do komunikacji wynosi 150 MB. </w:t>
      </w:r>
    </w:p>
    <w:p w:rsidR="006F73F2" w:rsidRPr="000B4695" w:rsidRDefault="00F96347" w:rsidP="00E43A6E">
      <w:pPr>
        <w:pStyle w:val="Akapitzlist"/>
        <w:numPr>
          <w:ilvl w:val="4"/>
          <w:numId w:val="7"/>
        </w:numPr>
        <w:tabs>
          <w:tab w:val="clear" w:pos="3600"/>
        </w:tabs>
        <w:suppressAutoHyphens w:val="0"/>
        <w:ind w:left="426"/>
        <w:jc w:val="both"/>
        <w:rPr>
          <w:sz w:val="22"/>
          <w:szCs w:val="22"/>
        </w:rPr>
      </w:pPr>
      <w:r>
        <w:rPr>
          <w:sz w:val="22"/>
          <w:szCs w:val="22"/>
        </w:rPr>
        <w:t>z</w:t>
      </w:r>
      <w:r w:rsidR="006F73F2" w:rsidRPr="000B4695">
        <w:rPr>
          <w:sz w:val="22"/>
          <w:szCs w:val="22"/>
        </w:rPr>
        <w:t>a datę przekazania oferty, wniosków, zawiadomień, dokumentów elektronicznych, oświadczeń lub elektronicznych kopii dokumentów lub oświadczeń oraz innych informacji przyjmuje się datę ich przekazania na ePUAP.</w:t>
      </w:r>
    </w:p>
    <w:p w:rsidR="006F73F2" w:rsidRPr="000B4695" w:rsidRDefault="00F96347" w:rsidP="00E43A6E">
      <w:pPr>
        <w:pStyle w:val="Akapitzlist"/>
        <w:numPr>
          <w:ilvl w:val="4"/>
          <w:numId w:val="7"/>
        </w:numPr>
        <w:tabs>
          <w:tab w:val="clear" w:pos="3600"/>
        </w:tabs>
        <w:suppressAutoHyphens w:val="0"/>
        <w:ind w:left="426"/>
        <w:jc w:val="both"/>
        <w:rPr>
          <w:sz w:val="22"/>
          <w:szCs w:val="22"/>
        </w:rPr>
      </w:pPr>
      <w:r>
        <w:rPr>
          <w:sz w:val="22"/>
          <w:szCs w:val="22"/>
        </w:rPr>
        <w:t>i</w:t>
      </w:r>
      <w:r w:rsidR="006F73F2" w:rsidRPr="000B4695">
        <w:rPr>
          <w:sz w:val="22"/>
          <w:szCs w:val="22"/>
        </w:rPr>
        <w:t xml:space="preserve">dentyfikator postępowania i klucz publiczny dla danego postępowania o udzielenie zamówienia dostępne są na </w:t>
      </w:r>
      <w:r w:rsidR="006F73F2" w:rsidRPr="000B4695">
        <w:rPr>
          <w:i/>
          <w:sz w:val="22"/>
          <w:szCs w:val="22"/>
        </w:rPr>
        <w:t xml:space="preserve">Liście wszystkich postępowań </w:t>
      </w:r>
      <w:r w:rsidR="006F73F2" w:rsidRPr="000B4695">
        <w:rPr>
          <w:sz w:val="22"/>
          <w:szCs w:val="22"/>
        </w:rPr>
        <w:t xml:space="preserve">na miniPortalu </w:t>
      </w:r>
    </w:p>
    <w:p w:rsidR="006F73F2" w:rsidRPr="000B4695" w:rsidRDefault="006F73F2" w:rsidP="006F73F2">
      <w:pPr>
        <w:pStyle w:val="Akapitzlist"/>
        <w:suppressAutoHyphens w:val="0"/>
        <w:ind w:left="0"/>
        <w:contextualSpacing w:val="0"/>
        <w:rPr>
          <w:sz w:val="22"/>
          <w:szCs w:val="22"/>
        </w:rPr>
      </w:pPr>
    </w:p>
    <w:p w:rsidR="006F73F2" w:rsidRPr="000B4695" w:rsidRDefault="006F73F2" w:rsidP="00E43A6E">
      <w:pPr>
        <w:pStyle w:val="Akapitzlist"/>
        <w:numPr>
          <w:ilvl w:val="3"/>
          <w:numId w:val="7"/>
        </w:numPr>
        <w:tabs>
          <w:tab w:val="clear" w:pos="2880"/>
          <w:tab w:val="num" w:pos="426"/>
        </w:tabs>
        <w:suppressAutoHyphens w:val="0"/>
        <w:ind w:left="426"/>
        <w:contextualSpacing w:val="0"/>
        <w:jc w:val="both"/>
        <w:rPr>
          <w:b/>
          <w:sz w:val="22"/>
          <w:szCs w:val="22"/>
        </w:rPr>
      </w:pPr>
      <w:r w:rsidRPr="000B4695">
        <w:rPr>
          <w:b/>
          <w:sz w:val="22"/>
          <w:szCs w:val="22"/>
        </w:rPr>
        <w:t>Sposób komunikowania się Zamawiającego z Wykonawcami (nie dotyczy skła</w:t>
      </w:r>
      <w:r w:rsidR="00FD40C2">
        <w:rPr>
          <w:b/>
          <w:sz w:val="22"/>
          <w:szCs w:val="22"/>
        </w:rPr>
        <w:t>dania ofert</w:t>
      </w:r>
      <w:r w:rsidRPr="000B4695">
        <w:rPr>
          <w:b/>
          <w:sz w:val="22"/>
          <w:szCs w:val="22"/>
        </w:rPr>
        <w:t>)</w:t>
      </w:r>
    </w:p>
    <w:p w:rsidR="00C675DD" w:rsidRPr="000B4695" w:rsidRDefault="002F7B7B" w:rsidP="00E43A6E">
      <w:pPr>
        <w:pStyle w:val="Akapitzlist"/>
        <w:numPr>
          <w:ilvl w:val="4"/>
          <w:numId w:val="7"/>
        </w:numPr>
        <w:tabs>
          <w:tab w:val="clear" w:pos="3600"/>
        </w:tabs>
        <w:suppressAutoHyphens w:val="0"/>
        <w:ind w:left="426"/>
        <w:contextualSpacing w:val="0"/>
        <w:jc w:val="both"/>
        <w:rPr>
          <w:b/>
          <w:sz w:val="22"/>
          <w:szCs w:val="22"/>
        </w:rPr>
      </w:pPr>
      <w:r w:rsidRPr="000B4695">
        <w:rPr>
          <w:sz w:val="22"/>
          <w:szCs w:val="22"/>
        </w:rPr>
        <w:t>w</w:t>
      </w:r>
      <w:r w:rsidR="00C675DD" w:rsidRPr="000B4695">
        <w:rPr>
          <w:sz w:val="22"/>
          <w:szCs w:val="22"/>
        </w:rPr>
        <w:t xml:space="preserve"> postępowaniu o udzielenie zamówienia korespondencja elektroniczna (inna niż oferta Wykonawcy </w:t>
      </w:r>
      <w:r w:rsidR="002F2141" w:rsidRPr="000B4695">
        <w:rPr>
          <w:sz w:val="22"/>
          <w:szCs w:val="22"/>
        </w:rPr>
        <w:br/>
      </w:r>
      <w:r w:rsidR="00C675DD" w:rsidRPr="000B4695">
        <w:rPr>
          <w:sz w:val="22"/>
          <w:szCs w:val="22"/>
        </w:rPr>
        <w:t>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postępowania lub numerem ogłoszenia (BZP).</w:t>
      </w:r>
    </w:p>
    <w:p w:rsidR="00C675DD" w:rsidRPr="000B4695" w:rsidRDefault="00C675DD" w:rsidP="00E43A6E">
      <w:pPr>
        <w:pStyle w:val="Akapitzlist"/>
        <w:numPr>
          <w:ilvl w:val="4"/>
          <w:numId w:val="7"/>
        </w:numPr>
        <w:tabs>
          <w:tab w:val="clear" w:pos="3600"/>
        </w:tabs>
        <w:suppressAutoHyphens w:val="0"/>
        <w:ind w:left="426"/>
        <w:contextualSpacing w:val="0"/>
        <w:jc w:val="both"/>
        <w:rPr>
          <w:b/>
          <w:sz w:val="22"/>
          <w:szCs w:val="22"/>
        </w:rPr>
      </w:pPr>
      <w:r w:rsidRPr="000B4695">
        <w:rPr>
          <w:sz w:val="22"/>
          <w:szCs w:val="22"/>
        </w:rPr>
        <w:t xml:space="preserve">Zamawiający może również komunikować się z Wykonawcami za pomocą poczty elektronicznej, email: </w:t>
      </w:r>
      <w:hyperlink r:id="rId15" w:history="1">
        <w:r w:rsidR="00FC31D2" w:rsidRPr="00526ECB">
          <w:rPr>
            <w:rStyle w:val="Hipercze"/>
            <w:sz w:val="22"/>
            <w:szCs w:val="22"/>
          </w:rPr>
          <w:t>karczmarzyk@zoznysa.pl</w:t>
        </w:r>
      </w:hyperlink>
      <w:r w:rsidRPr="000B4695">
        <w:rPr>
          <w:sz w:val="22"/>
          <w:szCs w:val="22"/>
        </w:rPr>
        <w:t xml:space="preserve"> </w:t>
      </w:r>
    </w:p>
    <w:p w:rsidR="00317588" w:rsidRPr="000B4695" w:rsidRDefault="00317588" w:rsidP="00E43A6E">
      <w:pPr>
        <w:pStyle w:val="Akapitzlist"/>
        <w:numPr>
          <w:ilvl w:val="4"/>
          <w:numId w:val="7"/>
        </w:numPr>
        <w:tabs>
          <w:tab w:val="clear" w:pos="3600"/>
        </w:tabs>
        <w:suppressAutoHyphens w:val="0"/>
        <w:ind w:left="426"/>
        <w:contextualSpacing w:val="0"/>
        <w:jc w:val="both"/>
        <w:rPr>
          <w:b/>
          <w:sz w:val="22"/>
          <w:szCs w:val="22"/>
        </w:rPr>
      </w:pPr>
      <w:r w:rsidRPr="000B4695">
        <w:rPr>
          <w:sz w:val="22"/>
          <w:szCs w:val="22"/>
        </w:rPr>
        <w:lastRenderedPageBreak/>
        <w:t xml:space="preserve">dokumenty </w:t>
      </w:r>
      <w:r w:rsidR="00C675DD" w:rsidRPr="000B4695">
        <w:rPr>
          <w:sz w:val="22"/>
          <w:szCs w:val="22"/>
        </w:rPr>
        <w:t>elektroniczne, oświadczenia lub elektroniczne kopie dokumentów lub oświadczeń składane są przez Wykonawcę za pośrednictwem Formularza do komunikacji jako załączniki. Zamawiający dopuszcza również możliwość składania dokumentów</w:t>
      </w:r>
      <w:r w:rsidR="00C675DD" w:rsidRPr="000B4695">
        <w:rPr>
          <w:b/>
          <w:sz w:val="22"/>
          <w:szCs w:val="22"/>
        </w:rPr>
        <w:t xml:space="preserve"> </w:t>
      </w:r>
      <w:r w:rsidR="00C675DD" w:rsidRPr="000B4695">
        <w:rPr>
          <w:sz w:val="22"/>
          <w:szCs w:val="22"/>
        </w:rPr>
        <w:t xml:space="preserve">elektronicznych, oświadczeń lub elektronicznych kopii dokumentów lub oświadczeń za pomocą poczty elektronicznej, na adres </w:t>
      </w:r>
      <w:hyperlink r:id="rId16" w:history="1">
        <w:r w:rsidR="00FC31D2" w:rsidRPr="00526ECB">
          <w:rPr>
            <w:rStyle w:val="Hipercze"/>
            <w:sz w:val="22"/>
            <w:szCs w:val="22"/>
          </w:rPr>
          <w:t>karczmarzyk@zoznysa.pl</w:t>
        </w:r>
      </w:hyperlink>
      <w:r w:rsidR="00C675DD" w:rsidRPr="000B4695">
        <w:rPr>
          <w:sz w:val="22"/>
          <w:szCs w:val="22"/>
        </w:rPr>
        <w:t xml:space="preserve"> Sposób sporządzenia dokumentów elektronicznych, oświadczeń lub elektronicznych kopii dokumentów lub oświadczeń musi być zgody z wymaganiami określonymi w rozporządzeniu Prezesa Rady Ministrów z dnia 30 grudnia</w:t>
      </w:r>
      <w:r w:rsidR="00FC31D2">
        <w:rPr>
          <w:sz w:val="22"/>
          <w:szCs w:val="22"/>
        </w:rPr>
        <w:t xml:space="preserve"> </w:t>
      </w:r>
      <w:r w:rsidR="00C675DD" w:rsidRPr="000B4695">
        <w:rPr>
          <w:sz w:val="22"/>
          <w:szCs w:val="22"/>
        </w:rPr>
        <w:t xml:space="preserve">2020r. w sprawie sposobu sporządzania i przekazywania informacji oraz wymagań technicznych dla dokumentów elektronicznych oraz środków komunikacji elektronicznej </w:t>
      </w:r>
      <w:r w:rsidR="00C675DD" w:rsidRPr="000B4695">
        <w:rPr>
          <w:sz w:val="22"/>
          <w:szCs w:val="22"/>
        </w:rPr>
        <w:br/>
        <w:t>w postępowaniu o udzielenie zamówienia publicznego lub konkursie</w:t>
      </w:r>
    </w:p>
    <w:p w:rsidR="00317588" w:rsidRPr="00CB70EC" w:rsidRDefault="00F7363B" w:rsidP="00E43A6E">
      <w:pPr>
        <w:pStyle w:val="Akapitzlist"/>
        <w:numPr>
          <w:ilvl w:val="4"/>
          <w:numId w:val="7"/>
        </w:numPr>
        <w:tabs>
          <w:tab w:val="clear" w:pos="3600"/>
        </w:tabs>
        <w:suppressAutoHyphens w:val="0"/>
        <w:ind w:left="426"/>
        <w:contextualSpacing w:val="0"/>
        <w:jc w:val="both"/>
        <w:rPr>
          <w:b/>
          <w:sz w:val="22"/>
          <w:szCs w:val="22"/>
        </w:rPr>
      </w:pPr>
      <w:r w:rsidRPr="000B4695">
        <w:rPr>
          <w:kern w:val="0"/>
          <w:sz w:val="22"/>
          <w:szCs w:val="22"/>
          <w:lang w:eastAsia="pl-PL"/>
        </w:rPr>
        <w:t>Wykonawca może w formie elektronicznej zwrócić się do Zamawiającego z wnioskiem</w:t>
      </w:r>
      <w:r w:rsidRPr="000B4695">
        <w:rPr>
          <w:sz w:val="22"/>
          <w:szCs w:val="22"/>
          <w:lang w:eastAsia="pl-PL"/>
        </w:rPr>
        <w:t xml:space="preserve"> </w:t>
      </w:r>
      <w:r w:rsidRPr="000B4695">
        <w:rPr>
          <w:kern w:val="0"/>
          <w:sz w:val="22"/>
          <w:szCs w:val="22"/>
          <w:lang w:eastAsia="pl-PL"/>
        </w:rPr>
        <w:t xml:space="preserve">o wyjaśnienie treści SWZ. Zamawiający niezwłocznie udzieli wyjaśnień jednak nie później niż </w:t>
      </w:r>
      <w:r w:rsidRPr="000B4695">
        <w:rPr>
          <w:bCs/>
          <w:kern w:val="0"/>
          <w:sz w:val="22"/>
          <w:szCs w:val="22"/>
          <w:lang w:eastAsia="pl-PL"/>
        </w:rPr>
        <w:t>2 dni</w:t>
      </w:r>
      <w:r w:rsidRPr="000B4695">
        <w:rPr>
          <w:b/>
          <w:bCs/>
          <w:kern w:val="0"/>
          <w:sz w:val="22"/>
          <w:szCs w:val="22"/>
          <w:lang w:eastAsia="pl-PL"/>
        </w:rPr>
        <w:t xml:space="preserve"> </w:t>
      </w:r>
      <w:r w:rsidRPr="000B4695">
        <w:rPr>
          <w:kern w:val="0"/>
          <w:sz w:val="22"/>
          <w:szCs w:val="22"/>
          <w:lang w:eastAsia="pl-PL"/>
        </w:rPr>
        <w:t>przed terminem składania ofert – pod warunkiem, że wniosek o wyjaśnienie treści SWZ wpłynie do Zamawiającego nie później niż na 4 dni przed upływem wyznaczonego terminu składania ofert i nie dotyczy udzielonych wyjaśnień</w:t>
      </w:r>
    </w:p>
    <w:p w:rsidR="006F73F2" w:rsidRPr="00D561D0" w:rsidRDefault="00317588" w:rsidP="00E43A6E">
      <w:pPr>
        <w:pStyle w:val="Akapitzlist"/>
        <w:numPr>
          <w:ilvl w:val="4"/>
          <w:numId w:val="7"/>
        </w:numPr>
        <w:tabs>
          <w:tab w:val="clear" w:pos="3600"/>
        </w:tabs>
        <w:suppressAutoHyphens w:val="0"/>
        <w:autoSpaceDE w:val="0"/>
        <w:autoSpaceDN w:val="0"/>
        <w:adjustRightInd w:val="0"/>
        <w:ind w:left="426"/>
        <w:contextualSpacing w:val="0"/>
        <w:jc w:val="both"/>
        <w:rPr>
          <w:kern w:val="0"/>
          <w:sz w:val="20"/>
          <w:szCs w:val="20"/>
          <w:lang w:eastAsia="pl-PL"/>
        </w:rPr>
      </w:pPr>
      <w:r w:rsidRPr="00FD178D">
        <w:rPr>
          <w:rFonts w:ascii="TimesNewRomanPSMT" w:hAnsi="TimesNewRomanPSMT" w:cs="TimesNewRomanPSMT"/>
          <w:kern w:val="0"/>
          <w:sz w:val="22"/>
          <w:szCs w:val="22"/>
          <w:lang w:eastAsia="pl-PL"/>
        </w:rPr>
        <w:t>p</w:t>
      </w:r>
      <w:r w:rsidR="00F7363B" w:rsidRPr="00FD178D">
        <w:rPr>
          <w:rFonts w:ascii="TimesNewRomanPSMT" w:hAnsi="TimesNewRomanPSMT" w:cs="TimesNewRomanPSMT"/>
          <w:kern w:val="0"/>
          <w:sz w:val="22"/>
          <w:szCs w:val="22"/>
          <w:lang w:eastAsia="pl-PL"/>
        </w:rPr>
        <w:t>rzedłużenie terminu składania ofert nie wpływa na bieg terminu składania ww. wniosków. Jeżeli</w:t>
      </w:r>
      <w:r w:rsidR="00F7363B" w:rsidRPr="00FD178D">
        <w:rPr>
          <w:kern w:val="0"/>
          <w:sz w:val="22"/>
          <w:szCs w:val="22"/>
          <w:lang w:eastAsia="pl-PL"/>
        </w:rPr>
        <w:t xml:space="preserve"> </w:t>
      </w:r>
      <w:r w:rsidR="00F7363B" w:rsidRPr="00FD178D">
        <w:rPr>
          <w:rFonts w:ascii="TimesNewRomanPSMT" w:hAnsi="TimesNewRomanPSMT" w:cs="TimesNewRomanPSMT"/>
          <w:kern w:val="0"/>
          <w:sz w:val="22"/>
          <w:szCs w:val="22"/>
          <w:lang w:eastAsia="pl-PL"/>
        </w:rPr>
        <w:t>wniosek o wyjaśnienie treści SWZ wpłynął po upływie terminu, o którym mowa powyżej lub dotyczy udzielonych wyjaśnień, Zamawiający może udzielić wyjaśnień albo pozostawić wniosek bez rozpoznania.</w:t>
      </w:r>
    </w:p>
    <w:p w:rsidR="00D561D0" w:rsidRPr="00232F72" w:rsidRDefault="00D561D0" w:rsidP="00D561D0">
      <w:pPr>
        <w:pStyle w:val="Akapitzlist"/>
        <w:suppressAutoHyphens w:val="0"/>
        <w:autoSpaceDE w:val="0"/>
        <w:autoSpaceDN w:val="0"/>
        <w:adjustRightInd w:val="0"/>
        <w:ind w:left="426"/>
        <w:contextualSpacing w:val="0"/>
        <w:jc w:val="both"/>
        <w:rPr>
          <w:kern w:val="0"/>
          <w:sz w:val="20"/>
          <w:szCs w:val="20"/>
          <w:lang w:eastAsia="pl-PL"/>
        </w:rPr>
      </w:pPr>
    </w:p>
    <w:p w:rsidR="00232F72" w:rsidRPr="00FD178D" w:rsidRDefault="00232F72" w:rsidP="00232F72">
      <w:pPr>
        <w:pStyle w:val="Akapitzlist"/>
        <w:suppressAutoHyphens w:val="0"/>
        <w:autoSpaceDE w:val="0"/>
        <w:autoSpaceDN w:val="0"/>
        <w:adjustRightInd w:val="0"/>
        <w:ind w:left="426"/>
        <w:contextualSpacing w:val="0"/>
        <w:jc w:val="both"/>
        <w:rPr>
          <w:kern w:val="0"/>
          <w:sz w:val="20"/>
          <w:szCs w:val="20"/>
          <w:lang w:eastAsia="pl-PL"/>
        </w:rPr>
      </w:pPr>
    </w:p>
    <w:p w:rsidR="009007A4" w:rsidRPr="000B4695" w:rsidRDefault="009007A4" w:rsidP="009007A4">
      <w:pPr>
        <w:pBdr>
          <w:top w:val="double" w:sz="4" w:space="1" w:color="000000"/>
          <w:left w:val="double" w:sz="4" w:space="4" w:color="000000"/>
          <w:bottom w:val="double" w:sz="4" w:space="1" w:color="000000"/>
          <w:right w:val="double" w:sz="4" w:space="4" w:color="000000"/>
        </w:pBdr>
        <w:shd w:val="clear" w:color="auto" w:fill="FFFFFF"/>
        <w:tabs>
          <w:tab w:val="left" w:pos="0"/>
        </w:tabs>
        <w:autoSpaceDE w:val="0"/>
        <w:jc w:val="both"/>
        <w:rPr>
          <w:sz w:val="22"/>
          <w:szCs w:val="22"/>
        </w:rPr>
      </w:pPr>
      <w:r w:rsidRPr="000B4695">
        <w:rPr>
          <w:b/>
          <w:sz w:val="22"/>
          <w:szCs w:val="22"/>
        </w:rPr>
        <w:t>V. TERMIN ZWIĄZANIA OFERTĄ</w:t>
      </w:r>
    </w:p>
    <w:p w:rsidR="00CB70EC" w:rsidRPr="00DB0741" w:rsidRDefault="00CB70EC" w:rsidP="00CB70EC">
      <w:pPr>
        <w:pStyle w:val="Tekstpodstawowy3"/>
        <w:shd w:val="clear" w:color="auto" w:fill="FFFFFF"/>
        <w:tabs>
          <w:tab w:val="left" w:pos="0"/>
        </w:tabs>
        <w:ind w:right="-1"/>
        <w:jc w:val="both"/>
        <w:rPr>
          <w:sz w:val="22"/>
          <w:szCs w:val="22"/>
        </w:rPr>
      </w:pPr>
      <w:r w:rsidRPr="00D00A4E">
        <w:rPr>
          <w:sz w:val="22"/>
          <w:szCs w:val="22"/>
        </w:rPr>
        <w:t xml:space="preserve">Wykonawca jest związany ofertą od dnia upływu terminu składania ofert do </w:t>
      </w:r>
      <w:r w:rsidRPr="00DB0741">
        <w:rPr>
          <w:sz w:val="22"/>
          <w:szCs w:val="22"/>
        </w:rPr>
        <w:t xml:space="preserve">dnia </w:t>
      </w:r>
      <w:r w:rsidR="00DB0741" w:rsidRPr="00DB0741">
        <w:rPr>
          <w:b/>
          <w:sz w:val="22"/>
          <w:szCs w:val="22"/>
        </w:rPr>
        <w:t>0</w:t>
      </w:r>
      <w:r w:rsidR="000A54D5">
        <w:rPr>
          <w:b/>
          <w:sz w:val="22"/>
          <w:szCs w:val="22"/>
        </w:rPr>
        <w:t>9</w:t>
      </w:r>
      <w:r w:rsidR="00DB0741" w:rsidRPr="00DB0741">
        <w:rPr>
          <w:b/>
          <w:sz w:val="22"/>
          <w:szCs w:val="22"/>
        </w:rPr>
        <w:t>.07</w:t>
      </w:r>
      <w:r w:rsidRPr="00DB0741">
        <w:rPr>
          <w:b/>
          <w:sz w:val="22"/>
          <w:szCs w:val="22"/>
        </w:rPr>
        <w:t>.2021r.</w:t>
      </w:r>
    </w:p>
    <w:p w:rsidR="00E65E0B" w:rsidRPr="000B4695" w:rsidRDefault="00E65E0B" w:rsidP="00E65E0B">
      <w:pPr>
        <w:suppressAutoHyphens w:val="0"/>
        <w:autoSpaceDE w:val="0"/>
        <w:autoSpaceDN w:val="0"/>
        <w:adjustRightInd w:val="0"/>
        <w:rPr>
          <w:kern w:val="0"/>
          <w:sz w:val="20"/>
          <w:szCs w:val="20"/>
          <w:lang w:eastAsia="pl-PL"/>
        </w:rPr>
      </w:pPr>
    </w:p>
    <w:p w:rsidR="00E65E0B" w:rsidRPr="000B4695" w:rsidRDefault="00B20DD2" w:rsidP="00E65E0B">
      <w:pPr>
        <w:pBdr>
          <w:top w:val="double" w:sz="4" w:space="1" w:color="000000"/>
          <w:left w:val="double" w:sz="4" w:space="4" w:color="000000"/>
          <w:bottom w:val="double" w:sz="4" w:space="1" w:color="000000"/>
          <w:right w:val="double" w:sz="4" w:space="4" w:color="000000"/>
        </w:pBdr>
        <w:shd w:val="clear" w:color="auto" w:fill="FFFFFF"/>
        <w:tabs>
          <w:tab w:val="left" w:pos="0"/>
        </w:tabs>
        <w:autoSpaceDE w:val="0"/>
        <w:jc w:val="both"/>
        <w:rPr>
          <w:b/>
          <w:sz w:val="22"/>
          <w:szCs w:val="22"/>
        </w:rPr>
      </w:pPr>
      <w:r w:rsidRPr="000B4695">
        <w:rPr>
          <w:b/>
          <w:sz w:val="22"/>
          <w:szCs w:val="22"/>
        </w:rPr>
        <w:t>VI</w:t>
      </w:r>
      <w:r w:rsidR="00E65E0B" w:rsidRPr="000B4695">
        <w:rPr>
          <w:b/>
          <w:sz w:val="22"/>
          <w:szCs w:val="22"/>
        </w:rPr>
        <w:t xml:space="preserve">. PODSTAWY WYKLUCZENIA </w:t>
      </w:r>
    </w:p>
    <w:p w:rsidR="00E65E0B" w:rsidRPr="000B4695" w:rsidRDefault="00E65E0B" w:rsidP="00E43A6E">
      <w:pPr>
        <w:pStyle w:val="Tekstpodstawowy32"/>
        <w:numPr>
          <w:ilvl w:val="6"/>
          <w:numId w:val="7"/>
        </w:numPr>
        <w:shd w:val="clear" w:color="auto" w:fill="FFFFFF"/>
        <w:tabs>
          <w:tab w:val="clear" w:pos="3118"/>
          <w:tab w:val="clear" w:pos="5040"/>
          <w:tab w:val="left" w:pos="0"/>
        </w:tabs>
        <w:ind w:left="284" w:hanging="284"/>
        <w:rPr>
          <w:b w:val="0"/>
          <w:sz w:val="22"/>
          <w:szCs w:val="22"/>
        </w:rPr>
      </w:pPr>
      <w:r w:rsidRPr="000B4695">
        <w:rPr>
          <w:b w:val="0"/>
          <w:sz w:val="22"/>
          <w:szCs w:val="22"/>
        </w:rPr>
        <w:t>Z postępowania o udzielenie zamówienia wyklucza się Wykonawcę w stosunku, do którego zachodzi którakolwiek z okoliczności, o których mowa w art. 108</w:t>
      </w:r>
      <w:r w:rsidR="00BB0B1F" w:rsidRPr="000B4695">
        <w:rPr>
          <w:b w:val="0"/>
          <w:sz w:val="22"/>
          <w:szCs w:val="22"/>
        </w:rPr>
        <w:t xml:space="preserve"> </w:t>
      </w:r>
      <w:r w:rsidRPr="000B4695">
        <w:rPr>
          <w:b w:val="0"/>
          <w:sz w:val="22"/>
          <w:szCs w:val="22"/>
        </w:rPr>
        <w:t>ust. 1 z zastrzeżeniem art. 110 ust. 2 ustawy Pzp</w:t>
      </w:r>
      <w:r w:rsidR="00BB0B1F" w:rsidRPr="000B4695">
        <w:rPr>
          <w:b w:val="0"/>
          <w:sz w:val="22"/>
          <w:szCs w:val="22"/>
        </w:rPr>
        <w:t xml:space="preserve"> oraz art. 109 ust. 1 pkt. 4 ustawy Pzp.</w:t>
      </w:r>
    </w:p>
    <w:p w:rsidR="00E65E0B" w:rsidRPr="000B4695" w:rsidRDefault="00E65E0B" w:rsidP="00E43A6E">
      <w:pPr>
        <w:pStyle w:val="Tekstpodstawowy32"/>
        <w:numPr>
          <w:ilvl w:val="6"/>
          <w:numId w:val="7"/>
        </w:numPr>
        <w:shd w:val="clear" w:color="auto" w:fill="FFFFFF"/>
        <w:tabs>
          <w:tab w:val="clear" w:pos="3118"/>
          <w:tab w:val="clear" w:pos="5040"/>
          <w:tab w:val="left" w:pos="0"/>
        </w:tabs>
        <w:ind w:left="284" w:hanging="284"/>
        <w:rPr>
          <w:b w:val="0"/>
          <w:sz w:val="22"/>
          <w:szCs w:val="22"/>
        </w:rPr>
      </w:pPr>
      <w:r w:rsidRPr="000B4695">
        <w:rPr>
          <w:b w:val="0"/>
          <w:sz w:val="22"/>
          <w:szCs w:val="22"/>
        </w:rPr>
        <w:t>Wykonawca może zostać wykluczony przez Zamawiającego na każdym etapie post</w:t>
      </w:r>
      <w:r w:rsidR="00BB0B1F" w:rsidRPr="000B4695">
        <w:rPr>
          <w:b w:val="0"/>
          <w:sz w:val="22"/>
          <w:szCs w:val="22"/>
        </w:rPr>
        <w:t>ę</w:t>
      </w:r>
      <w:r w:rsidRPr="000B4695">
        <w:rPr>
          <w:b w:val="0"/>
          <w:sz w:val="22"/>
          <w:szCs w:val="22"/>
        </w:rPr>
        <w:t>powania o udzielenie zamówienia.</w:t>
      </w:r>
    </w:p>
    <w:p w:rsidR="00BB0B1F" w:rsidRPr="000B4695" w:rsidRDefault="00BB0B1F" w:rsidP="009007A4">
      <w:pPr>
        <w:pStyle w:val="Tekstpodstawowy32"/>
        <w:shd w:val="clear" w:color="auto" w:fill="FFFFFF"/>
        <w:tabs>
          <w:tab w:val="clear" w:pos="3118"/>
          <w:tab w:val="left" w:pos="0"/>
        </w:tabs>
        <w:rPr>
          <w:b w:val="0"/>
          <w:sz w:val="22"/>
          <w:szCs w:val="22"/>
        </w:rPr>
      </w:pPr>
    </w:p>
    <w:p w:rsidR="00F82316" w:rsidRPr="000B4695" w:rsidRDefault="00B20DD2" w:rsidP="00F82316">
      <w:pPr>
        <w:pBdr>
          <w:top w:val="double" w:sz="4" w:space="1" w:color="000000"/>
          <w:left w:val="double" w:sz="4" w:space="4" w:color="000000"/>
          <w:bottom w:val="double" w:sz="4" w:space="1" w:color="000000"/>
          <w:right w:val="double" w:sz="4" w:space="4" w:color="000000"/>
        </w:pBdr>
        <w:shd w:val="clear" w:color="auto" w:fill="FFFFFF"/>
        <w:tabs>
          <w:tab w:val="left" w:pos="0"/>
        </w:tabs>
        <w:autoSpaceDE w:val="0"/>
        <w:jc w:val="both"/>
        <w:rPr>
          <w:sz w:val="22"/>
          <w:szCs w:val="22"/>
        </w:rPr>
      </w:pPr>
      <w:r w:rsidRPr="000B4695">
        <w:rPr>
          <w:b/>
          <w:sz w:val="22"/>
          <w:szCs w:val="22"/>
        </w:rPr>
        <w:t>VII</w:t>
      </w:r>
      <w:r w:rsidR="00F82316" w:rsidRPr="000B4695">
        <w:rPr>
          <w:b/>
          <w:sz w:val="22"/>
          <w:szCs w:val="22"/>
        </w:rPr>
        <w:t xml:space="preserve">. WARUNKI UDZIAŁU W POSTĘPOWANIU  </w:t>
      </w:r>
    </w:p>
    <w:p w:rsidR="00F82316" w:rsidRPr="00B2672F" w:rsidRDefault="009A174D" w:rsidP="00B2672F">
      <w:pPr>
        <w:suppressAutoHyphens w:val="0"/>
        <w:autoSpaceDE w:val="0"/>
        <w:autoSpaceDN w:val="0"/>
        <w:adjustRightInd w:val="0"/>
        <w:rPr>
          <w:sz w:val="22"/>
          <w:szCs w:val="22"/>
        </w:rPr>
      </w:pPr>
      <w:r w:rsidRPr="000B4695">
        <w:rPr>
          <w:sz w:val="22"/>
          <w:szCs w:val="22"/>
        </w:rPr>
        <w:t xml:space="preserve">O </w:t>
      </w:r>
      <w:r w:rsidR="00F82316" w:rsidRPr="000B4695">
        <w:rPr>
          <w:sz w:val="22"/>
          <w:szCs w:val="22"/>
        </w:rPr>
        <w:t>udzielenie zamówienia mogą ubiegać się Wykonawcy, którzy</w:t>
      </w:r>
      <w:r w:rsidR="00B2672F">
        <w:rPr>
          <w:sz w:val="22"/>
          <w:szCs w:val="22"/>
        </w:rPr>
        <w:t xml:space="preserve"> </w:t>
      </w:r>
      <w:r w:rsidR="00F82316" w:rsidRPr="00B2672F">
        <w:rPr>
          <w:sz w:val="22"/>
          <w:szCs w:val="22"/>
        </w:rPr>
        <w:t>spełniają warunki udziału w postępowaniu dotyczące:</w:t>
      </w:r>
    </w:p>
    <w:p w:rsidR="00770949" w:rsidRPr="00A71EF4" w:rsidRDefault="00F82316" w:rsidP="00E43A6E">
      <w:pPr>
        <w:numPr>
          <w:ilvl w:val="1"/>
          <w:numId w:val="4"/>
        </w:numPr>
        <w:tabs>
          <w:tab w:val="left" w:pos="284"/>
        </w:tabs>
        <w:suppressAutoHyphens w:val="0"/>
        <w:autoSpaceDE w:val="0"/>
        <w:autoSpaceDN w:val="0"/>
        <w:adjustRightInd w:val="0"/>
        <w:ind w:left="284" w:hanging="284"/>
        <w:rPr>
          <w:b/>
          <w:sz w:val="22"/>
          <w:szCs w:val="22"/>
        </w:rPr>
      </w:pPr>
      <w:r w:rsidRPr="00A71EF4">
        <w:rPr>
          <w:b/>
          <w:sz w:val="22"/>
          <w:szCs w:val="22"/>
        </w:rPr>
        <w:t xml:space="preserve">zdolności do występowania w obrocie gospodarczym </w:t>
      </w:r>
    </w:p>
    <w:p w:rsidR="000E4D35" w:rsidRPr="00A71EF4" w:rsidRDefault="000E4D35" w:rsidP="000E4D35">
      <w:pPr>
        <w:suppressAutoHyphens w:val="0"/>
        <w:autoSpaceDE w:val="0"/>
        <w:autoSpaceDN w:val="0"/>
        <w:adjustRightInd w:val="0"/>
        <w:jc w:val="both"/>
        <w:rPr>
          <w:sz w:val="22"/>
          <w:szCs w:val="22"/>
        </w:rPr>
      </w:pPr>
      <w:r w:rsidRPr="00A71EF4">
        <w:rPr>
          <w:sz w:val="22"/>
          <w:szCs w:val="22"/>
        </w:rPr>
        <w:t xml:space="preserve">Zamawiający uzna, że </w:t>
      </w:r>
      <w:r w:rsidR="00821DE0">
        <w:rPr>
          <w:sz w:val="22"/>
          <w:szCs w:val="22"/>
        </w:rPr>
        <w:t>W</w:t>
      </w:r>
      <w:r w:rsidRPr="00A71EF4">
        <w:rPr>
          <w:sz w:val="22"/>
          <w:szCs w:val="22"/>
        </w:rPr>
        <w:t xml:space="preserve">ykonawca spełnia warunek w w/w zakresie jeżeli zgodnie z art. 113 ustawy Pzp </w:t>
      </w:r>
      <w:r w:rsidR="00D57B2C">
        <w:rPr>
          <w:sz w:val="22"/>
          <w:szCs w:val="22"/>
        </w:rPr>
        <w:t>W</w:t>
      </w:r>
      <w:r w:rsidRPr="00A71EF4">
        <w:rPr>
          <w:sz w:val="22"/>
          <w:szCs w:val="22"/>
        </w:rPr>
        <w:t>ykonawca jest wpisany do jednego z rejestrów zawodowych lub handlowych prowadzonych w państwie członkowskim UE, w którym posiadają siedzibę lub miejsce zamieszkania.</w:t>
      </w:r>
    </w:p>
    <w:p w:rsidR="00770949" w:rsidRDefault="00F82316" w:rsidP="00E43A6E">
      <w:pPr>
        <w:numPr>
          <w:ilvl w:val="1"/>
          <w:numId w:val="4"/>
        </w:numPr>
        <w:tabs>
          <w:tab w:val="left" w:pos="0"/>
          <w:tab w:val="left" w:pos="284"/>
        </w:tabs>
        <w:suppressAutoHyphens w:val="0"/>
        <w:autoSpaceDE w:val="0"/>
        <w:autoSpaceDN w:val="0"/>
        <w:adjustRightInd w:val="0"/>
        <w:ind w:left="0" w:firstLine="0"/>
        <w:jc w:val="both"/>
        <w:rPr>
          <w:b/>
          <w:sz w:val="22"/>
          <w:szCs w:val="22"/>
        </w:rPr>
      </w:pPr>
      <w:r w:rsidRPr="000B4695">
        <w:rPr>
          <w:b/>
          <w:sz w:val="22"/>
          <w:szCs w:val="22"/>
        </w:rPr>
        <w:t xml:space="preserve">uprawnień do prowadzenia określonej działalności gospodarczej lub zawodowej, o ile wynika to </w:t>
      </w:r>
      <w:r w:rsidR="00A35892" w:rsidRPr="000B4695">
        <w:rPr>
          <w:b/>
          <w:sz w:val="22"/>
          <w:szCs w:val="22"/>
        </w:rPr>
        <w:br/>
      </w:r>
      <w:r w:rsidRPr="000B4695">
        <w:rPr>
          <w:b/>
          <w:sz w:val="22"/>
          <w:szCs w:val="22"/>
        </w:rPr>
        <w:t xml:space="preserve">z odrębnych przepisów: </w:t>
      </w:r>
    </w:p>
    <w:p w:rsidR="00232F72" w:rsidRPr="00232F72" w:rsidRDefault="00232F72" w:rsidP="00232F72">
      <w:pPr>
        <w:tabs>
          <w:tab w:val="left" w:pos="426"/>
        </w:tabs>
        <w:suppressAutoHyphens w:val="0"/>
        <w:autoSpaceDE w:val="0"/>
        <w:autoSpaceDN w:val="0"/>
        <w:adjustRightInd w:val="0"/>
        <w:rPr>
          <w:sz w:val="22"/>
          <w:szCs w:val="22"/>
        </w:rPr>
      </w:pPr>
      <w:r w:rsidRPr="00232F72">
        <w:rPr>
          <w:sz w:val="22"/>
          <w:szCs w:val="22"/>
        </w:rPr>
        <w:t>Zamawiający nie określił warunku w tym zakresie</w:t>
      </w:r>
    </w:p>
    <w:p w:rsidR="00F82316" w:rsidRPr="000B4695" w:rsidRDefault="00F82316" w:rsidP="00A35892">
      <w:pPr>
        <w:suppressAutoHyphens w:val="0"/>
        <w:autoSpaceDE w:val="0"/>
        <w:autoSpaceDN w:val="0"/>
        <w:adjustRightInd w:val="0"/>
        <w:rPr>
          <w:b/>
          <w:sz w:val="22"/>
          <w:szCs w:val="22"/>
        </w:rPr>
      </w:pPr>
      <w:r w:rsidRPr="00117B10">
        <w:rPr>
          <w:b/>
          <w:sz w:val="22"/>
          <w:szCs w:val="22"/>
        </w:rPr>
        <w:t>c) sytuacji</w:t>
      </w:r>
      <w:r w:rsidRPr="000B4695">
        <w:rPr>
          <w:b/>
          <w:sz w:val="22"/>
          <w:szCs w:val="22"/>
        </w:rPr>
        <w:t xml:space="preserve"> ekonomicznej lub finansowej:</w:t>
      </w:r>
    </w:p>
    <w:p w:rsidR="00F82316" w:rsidRPr="000B4695" w:rsidRDefault="00F82316" w:rsidP="00A35892">
      <w:pPr>
        <w:tabs>
          <w:tab w:val="left" w:pos="426"/>
        </w:tabs>
        <w:suppressAutoHyphens w:val="0"/>
        <w:autoSpaceDE w:val="0"/>
        <w:autoSpaceDN w:val="0"/>
        <w:adjustRightInd w:val="0"/>
        <w:rPr>
          <w:sz w:val="22"/>
          <w:szCs w:val="22"/>
        </w:rPr>
      </w:pPr>
      <w:r w:rsidRPr="000B4695">
        <w:rPr>
          <w:sz w:val="22"/>
          <w:szCs w:val="22"/>
        </w:rPr>
        <w:t>Zamawiający nie określił warunku w tym zakresie</w:t>
      </w:r>
    </w:p>
    <w:p w:rsidR="00F82316" w:rsidRPr="000B4695" w:rsidRDefault="00F82316" w:rsidP="00A35892">
      <w:pPr>
        <w:suppressAutoHyphens w:val="0"/>
        <w:autoSpaceDE w:val="0"/>
        <w:autoSpaceDN w:val="0"/>
        <w:adjustRightInd w:val="0"/>
        <w:rPr>
          <w:b/>
          <w:sz w:val="22"/>
          <w:szCs w:val="22"/>
        </w:rPr>
      </w:pPr>
      <w:r w:rsidRPr="000B4695">
        <w:rPr>
          <w:b/>
          <w:sz w:val="22"/>
          <w:szCs w:val="22"/>
        </w:rPr>
        <w:t>d) zdolności technicznej lub zawodowej:</w:t>
      </w:r>
    </w:p>
    <w:p w:rsidR="0014235E" w:rsidRPr="000B4695" w:rsidRDefault="0014235E" w:rsidP="0014235E">
      <w:pPr>
        <w:tabs>
          <w:tab w:val="left" w:pos="426"/>
        </w:tabs>
        <w:suppressAutoHyphens w:val="0"/>
        <w:autoSpaceDE w:val="0"/>
        <w:autoSpaceDN w:val="0"/>
        <w:adjustRightInd w:val="0"/>
        <w:rPr>
          <w:sz w:val="22"/>
          <w:szCs w:val="22"/>
        </w:rPr>
      </w:pPr>
      <w:r w:rsidRPr="000B4695">
        <w:rPr>
          <w:sz w:val="22"/>
          <w:szCs w:val="22"/>
        </w:rPr>
        <w:t>Zamawiający nie określił warunku w tym zakresie</w:t>
      </w:r>
    </w:p>
    <w:p w:rsidR="00277326" w:rsidRPr="00BE6F42" w:rsidRDefault="00277326" w:rsidP="00277326">
      <w:pPr>
        <w:pStyle w:val="Tekstpodstawowy32"/>
        <w:shd w:val="clear" w:color="auto" w:fill="FFFFFF"/>
        <w:tabs>
          <w:tab w:val="clear" w:pos="3118"/>
          <w:tab w:val="left" w:pos="0"/>
        </w:tabs>
        <w:rPr>
          <w:b w:val="0"/>
          <w:sz w:val="22"/>
          <w:szCs w:val="22"/>
        </w:rPr>
      </w:pPr>
    </w:p>
    <w:p w:rsidR="00277326" w:rsidRPr="00BE6F42" w:rsidRDefault="00277326" w:rsidP="00277326">
      <w:pPr>
        <w:pBdr>
          <w:top w:val="double" w:sz="4" w:space="1" w:color="000000"/>
          <w:left w:val="double" w:sz="4" w:space="4" w:color="000000"/>
          <w:bottom w:val="double" w:sz="4" w:space="1" w:color="000000"/>
          <w:right w:val="double" w:sz="4" w:space="4" w:color="000000"/>
        </w:pBdr>
        <w:shd w:val="clear" w:color="auto" w:fill="FFFFFF"/>
        <w:tabs>
          <w:tab w:val="left" w:pos="0"/>
        </w:tabs>
        <w:autoSpaceDE w:val="0"/>
        <w:jc w:val="both"/>
        <w:rPr>
          <w:sz w:val="22"/>
          <w:szCs w:val="22"/>
        </w:rPr>
      </w:pPr>
      <w:r w:rsidRPr="00BE6F42">
        <w:rPr>
          <w:b/>
          <w:sz w:val="22"/>
          <w:szCs w:val="22"/>
        </w:rPr>
        <w:t xml:space="preserve">VIII. PODMIOTOWE ŚRODKI DOWODOWE </w:t>
      </w:r>
    </w:p>
    <w:p w:rsidR="00A408AE" w:rsidRPr="00BE6F42" w:rsidRDefault="00215240" w:rsidP="00E80E6B">
      <w:pPr>
        <w:numPr>
          <w:ilvl w:val="1"/>
          <w:numId w:val="15"/>
        </w:numPr>
        <w:suppressAutoHyphens w:val="0"/>
        <w:autoSpaceDE w:val="0"/>
        <w:autoSpaceDN w:val="0"/>
        <w:adjustRightInd w:val="0"/>
        <w:rPr>
          <w:kern w:val="0"/>
          <w:sz w:val="22"/>
          <w:szCs w:val="22"/>
          <w:lang w:eastAsia="pl-PL"/>
        </w:rPr>
      </w:pPr>
      <w:r w:rsidRPr="00BE6F42">
        <w:rPr>
          <w:kern w:val="0"/>
          <w:sz w:val="22"/>
          <w:szCs w:val="22"/>
          <w:lang w:eastAsia="pl-PL"/>
        </w:rPr>
        <w:t>Do oferty W</w:t>
      </w:r>
      <w:r w:rsidR="00580E42" w:rsidRPr="00BE6F42">
        <w:rPr>
          <w:kern w:val="0"/>
          <w:sz w:val="22"/>
          <w:szCs w:val="22"/>
          <w:lang w:eastAsia="pl-PL"/>
        </w:rPr>
        <w:t>ykonawca dołącza</w:t>
      </w:r>
      <w:r w:rsidR="00A408AE" w:rsidRPr="00BE6F42">
        <w:rPr>
          <w:kern w:val="0"/>
          <w:sz w:val="22"/>
          <w:szCs w:val="22"/>
          <w:lang w:eastAsia="pl-PL"/>
        </w:rPr>
        <w:t>:</w:t>
      </w:r>
    </w:p>
    <w:p w:rsidR="00A408AE" w:rsidRPr="005C51C4" w:rsidRDefault="00BE6F42" w:rsidP="00E80E6B">
      <w:pPr>
        <w:numPr>
          <w:ilvl w:val="0"/>
          <w:numId w:val="16"/>
        </w:numPr>
        <w:suppressAutoHyphens w:val="0"/>
        <w:ind w:left="567"/>
        <w:jc w:val="both"/>
        <w:rPr>
          <w:sz w:val="22"/>
          <w:szCs w:val="22"/>
        </w:rPr>
      </w:pPr>
      <w:r w:rsidRPr="00BE6F42">
        <w:rPr>
          <w:sz w:val="22"/>
          <w:szCs w:val="22"/>
        </w:rPr>
        <w:t xml:space="preserve">1) </w:t>
      </w:r>
      <w:r w:rsidR="00A408AE" w:rsidRPr="00BE6F42">
        <w:rPr>
          <w:sz w:val="22"/>
          <w:szCs w:val="22"/>
        </w:rPr>
        <w:t xml:space="preserve">w zakresie potwierdzenia braku podstaw do wykluczenia z postępowania w okolicznościach, </w:t>
      </w:r>
      <w:r w:rsidR="00A408AE" w:rsidRPr="00BE6F42">
        <w:rPr>
          <w:sz w:val="22"/>
          <w:szCs w:val="22"/>
        </w:rPr>
        <w:br/>
        <w:t xml:space="preserve">o których mowa w art. 108 ust. 1 ustawy Pzp oraz art. 109 ust. 1 pkt. 4, Wykonawca przedkłada </w:t>
      </w:r>
      <w:r w:rsidR="00A408AE" w:rsidRPr="00BE6F42">
        <w:rPr>
          <w:b/>
          <w:sz w:val="22"/>
          <w:szCs w:val="22"/>
        </w:rPr>
        <w:t>oświadczenie o braku podstaw do wykluczenia z postępowania</w:t>
      </w:r>
      <w:r w:rsidR="00A408AE" w:rsidRPr="00BE6F42">
        <w:rPr>
          <w:sz w:val="22"/>
          <w:szCs w:val="22"/>
        </w:rPr>
        <w:t xml:space="preserve"> – wypełnione </w:t>
      </w:r>
      <w:r w:rsidR="00A408AE" w:rsidRPr="00BE6F42">
        <w:rPr>
          <w:sz w:val="22"/>
          <w:szCs w:val="22"/>
        </w:rPr>
        <w:br/>
      </w:r>
      <w:r w:rsidR="00A408AE" w:rsidRPr="00D00A4E">
        <w:rPr>
          <w:color w:val="000000" w:themeColor="text1"/>
          <w:sz w:val="22"/>
          <w:szCs w:val="22"/>
        </w:rPr>
        <w:t xml:space="preserve">i podpisane odpowiednio przez osobę (osoby) upoważnioną (upoważnione) do reprezentowania Wykonawcy.  Stosowne oświadczenie </w:t>
      </w:r>
      <w:r w:rsidR="00A408AE" w:rsidRPr="005C51C4">
        <w:rPr>
          <w:sz w:val="22"/>
          <w:szCs w:val="22"/>
        </w:rPr>
        <w:t xml:space="preserve">stanowi </w:t>
      </w:r>
      <w:r w:rsidR="00A408AE" w:rsidRPr="005C51C4">
        <w:rPr>
          <w:b/>
          <w:sz w:val="22"/>
          <w:szCs w:val="22"/>
        </w:rPr>
        <w:t xml:space="preserve">Załącznik nr </w:t>
      </w:r>
      <w:r w:rsidR="00A675D2" w:rsidRPr="005C51C4">
        <w:rPr>
          <w:b/>
          <w:sz w:val="22"/>
          <w:szCs w:val="22"/>
        </w:rPr>
        <w:t>3</w:t>
      </w:r>
      <w:r w:rsidR="00A408AE" w:rsidRPr="005C51C4">
        <w:rPr>
          <w:b/>
          <w:sz w:val="22"/>
          <w:szCs w:val="22"/>
        </w:rPr>
        <w:t xml:space="preserve"> do SWZ</w:t>
      </w:r>
      <w:r w:rsidR="00A408AE" w:rsidRPr="005C51C4">
        <w:rPr>
          <w:sz w:val="22"/>
          <w:szCs w:val="22"/>
        </w:rPr>
        <w:t xml:space="preserve"> </w:t>
      </w:r>
    </w:p>
    <w:p w:rsidR="00A408AE" w:rsidRPr="00D00A4E" w:rsidRDefault="00A408AE" w:rsidP="00E80E6B">
      <w:pPr>
        <w:numPr>
          <w:ilvl w:val="0"/>
          <w:numId w:val="16"/>
        </w:numPr>
        <w:suppressAutoHyphens w:val="0"/>
        <w:ind w:left="567"/>
        <w:jc w:val="both"/>
        <w:rPr>
          <w:color w:val="000000" w:themeColor="text1"/>
          <w:sz w:val="22"/>
          <w:szCs w:val="22"/>
        </w:rPr>
      </w:pPr>
      <w:r w:rsidRPr="00D00A4E">
        <w:rPr>
          <w:color w:val="000000" w:themeColor="text1"/>
          <w:sz w:val="22"/>
          <w:szCs w:val="22"/>
        </w:rPr>
        <w:t xml:space="preserve">w zakresie wykazania spełniania przez Wykonawcę warunków, o których mowa w art. 273 ustawy Pzp, Wykonawca przedkłada </w:t>
      </w:r>
      <w:r w:rsidRPr="00D00A4E">
        <w:rPr>
          <w:b/>
          <w:color w:val="000000" w:themeColor="text1"/>
          <w:sz w:val="22"/>
          <w:szCs w:val="22"/>
        </w:rPr>
        <w:t>oświadczenie o spełnianiu warunków udziału w postępowaniu</w:t>
      </w:r>
      <w:r w:rsidRPr="00D00A4E">
        <w:rPr>
          <w:color w:val="000000" w:themeColor="text1"/>
          <w:sz w:val="22"/>
          <w:szCs w:val="22"/>
        </w:rPr>
        <w:t xml:space="preserve"> – wypełnione i podpisane odpowiednio przez osobę (osoby) upoważnioną (upoważnione) do </w:t>
      </w:r>
      <w:r w:rsidRPr="00D00A4E">
        <w:rPr>
          <w:color w:val="000000" w:themeColor="text1"/>
          <w:sz w:val="22"/>
          <w:szCs w:val="22"/>
        </w:rPr>
        <w:lastRenderedPageBreak/>
        <w:t xml:space="preserve">reprezentowania Wykonawcy. Stosowne oświadczenie zawarte jest we wzorze stanowiącym </w:t>
      </w:r>
      <w:r w:rsidRPr="00D00A4E">
        <w:rPr>
          <w:b/>
          <w:color w:val="000000" w:themeColor="text1"/>
          <w:sz w:val="22"/>
          <w:szCs w:val="22"/>
        </w:rPr>
        <w:t xml:space="preserve">załącznik nr </w:t>
      </w:r>
      <w:r w:rsidR="00A675D2" w:rsidRPr="00D00A4E">
        <w:rPr>
          <w:b/>
          <w:color w:val="000000" w:themeColor="text1"/>
          <w:sz w:val="22"/>
          <w:szCs w:val="22"/>
        </w:rPr>
        <w:t>4</w:t>
      </w:r>
      <w:r w:rsidRPr="00D00A4E">
        <w:rPr>
          <w:b/>
          <w:color w:val="000000" w:themeColor="text1"/>
          <w:sz w:val="22"/>
          <w:szCs w:val="22"/>
        </w:rPr>
        <w:t xml:space="preserve"> do SWZ</w:t>
      </w:r>
    </w:p>
    <w:p w:rsidR="00580E42" w:rsidRPr="00A408AE" w:rsidRDefault="00580E42" w:rsidP="00E80E6B">
      <w:pPr>
        <w:numPr>
          <w:ilvl w:val="1"/>
          <w:numId w:val="15"/>
        </w:numPr>
        <w:suppressAutoHyphens w:val="0"/>
        <w:autoSpaceDE w:val="0"/>
        <w:autoSpaceDN w:val="0"/>
        <w:adjustRightInd w:val="0"/>
        <w:jc w:val="both"/>
        <w:rPr>
          <w:color w:val="000000"/>
          <w:kern w:val="0"/>
          <w:sz w:val="22"/>
          <w:szCs w:val="22"/>
          <w:lang w:eastAsia="pl-PL"/>
        </w:rPr>
      </w:pPr>
      <w:r w:rsidRPr="00580E42">
        <w:rPr>
          <w:color w:val="000000"/>
          <w:kern w:val="0"/>
          <w:sz w:val="22"/>
          <w:szCs w:val="22"/>
          <w:lang w:eastAsia="pl-PL"/>
        </w:rPr>
        <w:t>Oświadczeni</w:t>
      </w:r>
      <w:r w:rsidR="00A408AE">
        <w:rPr>
          <w:color w:val="000000"/>
          <w:kern w:val="0"/>
          <w:sz w:val="22"/>
          <w:szCs w:val="22"/>
          <w:lang w:eastAsia="pl-PL"/>
        </w:rPr>
        <w:t>a</w:t>
      </w:r>
      <w:r w:rsidRPr="00580E42">
        <w:rPr>
          <w:color w:val="000000"/>
          <w:kern w:val="0"/>
          <w:sz w:val="22"/>
          <w:szCs w:val="22"/>
          <w:lang w:eastAsia="pl-PL"/>
        </w:rPr>
        <w:t xml:space="preserve">, o którym mowa w </w:t>
      </w:r>
      <w:r w:rsidR="00A408AE">
        <w:rPr>
          <w:color w:val="000000"/>
          <w:kern w:val="0"/>
          <w:sz w:val="22"/>
          <w:szCs w:val="22"/>
          <w:lang w:eastAsia="pl-PL"/>
        </w:rPr>
        <w:t>pkt. 1.1</w:t>
      </w:r>
      <w:r w:rsidRPr="00580E42">
        <w:rPr>
          <w:color w:val="000000"/>
          <w:kern w:val="0"/>
          <w:sz w:val="22"/>
          <w:szCs w:val="22"/>
          <w:lang w:eastAsia="pl-PL"/>
        </w:rPr>
        <w:t>, stanowi dowód potwierdzający brak podstaw wykluczenia,</w:t>
      </w:r>
      <w:r w:rsidR="00A408AE">
        <w:rPr>
          <w:color w:val="000000"/>
          <w:kern w:val="0"/>
          <w:sz w:val="22"/>
          <w:szCs w:val="22"/>
          <w:lang w:eastAsia="pl-PL"/>
        </w:rPr>
        <w:t xml:space="preserve"> </w:t>
      </w:r>
      <w:r w:rsidRPr="00A408AE">
        <w:rPr>
          <w:color w:val="000000"/>
          <w:kern w:val="0"/>
          <w:sz w:val="22"/>
          <w:szCs w:val="22"/>
          <w:lang w:eastAsia="pl-PL"/>
        </w:rPr>
        <w:t>odpowiednio na dzień składania ofert</w:t>
      </w:r>
    </w:p>
    <w:p w:rsidR="00580E42" w:rsidRPr="00580E42" w:rsidRDefault="00580E42" w:rsidP="00E80E6B">
      <w:pPr>
        <w:numPr>
          <w:ilvl w:val="1"/>
          <w:numId w:val="15"/>
        </w:numPr>
        <w:suppressAutoHyphens w:val="0"/>
        <w:autoSpaceDE w:val="0"/>
        <w:autoSpaceDN w:val="0"/>
        <w:adjustRightInd w:val="0"/>
        <w:jc w:val="both"/>
        <w:rPr>
          <w:color w:val="000000"/>
          <w:kern w:val="0"/>
          <w:sz w:val="22"/>
          <w:szCs w:val="22"/>
          <w:lang w:eastAsia="pl-PL"/>
        </w:rPr>
      </w:pPr>
      <w:r w:rsidRPr="00580E42">
        <w:rPr>
          <w:color w:val="000000"/>
          <w:kern w:val="0"/>
          <w:sz w:val="22"/>
          <w:szCs w:val="22"/>
          <w:lang w:eastAsia="pl-PL"/>
        </w:rPr>
        <w:t>W przypadku wspólnego ubiegania się o zamówienie przez wykonawców, oświadczeni</w:t>
      </w:r>
      <w:r w:rsidR="00A408AE">
        <w:rPr>
          <w:color w:val="000000"/>
          <w:kern w:val="0"/>
          <w:sz w:val="22"/>
          <w:szCs w:val="22"/>
          <w:lang w:eastAsia="pl-PL"/>
        </w:rPr>
        <w:t>a</w:t>
      </w:r>
      <w:r w:rsidRPr="00580E42">
        <w:rPr>
          <w:color w:val="000000"/>
          <w:kern w:val="0"/>
          <w:sz w:val="22"/>
          <w:szCs w:val="22"/>
          <w:lang w:eastAsia="pl-PL"/>
        </w:rPr>
        <w:t>, o którym mowa w</w:t>
      </w:r>
      <w:r w:rsidR="00A408AE">
        <w:rPr>
          <w:color w:val="000000"/>
          <w:kern w:val="0"/>
          <w:sz w:val="22"/>
          <w:szCs w:val="22"/>
          <w:lang w:eastAsia="pl-PL"/>
        </w:rPr>
        <w:t xml:space="preserve"> pkt. 1.1. </w:t>
      </w:r>
      <w:r w:rsidRPr="00580E42">
        <w:rPr>
          <w:color w:val="000000"/>
          <w:kern w:val="0"/>
          <w:sz w:val="22"/>
          <w:szCs w:val="22"/>
          <w:lang w:eastAsia="pl-PL"/>
        </w:rPr>
        <w:t xml:space="preserve">składa każdy z wykonawców. </w:t>
      </w:r>
    </w:p>
    <w:p w:rsidR="00A408AE" w:rsidRDefault="00580E42" w:rsidP="00E80E6B">
      <w:pPr>
        <w:numPr>
          <w:ilvl w:val="1"/>
          <w:numId w:val="15"/>
        </w:numPr>
        <w:suppressAutoHyphens w:val="0"/>
        <w:autoSpaceDE w:val="0"/>
        <w:autoSpaceDN w:val="0"/>
        <w:adjustRightInd w:val="0"/>
        <w:jc w:val="both"/>
        <w:rPr>
          <w:color w:val="000000"/>
          <w:kern w:val="0"/>
          <w:sz w:val="22"/>
          <w:szCs w:val="22"/>
          <w:lang w:eastAsia="pl-PL"/>
        </w:rPr>
      </w:pPr>
      <w:r w:rsidRPr="00580E42">
        <w:rPr>
          <w:color w:val="000000"/>
          <w:kern w:val="0"/>
          <w:sz w:val="22"/>
          <w:szCs w:val="22"/>
          <w:lang w:eastAsia="pl-PL"/>
        </w:rPr>
        <w:t>Wykonawca, w przypadku polegania na zdolnościach lub sytuacji podmiotów udostępniających zasoby,</w:t>
      </w:r>
      <w:r w:rsidR="00A408AE">
        <w:rPr>
          <w:color w:val="000000"/>
          <w:kern w:val="0"/>
          <w:sz w:val="22"/>
          <w:szCs w:val="22"/>
          <w:lang w:eastAsia="pl-PL"/>
        </w:rPr>
        <w:t xml:space="preserve"> </w:t>
      </w:r>
      <w:r w:rsidRPr="00A408AE">
        <w:rPr>
          <w:color w:val="000000"/>
          <w:kern w:val="0"/>
          <w:sz w:val="22"/>
          <w:szCs w:val="22"/>
          <w:lang w:eastAsia="pl-PL"/>
        </w:rPr>
        <w:t>przedstawia, wraz z oświadczeniem, o którym mowa w ust. 1, także oświadczenie podmiotu</w:t>
      </w:r>
      <w:r w:rsidR="00A408AE" w:rsidRPr="00A408AE">
        <w:rPr>
          <w:color w:val="000000"/>
          <w:kern w:val="0"/>
          <w:sz w:val="22"/>
          <w:szCs w:val="22"/>
          <w:lang w:eastAsia="pl-PL"/>
        </w:rPr>
        <w:t xml:space="preserve"> </w:t>
      </w:r>
      <w:r w:rsidRPr="00A408AE">
        <w:rPr>
          <w:color w:val="000000"/>
          <w:kern w:val="0"/>
          <w:sz w:val="22"/>
          <w:szCs w:val="22"/>
          <w:lang w:eastAsia="pl-PL"/>
        </w:rPr>
        <w:t>udostępniającego zasoby, potwierdzające brak podstaw wykluczenia tego podmiotu oraz odpowiednio</w:t>
      </w:r>
    </w:p>
    <w:p w:rsidR="005F0944" w:rsidRDefault="00580E42" w:rsidP="005F0944">
      <w:pPr>
        <w:suppressAutoHyphens w:val="0"/>
        <w:autoSpaceDE w:val="0"/>
        <w:autoSpaceDN w:val="0"/>
        <w:adjustRightInd w:val="0"/>
        <w:ind w:left="405"/>
        <w:jc w:val="both"/>
        <w:rPr>
          <w:color w:val="000000"/>
          <w:kern w:val="0"/>
          <w:sz w:val="22"/>
          <w:szCs w:val="22"/>
          <w:lang w:eastAsia="pl-PL"/>
        </w:rPr>
      </w:pPr>
      <w:r w:rsidRPr="00A408AE">
        <w:rPr>
          <w:color w:val="000000"/>
          <w:kern w:val="0"/>
          <w:sz w:val="22"/>
          <w:szCs w:val="22"/>
          <w:lang w:eastAsia="pl-PL"/>
        </w:rPr>
        <w:t xml:space="preserve">spełnianie warunków udziału w postępowaniu, w zakresie, w jakim </w:t>
      </w:r>
      <w:r w:rsidR="00A91E89">
        <w:rPr>
          <w:color w:val="000000"/>
          <w:kern w:val="0"/>
          <w:sz w:val="22"/>
          <w:szCs w:val="22"/>
          <w:lang w:eastAsia="pl-PL"/>
        </w:rPr>
        <w:t>W</w:t>
      </w:r>
      <w:r w:rsidRPr="00A408AE">
        <w:rPr>
          <w:color w:val="000000"/>
          <w:kern w:val="0"/>
          <w:sz w:val="22"/>
          <w:szCs w:val="22"/>
          <w:lang w:eastAsia="pl-PL"/>
        </w:rPr>
        <w:t>ykonawca powołuje się na jego</w:t>
      </w:r>
      <w:r w:rsidR="00A408AE">
        <w:rPr>
          <w:color w:val="000000"/>
          <w:kern w:val="0"/>
          <w:sz w:val="22"/>
          <w:szCs w:val="22"/>
          <w:lang w:eastAsia="pl-PL"/>
        </w:rPr>
        <w:t xml:space="preserve"> </w:t>
      </w:r>
      <w:r w:rsidRPr="00580E42">
        <w:rPr>
          <w:color w:val="000000"/>
          <w:kern w:val="0"/>
          <w:sz w:val="22"/>
          <w:szCs w:val="22"/>
          <w:lang w:eastAsia="pl-PL"/>
        </w:rPr>
        <w:t>zasoby.</w:t>
      </w:r>
    </w:p>
    <w:p w:rsidR="00E34EAA" w:rsidRPr="00DF002C" w:rsidRDefault="0016042B" w:rsidP="00E80E6B">
      <w:pPr>
        <w:numPr>
          <w:ilvl w:val="1"/>
          <w:numId w:val="15"/>
        </w:numPr>
        <w:suppressAutoHyphens w:val="0"/>
        <w:autoSpaceDE w:val="0"/>
        <w:autoSpaceDN w:val="0"/>
        <w:adjustRightInd w:val="0"/>
        <w:ind w:left="403" w:hanging="403"/>
        <w:jc w:val="both"/>
        <w:rPr>
          <w:color w:val="000000"/>
          <w:kern w:val="0"/>
          <w:sz w:val="22"/>
          <w:szCs w:val="22"/>
          <w:u w:val="single"/>
          <w:lang w:eastAsia="pl-PL"/>
        </w:rPr>
      </w:pPr>
      <w:r w:rsidRPr="00FB7DB8">
        <w:rPr>
          <w:color w:val="000000"/>
          <w:lang w:eastAsia="pl-PL"/>
        </w:rPr>
        <w:t>W celu potwierdzenia braku podstaw wykluczenia wykonawcy z udziału w postępowaniu, Wykonawca na wezwanie Zamawiającego przedstawi następujące dokumenty</w:t>
      </w:r>
      <w:r>
        <w:rPr>
          <w:color w:val="000000"/>
          <w:lang w:eastAsia="pl-PL"/>
        </w:rPr>
        <w:t>:</w:t>
      </w:r>
    </w:p>
    <w:p w:rsidR="00416AF2" w:rsidRPr="005C51C4" w:rsidRDefault="00E34EAA" w:rsidP="00E80E6B">
      <w:pPr>
        <w:pStyle w:val="Akapitzlist"/>
        <w:numPr>
          <w:ilvl w:val="0"/>
          <w:numId w:val="19"/>
        </w:numPr>
        <w:suppressAutoHyphens w:val="0"/>
        <w:autoSpaceDE w:val="0"/>
        <w:autoSpaceDN w:val="0"/>
        <w:adjustRightInd w:val="0"/>
        <w:ind w:left="567"/>
        <w:jc w:val="both"/>
        <w:rPr>
          <w:color w:val="000000" w:themeColor="text1"/>
          <w:kern w:val="0"/>
          <w:sz w:val="22"/>
          <w:szCs w:val="22"/>
          <w:lang w:eastAsia="pl-PL"/>
        </w:rPr>
      </w:pPr>
      <w:r w:rsidRPr="00416AF2">
        <w:rPr>
          <w:color w:val="000000"/>
          <w:kern w:val="0"/>
          <w:sz w:val="22"/>
          <w:szCs w:val="22"/>
          <w:lang w:eastAsia="pl-PL"/>
        </w:rPr>
        <w:t xml:space="preserve">oświadczenia wykonawcy, w zakresie art. 108 ust. 1 pkt 5 ustawy Pzp, o braku przynależności do tej samej grupy kapitałowej w rozumieniu ustawy z dnia 16 lutego 2007 r. o ochronie konkurencji </w:t>
      </w:r>
      <w:r w:rsidRPr="00416AF2">
        <w:rPr>
          <w:color w:val="000000"/>
          <w:kern w:val="0"/>
          <w:sz w:val="22"/>
          <w:szCs w:val="22"/>
          <w:lang w:eastAsia="pl-PL"/>
        </w:rPr>
        <w:br/>
        <w:t>i konsumentów (</w:t>
      </w:r>
      <w:r w:rsidRPr="00416AF2">
        <w:rPr>
          <w:sz w:val="22"/>
          <w:szCs w:val="22"/>
        </w:rPr>
        <w:t>t. j. Dz.U. 2021 poz. 275)</w:t>
      </w:r>
      <w:r w:rsidRPr="00416AF2">
        <w:rPr>
          <w:color w:val="000000"/>
          <w:kern w:val="0"/>
          <w:sz w:val="22"/>
          <w:szCs w:val="22"/>
          <w:lang w:eastAsia="pl-PL"/>
        </w:rPr>
        <w:t xml:space="preserve">, z innym wykonawcą, który złożył odrębną ofertę, ofertę częściową albo oświadczenia o przynależności do tej samej grupy kapitałowej wraz </w:t>
      </w:r>
      <w:r w:rsidRPr="00416AF2">
        <w:rPr>
          <w:color w:val="000000"/>
          <w:kern w:val="0"/>
          <w:sz w:val="22"/>
          <w:szCs w:val="22"/>
          <w:lang w:eastAsia="pl-PL"/>
        </w:rPr>
        <w:br/>
        <w:t xml:space="preserve">z dokumentami lub informacjami potwierdzającymi przygotowanie oferty lub oferty częściowej niezależnie od innego wykonawcy należącego do tej samej grupy kapitałowej zgodnie </w:t>
      </w:r>
      <w:r w:rsidRPr="00416AF2">
        <w:rPr>
          <w:color w:val="000000"/>
          <w:kern w:val="0"/>
          <w:sz w:val="22"/>
          <w:szCs w:val="22"/>
          <w:lang w:eastAsia="pl-PL"/>
        </w:rPr>
        <w:br/>
      </w:r>
      <w:r w:rsidRPr="005C51C4">
        <w:rPr>
          <w:color w:val="000000" w:themeColor="text1"/>
          <w:kern w:val="0"/>
          <w:sz w:val="22"/>
          <w:szCs w:val="22"/>
          <w:lang w:eastAsia="pl-PL"/>
        </w:rPr>
        <w:t xml:space="preserve">z </w:t>
      </w:r>
      <w:r w:rsidRPr="005C51C4">
        <w:rPr>
          <w:b/>
          <w:color w:val="000000" w:themeColor="text1"/>
          <w:kern w:val="0"/>
          <w:sz w:val="22"/>
          <w:szCs w:val="22"/>
          <w:lang w:eastAsia="pl-PL"/>
        </w:rPr>
        <w:t>załącznikiem nr 5 do SWZ</w:t>
      </w:r>
      <w:r w:rsidRPr="005C51C4">
        <w:rPr>
          <w:color w:val="000000" w:themeColor="text1"/>
          <w:kern w:val="0"/>
          <w:sz w:val="22"/>
          <w:szCs w:val="22"/>
          <w:lang w:eastAsia="pl-PL"/>
        </w:rPr>
        <w:t>;</w:t>
      </w:r>
    </w:p>
    <w:p w:rsidR="0014235E" w:rsidRPr="0014235E" w:rsidRDefault="00E34EAA" w:rsidP="0014235E">
      <w:pPr>
        <w:pStyle w:val="Akapitzlist"/>
        <w:numPr>
          <w:ilvl w:val="0"/>
          <w:numId w:val="19"/>
        </w:numPr>
        <w:suppressAutoHyphens w:val="0"/>
        <w:autoSpaceDE w:val="0"/>
        <w:autoSpaceDN w:val="0"/>
        <w:adjustRightInd w:val="0"/>
        <w:ind w:left="567"/>
        <w:jc w:val="both"/>
        <w:rPr>
          <w:color w:val="000000"/>
          <w:kern w:val="0"/>
          <w:sz w:val="22"/>
          <w:szCs w:val="22"/>
          <w:lang w:eastAsia="pl-PL"/>
        </w:rPr>
      </w:pPr>
      <w:r w:rsidRPr="00D00A4E">
        <w:rPr>
          <w:kern w:val="0"/>
          <w:sz w:val="22"/>
          <w:szCs w:val="22"/>
          <w:lang w:eastAsia="pl-PL"/>
        </w:rPr>
        <w:t>oświadczenia wykonawcy o aktualności</w:t>
      </w:r>
      <w:r w:rsidRPr="00416AF2">
        <w:rPr>
          <w:kern w:val="0"/>
          <w:sz w:val="22"/>
          <w:szCs w:val="22"/>
          <w:lang w:eastAsia="pl-PL"/>
        </w:rPr>
        <w:t xml:space="preserve"> informacji zawartych w oświadczeniu, o którym mowa w art. 125 ust. 1 ustawy, w zakresie podstaw wykluczenia z postępowania wskazanych przez zamawiającego, których mowa w art. 108 ust. 1 oraz</w:t>
      </w:r>
      <w:r w:rsidR="00D00A4E">
        <w:rPr>
          <w:kern w:val="0"/>
          <w:sz w:val="22"/>
          <w:szCs w:val="22"/>
          <w:lang w:eastAsia="pl-PL"/>
        </w:rPr>
        <w:t xml:space="preserve"> </w:t>
      </w:r>
      <w:r w:rsidRPr="00416AF2">
        <w:rPr>
          <w:sz w:val="22"/>
          <w:szCs w:val="22"/>
        </w:rPr>
        <w:t xml:space="preserve">art. 109 ust. 1 pkt. 4 </w:t>
      </w:r>
      <w:r w:rsidRPr="00416AF2">
        <w:rPr>
          <w:kern w:val="0"/>
          <w:sz w:val="22"/>
          <w:szCs w:val="22"/>
          <w:lang w:eastAsia="pl-PL"/>
        </w:rPr>
        <w:t xml:space="preserve">ustawy Pzp,  </w:t>
      </w:r>
    </w:p>
    <w:p w:rsidR="0014235E" w:rsidRPr="0014235E" w:rsidRDefault="0014235E" w:rsidP="0014235E">
      <w:pPr>
        <w:pStyle w:val="Akapitzlist"/>
        <w:numPr>
          <w:ilvl w:val="0"/>
          <w:numId w:val="19"/>
        </w:numPr>
        <w:suppressAutoHyphens w:val="0"/>
        <w:autoSpaceDE w:val="0"/>
        <w:autoSpaceDN w:val="0"/>
        <w:adjustRightInd w:val="0"/>
        <w:ind w:left="567"/>
        <w:jc w:val="both"/>
        <w:rPr>
          <w:color w:val="000000"/>
          <w:kern w:val="0"/>
          <w:sz w:val="22"/>
          <w:szCs w:val="22"/>
          <w:lang w:eastAsia="pl-PL"/>
        </w:rPr>
      </w:pPr>
      <w:r w:rsidRPr="0014235E">
        <w:rPr>
          <w:sz w:val="22"/>
          <w:szCs w:val="22"/>
        </w:rPr>
        <w:t xml:space="preserve">odpis lub informacja z Krajowego Rejestru Sądowego lub z Centralnej Ewidencji i Informacji </w:t>
      </w:r>
      <w:r w:rsidRPr="0014235E">
        <w:rPr>
          <w:sz w:val="22"/>
          <w:szCs w:val="22"/>
        </w:rPr>
        <w:br/>
        <w:t>o Działalności Gospodarczej, w zakresie art. 109 ust. 1 pkt 4 ustawy, sporządzonych nie wcześniej niż 3 miesiące przed jej złożeniem, jeżeli odrębne przepisy wymagają wpisu do rejestru lub ewidencji;</w:t>
      </w:r>
    </w:p>
    <w:p w:rsidR="00164C68" w:rsidRPr="00416AF2" w:rsidRDefault="00164C68" w:rsidP="006B02FF">
      <w:pPr>
        <w:pStyle w:val="Akapitzlist"/>
        <w:suppressAutoHyphens w:val="0"/>
        <w:autoSpaceDE w:val="0"/>
        <w:autoSpaceDN w:val="0"/>
        <w:adjustRightInd w:val="0"/>
        <w:ind w:left="567"/>
        <w:jc w:val="both"/>
        <w:rPr>
          <w:color w:val="000000"/>
          <w:kern w:val="0"/>
          <w:sz w:val="22"/>
          <w:szCs w:val="22"/>
          <w:lang w:eastAsia="pl-PL"/>
        </w:rPr>
      </w:pPr>
    </w:p>
    <w:p w:rsidR="009F067A" w:rsidRPr="000B4695" w:rsidRDefault="009F067A" w:rsidP="009F067A">
      <w:pPr>
        <w:pBdr>
          <w:top w:val="double" w:sz="4" w:space="1" w:color="000000"/>
          <w:left w:val="double" w:sz="4" w:space="4" w:color="000000"/>
          <w:bottom w:val="double" w:sz="4" w:space="1" w:color="000000"/>
          <w:right w:val="double" w:sz="4" w:space="4" w:color="000000"/>
        </w:pBdr>
        <w:shd w:val="clear" w:color="auto" w:fill="FFFFFF"/>
        <w:tabs>
          <w:tab w:val="left" w:pos="0"/>
        </w:tabs>
        <w:autoSpaceDE w:val="0"/>
        <w:jc w:val="both"/>
        <w:rPr>
          <w:sz w:val="22"/>
          <w:szCs w:val="22"/>
        </w:rPr>
      </w:pPr>
      <w:r w:rsidRPr="000B4695">
        <w:rPr>
          <w:b/>
          <w:sz w:val="22"/>
          <w:szCs w:val="22"/>
        </w:rPr>
        <w:t xml:space="preserve">IX. PRZEDMIOTOWE ŚRODKI DOWODOWE </w:t>
      </w:r>
    </w:p>
    <w:p w:rsidR="00B33689" w:rsidRDefault="00FE572B" w:rsidP="00EF1B3F">
      <w:pPr>
        <w:suppressAutoHyphens w:val="0"/>
        <w:autoSpaceDE w:val="0"/>
        <w:autoSpaceDN w:val="0"/>
        <w:adjustRightInd w:val="0"/>
        <w:jc w:val="both"/>
        <w:rPr>
          <w:kern w:val="0"/>
          <w:sz w:val="22"/>
          <w:szCs w:val="22"/>
          <w:lang w:eastAsia="pl-PL"/>
        </w:rPr>
      </w:pPr>
      <w:r w:rsidRPr="000B4695">
        <w:rPr>
          <w:kern w:val="0"/>
          <w:sz w:val="22"/>
          <w:szCs w:val="22"/>
          <w:lang w:eastAsia="pl-PL"/>
        </w:rPr>
        <w:t>Zamawiający żąda od Wykonawcy złożenia wraz z ofertą (załącznik nr 1</w:t>
      </w:r>
      <w:r w:rsidR="00397E01">
        <w:rPr>
          <w:kern w:val="0"/>
          <w:sz w:val="22"/>
          <w:szCs w:val="22"/>
          <w:lang w:eastAsia="pl-PL"/>
        </w:rPr>
        <w:t xml:space="preserve"> i 2</w:t>
      </w:r>
      <w:r w:rsidRPr="000B4695">
        <w:rPr>
          <w:kern w:val="0"/>
          <w:sz w:val="22"/>
          <w:szCs w:val="22"/>
          <w:lang w:eastAsia="pl-PL"/>
        </w:rPr>
        <w:t xml:space="preserve"> do SWZ) następując</w:t>
      </w:r>
      <w:r w:rsidR="00B33689">
        <w:rPr>
          <w:kern w:val="0"/>
          <w:sz w:val="22"/>
          <w:szCs w:val="22"/>
          <w:lang w:eastAsia="pl-PL"/>
        </w:rPr>
        <w:t xml:space="preserve">ego </w:t>
      </w:r>
      <w:r w:rsidRPr="000B4695">
        <w:rPr>
          <w:kern w:val="0"/>
          <w:sz w:val="22"/>
          <w:szCs w:val="22"/>
          <w:lang w:eastAsia="pl-PL"/>
        </w:rPr>
        <w:t xml:space="preserve"> przedmiotow</w:t>
      </w:r>
      <w:r w:rsidR="00B33689">
        <w:rPr>
          <w:kern w:val="0"/>
          <w:sz w:val="22"/>
          <w:szCs w:val="22"/>
          <w:lang w:eastAsia="pl-PL"/>
        </w:rPr>
        <w:t xml:space="preserve">ego </w:t>
      </w:r>
      <w:r w:rsidRPr="000B4695">
        <w:rPr>
          <w:kern w:val="0"/>
          <w:sz w:val="22"/>
          <w:szCs w:val="22"/>
          <w:lang w:eastAsia="pl-PL"/>
        </w:rPr>
        <w:t>środk</w:t>
      </w:r>
      <w:r w:rsidR="00B33689">
        <w:rPr>
          <w:kern w:val="0"/>
          <w:sz w:val="22"/>
          <w:szCs w:val="22"/>
          <w:lang w:eastAsia="pl-PL"/>
        </w:rPr>
        <w:t>a</w:t>
      </w:r>
      <w:r w:rsidRPr="000B4695">
        <w:rPr>
          <w:kern w:val="0"/>
          <w:sz w:val="22"/>
          <w:szCs w:val="22"/>
          <w:lang w:eastAsia="pl-PL"/>
        </w:rPr>
        <w:t xml:space="preserve"> dowodow</w:t>
      </w:r>
      <w:r w:rsidR="00B33689">
        <w:rPr>
          <w:kern w:val="0"/>
          <w:sz w:val="22"/>
          <w:szCs w:val="22"/>
          <w:lang w:eastAsia="pl-PL"/>
        </w:rPr>
        <w:t>ego:</w:t>
      </w:r>
    </w:p>
    <w:p w:rsidR="00DD53BC" w:rsidRDefault="00DD53BC" w:rsidP="00DD53BC">
      <w:pPr>
        <w:jc w:val="both"/>
        <w:rPr>
          <w:color w:val="000000"/>
          <w:sz w:val="22"/>
          <w:szCs w:val="22"/>
        </w:rPr>
      </w:pPr>
      <w:r w:rsidRPr="00422C1C">
        <w:rPr>
          <w:color w:val="000000"/>
          <w:sz w:val="22"/>
          <w:szCs w:val="22"/>
        </w:rPr>
        <w:t xml:space="preserve">1/ </w:t>
      </w:r>
      <w:r w:rsidR="001B3E39">
        <w:rPr>
          <w:color w:val="000000"/>
          <w:sz w:val="22"/>
          <w:szCs w:val="22"/>
        </w:rPr>
        <w:t>K</w:t>
      </w:r>
      <w:r w:rsidRPr="00422C1C">
        <w:rPr>
          <w:color w:val="000000"/>
          <w:sz w:val="22"/>
          <w:szCs w:val="22"/>
        </w:rPr>
        <w:t xml:space="preserve">arty </w:t>
      </w:r>
      <w:r>
        <w:rPr>
          <w:color w:val="000000"/>
          <w:sz w:val="22"/>
          <w:szCs w:val="22"/>
        </w:rPr>
        <w:t>charakterystyki preparatów niebezpiecznych – dotyczy części nr 1 poz. 1–9;  części nr 2 poz. 1–9;  część nr 3 poz. 1-9, 11, 13, 14, 15, 16;  część nr 5 poz. 1-3;  część nr 11 poz. 1,</w:t>
      </w:r>
    </w:p>
    <w:p w:rsidR="00DD53BC" w:rsidRDefault="001B3E39" w:rsidP="00DD53BC">
      <w:pPr>
        <w:jc w:val="both"/>
        <w:rPr>
          <w:color w:val="000000"/>
          <w:sz w:val="22"/>
          <w:szCs w:val="22"/>
        </w:rPr>
      </w:pPr>
      <w:r>
        <w:rPr>
          <w:color w:val="000000"/>
          <w:sz w:val="22"/>
          <w:szCs w:val="22"/>
        </w:rPr>
        <w:t>2/ K</w:t>
      </w:r>
      <w:r w:rsidR="00DD53BC">
        <w:rPr>
          <w:color w:val="000000"/>
          <w:sz w:val="22"/>
          <w:szCs w:val="22"/>
        </w:rPr>
        <w:t xml:space="preserve">arty </w:t>
      </w:r>
      <w:r w:rsidR="00DD53BC" w:rsidRPr="00422C1C">
        <w:rPr>
          <w:color w:val="000000"/>
          <w:sz w:val="22"/>
          <w:szCs w:val="22"/>
        </w:rPr>
        <w:t>techniczne</w:t>
      </w:r>
      <w:r w:rsidR="00DD53BC">
        <w:rPr>
          <w:color w:val="000000"/>
          <w:sz w:val="22"/>
          <w:szCs w:val="22"/>
        </w:rPr>
        <w:t xml:space="preserve"> produktów – dotyczy części nr 3 poz. 10 i 12;  części nr 4 poz. 1–17; część nr 5 poz. 4-5; część nr 6 poz. 1-2;  część nr 7 poz. 1-2;  część nr 8;  część nr 9 poz. 1-4;  część nr 10 poz. 1-4;  część nr 12, </w:t>
      </w:r>
    </w:p>
    <w:p w:rsidR="00DD53BC" w:rsidRDefault="00DD53BC" w:rsidP="00DD53BC">
      <w:pPr>
        <w:jc w:val="both"/>
        <w:rPr>
          <w:rFonts w:eastAsia="TimesNewRomanPSMT"/>
          <w:sz w:val="22"/>
          <w:szCs w:val="22"/>
        </w:rPr>
      </w:pPr>
      <w:r>
        <w:rPr>
          <w:color w:val="000000"/>
          <w:sz w:val="22"/>
          <w:szCs w:val="22"/>
        </w:rPr>
        <w:t>3/ P</w:t>
      </w:r>
      <w:r w:rsidRPr="003A1570">
        <w:rPr>
          <w:rFonts w:eastAsia="TimesNewRomanPSMT"/>
          <w:sz w:val="22"/>
          <w:szCs w:val="22"/>
        </w:rPr>
        <w:t xml:space="preserve">ozytywną opinię </w:t>
      </w:r>
      <w:r>
        <w:rPr>
          <w:rFonts w:eastAsia="TimesNewRomanPSMT"/>
          <w:sz w:val="22"/>
          <w:szCs w:val="22"/>
        </w:rPr>
        <w:t>Instytutu Matki i Dziecka wydaną</w:t>
      </w:r>
      <w:r w:rsidRPr="003A1570">
        <w:rPr>
          <w:rFonts w:eastAsia="TimesNewRomanPSMT"/>
          <w:sz w:val="22"/>
          <w:szCs w:val="22"/>
        </w:rPr>
        <w:t xml:space="preserve"> dla o</w:t>
      </w:r>
      <w:r>
        <w:rPr>
          <w:rFonts w:eastAsia="TimesNewRomanPSMT"/>
          <w:sz w:val="22"/>
          <w:szCs w:val="22"/>
        </w:rPr>
        <w:t>ferowanego wyrobu do części 5</w:t>
      </w:r>
      <w:r w:rsidRPr="003A1570">
        <w:rPr>
          <w:rFonts w:eastAsia="TimesNewRomanPSMT"/>
          <w:sz w:val="22"/>
          <w:szCs w:val="22"/>
        </w:rPr>
        <w:t xml:space="preserve"> poz. 3</w:t>
      </w:r>
    </w:p>
    <w:p w:rsidR="00DD53BC" w:rsidRPr="00C575B6" w:rsidRDefault="001B3E39" w:rsidP="00DD53BC">
      <w:pPr>
        <w:tabs>
          <w:tab w:val="left" w:pos="142"/>
          <w:tab w:val="left" w:pos="284"/>
          <w:tab w:val="left" w:pos="426"/>
        </w:tabs>
        <w:jc w:val="both"/>
        <w:rPr>
          <w:rFonts w:eastAsia="TimesNewRomanPSMT"/>
          <w:sz w:val="22"/>
          <w:szCs w:val="22"/>
        </w:rPr>
      </w:pPr>
      <w:r>
        <w:rPr>
          <w:rFonts w:eastAsia="TimesNewRomanPSMT"/>
          <w:sz w:val="22"/>
          <w:szCs w:val="22"/>
        </w:rPr>
        <w:t>4/ D</w:t>
      </w:r>
      <w:r w:rsidR="00DD53BC" w:rsidRPr="00C575B6">
        <w:rPr>
          <w:sz w:val="22"/>
          <w:szCs w:val="22"/>
        </w:rPr>
        <w:t>okumentację systemu dozowania do części nr 1 (kartę systemu dozowania wystawioną przez producenta oraz zdjęcie kompletnego zmontowanego systemu dozowania),</w:t>
      </w:r>
    </w:p>
    <w:p w:rsidR="00DD53BC" w:rsidRPr="003A08D2" w:rsidRDefault="00DD53BC" w:rsidP="00DD53BC">
      <w:pPr>
        <w:pStyle w:val="Akapitzlist"/>
        <w:spacing w:after="120"/>
        <w:ind w:left="0"/>
        <w:jc w:val="both"/>
        <w:rPr>
          <w:sz w:val="20"/>
          <w:szCs w:val="20"/>
        </w:rPr>
      </w:pPr>
      <w:r w:rsidRPr="00C575B6">
        <w:rPr>
          <w:color w:val="000000"/>
          <w:sz w:val="22"/>
          <w:szCs w:val="22"/>
        </w:rPr>
        <w:t xml:space="preserve">5/ </w:t>
      </w:r>
      <w:r w:rsidR="001B3E39">
        <w:rPr>
          <w:color w:val="000000"/>
          <w:sz w:val="22"/>
          <w:szCs w:val="22"/>
        </w:rPr>
        <w:t>M</w:t>
      </w:r>
      <w:r w:rsidRPr="003A08D2">
        <w:rPr>
          <w:bCs/>
          <w:color w:val="000000"/>
          <w:sz w:val="22"/>
          <w:szCs w:val="22"/>
        </w:rPr>
        <w:t>ateriał</w:t>
      </w:r>
      <w:r>
        <w:rPr>
          <w:bCs/>
          <w:color w:val="000000"/>
          <w:sz w:val="22"/>
          <w:szCs w:val="22"/>
          <w:lang w:val="en-US"/>
        </w:rPr>
        <w:t>y</w:t>
      </w:r>
      <w:r w:rsidRPr="003A08D2">
        <w:rPr>
          <w:bCs/>
          <w:color w:val="000000"/>
          <w:sz w:val="22"/>
          <w:szCs w:val="22"/>
          <w:lang w:val="en-US"/>
        </w:rPr>
        <w:t xml:space="preserve"> info</w:t>
      </w:r>
      <w:r>
        <w:rPr>
          <w:bCs/>
          <w:color w:val="000000"/>
          <w:sz w:val="22"/>
          <w:szCs w:val="22"/>
          <w:lang w:val="en-US"/>
        </w:rPr>
        <w:t>rmacyjne</w:t>
      </w:r>
      <w:r w:rsidR="001B3E39">
        <w:rPr>
          <w:bCs/>
          <w:color w:val="000000"/>
          <w:sz w:val="22"/>
          <w:szCs w:val="22"/>
          <w:lang w:val="en-US"/>
        </w:rPr>
        <w:t>,</w:t>
      </w:r>
      <w:r w:rsidRPr="003A08D2">
        <w:rPr>
          <w:sz w:val="22"/>
          <w:szCs w:val="22"/>
        </w:rPr>
        <w:t xml:space="preserve"> np. prospekty, foldery, katalogi, wydane </w:t>
      </w:r>
      <w:r>
        <w:rPr>
          <w:sz w:val="22"/>
          <w:szCs w:val="22"/>
        </w:rPr>
        <w:t>przez producenta oferowanych wyrobów</w:t>
      </w:r>
      <w:r w:rsidRPr="003A08D2">
        <w:rPr>
          <w:sz w:val="22"/>
          <w:szCs w:val="22"/>
        </w:rPr>
        <w:t>,  potwierdzające s</w:t>
      </w:r>
      <w:r>
        <w:rPr>
          <w:sz w:val="22"/>
          <w:szCs w:val="22"/>
        </w:rPr>
        <w:t>pełnienie wymagań określonych przez Zamawiającego.</w:t>
      </w:r>
      <w:r w:rsidRPr="00C575B6">
        <w:rPr>
          <w:sz w:val="22"/>
          <w:szCs w:val="22"/>
        </w:rPr>
        <w:t xml:space="preserve"> </w:t>
      </w:r>
    </w:p>
    <w:p w:rsidR="00B20DD2" w:rsidRPr="000560B9" w:rsidRDefault="00B20DD2" w:rsidP="00DD53BC">
      <w:pPr>
        <w:tabs>
          <w:tab w:val="left" w:pos="284"/>
        </w:tabs>
        <w:autoSpaceDE w:val="0"/>
        <w:spacing w:line="100" w:lineRule="atLeast"/>
        <w:jc w:val="both"/>
        <w:rPr>
          <w:bCs/>
          <w:sz w:val="22"/>
          <w:szCs w:val="22"/>
        </w:rPr>
      </w:pPr>
    </w:p>
    <w:p w:rsidR="00D03C97" w:rsidRPr="000B4695" w:rsidRDefault="00B20DD2" w:rsidP="00603FCD">
      <w:pPr>
        <w:pStyle w:val="Nagwek2"/>
        <w:pBdr>
          <w:top w:val="double" w:sz="4" w:space="1" w:color="000000"/>
          <w:left w:val="double" w:sz="4" w:space="4" w:color="000000"/>
          <w:bottom w:val="double" w:sz="4" w:space="1" w:color="000000"/>
          <w:right w:val="double" w:sz="4" w:space="4" w:color="000000"/>
        </w:pBdr>
        <w:shd w:val="clear" w:color="auto" w:fill="FFFFFF"/>
        <w:tabs>
          <w:tab w:val="clear" w:pos="3118"/>
          <w:tab w:val="left" w:pos="0"/>
        </w:tabs>
        <w:ind w:left="0" w:firstLine="0"/>
        <w:jc w:val="both"/>
        <w:rPr>
          <w:rFonts w:eastAsia="Batang"/>
          <w:bCs/>
          <w:sz w:val="22"/>
          <w:szCs w:val="22"/>
        </w:rPr>
      </w:pPr>
      <w:r w:rsidRPr="000B4695">
        <w:rPr>
          <w:sz w:val="22"/>
          <w:szCs w:val="22"/>
          <w:lang w:eastAsia="pl-PL"/>
        </w:rPr>
        <w:t>X</w:t>
      </w:r>
      <w:r w:rsidR="00D03C97" w:rsidRPr="000B4695">
        <w:rPr>
          <w:sz w:val="22"/>
          <w:szCs w:val="22"/>
          <w:lang w:eastAsia="pl-PL"/>
        </w:rPr>
        <w:t>. OPIS SPOSOBU PRZYGOTOWYWANIA OFERT</w:t>
      </w:r>
      <w:r w:rsidR="00D03C97" w:rsidRPr="000B4695">
        <w:rPr>
          <w:rFonts w:eastAsia="Batang"/>
          <w:bCs/>
          <w:sz w:val="22"/>
          <w:szCs w:val="22"/>
          <w:lang w:eastAsia="pl-PL"/>
        </w:rPr>
        <w:t>Y</w:t>
      </w:r>
    </w:p>
    <w:p w:rsidR="007E574C" w:rsidRPr="000B4695" w:rsidRDefault="007E574C" w:rsidP="00C02ABA">
      <w:pPr>
        <w:suppressAutoHyphens w:val="0"/>
        <w:rPr>
          <w:b/>
          <w:kern w:val="0"/>
          <w:sz w:val="22"/>
          <w:szCs w:val="22"/>
          <w:lang w:eastAsia="pl-PL"/>
        </w:rPr>
      </w:pPr>
      <w:r w:rsidRPr="000B4695">
        <w:rPr>
          <w:b/>
          <w:kern w:val="0"/>
          <w:sz w:val="22"/>
          <w:szCs w:val="22"/>
          <w:lang w:eastAsia="pl-PL"/>
        </w:rPr>
        <w:t>Wymagania techniczne</w:t>
      </w:r>
    </w:p>
    <w:p w:rsidR="00710519" w:rsidRPr="000B4695" w:rsidRDefault="007E574C" w:rsidP="00E43A6E">
      <w:pPr>
        <w:numPr>
          <w:ilvl w:val="4"/>
          <w:numId w:val="8"/>
        </w:numPr>
        <w:tabs>
          <w:tab w:val="clear" w:pos="3600"/>
        </w:tabs>
        <w:suppressAutoHyphens w:val="0"/>
        <w:ind w:left="284" w:hanging="142"/>
        <w:jc w:val="both"/>
        <w:rPr>
          <w:kern w:val="0"/>
          <w:sz w:val="22"/>
          <w:szCs w:val="22"/>
          <w:lang w:eastAsia="pl-PL"/>
        </w:rPr>
      </w:pPr>
      <w:r w:rsidRPr="000B4695">
        <w:rPr>
          <w:kern w:val="0"/>
          <w:sz w:val="22"/>
          <w:szCs w:val="22"/>
          <w:lang w:eastAsia="pl-PL"/>
        </w:rPr>
        <w:t xml:space="preserve">Oferta powinna być sporządzona w języku polskim, z zachowaniem postaci elektronicznej w </w:t>
      </w:r>
      <w:r w:rsidR="00112215">
        <w:rPr>
          <w:kern w:val="0"/>
          <w:sz w:val="22"/>
          <w:szCs w:val="22"/>
          <w:lang w:eastAsia="pl-PL"/>
        </w:rPr>
        <w:t xml:space="preserve">jednym </w:t>
      </w:r>
      <w:r w:rsidR="006E426A">
        <w:rPr>
          <w:kern w:val="0"/>
          <w:sz w:val="22"/>
          <w:szCs w:val="22"/>
          <w:lang w:eastAsia="pl-PL"/>
        </w:rPr>
        <w:br/>
      </w:r>
      <w:r w:rsidR="00112215">
        <w:rPr>
          <w:kern w:val="0"/>
          <w:sz w:val="22"/>
          <w:szCs w:val="22"/>
          <w:lang w:eastAsia="pl-PL"/>
        </w:rPr>
        <w:t xml:space="preserve">z </w:t>
      </w:r>
      <w:r w:rsidRPr="000B4695">
        <w:rPr>
          <w:kern w:val="0"/>
          <w:sz w:val="22"/>
          <w:szCs w:val="22"/>
          <w:lang w:eastAsia="pl-PL"/>
        </w:rPr>
        <w:t>forma</w:t>
      </w:r>
      <w:r w:rsidR="00112215">
        <w:rPr>
          <w:kern w:val="0"/>
          <w:sz w:val="22"/>
          <w:szCs w:val="22"/>
          <w:lang w:eastAsia="pl-PL"/>
        </w:rPr>
        <w:t xml:space="preserve">tów </w:t>
      </w:r>
      <w:r w:rsidRPr="000B4695">
        <w:rPr>
          <w:kern w:val="0"/>
          <w:sz w:val="22"/>
          <w:szCs w:val="22"/>
          <w:lang w:eastAsia="pl-PL"/>
        </w:rPr>
        <w:t>danych: .pdf, .doc, .docx,.xls,</w:t>
      </w:r>
      <w:r w:rsidR="00710519" w:rsidRPr="000B4695">
        <w:rPr>
          <w:kern w:val="0"/>
          <w:sz w:val="22"/>
          <w:szCs w:val="22"/>
          <w:lang w:eastAsia="pl-PL"/>
        </w:rPr>
        <w:t xml:space="preserve"> </w:t>
      </w:r>
      <w:r w:rsidRPr="000B4695">
        <w:rPr>
          <w:kern w:val="0"/>
          <w:sz w:val="22"/>
          <w:szCs w:val="22"/>
          <w:lang w:eastAsia="pl-PL"/>
        </w:rPr>
        <w:t>.xlsx, .odt</w:t>
      </w:r>
      <w:r w:rsidR="000E275F" w:rsidRPr="000B4695">
        <w:rPr>
          <w:kern w:val="0"/>
          <w:sz w:val="22"/>
          <w:szCs w:val="22"/>
          <w:lang w:eastAsia="pl-PL"/>
        </w:rPr>
        <w:t xml:space="preserve"> </w:t>
      </w:r>
      <w:r w:rsidRPr="000B4695">
        <w:rPr>
          <w:kern w:val="0"/>
          <w:sz w:val="22"/>
          <w:szCs w:val="22"/>
          <w:lang w:eastAsia="pl-PL"/>
        </w:rPr>
        <w:t xml:space="preserve">i opatrzona kwalifikowanym podpisem elektronicznym, podpisem zaufanym lub podpisem osobistym. </w:t>
      </w:r>
    </w:p>
    <w:p w:rsidR="00710519" w:rsidRPr="000B4695" w:rsidRDefault="007E574C" w:rsidP="00E43A6E">
      <w:pPr>
        <w:numPr>
          <w:ilvl w:val="4"/>
          <w:numId w:val="8"/>
        </w:numPr>
        <w:tabs>
          <w:tab w:val="clear" w:pos="3600"/>
        </w:tabs>
        <w:suppressAutoHyphens w:val="0"/>
        <w:ind w:left="284" w:hanging="142"/>
        <w:jc w:val="both"/>
        <w:rPr>
          <w:kern w:val="0"/>
          <w:sz w:val="22"/>
          <w:szCs w:val="22"/>
          <w:lang w:eastAsia="pl-PL"/>
        </w:rPr>
      </w:pPr>
      <w:r w:rsidRPr="000B4695">
        <w:rPr>
          <w:kern w:val="0"/>
          <w:sz w:val="22"/>
          <w:szCs w:val="22"/>
          <w:lang w:eastAsia="pl-PL"/>
        </w:rPr>
        <w:t xml:space="preserve">Sposób zaszyfrowania oferty opisany został w Instrukcji użytkownika dostępnej na miniPortalu, </w:t>
      </w:r>
      <w:hyperlink r:id="rId17" w:history="1">
        <w:r w:rsidR="00710519" w:rsidRPr="000B4695">
          <w:rPr>
            <w:rStyle w:val="Hipercze"/>
            <w:color w:val="auto"/>
            <w:kern w:val="0"/>
            <w:sz w:val="22"/>
            <w:szCs w:val="22"/>
            <w:lang w:eastAsia="pl-PL"/>
          </w:rPr>
          <w:t>https://miniportal.uzp.gov.pl/Instrukcje</w:t>
        </w:r>
      </w:hyperlink>
    </w:p>
    <w:p w:rsidR="00710519" w:rsidRPr="000B4695" w:rsidRDefault="007E574C" w:rsidP="00E43A6E">
      <w:pPr>
        <w:numPr>
          <w:ilvl w:val="4"/>
          <w:numId w:val="8"/>
        </w:numPr>
        <w:tabs>
          <w:tab w:val="clear" w:pos="3600"/>
        </w:tabs>
        <w:suppressAutoHyphens w:val="0"/>
        <w:ind w:left="284" w:hanging="142"/>
        <w:jc w:val="both"/>
        <w:rPr>
          <w:kern w:val="0"/>
          <w:sz w:val="22"/>
          <w:szCs w:val="22"/>
          <w:lang w:eastAsia="pl-PL"/>
        </w:rPr>
      </w:pPr>
      <w:r w:rsidRPr="000B4695">
        <w:rPr>
          <w:kern w:val="0"/>
          <w:sz w:val="22"/>
          <w:szCs w:val="22"/>
          <w:lang w:eastAsia="pl-PL"/>
        </w:rPr>
        <w:t>Do przygotowania oferty konieczne jest posiadanie przez osobę upoważnioną do</w:t>
      </w:r>
      <w:r w:rsidR="00710519" w:rsidRPr="000B4695">
        <w:rPr>
          <w:kern w:val="0"/>
          <w:sz w:val="22"/>
          <w:szCs w:val="22"/>
          <w:lang w:eastAsia="pl-PL"/>
        </w:rPr>
        <w:t xml:space="preserve"> </w:t>
      </w:r>
      <w:r w:rsidRPr="000B4695">
        <w:rPr>
          <w:kern w:val="0"/>
          <w:sz w:val="22"/>
          <w:szCs w:val="22"/>
          <w:lang w:eastAsia="pl-PL"/>
        </w:rPr>
        <w:t>reprezentowania</w:t>
      </w:r>
      <w:r w:rsidR="00710519" w:rsidRPr="000B4695">
        <w:rPr>
          <w:kern w:val="0"/>
          <w:sz w:val="22"/>
          <w:szCs w:val="22"/>
          <w:lang w:eastAsia="pl-PL"/>
        </w:rPr>
        <w:t xml:space="preserve"> </w:t>
      </w:r>
      <w:r w:rsidRPr="000B4695">
        <w:rPr>
          <w:kern w:val="0"/>
          <w:sz w:val="22"/>
          <w:szCs w:val="22"/>
          <w:lang w:eastAsia="pl-PL"/>
        </w:rPr>
        <w:t>Wykonawcy kwalifikowanego podpisu elektronicznego, podpisu osobistego lub podpisu zaufanego.</w:t>
      </w:r>
    </w:p>
    <w:p w:rsidR="004F779C" w:rsidRPr="000B4695" w:rsidRDefault="007E574C" w:rsidP="00E43A6E">
      <w:pPr>
        <w:numPr>
          <w:ilvl w:val="4"/>
          <w:numId w:val="8"/>
        </w:numPr>
        <w:tabs>
          <w:tab w:val="clear" w:pos="3600"/>
        </w:tabs>
        <w:suppressAutoHyphens w:val="0"/>
        <w:ind w:left="284" w:hanging="142"/>
        <w:jc w:val="both"/>
        <w:rPr>
          <w:kern w:val="0"/>
          <w:sz w:val="22"/>
          <w:szCs w:val="22"/>
          <w:lang w:eastAsia="pl-PL"/>
        </w:rPr>
      </w:pPr>
      <w:r w:rsidRPr="000B4695">
        <w:rPr>
          <w:kern w:val="0"/>
          <w:sz w:val="22"/>
          <w:szCs w:val="22"/>
          <w:lang w:eastAsia="pl-PL"/>
        </w:rPr>
        <w:t>Jeżeli na ofertę</w:t>
      </w:r>
      <w:r w:rsidR="00710519" w:rsidRPr="000B4695">
        <w:rPr>
          <w:kern w:val="0"/>
          <w:sz w:val="22"/>
          <w:szCs w:val="22"/>
          <w:lang w:eastAsia="pl-PL"/>
        </w:rPr>
        <w:t xml:space="preserve"> </w:t>
      </w:r>
      <w:r w:rsidRPr="000B4695">
        <w:rPr>
          <w:kern w:val="0"/>
          <w:sz w:val="22"/>
          <w:szCs w:val="22"/>
          <w:lang w:eastAsia="pl-PL"/>
        </w:rPr>
        <w:t>składa się kilka dokumentów, Wykonawca powinien stworzyć folder, do którego przeniesie wszystkie dokumenty oferty, podpisane kwalifikowanym podpisem elektronicznym, podpisem zaufanym lub podpisem osobistym. Następnie z tego folderu Wykonawca zrobi</w:t>
      </w:r>
      <w:r w:rsidR="00710519" w:rsidRPr="000B4695">
        <w:rPr>
          <w:kern w:val="0"/>
          <w:sz w:val="22"/>
          <w:szCs w:val="22"/>
          <w:lang w:eastAsia="pl-PL"/>
        </w:rPr>
        <w:t xml:space="preserve"> </w:t>
      </w:r>
      <w:r w:rsidRPr="000B4695">
        <w:rPr>
          <w:kern w:val="0"/>
          <w:sz w:val="22"/>
          <w:szCs w:val="22"/>
          <w:lang w:eastAsia="pl-PL"/>
        </w:rPr>
        <w:t>folder .zip (bez nadawania</w:t>
      </w:r>
      <w:r w:rsidR="00710519" w:rsidRPr="000B4695">
        <w:rPr>
          <w:kern w:val="0"/>
          <w:sz w:val="22"/>
          <w:szCs w:val="22"/>
          <w:lang w:eastAsia="pl-PL"/>
        </w:rPr>
        <w:t xml:space="preserve"> </w:t>
      </w:r>
      <w:r w:rsidRPr="000B4695">
        <w:rPr>
          <w:kern w:val="0"/>
          <w:sz w:val="22"/>
          <w:szCs w:val="22"/>
          <w:lang w:eastAsia="pl-PL"/>
        </w:rPr>
        <w:t>mu haseł i bez szyfrowania). W kolejnym kroku za pośrednictwem strony</w:t>
      </w:r>
      <w:r w:rsidR="00710519" w:rsidRPr="000B4695">
        <w:rPr>
          <w:kern w:val="0"/>
          <w:sz w:val="22"/>
          <w:szCs w:val="22"/>
          <w:lang w:eastAsia="pl-PL"/>
        </w:rPr>
        <w:t xml:space="preserve"> </w:t>
      </w:r>
      <w:r w:rsidRPr="000B4695">
        <w:rPr>
          <w:kern w:val="0"/>
          <w:sz w:val="22"/>
          <w:szCs w:val="22"/>
          <w:lang w:eastAsia="pl-PL"/>
        </w:rPr>
        <w:t>miniPortal.uzp.gov.pl</w:t>
      </w:r>
      <w:r w:rsidR="00710519" w:rsidRPr="000B4695">
        <w:rPr>
          <w:kern w:val="0"/>
          <w:sz w:val="22"/>
          <w:szCs w:val="22"/>
          <w:lang w:eastAsia="pl-PL"/>
        </w:rPr>
        <w:t xml:space="preserve"> </w:t>
      </w:r>
      <w:r w:rsidRPr="000B4695">
        <w:rPr>
          <w:kern w:val="0"/>
          <w:sz w:val="22"/>
          <w:szCs w:val="22"/>
          <w:lang w:eastAsia="pl-PL"/>
        </w:rPr>
        <w:t>Wykonawca zaszyfruje folder zawierający dokumenty składające się na ofertę.</w:t>
      </w:r>
    </w:p>
    <w:p w:rsidR="004F779C" w:rsidRPr="005C51C4" w:rsidRDefault="004F779C" w:rsidP="00E43A6E">
      <w:pPr>
        <w:numPr>
          <w:ilvl w:val="4"/>
          <w:numId w:val="8"/>
        </w:numPr>
        <w:tabs>
          <w:tab w:val="clear" w:pos="3600"/>
        </w:tabs>
        <w:suppressAutoHyphens w:val="0"/>
        <w:ind w:left="284" w:hanging="142"/>
        <w:jc w:val="both"/>
        <w:rPr>
          <w:kern w:val="0"/>
          <w:sz w:val="22"/>
          <w:szCs w:val="22"/>
          <w:lang w:eastAsia="pl-PL"/>
        </w:rPr>
      </w:pPr>
      <w:r w:rsidRPr="000B4695">
        <w:rPr>
          <w:rFonts w:eastAsia="Calibri"/>
          <w:sz w:val="22"/>
          <w:szCs w:val="22"/>
          <w:lang w:eastAsia="en-US"/>
        </w:rPr>
        <w:t>Wszelkie informacje stanowiące tajemnicę przedsiębiorstwa w rozumieniu</w:t>
      </w:r>
      <w:r w:rsidR="001B3E39">
        <w:rPr>
          <w:rFonts w:eastAsia="Calibri"/>
          <w:sz w:val="22"/>
          <w:szCs w:val="22"/>
          <w:lang w:eastAsia="en-US"/>
        </w:rPr>
        <w:t xml:space="preserve"> ustawy z dnia 16 kwietnia 1993</w:t>
      </w:r>
      <w:r w:rsidRPr="000B4695">
        <w:rPr>
          <w:rFonts w:eastAsia="Calibri"/>
          <w:sz w:val="22"/>
          <w:szCs w:val="22"/>
          <w:lang w:eastAsia="en-US"/>
        </w:rPr>
        <w:t xml:space="preserve">r. o zwalczaniu nieuczciwej konkurencji, które Wykonawca zastrzeże jako tajemnicę </w:t>
      </w:r>
      <w:r w:rsidRPr="000B4695">
        <w:rPr>
          <w:rFonts w:eastAsia="Calibri"/>
          <w:sz w:val="22"/>
          <w:szCs w:val="22"/>
          <w:lang w:eastAsia="en-US"/>
        </w:rPr>
        <w:lastRenderedPageBreak/>
        <w:t xml:space="preserve">przedsiębiorstwa, powinny zostać złożone w osobnym pliku wraz z jednoczesnym zaznaczeniem polecenia „Załącznik stanowiący tajemnicę przedsiębiorstwa” a następnie wraz z plikami stanowiącymi </w:t>
      </w:r>
      <w:r w:rsidRPr="005C51C4">
        <w:rPr>
          <w:rFonts w:eastAsia="Calibri"/>
          <w:sz w:val="22"/>
          <w:szCs w:val="22"/>
          <w:lang w:eastAsia="en-US"/>
        </w:rPr>
        <w:t xml:space="preserve">jawną część skompresowane do jednego pliku archiwum (ZIP). </w:t>
      </w:r>
    </w:p>
    <w:p w:rsidR="007E574C" w:rsidRPr="005C51C4" w:rsidRDefault="007E574C" w:rsidP="00E43A6E">
      <w:pPr>
        <w:numPr>
          <w:ilvl w:val="4"/>
          <w:numId w:val="8"/>
        </w:numPr>
        <w:tabs>
          <w:tab w:val="clear" w:pos="3600"/>
        </w:tabs>
        <w:suppressAutoHyphens w:val="0"/>
        <w:ind w:left="284" w:hanging="142"/>
        <w:jc w:val="both"/>
        <w:rPr>
          <w:kern w:val="0"/>
          <w:sz w:val="22"/>
          <w:szCs w:val="22"/>
          <w:lang w:eastAsia="pl-PL"/>
        </w:rPr>
      </w:pPr>
      <w:r w:rsidRPr="005C51C4">
        <w:rPr>
          <w:kern w:val="0"/>
          <w:sz w:val="22"/>
          <w:szCs w:val="22"/>
          <w:lang w:eastAsia="pl-PL"/>
        </w:rPr>
        <w:t>Do oferty należy dołączyć oświadczenie</w:t>
      </w:r>
      <w:r w:rsidR="004F779C" w:rsidRPr="005C51C4">
        <w:rPr>
          <w:kern w:val="0"/>
          <w:sz w:val="22"/>
          <w:szCs w:val="22"/>
          <w:lang w:eastAsia="pl-PL"/>
        </w:rPr>
        <w:t xml:space="preserve"> </w:t>
      </w:r>
      <w:r w:rsidRPr="005C51C4">
        <w:rPr>
          <w:kern w:val="0"/>
          <w:sz w:val="22"/>
          <w:szCs w:val="22"/>
          <w:lang w:eastAsia="pl-PL"/>
        </w:rPr>
        <w:t>o niepodleganiu wykluczeniu,</w:t>
      </w:r>
      <w:r w:rsidR="004F779C" w:rsidRPr="005C51C4">
        <w:rPr>
          <w:kern w:val="0"/>
          <w:sz w:val="22"/>
          <w:szCs w:val="22"/>
          <w:lang w:eastAsia="pl-PL"/>
        </w:rPr>
        <w:t xml:space="preserve"> </w:t>
      </w:r>
      <w:r w:rsidRPr="005C51C4">
        <w:rPr>
          <w:kern w:val="0"/>
          <w:sz w:val="22"/>
          <w:szCs w:val="22"/>
          <w:lang w:eastAsia="pl-PL"/>
        </w:rPr>
        <w:t>spełnianiu</w:t>
      </w:r>
      <w:r w:rsidR="004F779C" w:rsidRPr="005C51C4">
        <w:rPr>
          <w:kern w:val="0"/>
          <w:sz w:val="22"/>
          <w:szCs w:val="22"/>
          <w:lang w:eastAsia="pl-PL"/>
        </w:rPr>
        <w:t xml:space="preserve"> </w:t>
      </w:r>
      <w:r w:rsidRPr="005C51C4">
        <w:rPr>
          <w:kern w:val="0"/>
          <w:sz w:val="22"/>
          <w:szCs w:val="22"/>
          <w:lang w:eastAsia="pl-PL"/>
        </w:rPr>
        <w:t xml:space="preserve">warunków udziału </w:t>
      </w:r>
      <w:r w:rsidR="00CB70EC" w:rsidRPr="005C51C4">
        <w:rPr>
          <w:kern w:val="0"/>
          <w:sz w:val="22"/>
          <w:szCs w:val="22"/>
          <w:lang w:eastAsia="pl-PL"/>
        </w:rPr>
        <w:br/>
      </w:r>
      <w:r w:rsidRPr="005C51C4">
        <w:rPr>
          <w:kern w:val="0"/>
          <w:sz w:val="22"/>
          <w:szCs w:val="22"/>
          <w:lang w:eastAsia="pl-PL"/>
        </w:rPr>
        <w:t>w postępowaniu lub kryteriów selekcji</w:t>
      </w:r>
      <w:r w:rsidR="004F779C" w:rsidRPr="005C51C4">
        <w:rPr>
          <w:kern w:val="0"/>
          <w:sz w:val="22"/>
          <w:szCs w:val="22"/>
          <w:lang w:eastAsia="pl-PL"/>
        </w:rPr>
        <w:t xml:space="preserve"> </w:t>
      </w:r>
      <w:r w:rsidRPr="005C51C4">
        <w:rPr>
          <w:kern w:val="0"/>
          <w:sz w:val="22"/>
          <w:szCs w:val="22"/>
          <w:lang w:eastAsia="pl-PL"/>
        </w:rPr>
        <w:t>w zakresie wskazanym przez Zmawiającego w SWZ.</w:t>
      </w:r>
      <w:r w:rsidR="004F779C" w:rsidRPr="005C51C4">
        <w:rPr>
          <w:kern w:val="0"/>
          <w:sz w:val="22"/>
          <w:szCs w:val="22"/>
          <w:lang w:eastAsia="pl-PL"/>
        </w:rPr>
        <w:t xml:space="preserve"> </w:t>
      </w:r>
      <w:r w:rsidRPr="005C51C4">
        <w:rPr>
          <w:kern w:val="0"/>
          <w:sz w:val="22"/>
          <w:szCs w:val="22"/>
          <w:lang w:eastAsia="pl-PL"/>
        </w:rPr>
        <w:t>Powyższe należy dołączyć</w:t>
      </w:r>
      <w:r w:rsidR="004F779C" w:rsidRPr="005C51C4">
        <w:rPr>
          <w:kern w:val="0"/>
          <w:sz w:val="22"/>
          <w:szCs w:val="22"/>
          <w:lang w:eastAsia="pl-PL"/>
        </w:rPr>
        <w:t xml:space="preserve"> </w:t>
      </w:r>
      <w:r w:rsidRPr="005C51C4">
        <w:rPr>
          <w:kern w:val="0"/>
          <w:sz w:val="22"/>
          <w:szCs w:val="22"/>
          <w:lang w:eastAsia="pl-PL"/>
        </w:rPr>
        <w:t>w postaci elektronicznej opatrzone kwalifikowanym</w:t>
      </w:r>
      <w:r w:rsidR="004F779C" w:rsidRPr="005C51C4">
        <w:rPr>
          <w:kern w:val="0"/>
          <w:sz w:val="22"/>
          <w:szCs w:val="22"/>
          <w:lang w:eastAsia="pl-PL"/>
        </w:rPr>
        <w:t xml:space="preserve"> </w:t>
      </w:r>
      <w:r w:rsidRPr="005C51C4">
        <w:rPr>
          <w:kern w:val="0"/>
          <w:sz w:val="22"/>
          <w:szCs w:val="22"/>
          <w:lang w:eastAsia="pl-PL"/>
        </w:rPr>
        <w:t>podpisem elektronicznym, podpisem zaufanym lub podpisem osobistym, a następnie wraz</w:t>
      </w:r>
      <w:r w:rsidR="004F779C" w:rsidRPr="005C51C4">
        <w:rPr>
          <w:kern w:val="0"/>
          <w:sz w:val="22"/>
          <w:szCs w:val="22"/>
          <w:lang w:eastAsia="pl-PL"/>
        </w:rPr>
        <w:t xml:space="preserve"> </w:t>
      </w:r>
      <w:r w:rsidRPr="005C51C4">
        <w:rPr>
          <w:kern w:val="0"/>
          <w:sz w:val="22"/>
          <w:szCs w:val="22"/>
          <w:lang w:eastAsia="pl-PL"/>
        </w:rPr>
        <w:t>z plikami stanowiącymi ofertę skompresować do jednego pliku archiwum (ZIP</w:t>
      </w:r>
      <w:r w:rsidR="004F779C" w:rsidRPr="005C51C4">
        <w:rPr>
          <w:kern w:val="0"/>
          <w:sz w:val="22"/>
          <w:szCs w:val="22"/>
          <w:lang w:eastAsia="pl-PL"/>
        </w:rPr>
        <w:t>)</w:t>
      </w:r>
    </w:p>
    <w:p w:rsidR="007E574C" w:rsidRPr="000B4695" w:rsidRDefault="007E574C" w:rsidP="006B6AFB">
      <w:pPr>
        <w:shd w:val="clear" w:color="auto" w:fill="FFFFFF"/>
        <w:autoSpaceDE w:val="0"/>
        <w:ind w:left="284"/>
        <w:jc w:val="both"/>
        <w:rPr>
          <w:rFonts w:eastAsia="Batang"/>
          <w:b/>
          <w:bCs/>
          <w:sz w:val="22"/>
          <w:szCs w:val="22"/>
        </w:rPr>
      </w:pPr>
    </w:p>
    <w:p w:rsidR="00D03C97" w:rsidRPr="000B4695" w:rsidRDefault="00D03C97" w:rsidP="00D03C97">
      <w:pPr>
        <w:shd w:val="clear" w:color="auto" w:fill="FFFFFF"/>
        <w:tabs>
          <w:tab w:val="left" w:pos="0"/>
        </w:tabs>
        <w:autoSpaceDE w:val="0"/>
        <w:jc w:val="both"/>
        <w:rPr>
          <w:rFonts w:eastAsia="Batang"/>
          <w:b/>
          <w:sz w:val="22"/>
          <w:szCs w:val="22"/>
        </w:rPr>
      </w:pPr>
      <w:r w:rsidRPr="000B4695">
        <w:rPr>
          <w:rFonts w:eastAsia="Batang"/>
          <w:b/>
          <w:bCs/>
          <w:sz w:val="22"/>
          <w:szCs w:val="22"/>
        </w:rPr>
        <w:t>Zawartość oferty:</w:t>
      </w:r>
    </w:p>
    <w:p w:rsidR="00C02ABA" w:rsidRPr="000B4695" w:rsidRDefault="006B6AFB" w:rsidP="00E43A6E">
      <w:pPr>
        <w:numPr>
          <w:ilvl w:val="0"/>
          <w:numId w:val="9"/>
        </w:numPr>
        <w:tabs>
          <w:tab w:val="clear" w:pos="720"/>
          <w:tab w:val="num" w:pos="284"/>
        </w:tabs>
        <w:suppressAutoHyphens w:val="0"/>
        <w:ind w:left="284" w:hanging="284"/>
        <w:jc w:val="both"/>
        <w:rPr>
          <w:kern w:val="0"/>
          <w:sz w:val="22"/>
          <w:szCs w:val="22"/>
          <w:lang w:eastAsia="pl-PL"/>
        </w:rPr>
      </w:pPr>
      <w:r w:rsidRPr="000B4695">
        <w:rPr>
          <w:kern w:val="0"/>
          <w:sz w:val="22"/>
          <w:szCs w:val="22"/>
          <w:lang w:eastAsia="pl-PL"/>
        </w:rPr>
        <w:t>Ofertę</w:t>
      </w:r>
      <w:r w:rsidR="002431F1" w:rsidRPr="000B4695">
        <w:rPr>
          <w:kern w:val="0"/>
          <w:sz w:val="22"/>
          <w:szCs w:val="22"/>
          <w:lang w:eastAsia="pl-PL"/>
        </w:rPr>
        <w:t xml:space="preserve"> </w:t>
      </w:r>
      <w:r w:rsidRPr="000B4695">
        <w:rPr>
          <w:kern w:val="0"/>
          <w:sz w:val="22"/>
          <w:szCs w:val="22"/>
          <w:lang w:eastAsia="pl-PL"/>
        </w:rPr>
        <w:t xml:space="preserve">stanowi wypełniony Formularz Ofertowy (załącznik nr 1 do </w:t>
      </w:r>
      <w:r w:rsidR="002431F1" w:rsidRPr="000B4695">
        <w:rPr>
          <w:kern w:val="0"/>
          <w:sz w:val="22"/>
          <w:szCs w:val="22"/>
          <w:lang w:eastAsia="pl-PL"/>
        </w:rPr>
        <w:t>SWZ)</w:t>
      </w:r>
      <w:r w:rsidRPr="000B4695">
        <w:rPr>
          <w:kern w:val="0"/>
          <w:sz w:val="22"/>
          <w:szCs w:val="22"/>
          <w:lang w:eastAsia="pl-PL"/>
        </w:rPr>
        <w:t xml:space="preserve"> wraz </w:t>
      </w:r>
      <w:r w:rsidR="00E1439B" w:rsidRPr="000B4695">
        <w:rPr>
          <w:kern w:val="0"/>
          <w:sz w:val="22"/>
          <w:szCs w:val="22"/>
          <w:lang w:eastAsia="pl-PL"/>
        </w:rPr>
        <w:t xml:space="preserve">z </w:t>
      </w:r>
      <w:r w:rsidRPr="000B4695">
        <w:rPr>
          <w:kern w:val="0"/>
          <w:sz w:val="22"/>
          <w:szCs w:val="22"/>
          <w:lang w:eastAsia="pl-PL"/>
        </w:rPr>
        <w:t>Formularzem</w:t>
      </w:r>
      <w:r w:rsidR="001D07C7" w:rsidRPr="000B4695">
        <w:rPr>
          <w:kern w:val="0"/>
          <w:sz w:val="22"/>
          <w:szCs w:val="22"/>
          <w:lang w:eastAsia="pl-PL"/>
        </w:rPr>
        <w:t xml:space="preserve"> </w:t>
      </w:r>
      <w:r w:rsidRPr="000B4695">
        <w:rPr>
          <w:kern w:val="0"/>
          <w:sz w:val="22"/>
          <w:szCs w:val="22"/>
          <w:lang w:eastAsia="pl-PL"/>
        </w:rPr>
        <w:t>asortymentowo-</w:t>
      </w:r>
      <w:r w:rsidR="001F6A6B">
        <w:rPr>
          <w:kern w:val="0"/>
          <w:sz w:val="22"/>
          <w:szCs w:val="22"/>
          <w:lang w:eastAsia="pl-PL"/>
        </w:rPr>
        <w:t xml:space="preserve">cenowym </w:t>
      </w:r>
      <w:r w:rsidR="00B8532C">
        <w:rPr>
          <w:kern w:val="0"/>
          <w:sz w:val="22"/>
          <w:szCs w:val="22"/>
          <w:lang w:eastAsia="pl-PL"/>
        </w:rPr>
        <w:t>(</w:t>
      </w:r>
      <w:r w:rsidR="00B8532C" w:rsidRPr="000B4695">
        <w:rPr>
          <w:kern w:val="0"/>
          <w:sz w:val="22"/>
          <w:szCs w:val="22"/>
          <w:lang w:eastAsia="pl-PL"/>
        </w:rPr>
        <w:t xml:space="preserve">załącznik nr </w:t>
      </w:r>
      <w:r w:rsidR="00B8532C">
        <w:rPr>
          <w:kern w:val="0"/>
          <w:sz w:val="22"/>
          <w:szCs w:val="22"/>
          <w:lang w:eastAsia="pl-PL"/>
        </w:rPr>
        <w:t>2</w:t>
      </w:r>
      <w:r w:rsidR="00B8532C" w:rsidRPr="000B4695">
        <w:rPr>
          <w:kern w:val="0"/>
          <w:sz w:val="22"/>
          <w:szCs w:val="22"/>
          <w:lang w:eastAsia="pl-PL"/>
        </w:rPr>
        <w:t xml:space="preserve"> do SWZ)</w:t>
      </w:r>
      <w:r w:rsidRPr="000B4695">
        <w:rPr>
          <w:kern w:val="0"/>
          <w:sz w:val="22"/>
          <w:szCs w:val="22"/>
          <w:lang w:eastAsia="pl-PL"/>
        </w:rPr>
        <w:t>.</w:t>
      </w:r>
    </w:p>
    <w:p w:rsidR="002431F1" w:rsidRPr="000B4695" w:rsidRDefault="006B6AFB" w:rsidP="00E43A6E">
      <w:pPr>
        <w:numPr>
          <w:ilvl w:val="0"/>
          <w:numId w:val="9"/>
        </w:numPr>
        <w:tabs>
          <w:tab w:val="clear" w:pos="720"/>
          <w:tab w:val="num" w:pos="284"/>
        </w:tabs>
        <w:suppressAutoHyphens w:val="0"/>
        <w:ind w:left="284" w:hanging="284"/>
        <w:jc w:val="both"/>
        <w:rPr>
          <w:kern w:val="0"/>
          <w:sz w:val="22"/>
          <w:szCs w:val="22"/>
          <w:lang w:eastAsia="pl-PL"/>
        </w:rPr>
      </w:pPr>
      <w:r w:rsidRPr="000B4695">
        <w:rPr>
          <w:kern w:val="0"/>
          <w:sz w:val="22"/>
          <w:szCs w:val="22"/>
          <w:lang w:eastAsia="pl-PL"/>
        </w:rPr>
        <w:t>Do oferty należy</w:t>
      </w:r>
      <w:r w:rsidR="00C02ABA" w:rsidRPr="000B4695">
        <w:rPr>
          <w:kern w:val="0"/>
          <w:sz w:val="22"/>
          <w:szCs w:val="22"/>
          <w:lang w:eastAsia="pl-PL"/>
        </w:rPr>
        <w:t xml:space="preserve"> </w:t>
      </w:r>
      <w:r w:rsidRPr="000B4695">
        <w:rPr>
          <w:kern w:val="0"/>
          <w:sz w:val="22"/>
          <w:szCs w:val="22"/>
          <w:lang w:eastAsia="pl-PL"/>
        </w:rPr>
        <w:t>dołączyć:</w:t>
      </w:r>
    </w:p>
    <w:p w:rsidR="007E6599" w:rsidRDefault="001B3E39" w:rsidP="001B3E39">
      <w:pPr>
        <w:shd w:val="clear" w:color="auto" w:fill="FFFFFF"/>
        <w:tabs>
          <w:tab w:val="left" w:pos="284"/>
        </w:tabs>
        <w:suppressAutoHyphens w:val="0"/>
        <w:autoSpaceDE w:val="0"/>
        <w:jc w:val="both"/>
        <w:rPr>
          <w:kern w:val="0"/>
          <w:sz w:val="22"/>
          <w:szCs w:val="22"/>
          <w:lang w:eastAsia="pl-PL"/>
        </w:rPr>
      </w:pPr>
      <w:r>
        <w:rPr>
          <w:kern w:val="0"/>
          <w:sz w:val="22"/>
          <w:szCs w:val="22"/>
          <w:lang w:eastAsia="pl-PL"/>
        </w:rPr>
        <w:t xml:space="preserve">     2.1. </w:t>
      </w:r>
      <w:r w:rsidR="006B6AFB" w:rsidRPr="007E6599">
        <w:rPr>
          <w:kern w:val="0"/>
          <w:sz w:val="22"/>
          <w:szCs w:val="22"/>
          <w:lang w:eastAsia="pl-PL"/>
        </w:rPr>
        <w:t>Pełnomocnictwo upoważniające do złożenia oferty, o ile ofertę składa pełnomocnik.</w:t>
      </w:r>
    </w:p>
    <w:p w:rsidR="002431F1" w:rsidRPr="001B3E39" w:rsidRDefault="001B3E39" w:rsidP="001B3E39">
      <w:pPr>
        <w:shd w:val="clear" w:color="auto" w:fill="FFFFFF"/>
        <w:tabs>
          <w:tab w:val="left" w:pos="284"/>
        </w:tabs>
        <w:suppressAutoHyphens w:val="0"/>
        <w:autoSpaceDE w:val="0"/>
        <w:ind w:left="709" w:hanging="425"/>
        <w:jc w:val="both"/>
        <w:rPr>
          <w:kern w:val="0"/>
          <w:sz w:val="22"/>
          <w:szCs w:val="22"/>
          <w:lang w:eastAsia="pl-PL"/>
        </w:rPr>
      </w:pPr>
      <w:r>
        <w:rPr>
          <w:kern w:val="0"/>
          <w:sz w:val="22"/>
          <w:szCs w:val="22"/>
          <w:lang w:eastAsia="pl-PL"/>
        </w:rPr>
        <w:t>2.2.</w:t>
      </w:r>
      <w:r w:rsidRPr="001B3E39">
        <w:rPr>
          <w:kern w:val="0"/>
          <w:sz w:val="22"/>
          <w:szCs w:val="22"/>
          <w:lang w:eastAsia="pl-PL"/>
        </w:rPr>
        <w:t xml:space="preserve"> </w:t>
      </w:r>
      <w:r w:rsidR="006B6AFB" w:rsidRPr="001B3E39">
        <w:rPr>
          <w:kern w:val="0"/>
          <w:sz w:val="22"/>
          <w:szCs w:val="22"/>
          <w:lang w:eastAsia="pl-PL"/>
        </w:rPr>
        <w:t xml:space="preserve">Pełnomocnictwo dla pełnomocnika do reprezentowania w postępowaniu Wykonawców wspólnie ubiegających się o udzielenie zamówienia </w:t>
      </w:r>
      <w:r w:rsidR="00C02ABA" w:rsidRPr="001B3E39">
        <w:rPr>
          <w:kern w:val="0"/>
          <w:sz w:val="22"/>
          <w:szCs w:val="22"/>
          <w:lang w:eastAsia="pl-PL"/>
        </w:rPr>
        <w:t xml:space="preserve">– </w:t>
      </w:r>
      <w:r w:rsidR="006B6AFB" w:rsidRPr="001B3E39">
        <w:rPr>
          <w:kern w:val="0"/>
          <w:sz w:val="22"/>
          <w:szCs w:val="22"/>
          <w:lang w:eastAsia="pl-PL"/>
        </w:rPr>
        <w:t>dotyczy</w:t>
      </w:r>
      <w:r w:rsidR="00C02ABA" w:rsidRPr="001B3E39">
        <w:rPr>
          <w:kern w:val="0"/>
          <w:sz w:val="22"/>
          <w:szCs w:val="22"/>
          <w:lang w:eastAsia="pl-PL"/>
        </w:rPr>
        <w:t xml:space="preserve"> </w:t>
      </w:r>
      <w:r w:rsidR="006B6AFB" w:rsidRPr="001B3E39">
        <w:rPr>
          <w:kern w:val="0"/>
          <w:sz w:val="22"/>
          <w:szCs w:val="22"/>
          <w:lang w:eastAsia="pl-PL"/>
        </w:rPr>
        <w:t>ofert składanych</w:t>
      </w:r>
      <w:r w:rsidR="00C02ABA" w:rsidRPr="001B3E39">
        <w:rPr>
          <w:kern w:val="0"/>
          <w:sz w:val="22"/>
          <w:szCs w:val="22"/>
          <w:lang w:eastAsia="pl-PL"/>
        </w:rPr>
        <w:t xml:space="preserve"> </w:t>
      </w:r>
      <w:r w:rsidR="006B6AFB" w:rsidRPr="001B3E39">
        <w:rPr>
          <w:kern w:val="0"/>
          <w:sz w:val="22"/>
          <w:szCs w:val="22"/>
          <w:lang w:eastAsia="pl-PL"/>
        </w:rPr>
        <w:t>przez Wykonawców wspólnie ubiegających się o udzielenie zamówienia.</w:t>
      </w:r>
    </w:p>
    <w:p w:rsidR="001B3E39" w:rsidRDefault="001B3E39" w:rsidP="00E80E6B">
      <w:pPr>
        <w:pStyle w:val="Akapitzlist"/>
        <w:numPr>
          <w:ilvl w:val="1"/>
          <w:numId w:val="25"/>
        </w:numPr>
        <w:suppressAutoHyphens w:val="0"/>
        <w:jc w:val="both"/>
        <w:rPr>
          <w:kern w:val="0"/>
          <w:sz w:val="22"/>
          <w:szCs w:val="22"/>
          <w:lang w:eastAsia="pl-PL"/>
        </w:rPr>
      </w:pPr>
      <w:r>
        <w:rPr>
          <w:kern w:val="0"/>
          <w:sz w:val="22"/>
          <w:szCs w:val="22"/>
          <w:lang w:eastAsia="pl-PL"/>
        </w:rPr>
        <w:t xml:space="preserve"> </w:t>
      </w:r>
      <w:r w:rsidR="006B6AFB" w:rsidRPr="001B3E39">
        <w:rPr>
          <w:kern w:val="0"/>
          <w:sz w:val="22"/>
          <w:szCs w:val="22"/>
          <w:lang w:eastAsia="pl-PL"/>
        </w:rPr>
        <w:t>Oświadczenie Wykonawcy o</w:t>
      </w:r>
      <w:r w:rsidR="002431F1" w:rsidRPr="001B3E39">
        <w:rPr>
          <w:kern w:val="0"/>
          <w:sz w:val="22"/>
          <w:szCs w:val="22"/>
          <w:lang w:eastAsia="pl-PL"/>
        </w:rPr>
        <w:t xml:space="preserve"> </w:t>
      </w:r>
      <w:r w:rsidR="006B6AFB" w:rsidRPr="001B3E39">
        <w:rPr>
          <w:kern w:val="0"/>
          <w:sz w:val="22"/>
          <w:szCs w:val="22"/>
          <w:lang w:eastAsia="pl-PL"/>
        </w:rPr>
        <w:t>niepodleganiu wykluczeniu,</w:t>
      </w:r>
      <w:r w:rsidR="002431F1" w:rsidRPr="001B3E39">
        <w:rPr>
          <w:kern w:val="0"/>
          <w:sz w:val="22"/>
          <w:szCs w:val="22"/>
          <w:lang w:eastAsia="pl-PL"/>
        </w:rPr>
        <w:t xml:space="preserve"> </w:t>
      </w:r>
      <w:r w:rsidR="006B6AFB" w:rsidRPr="001B3E39">
        <w:rPr>
          <w:kern w:val="0"/>
          <w:sz w:val="22"/>
          <w:szCs w:val="22"/>
          <w:lang w:eastAsia="pl-PL"/>
        </w:rPr>
        <w:t>spełnianiu</w:t>
      </w:r>
      <w:r w:rsidR="00C02ABA" w:rsidRPr="001B3E39">
        <w:rPr>
          <w:kern w:val="0"/>
          <w:sz w:val="22"/>
          <w:szCs w:val="22"/>
          <w:lang w:eastAsia="pl-PL"/>
        </w:rPr>
        <w:t xml:space="preserve"> </w:t>
      </w:r>
      <w:r w:rsidR="006B6AFB" w:rsidRPr="001B3E39">
        <w:rPr>
          <w:kern w:val="0"/>
          <w:sz w:val="22"/>
          <w:szCs w:val="22"/>
          <w:lang w:eastAsia="pl-PL"/>
        </w:rPr>
        <w:t xml:space="preserve">warunków udziału </w:t>
      </w:r>
      <w:r w:rsidR="00466323" w:rsidRPr="001B3E39">
        <w:rPr>
          <w:kern w:val="0"/>
          <w:sz w:val="22"/>
          <w:szCs w:val="22"/>
          <w:lang w:eastAsia="pl-PL"/>
        </w:rPr>
        <w:br/>
      </w:r>
      <w:r w:rsidR="006B6AFB" w:rsidRPr="001B3E39">
        <w:rPr>
          <w:kern w:val="0"/>
          <w:sz w:val="22"/>
          <w:szCs w:val="22"/>
          <w:lang w:eastAsia="pl-PL"/>
        </w:rPr>
        <w:t>w postępowaniu lub kryteriów</w:t>
      </w:r>
      <w:r w:rsidR="002431F1" w:rsidRPr="001B3E39">
        <w:rPr>
          <w:kern w:val="0"/>
          <w:sz w:val="22"/>
          <w:szCs w:val="22"/>
          <w:lang w:eastAsia="pl-PL"/>
        </w:rPr>
        <w:t xml:space="preserve"> </w:t>
      </w:r>
      <w:r w:rsidR="006B6AFB" w:rsidRPr="001B3E39">
        <w:rPr>
          <w:kern w:val="0"/>
          <w:sz w:val="22"/>
          <w:szCs w:val="22"/>
          <w:lang w:eastAsia="pl-PL"/>
        </w:rPr>
        <w:t>selekcji w zakresie wskazanym przez Zamawiającego w SWZ</w:t>
      </w:r>
      <w:r w:rsidR="00C02ABA" w:rsidRPr="001B3E39">
        <w:rPr>
          <w:kern w:val="0"/>
          <w:sz w:val="22"/>
          <w:szCs w:val="22"/>
          <w:lang w:eastAsia="pl-PL"/>
        </w:rPr>
        <w:t xml:space="preserve"> – </w:t>
      </w:r>
      <w:r w:rsidR="006B6AFB" w:rsidRPr="001B3E39">
        <w:rPr>
          <w:kern w:val="0"/>
          <w:sz w:val="22"/>
          <w:szCs w:val="22"/>
          <w:lang w:eastAsia="pl-PL"/>
        </w:rPr>
        <w:t>wz</w:t>
      </w:r>
      <w:r>
        <w:rPr>
          <w:kern w:val="0"/>
          <w:sz w:val="22"/>
          <w:szCs w:val="22"/>
          <w:lang w:eastAsia="pl-PL"/>
        </w:rPr>
        <w:t>ory</w:t>
      </w:r>
      <w:r w:rsidR="006B6AFB" w:rsidRPr="001B3E39">
        <w:rPr>
          <w:kern w:val="0"/>
          <w:sz w:val="22"/>
          <w:szCs w:val="22"/>
          <w:lang w:eastAsia="pl-PL"/>
        </w:rPr>
        <w:t xml:space="preserve"> oświadcze</w:t>
      </w:r>
      <w:r w:rsidR="00EE7EF4" w:rsidRPr="001B3E39">
        <w:rPr>
          <w:kern w:val="0"/>
          <w:sz w:val="22"/>
          <w:szCs w:val="22"/>
          <w:lang w:eastAsia="pl-PL"/>
        </w:rPr>
        <w:t xml:space="preserve">ń </w:t>
      </w:r>
      <w:r w:rsidR="006B6AFB" w:rsidRPr="001B3E39">
        <w:rPr>
          <w:kern w:val="0"/>
          <w:sz w:val="22"/>
          <w:szCs w:val="22"/>
          <w:lang w:eastAsia="pl-PL"/>
        </w:rPr>
        <w:t>stanowi</w:t>
      </w:r>
      <w:r w:rsidR="00EE7EF4" w:rsidRPr="001B3E39">
        <w:rPr>
          <w:kern w:val="0"/>
          <w:sz w:val="22"/>
          <w:szCs w:val="22"/>
          <w:lang w:eastAsia="pl-PL"/>
        </w:rPr>
        <w:t>ą</w:t>
      </w:r>
      <w:r w:rsidR="006B6AFB" w:rsidRPr="001B3E39">
        <w:rPr>
          <w:kern w:val="0"/>
          <w:sz w:val="22"/>
          <w:szCs w:val="22"/>
          <w:lang w:eastAsia="pl-PL"/>
        </w:rPr>
        <w:t xml:space="preserve"> </w:t>
      </w:r>
      <w:r w:rsidR="00EE7EF4" w:rsidRPr="005C51C4">
        <w:rPr>
          <w:kern w:val="0"/>
          <w:sz w:val="22"/>
          <w:szCs w:val="22"/>
          <w:lang w:eastAsia="pl-PL"/>
        </w:rPr>
        <w:t>z</w:t>
      </w:r>
      <w:r w:rsidR="006B6AFB" w:rsidRPr="005C51C4">
        <w:rPr>
          <w:kern w:val="0"/>
          <w:sz w:val="22"/>
          <w:szCs w:val="22"/>
          <w:lang w:eastAsia="pl-PL"/>
        </w:rPr>
        <w:t>ałącznik</w:t>
      </w:r>
      <w:r w:rsidR="00EE7EF4" w:rsidRPr="005C51C4">
        <w:rPr>
          <w:kern w:val="0"/>
          <w:sz w:val="22"/>
          <w:szCs w:val="22"/>
          <w:lang w:eastAsia="pl-PL"/>
        </w:rPr>
        <w:t>i</w:t>
      </w:r>
      <w:r w:rsidR="002431F1" w:rsidRPr="005C51C4">
        <w:rPr>
          <w:kern w:val="0"/>
          <w:sz w:val="22"/>
          <w:szCs w:val="22"/>
          <w:lang w:eastAsia="pl-PL"/>
        </w:rPr>
        <w:t xml:space="preserve"> </w:t>
      </w:r>
      <w:r w:rsidR="006B6AFB" w:rsidRPr="005C51C4">
        <w:rPr>
          <w:kern w:val="0"/>
          <w:sz w:val="22"/>
          <w:szCs w:val="22"/>
          <w:lang w:eastAsia="pl-PL"/>
        </w:rPr>
        <w:t xml:space="preserve">nr </w:t>
      </w:r>
      <w:r w:rsidR="00482F4D" w:rsidRPr="005C51C4">
        <w:rPr>
          <w:kern w:val="0"/>
          <w:sz w:val="22"/>
          <w:szCs w:val="22"/>
          <w:lang w:eastAsia="pl-PL"/>
        </w:rPr>
        <w:t>3</w:t>
      </w:r>
      <w:r w:rsidR="00EE7EF4" w:rsidRPr="005C51C4">
        <w:rPr>
          <w:kern w:val="0"/>
          <w:sz w:val="22"/>
          <w:szCs w:val="22"/>
          <w:lang w:eastAsia="pl-PL"/>
        </w:rPr>
        <w:t xml:space="preserve"> i </w:t>
      </w:r>
      <w:r w:rsidR="00482F4D" w:rsidRPr="005C51C4">
        <w:rPr>
          <w:kern w:val="0"/>
          <w:sz w:val="22"/>
          <w:szCs w:val="22"/>
          <w:lang w:eastAsia="pl-PL"/>
        </w:rPr>
        <w:t>4</w:t>
      </w:r>
      <w:r w:rsidR="00EE7EF4" w:rsidRPr="005C51C4">
        <w:rPr>
          <w:kern w:val="0"/>
          <w:sz w:val="22"/>
          <w:szCs w:val="22"/>
          <w:lang w:eastAsia="pl-PL"/>
        </w:rPr>
        <w:t xml:space="preserve"> </w:t>
      </w:r>
      <w:r w:rsidR="006B6AFB" w:rsidRPr="005C51C4">
        <w:rPr>
          <w:kern w:val="0"/>
          <w:sz w:val="22"/>
          <w:szCs w:val="22"/>
          <w:lang w:eastAsia="pl-PL"/>
        </w:rPr>
        <w:t>do SWZ</w:t>
      </w:r>
      <w:r w:rsidR="006B6AFB" w:rsidRPr="001B3E39">
        <w:rPr>
          <w:kern w:val="0"/>
          <w:sz w:val="22"/>
          <w:szCs w:val="22"/>
          <w:lang w:eastAsia="pl-PL"/>
        </w:rPr>
        <w:t>.</w:t>
      </w:r>
      <w:r w:rsidR="002431F1" w:rsidRPr="001B3E39">
        <w:rPr>
          <w:kern w:val="0"/>
          <w:sz w:val="22"/>
          <w:szCs w:val="22"/>
          <w:lang w:eastAsia="pl-PL"/>
        </w:rPr>
        <w:t xml:space="preserve"> </w:t>
      </w:r>
      <w:r w:rsidR="006B6AFB" w:rsidRPr="001B3E39">
        <w:rPr>
          <w:kern w:val="0"/>
          <w:sz w:val="22"/>
          <w:szCs w:val="22"/>
          <w:lang w:eastAsia="pl-PL"/>
        </w:rPr>
        <w:t>W przypadku wspólnego ubiegania się</w:t>
      </w:r>
      <w:r w:rsidR="002431F1" w:rsidRPr="001B3E39">
        <w:rPr>
          <w:kern w:val="0"/>
          <w:sz w:val="22"/>
          <w:szCs w:val="22"/>
          <w:lang w:eastAsia="pl-PL"/>
        </w:rPr>
        <w:t xml:space="preserve"> </w:t>
      </w:r>
      <w:r w:rsidR="00EE7EF4" w:rsidRPr="001B3E39">
        <w:rPr>
          <w:kern w:val="0"/>
          <w:sz w:val="22"/>
          <w:szCs w:val="22"/>
          <w:lang w:eastAsia="pl-PL"/>
        </w:rPr>
        <w:br/>
      </w:r>
      <w:r w:rsidR="006B6AFB" w:rsidRPr="001B3E39">
        <w:rPr>
          <w:kern w:val="0"/>
          <w:sz w:val="22"/>
          <w:szCs w:val="22"/>
          <w:lang w:eastAsia="pl-PL"/>
        </w:rPr>
        <w:t>o zamówienie przez Wykonawców,</w:t>
      </w:r>
      <w:r w:rsidR="002431F1" w:rsidRPr="001B3E39">
        <w:rPr>
          <w:kern w:val="0"/>
          <w:sz w:val="22"/>
          <w:szCs w:val="22"/>
          <w:lang w:eastAsia="pl-PL"/>
        </w:rPr>
        <w:t xml:space="preserve"> </w:t>
      </w:r>
      <w:r w:rsidR="006B6AFB" w:rsidRPr="001B3E39">
        <w:rPr>
          <w:kern w:val="0"/>
          <w:sz w:val="22"/>
          <w:szCs w:val="22"/>
          <w:lang w:eastAsia="pl-PL"/>
        </w:rPr>
        <w:t>oświadczeni</w:t>
      </w:r>
      <w:r w:rsidR="00EE7EF4" w:rsidRPr="001B3E39">
        <w:rPr>
          <w:kern w:val="0"/>
          <w:sz w:val="22"/>
          <w:szCs w:val="22"/>
          <w:lang w:eastAsia="pl-PL"/>
        </w:rPr>
        <w:t>a</w:t>
      </w:r>
      <w:r w:rsidR="006B6AFB" w:rsidRPr="001B3E39">
        <w:rPr>
          <w:kern w:val="0"/>
          <w:sz w:val="22"/>
          <w:szCs w:val="22"/>
          <w:lang w:eastAsia="pl-PL"/>
        </w:rPr>
        <w:t xml:space="preserve"> składa każdy z Wykonawców.</w:t>
      </w:r>
    </w:p>
    <w:p w:rsidR="001B3E39" w:rsidRDefault="001B3E39" w:rsidP="00E80E6B">
      <w:pPr>
        <w:pStyle w:val="Akapitzlist"/>
        <w:numPr>
          <w:ilvl w:val="1"/>
          <w:numId w:val="25"/>
        </w:numPr>
        <w:suppressAutoHyphens w:val="0"/>
        <w:jc w:val="both"/>
        <w:rPr>
          <w:kern w:val="0"/>
          <w:sz w:val="22"/>
          <w:szCs w:val="22"/>
          <w:lang w:eastAsia="pl-PL"/>
        </w:rPr>
      </w:pPr>
      <w:r>
        <w:rPr>
          <w:kern w:val="0"/>
          <w:sz w:val="22"/>
          <w:szCs w:val="22"/>
          <w:lang w:eastAsia="pl-PL"/>
        </w:rPr>
        <w:t xml:space="preserve"> </w:t>
      </w:r>
      <w:r w:rsidR="006B6AFB" w:rsidRPr="001B3E39">
        <w:rPr>
          <w:kern w:val="0"/>
          <w:sz w:val="22"/>
          <w:szCs w:val="22"/>
          <w:lang w:eastAsia="pl-PL"/>
        </w:rPr>
        <w:t xml:space="preserve">Wykonawca, w przypadku polegania na zdolnościach lub sytuacji podmiotów udostępniających zasoby, przedstawia, wraz z oświadczeniem, o którym mowa w pkt. </w:t>
      </w:r>
      <w:r w:rsidR="00073C85" w:rsidRPr="001B3E39">
        <w:rPr>
          <w:kern w:val="0"/>
          <w:sz w:val="22"/>
          <w:szCs w:val="22"/>
          <w:lang w:eastAsia="pl-PL"/>
        </w:rPr>
        <w:t>2</w:t>
      </w:r>
      <w:r w:rsidR="006B6AFB" w:rsidRPr="001B3E39">
        <w:rPr>
          <w:kern w:val="0"/>
          <w:sz w:val="22"/>
          <w:szCs w:val="22"/>
          <w:lang w:eastAsia="pl-PL"/>
        </w:rPr>
        <w:t>.3., także oświadczenie podmiotu</w:t>
      </w:r>
      <w:r w:rsidR="002431F1" w:rsidRPr="001B3E39">
        <w:rPr>
          <w:kern w:val="0"/>
          <w:sz w:val="22"/>
          <w:szCs w:val="22"/>
          <w:lang w:eastAsia="pl-PL"/>
        </w:rPr>
        <w:t xml:space="preserve"> </w:t>
      </w:r>
      <w:r w:rsidR="006B6AFB" w:rsidRPr="001B3E39">
        <w:rPr>
          <w:kern w:val="0"/>
          <w:sz w:val="22"/>
          <w:szCs w:val="22"/>
          <w:lang w:eastAsia="pl-PL"/>
        </w:rPr>
        <w:t>udostępniającego zasoby, potwierdzające brak podstaw wykluczenia tego podmiotu oraz odpowiednio spełnianie warunków udziału w postępowaniu</w:t>
      </w:r>
      <w:r w:rsidR="002431F1" w:rsidRPr="001B3E39">
        <w:rPr>
          <w:kern w:val="0"/>
          <w:sz w:val="22"/>
          <w:szCs w:val="22"/>
          <w:lang w:eastAsia="pl-PL"/>
        </w:rPr>
        <w:t xml:space="preserve"> </w:t>
      </w:r>
      <w:r w:rsidR="006B6AFB" w:rsidRPr="001B3E39">
        <w:rPr>
          <w:kern w:val="0"/>
          <w:sz w:val="22"/>
          <w:szCs w:val="22"/>
          <w:lang w:eastAsia="pl-PL"/>
        </w:rPr>
        <w:t xml:space="preserve">lub kryteriów selekcji, w zakresie, w jakim </w:t>
      </w:r>
      <w:r w:rsidR="006B02FF" w:rsidRPr="001B3E39">
        <w:rPr>
          <w:kern w:val="0"/>
          <w:sz w:val="22"/>
          <w:szCs w:val="22"/>
          <w:lang w:eastAsia="pl-PL"/>
        </w:rPr>
        <w:t>W</w:t>
      </w:r>
      <w:r w:rsidR="006B6AFB" w:rsidRPr="001B3E39">
        <w:rPr>
          <w:kern w:val="0"/>
          <w:sz w:val="22"/>
          <w:szCs w:val="22"/>
          <w:lang w:eastAsia="pl-PL"/>
        </w:rPr>
        <w:t>ykonawca powołuje się na jego zasoby.</w:t>
      </w:r>
    </w:p>
    <w:p w:rsidR="001B3E39" w:rsidRDefault="006B6AFB" w:rsidP="00E80E6B">
      <w:pPr>
        <w:pStyle w:val="Akapitzlist"/>
        <w:numPr>
          <w:ilvl w:val="1"/>
          <w:numId w:val="25"/>
        </w:numPr>
        <w:suppressAutoHyphens w:val="0"/>
        <w:jc w:val="both"/>
        <w:rPr>
          <w:kern w:val="0"/>
          <w:sz w:val="22"/>
          <w:szCs w:val="22"/>
          <w:lang w:eastAsia="pl-PL"/>
        </w:rPr>
      </w:pPr>
      <w:r w:rsidRPr="001B3E39">
        <w:rPr>
          <w:kern w:val="0"/>
          <w:sz w:val="22"/>
          <w:szCs w:val="22"/>
          <w:lang w:eastAsia="pl-PL"/>
        </w:rPr>
        <w:t>Wykonawca, który polega na zdolnościach lub sytuacji podmiotów udostępniających zasoby, składa,</w:t>
      </w:r>
      <w:r w:rsidR="002431F1" w:rsidRPr="001B3E39">
        <w:rPr>
          <w:kern w:val="0"/>
          <w:sz w:val="22"/>
          <w:szCs w:val="22"/>
          <w:lang w:eastAsia="pl-PL"/>
        </w:rPr>
        <w:t xml:space="preserve"> </w:t>
      </w:r>
      <w:r w:rsidRPr="001B3E39">
        <w:rPr>
          <w:kern w:val="0"/>
          <w:sz w:val="22"/>
          <w:szCs w:val="22"/>
          <w:lang w:eastAsia="pl-PL"/>
        </w:rPr>
        <w:t>wraz z ofertą, zobowiązanie podmiotu udostępniającego zasoby do oddania mu do dyspozycji niezbędnych zasobów na potrzeby realizacji danego zamówienia lub inny podmiotowy środek dowodowy</w:t>
      </w:r>
      <w:r w:rsidR="002431F1" w:rsidRPr="001B3E39">
        <w:rPr>
          <w:kern w:val="0"/>
          <w:sz w:val="22"/>
          <w:szCs w:val="22"/>
          <w:lang w:eastAsia="pl-PL"/>
        </w:rPr>
        <w:t xml:space="preserve"> </w:t>
      </w:r>
      <w:r w:rsidRPr="001B3E39">
        <w:rPr>
          <w:kern w:val="0"/>
          <w:sz w:val="22"/>
          <w:szCs w:val="22"/>
          <w:lang w:eastAsia="pl-PL"/>
        </w:rPr>
        <w:t xml:space="preserve">potwierdzający, że </w:t>
      </w:r>
      <w:r w:rsidR="006B02FF" w:rsidRPr="001B3E39">
        <w:rPr>
          <w:kern w:val="0"/>
          <w:sz w:val="22"/>
          <w:szCs w:val="22"/>
          <w:lang w:eastAsia="pl-PL"/>
        </w:rPr>
        <w:t>W</w:t>
      </w:r>
      <w:r w:rsidRPr="001B3E39">
        <w:rPr>
          <w:kern w:val="0"/>
          <w:sz w:val="22"/>
          <w:szCs w:val="22"/>
          <w:lang w:eastAsia="pl-PL"/>
        </w:rPr>
        <w:t>ykonawca realizując zamówienie, będzie dysponował</w:t>
      </w:r>
      <w:r w:rsidR="002431F1" w:rsidRPr="001B3E39">
        <w:rPr>
          <w:kern w:val="0"/>
          <w:sz w:val="22"/>
          <w:szCs w:val="22"/>
          <w:lang w:eastAsia="pl-PL"/>
        </w:rPr>
        <w:t xml:space="preserve"> </w:t>
      </w:r>
      <w:r w:rsidRPr="001B3E39">
        <w:rPr>
          <w:kern w:val="0"/>
          <w:sz w:val="22"/>
          <w:szCs w:val="22"/>
          <w:lang w:eastAsia="pl-PL"/>
        </w:rPr>
        <w:t>niezbędnymi zasobami tych podmiotów.</w:t>
      </w:r>
    </w:p>
    <w:p w:rsidR="002431F1" w:rsidRPr="001B3E39" w:rsidRDefault="009F067A" w:rsidP="00E80E6B">
      <w:pPr>
        <w:pStyle w:val="Akapitzlist"/>
        <w:numPr>
          <w:ilvl w:val="1"/>
          <w:numId w:val="25"/>
        </w:numPr>
        <w:suppressAutoHyphens w:val="0"/>
        <w:jc w:val="both"/>
        <w:rPr>
          <w:kern w:val="0"/>
          <w:sz w:val="22"/>
          <w:szCs w:val="22"/>
          <w:lang w:eastAsia="pl-PL"/>
        </w:rPr>
      </w:pPr>
      <w:r w:rsidRPr="001B3E39">
        <w:rPr>
          <w:kern w:val="0"/>
          <w:sz w:val="22"/>
          <w:szCs w:val="22"/>
          <w:lang w:eastAsia="pl-PL"/>
        </w:rPr>
        <w:t>P</w:t>
      </w:r>
      <w:r w:rsidR="006B6AFB" w:rsidRPr="001B3E39">
        <w:rPr>
          <w:kern w:val="0"/>
          <w:sz w:val="22"/>
          <w:szCs w:val="22"/>
          <w:lang w:eastAsia="pl-PL"/>
        </w:rPr>
        <w:t>rzedmiotowe środki dowodowe</w:t>
      </w:r>
      <w:r w:rsidRPr="001B3E39">
        <w:rPr>
          <w:kern w:val="0"/>
          <w:sz w:val="22"/>
          <w:szCs w:val="22"/>
          <w:lang w:eastAsia="pl-PL"/>
        </w:rPr>
        <w:t xml:space="preserve"> wymienione w rozdz. </w:t>
      </w:r>
      <w:r w:rsidR="006B6EBE" w:rsidRPr="001B3E39">
        <w:rPr>
          <w:sz w:val="22"/>
          <w:szCs w:val="22"/>
        </w:rPr>
        <w:t>IX</w:t>
      </w:r>
      <w:r w:rsidR="006B6EBE" w:rsidRPr="001B3E39">
        <w:rPr>
          <w:kern w:val="0"/>
          <w:sz w:val="22"/>
          <w:szCs w:val="22"/>
          <w:lang w:eastAsia="pl-PL"/>
        </w:rPr>
        <w:t xml:space="preserve"> </w:t>
      </w:r>
      <w:r w:rsidRPr="001B3E39">
        <w:rPr>
          <w:kern w:val="0"/>
          <w:sz w:val="22"/>
          <w:szCs w:val="22"/>
          <w:lang w:eastAsia="pl-PL"/>
        </w:rPr>
        <w:t>SWZ</w:t>
      </w:r>
    </w:p>
    <w:p w:rsidR="006B6AFB" w:rsidRDefault="006B6AFB" w:rsidP="002431F1">
      <w:pPr>
        <w:shd w:val="clear" w:color="auto" w:fill="FFFFFF"/>
        <w:tabs>
          <w:tab w:val="left" w:pos="284"/>
        </w:tabs>
        <w:autoSpaceDE w:val="0"/>
        <w:jc w:val="both"/>
        <w:rPr>
          <w:rFonts w:eastAsia="Batang"/>
          <w:sz w:val="22"/>
          <w:szCs w:val="22"/>
        </w:rPr>
      </w:pPr>
    </w:p>
    <w:p w:rsidR="00207DFB" w:rsidRPr="000B4695" w:rsidRDefault="00B20DD2" w:rsidP="00207DFB">
      <w:pPr>
        <w:pStyle w:val="Nagwek2"/>
        <w:pBdr>
          <w:top w:val="double" w:sz="4" w:space="1" w:color="000000"/>
          <w:left w:val="double" w:sz="4" w:space="4" w:color="000000"/>
          <w:bottom w:val="double" w:sz="4" w:space="1" w:color="000000"/>
          <w:right w:val="double" w:sz="4" w:space="4" w:color="000000"/>
        </w:pBdr>
        <w:shd w:val="clear" w:color="auto" w:fill="FFFFFF"/>
        <w:tabs>
          <w:tab w:val="clear" w:pos="3118"/>
          <w:tab w:val="left" w:pos="0"/>
        </w:tabs>
        <w:spacing w:before="120"/>
        <w:ind w:left="0" w:firstLine="0"/>
        <w:jc w:val="both"/>
        <w:rPr>
          <w:sz w:val="22"/>
          <w:szCs w:val="22"/>
          <w:lang w:eastAsia="pl-PL"/>
        </w:rPr>
      </w:pPr>
      <w:r w:rsidRPr="000B4695">
        <w:rPr>
          <w:sz w:val="22"/>
          <w:szCs w:val="22"/>
          <w:lang w:eastAsia="pl-PL"/>
        </w:rPr>
        <w:t>XI</w:t>
      </w:r>
      <w:r w:rsidR="00207DFB" w:rsidRPr="000B4695">
        <w:rPr>
          <w:sz w:val="22"/>
          <w:szCs w:val="22"/>
          <w:lang w:eastAsia="pl-PL"/>
        </w:rPr>
        <w:t xml:space="preserve">. SPOSÓB ORAZ TERMIN SKŁADANIA OFERT </w:t>
      </w:r>
    </w:p>
    <w:p w:rsidR="00207DFB" w:rsidRPr="000B4695" w:rsidRDefault="00236306" w:rsidP="00E43A6E">
      <w:pPr>
        <w:numPr>
          <w:ilvl w:val="0"/>
          <w:numId w:val="10"/>
        </w:numPr>
        <w:tabs>
          <w:tab w:val="clear" w:pos="720"/>
          <w:tab w:val="num" w:pos="142"/>
        </w:tabs>
        <w:autoSpaceDE w:val="0"/>
        <w:ind w:left="142" w:hanging="142"/>
        <w:jc w:val="both"/>
        <w:rPr>
          <w:sz w:val="22"/>
          <w:szCs w:val="22"/>
        </w:rPr>
      </w:pPr>
      <w:r w:rsidRPr="000B4695">
        <w:rPr>
          <w:sz w:val="22"/>
          <w:szCs w:val="22"/>
        </w:rPr>
        <w:t>Wykonawca</w:t>
      </w:r>
      <w:r w:rsidR="00207DFB" w:rsidRPr="000B4695">
        <w:rPr>
          <w:sz w:val="22"/>
          <w:szCs w:val="22"/>
        </w:rPr>
        <w:t xml:space="preserve"> </w:t>
      </w:r>
      <w:r w:rsidRPr="000B4695">
        <w:rPr>
          <w:sz w:val="22"/>
          <w:szCs w:val="22"/>
        </w:rPr>
        <w:t>składa ofertę za pośrednictwem Formularza do złożenia lub wycofania oferty dostępnego na ePUAP i udostępnionego również na</w:t>
      </w:r>
      <w:r w:rsidR="00207DFB" w:rsidRPr="000B4695">
        <w:rPr>
          <w:sz w:val="22"/>
          <w:szCs w:val="22"/>
        </w:rPr>
        <w:t xml:space="preserve"> </w:t>
      </w:r>
      <w:r w:rsidRPr="000B4695">
        <w:rPr>
          <w:sz w:val="22"/>
          <w:szCs w:val="22"/>
        </w:rPr>
        <w:t>miniPortalu. Sposób złożenia oferty opisany został w Instrukcji użytkownika dostępnej na</w:t>
      </w:r>
      <w:r w:rsidR="00207DFB" w:rsidRPr="000B4695">
        <w:rPr>
          <w:sz w:val="22"/>
          <w:szCs w:val="22"/>
        </w:rPr>
        <w:t xml:space="preserve"> </w:t>
      </w:r>
      <w:r w:rsidRPr="000B4695">
        <w:rPr>
          <w:sz w:val="22"/>
          <w:szCs w:val="22"/>
        </w:rPr>
        <w:t>miniPortalu.</w:t>
      </w:r>
    </w:p>
    <w:p w:rsidR="00207DFB" w:rsidRPr="00BE6F42" w:rsidRDefault="00236306" w:rsidP="00E43A6E">
      <w:pPr>
        <w:numPr>
          <w:ilvl w:val="0"/>
          <w:numId w:val="10"/>
        </w:numPr>
        <w:tabs>
          <w:tab w:val="clear" w:pos="720"/>
          <w:tab w:val="num" w:pos="142"/>
        </w:tabs>
        <w:autoSpaceDE w:val="0"/>
        <w:ind w:left="142" w:hanging="142"/>
        <w:jc w:val="both"/>
        <w:rPr>
          <w:sz w:val="22"/>
          <w:szCs w:val="22"/>
        </w:rPr>
      </w:pPr>
      <w:r w:rsidRPr="000B4695">
        <w:rPr>
          <w:sz w:val="22"/>
          <w:szCs w:val="22"/>
        </w:rPr>
        <w:t>Ofertę wraz z wymaganymi</w:t>
      </w:r>
      <w:r w:rsidR="00207DFB" w:rsidRPr="000B4695">
        <w:rPr>
          <w:sz w:val="22"/>
          <w:szCs w:val="22"/>
        </w:rPr>
        <w:t xml:space="preserve"> </w:t>
      </w:r>
      <w:r w:rsidRPr="000B4695">
        <w:rPr>
          <w:sz w:val="22"/>
          <w:szCs w:val="22"/>
        </w:rPr>
        <w:t>załącznikami należy złożyć w terminie</w:t>
      </w:r>
      <w:r w:rsidR="00207DFB" w:rsidRPr="000B4695">
        <w:rPr>
          <w:sz w:val="22"/>
          <w:szCs w:val="22"/>
        </w:rPr>
        <w:t xml:space="preserve"> </w:t>
      </w:r>
      <w:r w:rsidRPr="000B4695">
        <w:rPr>
          <w:sz w:val="22"/>
          <w:szCs w:val="22"/>
        </w:rPr>
        <w:t>do dnia</w:t>
      </w:r>
      <w:r w:rsidR="00207DFB" w:rsidRPr="000B4695">
        <w:rPr>
          <w:sz w:val="22"/>
          <w:szCs w:val="22"/>
        </w:rPr>
        <w:t xml:space="preserve"> </w:t>
      </w:r>
      <w:r w:rsidR="000A54D5">
        <w:rPr>
          <w:b/>
          <w:sz w:val="22"/>
          <w:szCs w:val="22"/>
        </w:rPr>
        <w:t>10</w:t>
      </w:r>
      <w:r w:rsidR="00DB0741" w:rsidRPr="00DB0741">
        <w:rPr>
          <w:b/>
          <w:sz w:val="22"/>
          <w:szCs w:val="22"/>
        </w:rPr>
        <w:t>.06</w:t>
      </w:r>
      <w:r w:rsidRPr="00DB0741">
        <w:rPr>
          <w:b/>
          <w:sz w:val="22"/>
          <w:szCs w:val="22"/>
        </w:rPr>
        <w:t>.2021r</w:t>
      </w:r>
      <w:r w:rsidRPr="00DB0741">
        <w:rPr>
          <w:sz w:val="22"/>
          <w:szCs w:val="22"/>
        </w:rPr>
        <w:t xml:space="preserve">. </w:t>
      </w:r>
      <w:r w:rsidRPr="00DB0741">
        <w:rPr>
          <w:b/>
          <w:sz w:val="22"/>
          <w:szCs w:val="22"/>
        </w:rPr>
        <w:t>do godz</w:t>
      </w:r>
      <w:r w:rsidR="00207DFB" w:rsidRPr="00DB0741">
        <w:rPr>
          <w:b/>
          <w:sz w:val="22"/>
          <w:szCs w:val="22"/>
        </w:rPr>
        <w:t xml:space="preserve">. </w:t>
      </w:r>
      <w:r w:rsidRPr="00DB0741">
        <w:rPr>
          <w:b/>
          <w:sz w:val="22"/>
          <w:szCs w:val="22"/>
        </w:rPr>
        <w:t>09:00.</w:t>
      </w:r>
    </w:p>
    <w:p w:rsidR="00207DFB" w:rsidRPr="00BE6F42" w:rsidRDefault="00236306" w:rsidP="00E43A6E">
      <w:pPr>
        <w:numPr>
          <w:ilvl w:val="0"/>
          <w:numId w:val="10"/>
        </w:numPr>
        <w:tabs>
          <w:tab w:val="clear" w:pos="720"/>
          <w:tab w:val="num" w:pos="142"/>
        </w:tabs>
        <w:autoSpaceDE w:val="0"/>
        <w:ind w:left="142" w:hanging="142"/>
        <w:jc w:val="both"/>
        <w:rPr>
          <w:sz w:val="22"/>
          <w:szCs w:val="22"/>
        </w:rPr>
      </w:pPr>
      <w:r w:rsidRPr="00BE6F42">
        <w:rPr>
          <w:sz w:val="22"/>
          <w:szCs w:val="22"/>
        </w:rPr>
        <w:t>Wykonawca może złożyć tylko jedną ofertę.</w:t>
      </w:r>
    </w:p>
    <w:p w:rsidR="00207DFB" w:rsidRPr="000B4695" w:rsidRDefault="00236306" w:rsidP="00E43A6E">
      <w:pPr>
        <w:numPr>
          <w:ilvl w:val="0"/>
          <w:numId w:val="10"/>
        </w:numPr>
        <w:tabs>
          <w:tab w:val="clear" w:pos="720"/>
          <w:tab w:val="num" w:pos="142"/>
        </w:tabs>
        <w:autoSpaceDE w:val="0"/>
        <w:ind w:left="142" w:hanging="142"/>
        <w:jc w:val="both"/>
        <w:rPr>
          <w:sz w:val="22"/>
          <w:szCs w:val="22"/>
        </w:rPr>
      </w:pPr>
      <w:r w:rsidRPr="000B4695">
        <w:rPr>
          <w:sz w:val="22"/>
          <w:szCs w:val="22"/>
        </w:rPr>
        <w:t>Zamawiający odrzuci ofertę złożoną po terminie składania ofert.</w:t>
      </w:r>
    </w:p>
    <w:p w:rsidR="00207DFB" w:rsidRPr="000B4695" w:rsidRDefault="00236306" w:rsidP="00E43A6E">
      <w:pPr>
        <w:numPr>
          <w:ilvl w:val="0"/>
          <w:numId w:val="10"/>
        </w:numPr>
        <w:tabs>
          <w:tab w:val="clear" w:pos="720"/>
          <w:tab w:val="num" w:pos="142"/>
        </w:tabs>
        <w:autoSpaceDE w:val="0"/>
        <w:ind w:left="142" w:hanging="142"/>
        <w:jc w:val="both"/>
        <w:rPr>
          <w:sz w:val="22"/>
          <w:szCs w:val="22"/>
        </w:rPr>
      </w:pPr>
      <w:r w:rsidRPr="000B4695">
        <w:rPr>
          <w:sz w:val="22"/>
          <w:szCs w:val="22"/>
        </w:rPr>
        <w:t>Wykonawca przed upływem terminu do składania ofert może wycofać ofertę</w:t>
      </w:r>
      <w:r w:rsidR="00207DFB" w:rsidRPr="000B4695">
        <w:rPr>
          <w:sz w:val="22"/>
          <w:szCs w:val="22"/>
        </w:rPr>
        <w:t xml:space="preserve"> </w:t>
      </w:r>
      <w:r w:rsidRPr="000B4695">
        <w:rPr>
          <w:sz w:val="22"/>
          <w:szCs w:val="22"/>
        </w:rPr>
        <w:t>za pośrednictwem Formularza do wycofania oferty dostępnego na ePUAP i udostępnionego również na miniPortalu. Sposób wycofania oferty został opisany w Instrukcji użytkownika dostępnej na miniPortalu.</w:t>
      </w:r>
    </w:p>
    <w:p w:rsidR="00207DFB" w:rsidRPr="000B4695" w:rsidRDefault="00236306" w:rsidP="00E43A6E">
      <w:pPr>
        <w:numPr>
          <w:ilvl w:val="0"/>
          <w:numId w:val="10"/>
        </w:numPr>
        <w:tabs>
          <w:tab w:val="clear" w:pos="720"/>
          <w:tab w:val="num" w:pos="142"/>
        </w:tabs>
        <w:autoSpaceDE w:val="0"/>
        <w:ind w:left="142" w:hanging="142"/>
        <w:jc w:val="both"/>
        <w:rPr>
          <w:sz w:val="22"/>
          <w:szCs w:val="22"/>
        </w:rPr>
      </w:pPr>
      <w:r w:rsidRPr="000B4695">
        <w:rPr>
          <w:sz w:val="22"/>
          <w:szCs w:val="22"/>
        </w:rPr>
        <w:t>Wykonawca po</w:t>
      </w:r>
      <w:r w:rsidR="00207DFB" w:rsidRPr="000B4695">
        <w:rPr>
          <w:sz w:val="22"/>
          <w:szCs w:val="22"/>
        </w:rPr>
        <w:t xml:space="preserve"> </w:t>
      </w:r>
      <w:r w:rsidRPr="000B4695">
        <w:rPr>
          <w:sz w:val="22"/>
          <w:szCs w:val="22"/>
        </w:rPr>
        <w:t>upływie terminu do składania</w:t>
      </w:r>
      <w:r w:rsidR="00207DFB" w:rsidRPr="000B4695">
        <w:rPr>
          <w:sz w:val="22"/>
          <w:szCs w:val="22"/>
        </w:rPr>
        <w:t xml:space="preserve"> </w:t>
      </w:r>
      <w:r w:rsidRPr="000B4695">
        <w:rPr>
          <w:sz w:val="22"/>
          <w:szCs w:val="22"/>
        </w:rPr>
        <w:t>ofert nie może</w:t>
      </w:r>
      <w:r w:rsidR="00207DFB" w:rsidRPr="000B4695">
        <w:rPr>
          <w:sz w:val="22"/>
          <w:szCs w:val="22"/>
        </w:rPr>
        <w:t xml:space="preserve"> </w:t>
      </w:r>
      <w:r w:rsidRPr="000B4695">
        <w:rPr>
          <w:sz w:val="22"/>
          <w:szCs w:val="22"/>
        </w:rPr>
        <w:t>wycofać złożonej oferty.</w:t>
      </w:r>
    </w:p>
    <w:p w:rsidR="00CB668B" w:rsidRPr="000B4695" w:rsidRDefault="00CB668B" w:rsidP="00CB668B">
      <w:pPr>
        <w:autoSpaceDE w:val="0"/>
        <w:ind w:left="142"/>
        <w:jc w:val="both"/>
        <w:rPr>
          <w:sz w:val="22"/>
          <w:szCs w:val="22"/>
        </w:rPr>
      </w:pPr>
    </w:p>
    <w:p w:rsidR="00207DFB" w:rsidRPr="000B4695" w:rsidRDefault="00B20DD2" w:rsidP="00CB668B">
      <w:pPr>
        <w:pStyle w:val="Nagwek2"/>
        <w:pBdr>
          <w:top w:val="double" w:sz="4" w:space="1" w:color="000000"/>
          <w:left w:val="double" w:sz="4" w:space="4" w:color="000000"/>
          <w:bottom w:val="double" w:sz="4" w:space="1" w:color="000000"/>
          <w:right w:val="double" w:sz="4" w:space="4" w:color="000000"/>
        </w:pBdr>
        <w:shd w:val="clear" w:color="auto" w:fill="FFFFFF"/>
        <w:tabs>
          <w:tab w:val="clear" w:pos="3118"/>
          <w:tab w:val="left" w:pos="0"/>
        </w:tabs>
        <w:spacing w:before="120"/>
        <w:ind w:left="0" w:firstLine="0"/>
        <w:jc w:val="both"/>
        <w:rPr>
          <w:sz w:val="22"/>
          <w:szCs w:val="22"/>
          <w:lang w:eastAsia="pl-PL"/>
        </w:rPr>
      </w:pPr>
      <w:r w:rsidRPr="000B4695">
        <w:rPr>
          <w:sz w:val="22"/>
          <w:szCs w:val="22"/>
          <w:lang w:eastAsia="pl-PL"/>
        </w:rPr>
        <w:t>XII</w:t>
      </w:r>
      <w:r w:rsidR="00207DFB" w:rsidRPr="000B4695">
        <w:rPr>
          <w:sz w:val="22"/>
          <w:szCs w:val="22"/>
          <w:lang w:eastAsia="pl-PL"/>
        </w:rPr>
        <w:t xml:space="preserve">. </w:t>
      </w:r>
      <w:r w:rsidR="00CB668B" w:rsidRPr="000B4695">
        <w:rPr>
          <w:sz w:val="22"/>
          <w:szCs w:val="22"/>
          <w:lang w:eastAsia="pl-PL"/>
        </w:rPr>
        <w:t xml:space="preserve">TERMIN OTWARCIA OFERT </w:t>
      </w:r>
    </w:p>
    <w:p w:rsidR="00CB668B" w:rsidRPr="00DB0741" w:rsidRDefault="00236306" w:rsidP="00E43A6E">
      <w:pPr>
        <w:numPr>
          <w:ilvl w:val="0"/>
          <w:numId w:val="11"/>
        </w:numPr>
        <w:tabs>
          <w:tab w:val="clear" w:pos="720"/>
          <w:tab w:val="num" w:pos="142"/>
        </w:tabs>
        <w:autoSpaceDE w:val="0"/>
        <w:ind w:left="142" w:hanging="142"/>
        <w:jc w:val="both"/>
        <w:rPr>
          <w:b/>
          <w:sz w:val="22"/>
          <w:szCs w:val="22"/>
        </w:rPr>
      </w:pPr>
      <w:r w:rsidRPr="000B4695">
        <w:rPr>
          <w:sz w:val="22"/>
          <w:szCs w:val="22"/>
        </w:rPr>
        <w:t xml:space="preserve">Otwarcie ofert nastąpi </w:t>
      </w:r>
      <w:r w:rsidRPr="00DB0741">
        <w:rPr>
          <w:sz w:val="22"/>
          <w:szCs w:val="22"/>
        </w:rPr>
        <w:t xml:space="preserve">w dniu </w:t>
      </w:r>
      <w:r w:rsidR="000A54D5">
        <w:rPr>
          <w:b/>
          <w:sz w:val="22"/>
          <w:szCs w:val="22"/>
        </w:rPr>
        <w:t>10</w:t>
      </w:r>
      <w:r w:rsidR="00DB0741" w:rsidRPr="00DB0741">
        <w:rPr>
          <w:b/>
          <w:sz w:val="22"/>
          <w:szCs w:val="22"/>
        </w:rPr>
        <w:t>.06</w:t>
      </w:r>
      <w:r w:rsidR="00E447CD" w:rsidRPr="00DB0741">
        <w:rPr>
          <w:b/>
          <w:sz w:val="22"/>
          <w:szCs w:val="22"/>
        </w:rPr>
        <w:t xml:space="preserve">.2021 r., o godzinie </w:t>
      </w:r>
      <w:r w:rsidR="00603FCD" w:rsidRPr="00DB0741">
        <w:rPr>
          <w:b/>
          <w:sz w:val="22"/>
          <w:szCs w:val="22"/>
        </w:rPr>
        <w:t>0</w:t>
      </w:r>
      <w:r w:rsidR="00E447CD" w:rsidRPr="00DB0741">
        <w:rPr>
          <w:b/>
          <w:sz w:val="22"/>
          <w:szCs w:val="22"/>
        </w:rPr>
        <w:t>9</w:t>
      </w:r>
      <w:r w:rsidRPr="00DB0741">
        <w:rPr>
          <w:b/>
          <w:sz w:val="22"/>
          <w:szCs w:val="22"/>
        </w:rPr>
        <w:t>:</w:t>
      </w:r>
      <w:r w:rsidR="00DB0741">
        <w:rPr>
          <w:b/>
          <w:sz w:val="22"/>
          <w:szCs w:val="22"/>
        </w:rPr>
        <w:t>30</w:t>
      </w:r>
      <w:r w:rsidRPr="00DB0741">
        <w:rPr>
          <w:b/>
          <w:sz w:val="22"/>
          <w:szCs w:val="22"/>
        </w:rPr>
        <w:t>.</w:t>
      </w:r>
    </w:p>
    <w:p w:rsidR="00CB668B" w:rsidRPr="000B4695" w:rsidRDefault="00236306" w:rsidP="00E43A6E">
      <w:pPr>
        <w:numPr>
          <w:ilvl w:val="0"/>
          <w:numId w:val="11"/>
        </w:numPr>
        <w:tabs>
          <w:tab w:val="clear" w:pos="720"/>
          <w:tab w:val="num" w:pos="142"/>
        </w:tabs>
        <w:autoSpaceDE w:val="0"/>
        <w:ind w:left="142" w:hanging="142"/>
        <w:jc w:val="both"/>
        <w:rPr>
          <w:sz w:val="22"/>
          <w:szCs w:val="22"/>
        </w:rPr>
      </w:pPr>
      <w:r w:rsidRPr="000B4695">
        <w:rPr>
          <w:sz w:val="22"/>
          <w:szCs w:val="22"/>
        </w:rPr>
        <w:t>Zamawiający, najpóźniej przed otwarciem ofert, udostępni na stronie internetowej prowadzonego post</w:t>
      </w:r>
      <w:r w:rsidR="00CB668B" w:rsidRPr="000B4695">
        <w:rPr>
          <w:sz w:val="22"/>
          <w:szCs w:val="22"/>
        </w:rPr>
        <w:t>ę</w:t>
      </w:r>
      <w:r w:rsidRPr="000B4695">
        <w:rPr>
          <w:sz w:val="22"/>
          <w:szCs w:val="22"/>
        </w:rPr>
        <w:t>powania</w:t>
      </w:r>
      <w:r w:rsidR="00CB668B" w:rsidRPr="000B4695">
        <w:rPr>
          <w:sz w:val="22"/>
          <w:szCs w:val="22"/>
        </w:rPr>
        <w:t xml:space="preserve"> </w:t>
      </w:r>
      <w:r w:rsidRPr="000B4695">
        <w:rPr>
          <w:sz w:val="22"/>
          <w:szCs w:val="22"/>
        </w:rPr>
        <w:t>informację</w:t>
      </w:r>
      <w:r w:rsidR="00CB668B" w:rsidRPr="000B4695">
        <w:rPr>
          <w:sz w:val="22"/>
          <w:szCs w:val="22"/>
        </w:rPr>
        <w:t xml:space="preserve"> </w:t>
      </w:r>
      <w:r w:rsidRPr="000B4695">
        <w:rPr>
          <w:sz w:val="22"/>
          <w:szCs w:val="22"/>
        </w:rPr>
        <w:t>o kwocie, jaką</w:t>
      </w:r>
      <w:r w:rsidR="00CB668B" w:rsidRPr="000B4695">
        <w:rPr>
          <w:sz w:val="22"/>
          <w:szCs w:val="22"/>
        </w:rPr>
        <w:t xml:space="preserve"> </w:t>
      </w:r>
      <w:r w:rsidRPr="000B4695">
        <w:rPr>
          <w:sz w:val="22"/>
          <w:szCs w:val="22"/>
        </w:rPr>
        <w:t>zamierza przeznaczyć na sfinansowanie zamówienia.</w:t>
      </w:r>
    </w:p>
    <w:p w:rsidR="00CB668B" w:rsidRPr="000B4695" w:rsidRDefault="00236306" w:rsidP="00E43A6E">
      <w:pPr>
        <w:numPr>
          <w:ilvl w:val="0"/>
          <w:numId w:val="11"/>
        </w:numPr>
        <w:tabs>
          <w:tab w:val="clear" w:pos="720"/>
          <w:tab w:val="num" w:pos="142"/>
        </w:tabs>
        <w:autoSpaceDE w:val="0"/>
        <w:ind w:left="142" w:hanging="142"/>
        <w:jc w:val="both"/>
        <w:rPr>
          <w:sz w:val="22"/>
          <w:szCs w:val="22"/>
        </w:rPr>
      </w:pPr>
      <w:r w:rsidRPr="000B4695">
        <w:rPr>
          <w:sz w:val="22"/>
          <w:szCs w:val="22"/>
        </w:rPr>
        <w:t>Zamawiający,</w:t>
      </w:r>
      <w:r w:rsidR="00CB668B" w:rsidRPr="000B4695">
        <w:rPr>
          <w:sz w:val="22"/>
          <w:szCs w:val="22"/>
        </w:rPr>
        <w:t xml:space="preserve"> </w:t>
      </w:r>
      <w:r w:rsidRPr="000B4695">
        <w:rPr>
          <w:sz w:val="22"/>
          <w:szCs w:val="22"/>
        </w:rPr>
        <w:t>niezwłocznie po otwarciu</w:t>
      </w:r>
      <w:r w:rsidR="00CB668B" w:rsidRPr="000B4695">
        <w:rPr>
          <w:sz w:val="22"/>
          <w:szCs w:val="22"/>
        </w:rPr>
        <w:t xml:space="preserve"> </w:t>
      </w:r>
      <w:r w:rsidRPr="000B4695">
        <w:rPr>
          <w:sz w:val="22"/>
          <w:szCs w:val="22"/>
        </w:rPr>
        <w:t>ofert, udostępni</w:t>
      </w:r>
      <w:r w:rsidR="00CB668B" w:rsidRPr="000B4695">
        <w:rPr>
          <w:sz w:val="22"/>
          <w:szCs w:val="22"/>
        </w:rPr>
        <w:t xml:space="preserve"> </w:t>
      </w:r>
      <w:r w:rsidRPr="000B4695">
        <w:rPr>
          <w:sz w:val="22"/>
          <w:szCs w:val="22"/>
        </w:rPr>
        <w:t>na</w:t>
      </w:r>
      <w:r w:rsidR="00CB668B" w:rsidRPr="000B4695">
        <w:rPr>
          <w:sz w:val="22"/>
          <w:szCs w:val="22"/>
        </w:rPr>
        <w:t xml:space="preserve"> </w:t>
      </w:r>
      <w:r w:rsidRPr="000B4695">
        <w:rPr>
          <w:sz w:val="22"/>
          <w:szCs w:val="22"/>
        </w:rPr>
        <w:t>stronie</w:t>
      </w:r>
      <w:r w:rsidR="00CB668B" w:rsidRPr="000B4695">
        <w:rPr>
          <w:sz w:val="22"/>
          <w:szCs w:val="22"/>
        </w:rPr>
        <w:t xml:space="preserve"> </w:t>
      </w:r>
      <w:r w:rsidRPr="000B4695">
        <w:rPr>
          <w:sz w:val="22"/>
          <w:szCs w:val="22"/>
        </w:rPr>
        <w:t xml:space="preserve">internetowej prowadzonego </w:t>
      </w:r>
      <w:r w:rsidR="00CB668B" w:rsidRPr="000B4695">
        <w:rPr>
          <w:sz w:val="22"/>
          <w:szCs w:val="22"/>
        </w:rPr>
        <w:t>postępowania i</w:t>
      </w:r>
      <w:r w:rsidRPr="000B4695">
        <w:rPr>
          <w:sz w:val="22"/>
          <w:szCs w:val="22"/>
        </w:rPr>
        <w:t>nformacje o:</w:t>
      </w:r>
    </w:p>
    <w:p w:rsidR="00CB668B" w:rsidRPr="000B4695" w:rsidRDefault="00236306" w:rsidP="00E43A6E">
      <w:pPr>
        <w:numPr>
          <w:ilvl w:val="5"/>
          <w:numId w:val="11"/>
        </w:numPr>
        <w:tabs>
          <w:tab w:val="clear" w:pos="540"/>
        </w:tabs>
        <w:autoSpaceDE w:val="0"/>
        <w:ind w:left="426" w:hanging="284"/>
        <w:jc w:val="both"/>
        <w:rPr>
          <w:sz w:val="22"/>
          <w:szCs w:val="22"/>
        </w:rPr>
      </w:pPr>
      <w:r w:rsidRPr="000B4695">
        <w:rPr>
          <w:sz w:val="22"/>
          <w:szCs w:val="22"/>
        </w:rPr>
        <w:t>nazwach albo imionach i nazwiskach oraz siedzibach lub miejscach prowadzonej</w:t>
      </w:r>
      <w:r w:rsidR="00CB668B" w:rsidRPr="000B4695">
        <w:rPr>
          <w:sz w:val="22"/>
          <w:szCs w:val="22"/>
        </w:rPr>
        <w:t xml:space="preserve"> </w:t>
      </w:r>
      <w:r w:rsidR="00084F0F" w:rsidRPr="000B4695">
        <w:rPr>
          <w:sz w:val="22"/>
          <w:szCs w:val="22"/>
        </w:rPr>
        <w:t xml:space="preserve">działalności </w:t>
      </w:r>
      <w:r w:rsidRPr="000B4695">
        <w:rPr>
          <w:sz w:val="22"/>
          <w:szCs w:val="22"/>
        </w:rPr>
        <w:t>gospodarczej albo miejscach</w:t>
      </w:r>
      <w:r w:rsidR="00CB668B" w:rsidRPr="000B4695">
        <w:rPr>
          <w:sz w:val="22"/>
          <w:szCs w:val="22"/>
        </w:rPr>
        <w:t xml:space="preserve"> </w:t>
      </w:r>
      <w:r w:rsidRPr="000B4695">
        <w:rPr>
          <w:sz w:val="22"/>
          <w:szCs w:val="22"/>
        </w:rPr>
        <w:t>zamieszkania wykonawców,</w:t>
      </w:r>
      <w:r w:rsidR="00CB668B" w:rsidRPr="000B4695">
        <w:rPr>
          <w:sz w:val="22"/>
          <w:szCs w:val="22"/>
        </w:rPr>
        <w:t xml:space="preserve"> </w:t>
      </w:r>
      <w:r w:rsidRPr="000B4695">
        <w:rPr>
          <w:sz w:val="22"/>
          <w:szCs w:val="22"/>
        </w:rPr>
        <w:t>których</w:t>
      </w:r>
      <w:r w:rsidR="00CB668B" w:rsidRPr="000B4695">
        <w:rPr>
          <w:sz w:val="22"/>
          <w:szCs w:val="22"/>
        </w:rPr>
        <w:t xml:space="preserve"> </w:t>
      </w:r>
      <w:r w:rsidRPr="000B4695">
        <w:rPr>
          <w:sz w:val="22"/>
          <w:szCs w:val="22"/>
        </w:rPr>
        <w:t>oferty zostały otwarte;</w:t>
      </w:r>
    </w:p>
    <w:p w:rsidR="00CB668B" w:rsidRPr="000B4695" w:rsidRDefault="00236306" w:rsidP="00E43A6E">
      <w:pPr>
        <w:numPr>
          <w:ilvl w:val="5"/>
          <w:numId w:val="11"/>
        </w:numPr>
        <w:tabs>
          <w:tab w:val="clear" w:pos="540"/>
        </w:tabs>
        <w:autoSpaceDE w:val="0"/>
        <w:ind w:left="426" w:hanging="284"/>
        <w:jc w:val="both"/>
        <w:rPr>
          <w:sz w:val="22"/>
          <w:szCs w:val="22"/>
        </w:rPr>
      </w:pPr>
      <w:r w:rsidRPr="000B4695">
        <w:rPr>
          <w:sz w:val="22"/>
          <w:szCs w:val="22"/>
        </w:rPr>
        <w:t>cenach lub kosztach zawartych w ofertach.</w:t>
      </w:r>
    </w:p>
    <w:p w:rsidR="00CB668B" w:rsidRPr="000B4695" w:rsidRDefault="00236306" w:rsidP="00E43A6E">
      <w:pPr>
        <w:numPr>
          <w:ilvl w:val="0"/>
          <w:numId w:val="11"/>
        </w:numPr>
        <w:tabs>
          <w:tab w:val="clear" w:pos="720"/>
          <w:tab w:val="num" w:pos="142"/>
        </w:tabs>
        <w:autoSpaceDE w:val="0"/>
        <w:ind w:left="142" w:hanging="142"/>
        <w:jc w:val="both"/>
        <w:rPr>
          <w:sz w:val="22"/>
          <w:szCs w:val="22"/>
        </w:rPr>
      </w:pPr>
      <w:r w:rsidRPr="000B4695">
        <w:rPr>
          <w:sz w:val="22"/>
          <w:szCs w:val="22"/>
        </w:rPr>
        <w:lastRenderedPageBreak/>
        <w:t>W przypadku wystąpienia awarii systemu teleinformatycznego, która</w:t>
      </w:r>
      <w:r w:rsidR="00CB668B" w:rsidRPr="000B4695">
        <w:rPr>
          <w:sz w:val="22"/>
          <w:szCs w:val="22"/>
        </w:rPr>
        <w:t xml:space="preserve"> </w:t>
      </w:r>
      <w:r w:rsidRPr="000B4695">
        <w:rPr>
          <w:sz w:val="22"/>
          <w:szCs w:val="22"/>
        </w:rPr>
        <w:t>spowoduje</w:t>
      </w:r>
      <w:r w:rsidR="00CB668B" w:rsidRPr="000B4695">
        <w:rPr>
          <w:sz w:val="22"/>
          <w:szCs w:val="22"/>
        </w:rPr>
        <w:t xml:space="preserve"> </w:t>
      </w:r>
      <w:r w:rsidRPr="000B4695">
        <w:rPr>
          <w:sz w:val="22"/>
          <w:szCs w:val="22"/>
        </w:rPr>
        <w:t>brak możliwości</w:t>
      </w:r>
      <w:r w:rsidR="00CB668B" w:rsidRPr="000B4695">
        <w:rPr>
          <w:sz w:val="22"/>
          <w:szCs w:val="22"/>
        </w:rPr>
        <w:t xml:space="preserve"> </w:t>
      </w:r>
      <w:r w:rsidRPr="000B4695">
        <w:rPr>
          <w:sz w:val="22"/>
          <w:szCs w:val="22"/>
        </w:rPr>
        <w:t>otwarcia</w:t>
      </w:r>
      <w:r w:rsidR="00CB668B" w:rsidRPr="000B4695">
        <w:rPr>
          <w:sz w:val="22"/>
          <w:szCs w:val="22"/>
        </w:rPr>
        <w:t xml:space="preserve"> </w:t>
      </w:r>
      <w:r w:rsidRPr="000B4695">
        <w:rPr>
          <w:sz w:val="22"/>
          <w:szCs w:val="22"/>
        </w:rPr>
        <w:t>ofert w terminie określonym</w:t>
      </w:r>
      <w:r w:rsidR="00CB668B" w:rsidRPr="000B4695">
        <w:rPr>
          <w:sz w:val="22"/>
          <w:szCs w:val="22"/>
        </w:rPr>
        <w:t xml:space="preserve"> </w:t>
      </w:r>
      <w:r w:rsidRPr="000B4695">
        <w:rPr>
          <w:sz w:val="22"/>
          <w:szCs w:val="22"/>
        </w:rPr>
        <w:t>przez Zamawiaj</w:t>
      </w:r>
      <w:r w:rsidR="00CB668B" w:rsidRPr="000B4695">
        <w:rPr>
          <w:sz w:val="22"/>
          <w:szCs w:val="22"/>
        </w:rPr>
        <w:t xml:space="preserve">ącego, </w:t>
      </w:r>
      <w:r w:rsidRPr="000B4695">
        <w:rPr>
          <w:sz w:val="22"/>
          <w:szCs w:val="22"/>
        </w:rPr>
        <w:t>otwarcie ofert nastąpi niezwłocznie</w:t>
      </w:r>
      <w:r w:rsidR="00CB668B" w:rsidRPr="000B4695">
        <w:rPr>
          <w:sz w:val="22"/>
          <w:szCs w:val="22"/>
        </w:rPr>
        <w:t xml:space="preserve"> </w:t>
      </w:r>
      <w:r w:rsidRPr="000B4695">
        <w:rPr>
          <w:sz w:val="22"/>
          <w:szCs w:val="22"/>
        </w:rPr>
        <w:t>po usunięciu</w:t>
      </w:r>
      <w:r w:rsidR="00CB668B" w:rsidRPr="000B4695">
        <w:rPr>
          <w:sz w:val="22"/>
          <w:szCs w:val="22"/>
        </w:rPr>
        <w:t xml:space="preserve"> </w:t>
      </w:r>
      <w:r w:rsidRPr="000B4695">
        <w:rPr>
          <w:sz w:val="22"/>
          <w:szCs w:val="22"/>
        </w:rPr>
        <w:t>awarii.</w:t>
      </w:r>
    </w:p>
    <w:p w:rsidR="00D03C97" w:rsidRPr="000B4695" w:rsidRDefault="00084F0F" w:rsidP="00E43A6E">
      <w:pPr>
        <w:numPr>
          <w:ilvl w:val="0"/>
          <w:numId w:val="11"/>
        </w:numPr>
        <w:tabs>
          <w:tab w:val="clear" w:pos="720"/>
          <w:tab w:val="num" w:pos="142"/>
        </w:tabs>
        <w:autoSpaceDE w:val="0"/>
        <w:ind w:left="142" w:hanging="142"/>
        <w:jc w:val="both"/>
        <w:rPr>
          <w:sz w:val="22"/>
          <w:szCs w:val="22"/>
        </w:rPr>
      </w:pPr>
      <w:r w:rsidRPr="000B4695">
        <w:rPr>
          <w:sz w:val="22"/>
          <w:szCs w:val="22"/>
        </w:rPr>
        <w:t xml:space="preserve">Zamawiający </w:t>
      </w:r>
      <w:r w:rsidR="00236306" w:rsidRPr="000B4695">
        <w:rPr>
          <w:sz w:val="22"/>
          <w:szCs w:val="22"/>
        </w:rPr>
        <w:t>poinformuje o zmianie terminu otwarcia</w:t>
      </w:r>
      <w:r w:rsidR="00CB668B" w:rsidRPr="000B4695">
        <w:rPr>
          <w:sz w:val="22"/>
          <w:szCs w:val="22"/>
        </w:rPr>
        <w:t xml:space="preserve"> </w:t>
      </w:r>
      <w:r w:rsidR="00236306" w:rsidRPr="000B4695">
        <w:rPr>
          <w:sz w:val="22"/>
          <w:szCs w:val="22"/>
        </w:rPr>
        <w:t>ofert na stronie</w:t>
      </w:r>
      <w:r w:rsidR="00CB668B" w:rsidRPr="000B4695">
        <w:rPr>
          <w:sz w:val="22"/>
          <w:szCs w:val="22"/>
        </w:rPr>
        <w:t xml:space="preserve"> </w:t>
      </w:r>
      <w:r w:rsidR="00236306" w:rsidRPr="000B4695">
        <w:rPr>
          <w:sz w:val="22"/>
          <w:szCs w:val="22"/>
        </w:rPr>
        <w:t>internetowej prowadzonego post</w:t>
      </w:r>
      <w:r w:rsidR="00CB668B" w:rsidRPr="000B4695">
        <w:rPr>
          <w:sz w:val="22"/>
          <w:szCs w:val="22"/>
        </w:rPr>
        <w:t>ę</w:t>
      </w:r>
      <w:r w:rsidR="00236306" w:rsidRPr="000B4695">
        <w:rPr>
          <w:sz w:val="22"/>
          <w:szCs w:val="22"/>
        </w:rPr>
        <w:t>powania</w:t>
      </w:r>
    </w:p>
    <w:p w:rsidR="00E34EAA" w:rsidRPr="000B4695" w:rsidRDefault="00E34EAA">
      <w:pPr>
        <w:shd w:val="clear" w:color="auto" w:fill="FFFFFF"/>
        <w:tabs>
          <w:tab w:val="left" w:pos="0"/>
        </w:tabs>
        <w:autoSpaceDE w:val="0"/>
        <w:ind w:left="284"/>
        <w:jc w:val="both"/>
        <w:rPr>
          <w:rFonts w:eastAsia="Batang"/>
          <w:sz w:val="22"/>
          <w:szCs w:val="22"/>
        </w:rPr>
      </w:pPr>
    </w:p>
    <w:p w:rsidR="00DE3C0B" w:rsidRPr="000B4695" w:rsidRDefault="00B20DD2">
      <w:pPr>
        <w:pBdr>
          <w:top w:val="double" w:sz="4" w:space="1" w:color="000000"/>
          <w:left w:val="double" w:sz="4" w:space="4" w:color="000000"/>
          <w:bottom w:val="double" w:sz="4" w:space="1" w:color="000000"/>
          <w:right w:val="double" w:sz="4" w:space="4" w:color="000000"/>
        </w:pBdr>
        <w:shd w:val="clear" w:color="auto" w:fill="FFFFFF"/>
        <w:tabs>
          <w:tab w:val="left" w:pos="0"/>
        </w:tabs>
        <w:autoSpaceDE w:val="0"/>
        <w:jc w:val="both"/>
        <w:rPr>
          <w:sz w:val="22"/>
          <w:szCs w:val="22"/>
        </w:rPr>
      </w:pPr>
      <w:r w:rsidRPr="000B4695">
        <w:rPr>
          <w:b/>
          <w:sz w:val="22"/>
          <w:szCs w:val="22"/>
        </w:rPr>
        <w:t>XIII</w:t>
      </w:r>
      <w:r w:rsidR="00DE3C0B" w:rsidRPr="000B4695">
        <w:rPr>
          <w:b/>
          <w:sz w:val="22"/>
          <w:szCs w:val="22"/>
        </w:rPr>
        <w:t>. WYMAGANIA DOTYCZĄCE WADIUM</w:t>
      </w:r>
    </w:p>
    <w:p w:rsidR="00DE3C0B" w:rsidRPr="000B4695" w:rsidRDefault="00DE3C0B">
      <w:pPr>
        <w:shd w:val="clear" w:color="auto" w:fill="FFFFFF"/>
        <w:tabs>
          <w:tab w:val="left" w:pos="0"/>
        </w:tabs>
        <w:autoSpaceDE w:val="0"/>
        <w:jc w:val="both"/>
        <w:rPr>
          <w:sz w:val="22"/>
          <w:szCs w:val="22"/>
        </w:rPr>
      </w:pPr>
      <w:r w:rsidRPr="000B4695">
        <w:rPr>
          <w:sz w:val="22"/>
          <w:szCs w:val="22"/>
        </w:rPr>
        <w:t>Zamawiający nie wymaga wniesienia wadium</w:t>
      </w:r>
    </w:p>
    <w:p w:rsidR="00022677" w:rsidRPr="000B4695" w:rsidRDefault="00022677" w:rsidP="00802476">
      <w:pPr>
        <w:pStyle w:val="WW-Tekstpodstawowywcity2"/>
        <w:widowControl/>
        <w:tabs>
          <w:tab w:val="clear" w:pos="375"/>
        </w:tabs>
        <w:suppressAutoHyphens w:val="0"/>
        <w:rPr>
          <w:szCs w:val="22"/>
          <w:lang w:eastAsia="pl-PL"/>
        </w:rPr>
      </w:pPr>
    </w:p>
    <w:p w:rsidR="00DE3C0B" w:rsidRPr="000B4695" w:rsidRDefault="00B20DD2">
      <w:pPr>
        <w:pStyle w:val="Tekstpodstawowywcity"/>
        <w:pBdr>
          <w:top w:val="double" w:sz="4" w:space="1" w:color="000000"/>
          <w:left w:val="double" w:sz="4" w:space="4" w:color="000000"/>
          <w:bottom w:val="double" w:sz="4" w:space="1" w:color="000000"/>
          <w:right w:val="double" w:sz="4" w:space="4" w:color="000000"/>
        </w:pBdr>
        <w:shd w:val="clear" w:color="auto" w:fill="FFFFFF"/>
        <w:tabs>
          <w:tab w:val="left" w:pos="0"/>
        </w:tabs>
        <w:ind w:left="0"/>
        <w:jc w:val="both"/>
        <w:rPr>
          <w:sz w:val="22"/>
        </w:rPr>
      </w:pPr>
      <w:r w:rsidRPr="000B4695">
        <w:rPr>
          <w:b/>
          <w:sz w:val="22"/>
          <w:szCs w:val="22"/>
          <w:lang w:eastAsia="pl-PL"/>
        </w:rPr>
        <w:t>XV</w:t>
      </w:r>
      <w:r w:rsidR="00DE3C0B" w:rsidRPr="000B4695">
        <w:rPr>
          <w:b/>
          <w:sz w:val="22"/>
          <w:szCs w:val="22"/>
          <w:lang w:eastAsia="pl-PL"/>
        </w:rPr>
        <w:t xml:space="preserve">.   OPIS SPOSOBU OBLICZENIA CENY </w:t>
      </w:r>
    </w:p>
    <w:p w:rsidR="00DE3C0B" w:rsidRPr="000B4695" w:rsidRDefault="00DE3C0B" w:rsidP="00E43A6E">
      <w:pPr>
        <w:pStyle w:val="Tekstpodstawowy"/>
        <w:widowControl w:val="0"/>
        <w:numPr>
          <w:ilvl w:val="6"/>
          <w:numId w:val="2"/>
        </w:numPr>
        <w:tabs>
          <w:tab w:val="clear" w:pos="3118"/>
          <w:tab w:val="clear" w:pos="5040"/>
          <w:tab w:val="left" w:pos="284"/>
        </w:tabs>
        <w:autoSpaceDE w:val="0"/>
        <w:ind w:left="284" w:hanging="284"/>
        <w:rPr>
          <w:sz w:val="22"/>
        </w:rPr>
      </w:pPr>
      <w:r w:rsidRPr="000B4695">
        <w:rPr>
          <w:sz w:val="22"/>
        </w:rPr>
        <w:t xml:space="preserve">Wykonawca określa cenę realizacji zamówienia poprzez wskazanie w ofercie cen netto, stawki podatku </w:t>
      </w:r>
      <w:r w:rsidR="003D7E57">
        <w:rPr>
          <w:sz w:val="22"/>
        </w:rPr>
        <w:t>VAT</w:t>
      </w:r>
      <w:r w:rsidRPr="000B4695">
        <w:rPr>
          <w:sz w:val="22"/>
        </w:rPr>
        <w:t xml:space="preserve"> oraz ceny brutto oferty,</w:t>
      </w:r>
    </w:p>
    <w:p w:rsidR="00DE3C0B" w:rsidRPr="000B4695" w:rsidRDefault="00DE3C0B" w:rsidP="00E43A6E">
      <w:pPr>
        <w:pStyle w:val="Tekstpodstawowy"/>
        <w:widowControl w:val="0"/>
        <w:numPr>
          <w:ilvl w:val="3"/>
          <w:numId w:val="2"/>
        </w:numPr>
        <w:tabs>
          <w:tab w:val="clear" w:pos="3118"/>
          <w:tab w:val="left" w:pos="284"/>
          <w:tab w:val="left" w:pos="360"/>
        </w:tabs>
        <w:autoSpaceDE w:val="0"/>
        <w:ind w:left="284" w:hanging="284"/>
        <w:rPr>
          <w:sz w:val="22"/>
        </w:rPr>
      </w:pPr>
      <w:r w:rsidRPr="000B4695">
        <w:rPr>
          <w:sz w:val="22"/>
        </w:rPr>
        <w:t xml:space="preserve">Wykonawca powinien w ofercie podać: </w:t>
      </w:r>
      <w:r w:rsidRPr="000B4695">
        <w:rPr>
          <w:b/>
          <w:sz w:val="22"/>
        </w:rPr>
        <w:t xml:space="preserve">cenę jednostkową netto x ilość = wartość netto + stawka podatku </w:t>
      </w:r>
      <w:r w:rsidR="003D7E57">
        <w:rPr>
          <w:b/>
          <w:sz w:val="22"/>
        </w:rPr>
        <w:t>VAT</w:t>
      </w:r>
      <w:r w:rsidRPr="000B4695">
        <w:rPr>
          <w:b/>
          <w:sz w:val="22"/>
        </w:rPr>
        <w:t xml:space="preserve"> = wartość brutto</w:t>
      </w:r>
    </w:p>
    <w:p w:rsidR="00DE3C0B" w:rsidRPr="000B4695" w:rsidRDefault="00DE3C0B" w:rsidP="00E43A6E">
      <w:pPr>
        <w:pStyle w:val="Tekstpodstawowy"/>
        <w:widowControl w:val="0"/>
        <w:numPr>
          <w:ilvl w:val="0"/>
          <w:numId w:val="2"/>
        </w:numPr>
        <w:tabs>
          <w:tab w:val="clear" w:pos="3118"/>
          <w:tab w:val="left" w:pos="284"/>
        </w:tabs>
        <w:autoSpaceDE w:val="0"/>
        <w:ind w:left="284" w:hanging="284"/>
        <w:rPr>
          <w:sz w:val="22"/>
        </w:rPr>
      </w:pPr>
      <w:r w:rsidRPr="000B4695">
        <w:rPr>
          <w:sz w:val="22"/>
        </w:rPr>
        <w:t>Podana cena oferty jest stała i będzie obowiązywać w czasie realizacji przedmiotu zamówienia,</w:t>
      </w:r>
    </w:p>
    <w:p w:rsidR="00DE3C0B" w:rsidRPr="000B4695" w:rsidRDefault="00DE3C0B" w:rsidP="00E43A6E">
      <w:pPr>
        <w:pStyle w:val="Tekstpodstawowy"/>
        <w:widowControl w:val="0"/>
        <w:numPr>
          <w:ilvl w:val="0"/>
          <w:numId w:val="2"/>
        </w:numPr>
        <w:tabs>
          <w:tab w:val="clear" w:pos="3118"/>
          <w:tab w:val="left" w:pos="284"/>
          <w:tab w:val="left" w:pos="360"/>
        </w:tabs>
        <w:autoSpaceDE w:val="0"/>
        <w:ind w:left="284" w:hanging="284"/>
        <w:rPr>
          <w:sz w:val="22"/>
        </w:rPr>
      </w:pPr>
      <w:r w:rsidRPr="000B4695">
        <w:rPr>
          <w:sz w:val="22"/>
        </w:rPr>
        <w:t>W cenie oferty, o której mowa wyżej należy uwzględnić wszystkie koszty związane z kompletnym wykonaniem zamówienia (</w:t>
      </w:r>
      <w:r w:rsidRPr="000B4695">
        <w:rPr>
          <w:sz w:val="22"/>
          <w:szCs w:val="22"/>
        </w:rPr>
        <w:t xml:space="preserve">koszty transportu i przesyłek, cło, koszty ubezpieczenia, </w:t>
      </w:r>
      <w:r w:rsidR="003D7E57">
        <w:rPr>
          <w:sz w:val="22"/>
          <w:szCs w:val="22"/>
        </w:rPr>
        <w:t>VAT</w:t>
      </w:r>
      <w:r w:rsidRPr="000B4695">
        <w:rPr>
          <w:sz w:val="22"/>
          <w:szCs w:val="22"/>
        </w:rPr>
        <w:t>, itp</w:t>
      </w:r>
      <w:r w:rsidRPr="000B4695">
        <w:rPr>
          <w:sz w:val="22"/>
        </w:rPr>
        <w:t>.).</w:t>
      </w:r>
    </w:p>
    <w:p w:rsidR="00DE3C0B" w:rsidRPr="000B4695" w:rsidRDefault="00DE3C0B" w:rsidP="00E43A6E">
      <w:pPr>
        <w:pStyle w:val="Tekstpodstawowy"/>
        <w:widowControl w:val="0"/>
        <w:numPr>
          <w:ilvl w:val="0"/>
          <w:numId w:val="2"/>
        </w:numPr>
        <w:tabs>
          <w:tab w:val="clear" w:pos="3118"/>
          <w:tab w:val="left" w:pos="284"/>
        </w:tabs>
        <w:autoSpaceDE w:val="0"/>
        <w:ind w:left="284" w:hanging="284"/>
        <w:rPr>
          <w:sz w:val="22"/>
        </w:rPr>
      </w:pPr>
      <w:r w:rsidRPr="000B4695">
        <w:rPr>
          <w:sz w:val="22"/>
        </w:rPr>
        <w:t>Wykonawca może podać tylko jedną cenę oferty.</w:t>
      </w:r>
    </w:p>
    <w:p w:rsidR="00340CE0" w:rsidRPr="000B4695" w:rsidRDefault="00DE3C0B" w:rsidP="00E43A6E">
      <w:pPr>
        <w:pStyle w:val="Tekstpodstawowy"/>
        <w:widowControl w:val="0"/>
        <w:numPr>
          <w:ilvl w:val="0"/>
          <w:numId w:val="2"/>
        </w:numPr>
        <w:tabs>
          <w:tab w:val="clear" w:pos="3118"/>
          <w:tab w:val="left" w:pos="284"/>
        </w:tabs>
        <w:autoSpaceDE w:val="0"/>
        <w:ind w:left="284" w:hanging="284"/>
        <w:rPr>
          <w:sz w:val="22"/>
          <w:szCs w:val="22"/>
        </w:rPr>
      </w:pPr>
      <w:r w:rsidRPr="000B4695">
        <w:rPr>
          <w:sz w:val="22"/>
        </w:rPr>
        <w:t>Wszystkie ceny w dokumentach ofertowych należy podać z dokładnością dwóch miejsc po przecinku.</w:t>
      </w:r>
    </w:p>
    <w:p w:rsidR="00340CE0" w:rsidRPr="000B4695" w:rsidRDefault="00340CE0" w:rsidP="00E43A6E">
      <w:pPr>
        <w:pStyle w:val="Tekstpodstawowy"/>
        <w:widowControl w:val="0"/>
        <w:numPr>
          <w:ilvl w:val="0"/>
          <w:numId w:val="2"/>
        </w:numPr>
        <w:tabs>
          <w:tab w:val="clear" w:pos="3118"/>
          <w:tab w:val="left" w:pos="284"/>
        </w:tabs>
        <w:autoSpaceDE w:val="0"/>
        <w:ind w:left="284" w:hanging="284"/>
        <w:rPr>
          <w:sz w:val="22"/>
          <w:szCs w:val="22"/>
        </w:rPr>
      </w:pPr>
      <w:r w:rsidRPr="000B4695">
        <w:rPr>
          <w:sz w:val="22"/>
          <w:szCs w:val="22"/>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wskazując ich wartość bez kwoty podatku oraz wskazania stawki podatku od towarów i usług, która zgodnie z wiedzą Wykonawcy, będzie miała zastosowanie.</w:t>
      </w:r>
    </w:p>
    <w:p w:rsidR="00DE3C0B" w:rsidRPr="000B4695" w:rsidRDefault="00DE3C0B">
      <w:pPr>
        <w:pStyle w:val="Tekstpodstawowy"/>
        <w:widowControl w:val="0"/>
        <w:tabs>
          <w:tab w:val="clear" w:pos="3118"/>
          <w:tab w:val="left" w:pos="284"/>
        </w:tabs>
        <w:autoSpaceDE w:val="0"/>
        <w:rPr>
          <w:sz w:val="22"/>
          <w:szCs w:val="22"/>
        </w:rPr>
      </w:pPr>
    </w:p>
    <w:tbl>
      <w:tblPr>
        <w:tblW w:w="9954" w:type="dxa"/>
        <w:tblInd w:w="-103" w:type="dxa"/>
        <w:tblLayout w:type="fixed"/>
        <w:tblCellMar>
          <w:left w:w="70" w:type="dxa"/>
          <w:right w:w="70" w:type="dxa"/>
        </w:tblCellMar>
        <w:tblLook w:val="0000"/>
      </w:tblPr>
      <w:tblGrid>
        <w:gridCol w:w="9954"/>
      </w:tblGrid>
      <w:tr w:rsidR="00DE3C0B" w:rsidRPr="000B4695" w:rsidTr="000B2F98">
        <w:trPr>
          <w:trHeight w:val="650"/>
        </w:trPr>
        <w:tc>
          <w:tcPr>
            <w:tcW w:w="9954" w:type="dxa"/>
            <w:tcBorders>
              <w:top w:val="double" w:sz="4" w:space="0" w:color="000000"/>
              <w:left w:val="double" w:sz="4" w:space="0" w:color="000000"/>
              <w:bottom w:val="double" w:sz="4" w:space="0" w:color="000000"/>
              <w:right w:val="double" w:sz="4" w:space="0" w:color="000000"/>
            </w:tcBorders>
            <w:shd w:val="clear" w:color="auto" w:fill="auto"/>
          </w:tcPr>
          <w:p w:rsidR="00DE3C0B" w:rsidRPr="000B4695" w:rsidRDefault="00B20DD2" w:rsidP="00FD178D">
            <w:pPr>
              <w:pStyle w:val="Nagwek2"/>
              <w:pBdr>
                <w:top w:val="none" w:sz="0" w:space="0" w:color="auto"/>
                <w:left w:val="none" w:sz="0" w:space="0" w:color="auto"/>
                <w:bottom w:val="none" w:sz="0" w:space="0" w:color="auto"/>
                <w:right w:val="none" w:sz="0" w:space="0" w:color="auto"/>
              </w:pBdr>
              <w:shd w:val="clear" w:color="auto" w:fill="FFFFFF"/>
              <w:tabs>
                <w:tab w:val="clear" w:pos="3118"/>
                <w:tab w:val="left" w:pos="0"/>
                <w:tab w:val="left" w:pos="83"/>
              </w:tabs>
              <w:ind w:left="83" w:firstLine="0"/>
              <w:jc w:val="both"/>
            </w:pPr>
            <w:r w:rsidRPr="000B4695">
              <w:rPr>
                <w:sz w:val="22"/>
                <w:szCs w:val="22"/>
                <w:lang w:eastAsia="pl-PL"/>
              </w:rPr>
              <w:t>XVI</w:t>
            </w:r>
            <w:r w:rsidR="00DE3C0B" w:rsidRPr="000B4695">
              <w:rPr>
                <w:sz w:val="22"/>
                <w:szCs w:val="22"/>
                <w:lang w:eastAsia="pl-PL"/>
              </w:rPr>
              <w:t>. INFORMACJE DOTYCZĄCE WALUT OBCYCH, W JAKICH MOGĄ BYĆ  PROWADZONE ROZLICZENIA MIĘDZY ZAMAWIAJĄCYM A WYKO</w:t>
            </w:r>
            <w:r w:rsidR="00DE3C0B" w:rsidRPr="000B4695">
              <w:rPr>
                <w:sz w:val="22"/>
                <w:szCs w:val="22"/>
                <w:lang w:eastAsia="pl-PL"/>
              </w:rPr>
              <w:softHyphen/>
              <w:t>NAWCĄ</w:t>
            </w:r>
          </w:p>
        </w:tc>
      </w:tr>
    </w:tbl>
    <w:p w:rsidR="00D00A4E" w:rsidRDefault="00D00A4E">
      <w:pPr>
        <w:pStyle w:val="pkt1"/>
        <w:shd w:val="clear" w:color="auto" w:fill="FFFFFF"/>
        <w:tabs>
          <w:tab w:val="clear" w:pos="708"/>
          <w:tab w:val="left" w:pos="0"/>
          <w:tab w:val="left" w:pos="142"/>
        </w:tabs>
        <w:spacing w:before="0" w:after="0"/>
        <w:ind w:left="0" w:firstLine="0"/>
        <w:rPr>
          <w:sz w:val="22"/>
          <w:szCs w:val="22"/>
        </w:rPr>
      </w:pPr>
    </w:p>
    <w:p w:rsidR="00DE3C0B" w:rsidRPr="000B4695" w:rsidRDefault="00DE3C0B">
      <w:pPr>
        <w:pStyle w:val="pkt1"/>
        <w:shd w:val="clear" w:color="auto" w:fill="FFFFFF"/>
        <w:tabs>
          <w:tab w:val="clear" w:pos="708"/>
          <w:tab w:val="left" w:pos="0"/>
          <w:tab w:val="left" w:pos="142"/>
        </w:tabs>
        <w:spacing w:before="0" w:after="0"/>
        <w:ind w:left="0" w:firstLine="0"/>
        <w:rPr>
          <w:sz w:val="22"/>
          <w:szCs w:val="22"/>
        </w:rPr>
      </w:pPr>
      <w:r w:rsidRPr="000B4695">
        <w:rPr>
          <w:sz w:val="22"/>
          <w:szCs w:val="22"/>
        </w:rPr>
        <w:t>Zamawiający nie dopuszcza podania ceny ofertowej i jej elementów w walutach obcych. Wszystkie rozliczenia między Zamawiającym, a Wykonawcą prowadzone będą w polskich jednostkach pieniężnych.</w:t>
      </w:r>
    </w:p>
    <w:p w:rsidR="00DE3C0B" w:rsidRPr="000B4695" w:rsidRDefault="00DE3C0B">
      <w:pPr>
        <w:shd w:val="clear" w:color="auto" w:fill="FFFFFF"/>
        <w:tabs>
          <w:tab w:val="left" w:pos="0"/>
        </w:tabs>
        <w:rPr>
          <w:sz w:val="22"/>
          <w:szCs w:val="22"/>
        </w:rPr>
      </w:pPr>
    </w:p>
    <w:tbl>
      <w:tblPr>
        <w:tblW w:w="9954" w:type="dxa"/>
        <w:tblInd w:w="-103" w:type="dxa"/>
        <w:tblLayout w:type="fixed"/>
        <w:tblCellMar>
          <w:left w:w="70" w:type="dxa"/>
          <w:right w:w="70" w:type="dxa"/>
        </w:tblCellMar>
        <w:tblLook w:val="0000"/>
      </w:tblPr>
      <w:tblGrid>
        <w:gridCol w:w="9954"/>
      </w:tblGrid>
      <w:tr w:rsidR="00DE3C0B" w:rsidRPr="000B4695" w:rsidTr="000B2F98">
        <w:trPr>
          <w:trHeight w:val="831"/>
        </w:trPr>
        <w:tc>
          <w:tcPr>
            <w:tcW w:w="9954" w:type="dxa"/>
            <w:tcBorders>
              <w:top w:val="double" w:sz="4" w:space="0" w:color="000000"/>
              <w:left w:val="double" w:sz="4" w:space="0" w:color="000000"/>
              <w:bottom w:val="double" w:sz="4" w:space="0" w:color="000000"/>
              <w:right w:val="double" w:sz="4" w:space="0" w:color="000000"/>
            </w:tcBorders>
            <w:shd w:val="clear" w:color="auto" w:fill="auto"/>
          </w:tcPr>
          <w:p w:rsidR="00DE3C0B" w:rsidRPr="000B4695" w:rsidRDefault="00B20DD2" w:rsidP="00FD178D">
            <w:pPr>
              <w:pStyle w:val="Nagwek2"/>
              <w:pBdr>
                <w:top w:val="none" w:sz="0" w:space="0" w:color="auto"/>
                <w:left w:val="none" w:sz="0" w:space="0" w:color="auto"/>
                <w:bottom w:val="none" w:sz="0" w:space="0" w:color="auto"/>
                <w:right w:val="none" w:sz="0" w:space="0" w:color="auto"/>
              </w:pBdr>
              <w:shd w:val="clear" w:color="auto" w:fill="FFFFFF"/>
              <w:tabs>
                <w:tab w:val="clear" w:pos="3118"/>
                <w:tab w:val="left" w:pos="0"/>
                <w:tab w:val="left" w:pos="263"/>
              </w:tabs>
              <w:ind w:left="83" w:firstLine="0"/>
              <w:jc w:val="both"/>
            </w:pPr>
            <w:r w:rsidRPr="000B4695">
              <w:rPr>
                <w:sz w:val="22"/>
                <w:szCs w:val="22"/>
                <w:lang w:eastAsia="pl-PL"/>
              </w:rPr>
              <w:t>XVII</w:t>
            </w:r>
            <w:r w:rsidR="00DE3C0B" w:rsidRPr="000B4695">
              <w:rPr>
                <w:sz w:val="22"/>
                <w:szCs w:val="22"/>
                <w:lang w:eastAsia="pl-PL"/>
              </w:rPr>
              <w:t>. OPIS KRYTERIÓW, KTÓRYMI ZAMAWIAJĄCY BĘDZIE SIĘ KIEROWAŁ PRZY  WYBORZE OFERTY, WRAZ Z PODANIEM ZNACZENIA TYCH KRYTERIÓW I SPOSOBU OCENY OFERT</w:t>
            </w:r>
          </w:p>
        </w:tc>
      </w:tr>
    </w:tbl>
    <w:p w:rsidR="00D00A4E" w:rsidRDefault="00D00A4E" w:rsidP="00D00A4E">
      <w:pPr>
        <w:tabs>
          <w:tab w:val="left" w:pos="0"/>
          <w:tab w:val="left" w:pos="284"/>
          <w:tab w:val="left" w:pos="540"/>
          <w:tab w:val="left" w:pos="1080"/>
          <w:tab w:val="left" w:pos="3118"/>
        </w:tabs>
        <w:ind w:left="284"/>
        <w:jc w:val="both"/>
        <w:rPr>
          <w:sz w:val="22"/>
          <w:szCs w:val="22"/>
        </w:rPr>
      </w:pPr>
    </w:p>
    <w:p w:rsidR="00DE3C0B" w:rsidRDefault="00DE3C0B" w:rsidP="00E43A6E">
      <w:pPr>
        <w:numPr>
          <w:ilvl w:val="3"/>
          <w:numId w:val="2"/>
        </w:numPr>
        <w:tabs>
          <w:tab w:val="clear" w:pos="2880"/>
          <w:tab w:val="left" w:pos="0"/>
          <w:tab w:val="left" w:pos="284"/>
          <w:tab w:val="left" w:pos="540"/>
          <w:tab w:val="left" w:pos="1080"/>
          <w:tab w:val="left" w:pos="3118"/>
        </w:tabs>
        <w:ind w:left="284" w:hanging="284"/>
        <w:jc w:val="both"/>
        <w:rPr>
          <w:sz w:val="22"/>
          <w:szCs w:val="22"/>
        </w:rPr>
      </w:pPr>
      <w:r w:rsidRPr="000B4695">
        <w:rPr>
          <w:sz w:val="22"/>
          <w:szCs w:val="22"/>
        </w:rPr>
        <w:t xml:space="preserve">Zamawiający wybierze ofertę najkorzystniejszą na podstawie kryteriów wyboru ofert określonych </w:t>
      </w:r>
      <w:r w:rsidR="00755857">
        <w:rPr>
          <w:sz w:val="22"/>
          <w:szCs w:val="22"/>
        </w:rPr>
        <w:br/>
      </w:r>
      <w:r w:rsidR="00FD178D">
        <w:rPr>
          <w:sz w:val="22"/>
          <w:szCs w:val="22"/>
        </w:rPr>
        <w:t>w specyfikacji</w:t>
      </w:r>
      <w:r w:rsidRPr="000B4695">
        <w:rPr>
          <w:sz w:val="22"/>
          <w:szCs w:val="22"/>
        </w:rPr>
        <w:t xml:space="preserve"> warunków zamówienia.</w:t>
      </w:r>
    </w:p>
    <w:p w:rsidR="00043994" w:rsidRPr="000B4695" w:rsidRDefault="00043994" w:rsidP="00043994">
      <w:pPr>
        <w:tabs>
          <w:tab w:val="left" w:pos="0"/>
          <w:tab w:val="left" w:pos="360"/>
          <w:tab w:val="left" w:pos="540"/>
          <w:tab w:val="left" w:pos="1080"/>
          <w:tab w:val="left" w:pos="3118"/>
        </w:tabs>
        <w:jc w:val="both"/>
        <w:rPr>
          <w:b/>
          <w:sz w:val="22"/>
          <w:szCs w:val="22"/>
        </w:rPr>
      </w:pPr>
      <w:r w:rsidRPr="000B4695">
        <w:rPr>
          <w:sz w:val="22"/>
          <w:szCs w:val="22"/>
        </w:rPr>
        <w:t xml:space="preserve">2. Przy wyborze ofert Zamawiający będzie się kierował następującymi kryteriami: </w:t>
      </w:r>
    </w:p>
    <w:tbl>
      <w:tblPr>
        <w:tblW w:w="0" w:type="auto"/>
        <w:tblInd w:w="414" w:type="dxa"/>
        <w:tblLayout w:type="fixed"/>
        <w:tblCellMar>
          <w:left w:w="70" w:type="dxa"/>
          <w:right w:w="70" w:type="dxa"/>
        </w:tblCellMar>
        <w:tblLook w:val="0000"/>
      </w:tblPr>
      <w:tblGrid>
        <w:gridCol w:w="586"/>
        <w:gridCol w:w="3861"/>
        <w:gridCol w:w="1802"/>
      </w:tblGrid>
      <w:tr w:rsidR="00043994" w:rsidRPr="000B4695" w:rsidTr="00DC5CE9">
        <w:tc>
          <w:tcPr>
            <w:tcW w:w="586" w:type="dxa"/>
            <w:tcBorders>
              <w:top w:val="single" w:sz="6" w:space="0" w:color="000000"/>
              <w:left w:val="single" w:sz="6" w:space="0" w:color="000000"/>
              <w:bottom w:val="single" w:sz="6" w:space="0" w:color="000000"/>
            </w:tcBorders>
            <w:shd w:val="clear" w:color="auto" w:fill="auto"/>
          </w:tcPr>
          <w:p w:rsidR="00043994" w:rsidRPr="000B4695" w:rsidRDefault="00043994" w:rsidP="00DC5CE9">
            <w:pPr>
              <w:tabs>
                <w:tab w:val="left" w:pos="0"/>
                <w:tab w:val="left" w:pos="3118"/>
              </w:tabs>
              <w:jc w:val="both"/>
              <w:rPr>
                <w:b/>
                <w:sz w:val="22"/>
                <w:szCs w:val="22"/>
              </w:rPr>
            </w:pPr>
            <w:r w:rsidRPr="000B4695">
              <w:rPr>
                <w:b/>
                <w:sz w:val="22"/>
                <w:szCs w:val="22"/>
              </w:rPr>
              <w:t>LP.</w:t>
            </w:r>
          </w:p>
        </w:tc>
        <w:tc>
          <w:tcPr>
            <w:tcW w:w="3861" w:type="dxa"/>
            <w:tcBorders>
              <w:top w:val="single" w:sz="6" w:space="0" w:color="000000"/>
              <w:left w:val="single" w:sz="6" w:space="0" w:color="000000"/>
              <w:bottom w:val="single" w:sz="6" w:space="0" w:color="000000"/>
            </w:tcBorders>
            <w:shd w:val="clear" w:color="auto" w:fill="auto"/>
          </w:tcPr>
          <w:p w:rsidR="00043994" w:rsidRPr="000B4695" w:rsidRDefault="00043994" w:rsidP="00DC5CE9">
            <w:pPr>
              <w:tabs>
                <w:tab w:val="left" w:pos="0"/>
                <w:tab w:val="left" w:pos="3118"/>
              </w:tabs>
              <w:jc w:val="center"/>
              <w:rPr>
                <w:b/>
                <w:sz w:val="22"/>
                <w:szCs w:val="22"/>
              </w:rPr>
            </w:pPr>
            <w:r w:rsidRPr="000B4695">
              <w:rPr>
                <w:b/>
                <w:sz w:val="22"/>
                <w:szCs w:val="22"/>
              </w:rPr>
              <w:t>KRYTERIUM</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rsidR="00043994" w:rsidRPr="000B4695" w:rsidRDefault="00043994" w:rsidP="00DC5CE9">
            <w:pPr>
              <w:tabs>
                <w:tab w:val="left" w:pos="0"/>
                <w:tab w:val="left" w:pos="3118"/>
              </w:tabs>
              <w:jc w:val="center"/>
            </w:pPr>
            <w:r w:rsidRPr="000B4695">
              <w:rPr>
                <w:b/>
                <w:sz w:val="22"/>
                <w:szCs w:val="22"/>
              </w:rPr>
              <w:t>RANGA</w:t>
            </w:r>
          </w:p>
        </w:tc>
      </w:tr>
      <w:tr w:rsidR="00043994" w:rsidRPr="000B4695" w:rsidTr="00DC5CE9">
        <w:tc>
          <w:tcPr>
            <w:tcW w:w="586" w:type="dxa"/>
            <w:tcBorders>
              <w:top w:val="single" w:sz="6" w:space="0" w:color="000000"/>
              <w:left w:val="single" w:sz="6" w:space="0" w:color="000000"/>
              <w:bottom w:val="single" w:sz="6" w:space="0" w:color="000000"/>
            </w:tcBorders>
            <w:shd w:val="clear" w:color="auto" w:fill="auto"/>
          </w:tcPr>
          <w:p w:rsidR="00043994" w:rsidRPr="000B4695" w:rsidRDefault="00043994" w:rsidP="00DC5CE9">
            <w:pPr>
              <w:tabs>
                <w:tab w:val="left" w:pos="0"/>
                <w:tab w:val="left" w:pos="3118"/>
              </w:tabs>
              <w:jc w:val="center"/>
              <w:rPr>
                <w:sz w:val="22"/>
                <w:szCs w:val="22"/>
              </w:rPr>
            </w:pPr>
            <w:r w:rsidRPr="000B4695">
              <w:rPr>
                <w:sz w:val="22"/>
                <w:szCs w:val="22"/>
              </w:rPr>
              <w:t>1.</w:t>
            </w:r>
          </w:p>
        </w:tc>
        <w:tc>
          <w:tcPr>
            <w:tcW w:w="3861" w:type="dxa"/>
            <w:tcBorders>
              <w:top w:val="single" w:sz="6" w:space="0" w:color="000000"/>
              <w:left w:val="single" w:sz="6" w:space="0" w:color="000000"/>
              <w:bottom w:val="single" w:sz="6" w:space="0" w:color="000000"/>
            </w:tcBorders>
            <w:shd w:val="clear" w:color="auto" w:fill="auto"/>
          </w:tcPr>
          <w:p w:rsidR="00043994" w:rsidRPr="000B4695" w:rsidRDefault="00043994" w:rsidP="00DC5CE9">
            <w:pPr>
              <w:tabs>
                <w:tab w:val="left" w:pos="0"/>
                <w:tab w:val="left" w:pos="3118"/>
              </w:tabs>
              <w:rPr>
                <w:sz w:val="22"/>
                <w:szCs w:val="22"/>
              </w:rPr>
            </w:pPr>
            <w:r w:rsidRPr="000B4695">
              <w:rPr>
                <w:sz w:val="22"/>
                <w:szCs w:val="22"/>
              </w:rPr>
              <w:t>Cena</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rsidR="00043994" w:rsidRPr="000B4695" w:rsidRDefault="00043994" w:rsidP="00DC5CE9">
            <w:pPr>
              <w:tabs>
                <w:tab w:val="left" w:pos="0"/>
                <w:tab w:val="left" w:pos="3118"/>
              </w:tabs>
              <w:jc w:val="center"/>
            </w:pPr>
            <w:r w:rsidRPr="000B4695">
              <w:rPr>
                <w:sz w:val="22"/>
                <w:szCs w:val="22"/>
              </w:rPr>
              <w:t xml:space="preserve"> 60%</w:t>
            </w:r>
          </w:p>
        </w:tc>
      </w:tr>
      <w:tr w:rsidR="00043994" w:rsidRPr="000B4695" w:rsidTr="00DC5CE9">
        <w:tc>
          <w:tcPr>
            <w:tcW w:w="586" w:type="dxa"/>
            <w:tcBorders>
              <w:top w:val="single" w:sz="6" w:space="0" w:color="000000"/>
              <w:left w:val="single" w:sz="6" w:space="0" w:color="000000"/>
              <w:bottom w:val="single" w:sz="6" w:space="0" w:color="000000"/>
            </w:tcBorders>
            <w:shd w:val="clear" w:color="auto" w:fill="auto"/>
          </w:tcPr>
          <w:p w:rsidR="00043994" w:rsidRPr="000B4695" w:rsidRDefault="00043994" w:rsidP="00DC5CE9">
            <w:pPr>
              <w:tabs>
                <w:tab w:val="left" w:pos="0"/>
                <w:tab w:val="left" w:pos="3118"/>
              </w:tabs>
              <w:jc w:val="center"/>
              <w:rPr>
                <w:sz w:val="22"/>
                <w:szCs w:val="22"/>
              </w:rPr>
            </w:pPr>
            <w:r w:rsidRPr="000B4695">
              <w:rPr>
                <w:sz w:val="22"/>
                <w:szCs w:val="22"/>
              </w:rPr>
              <w:t>2</w:t>
            </w:r>
          </w:p>
        </w:tc>
        <w:tc>
          <w:tcPr>
            <w:tcW w:w="3861" w:type="dxa"/>
            <w:tcBorders>
              <w:top w:val="single" w:sz="6" w:space="0" w:color="000000"/>
              <w:left w:val="single" w:sz="6" w:space="0" w:color="000000"/>
              <w:bottom w:val="single" w:sz="6" w:space="0" w:color="000000"/>
            </w:tcBorders>
            <w:shd w:val="clear" w:color="auto" w:fill="auto"/>
          </w:tcPr>
          <w:p w:rsidR="00043994" w:rsidRPr="000B4695" w:rsidRDefault="00043994" w:rsidP="00DC5CE9">
            <w:pPr>
              <w:tabs>
                <w:tab w:val="left" w:pos="0"/>
                <w:tab w:val="left" w:pos="3118"/>
              </w:tabs>
              <w:rPr>
                <w:sz w:val="22"/>
                <w:szCs w:val="22"/>
              </w:rPr>
            </w:pPr>
            <w:r w:rsidRPr="000B4695">
              <w:rPr>
                <w:sz w:val="22"/>
                <w:szCs w:val="22"/>
              </w:rPr>
              <w:t>Termin</w:t>
            </w:r>
            <w:r>
              <w:rPr>
                <w:sz w:val="22"/>
                <w:szCs w:val="22"/>
              </w:rPr>
              <w:t xml:space="preserve"> płatności </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rsidR="00043994" w:rsidRPr="000B4695" w:rsidRDefault="00043994" w:rsidP="00DC5CE9">
            <w:pPr>
              <w:tabs>
                <w:tab w:val="left" w:pos="0"/>
                <w:tab w:val="left" w:pos="3118"/>
              </w:tabs>
              <w:jc w:val="center"/>
            </w:pPr>
            <w:r w:rsidRPr="000B4695">
              <w:rPr>
                <w:sz w:val="22"/>
                <w:szCs w:val="22"/>
              </w:rPr>
              <w:t xml:space="preserve"> </w:t>
            </w:r>
            <w:r>
              <w:rPr>
                <w:sz w:val="22"/>
                <w:szCs w:val="22"/>
              </w:rPr>
              <w:t>35</w:t>
            </w:r>
            <w:r w:rsidRPr="000B4695">
              <w:rPr>
                <w:sz w:val="22"/>
                <w:szCs w:val="22"/>
              </w:rPr>
              <w:t>%</w:t>
            </w:r>
          </w:p>
        </w:tc>
      </w:tr>
      <w:tr w:rsidR="00043994" w:rsidRPr="000B4695" w:rsidTr="00DC5CE9">
        <w:tc>
          <w:tcPr>
            <w:tcW w:w="586" w:type="dxa"/>
            <w:tcBorders>
              <w:top w:val="single" w:sz="6" w:space="0" w:color="000000"/>
              <w:left w:val="single" w:sz="6" w:space="0" w:color="000000"/>
              <w:bottom w:val="single" w:sz="6" w:space="0" w:color="000000"/>
            </w:tcBorders>
            <w:shd w:val="clear" w:color="auto" w:fill="auto"/>
          </w:tcPr>
          <w:p w:rsidR="00043994" w:rsidRPr="000B4695" w:rsidRDefault="00043994" w:rsidP="00DC5CE9">
            <w:pPr>
              <w:tabs>
                <w:tab w:val="left" w:pos="0"/>
                <w:tab w:val="left" w:pos="3118"/>
              </w:tabs>
              <w:jc w:val="center"/>
              <w:rPr>
                <w:sz w:val="22"/>
                <w:szCs w:val="22"/>
              </w:rPr>
            </w:pPr>
            <w:r w:rsidRPr="000B4695">
              <w:rPr>
                <w:sz w:val="22"/>
                <w:szCs w:val="22"/>
              </w:rPr>
              <w:t>3</w:t>
            </w:r>
          </w:p>
        </w:tc>
        <w:tc>
          <w:tcPr>
            <w:tcW w:w="3861" w:type="dxa"/>
            <w:tcBorders>
              <w:top w:val="single" w:sz="6" w:space="0" w:color="000000"/>
              <w:left w:val="single" w:sz="6" w:space="0" w:color="000000"/>
              <w:bottom w:val="single" w:sz="6" w:space="0" w:color="000000"/>
            </w:tcBorders>
            <w:shd w:val="clear" w:color="auto" w:fill="auto"/>
          </w:tcPr>
          <w:p w:rsidR="00043994" w:rsidRPr="000B4695" w:rsidRDefault="00043994" w:rsidP="00DC5CE9">
            <w:pPr>
              <w:tabs>
                <w:tab w:val="left" w:pos="0"/>
                <w:tab w:val="left" w:pos="3118"/>
              </w:tabs>
              <w:rPr>
                <w:sz w:val="22"/>
                <w:szCs w:val="22"/>
              </w:rPr>
            </w:pPr>
            <w:r w:rsidRPr="000B4695">
              <w:rPr>
                <w:sz w:val="22"/>
                <w:szCs w:val="22"/>
              </w:rPr>
              <w:t xml:space="preserve">Termin </w:t>
            </w:r>
            <w:r>
              <w:rPr>
                <w:sz w:val="22"/>
                <w:szCs w:val="22"/>
              </w:rPr>
              <w:t xml:space="preserve">dostawy  </w:t>
            </w:r>
            <w:r w:rsidRPr="000B4695">
              <w:rPr>
                <w:sz w:val="22"/>
                <w:szCs w:val="22"/>
              </w:rPr>
              <w:t xml:space="preserve"> </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rsidR="00043994" w:rsidRPr="000B4695" w:rsidRDefault="00043994" w:rsidP="00DC5CE9">
            <w:pPr>
              <w:tabs>
                <w:tab w:val="left" w:pos="0"/>
                <w:tab w:val="left" w:pos="3118"/>
              </w:tabs>
              <w:jc w:val="center"/>
            </w:pPr>
            <w:r>
              <w:rPr>
                <w:sz w:val="22"/>
                <w:szCs w:val="22"/>
              </w:rPr>
              <w:t xml:space="preserve"> 5</w:t>
            </w:r>
            <w:r w:rsidRPr="000B4695">
              <w:rPr>
                <w:sz w:val="22"/>
                <w:szCs w:val="22"/>
              </w:rPr>
              <w:t>%</w:t>
            </w:r>
          </w:p>
        </w:tc>
      </w:tr>
    </w:tbl>
    <w:p w:rsidR="00043994" w:rsidRPr="000B4695" w:rsidRDefault="00043994" w:rsidP="00043994">
      <w:pPr>
        <w:tabs>
          <w:tab w:val="left" w:pos="0"/>
          <w:tab w:val="left" w:pos="567"/>
        </w:tabs>
        <w:jc w:val="both"/>
        <w:rPr>
          <w:b/>
          <w:sz w:val="22"/>
          <w:szCs w:val="22"/>
        </w:rPr>
      </w:pPr>
    </w:p>
    <w:p w:rsidR="00043994" w:rsidRPr="000B4695" w:rsidRDefault="00043994" w:rsidP="00043994">
      <w:pPr>
        <w:tabs>
          <w:tab w:val="left" w:pos="0"/>
          <w:tab w:val="left" w:pos="3118"/>
        </w:tabs>
        <w:jc w:val="both"/>
        <w:rPr>
          <w:sz w:val="22"/>
          <w:szCs w:val="22"/>
        </w:rPr>
      </w:pPr>
      <w:r w:rsidRPr="000B4695">
        <w:rPr>
          <w:b/>
          <w:sz w:val="22"/>
          <w:szCs w:val="22"/>
          <w:u w:val="single"/>
        </w:rPr>
        <w:t>Sposób obliczania wartości punktowej poszczególnych kryteriów:</w:t>
      </w:r>
    </w:p>
    <w:p w:rsidR="00043994" w:rsidRDefault="00043994" w:rsidP="00043994">
      <w:pPr>
        <w:numPr>
          <w:ilvl w:val="4"/>
          <w:numId w:val="11"/>
        </w:numPr>
        <w:tabs>
          <w:tab w:val="clear" w:pos="3600"/>
          <w:tab w:val="left" w:pos="360"/>
          <w:tab w:val="num" w:pos="426"/>
          <w:tab w:val="num" w:pos="1440"/>
        </w:tabs>
        <w:ind w:left="426" w:hanging="426"/>
        <w:jc w:val="both"/>
        <w:rPr>
          <w:sz w:val="22"/>
          <w:szCs w:val="22"/>
        </w:rPr>
      </w:pPr>
      <w:r w:rsidRPr="000B4695">
        <w:rPr>
          <w:sz w:val="22"/>
          <w:szCs w:val="22"/>
        </w:rPr>
        <w:t>Kryterium „cena” oceniane będzie na podstawie wypełnionego załącznika nr 2 do SWZ „Wykaz asortymentowo- cenowy” wg wzoru:</w:t>
      </w:r>
    </w:p>
    <w:p w:rsidR="002D12C9" w:rsidRPr="000B4695" w:rsidRDefault="002D12C9" w:rsidP="002D12C9">
      <w:pPr>
        <w:tabs>
          <w:tab w:val="left" w:pos="360"/>
          <w:tab w:val="num" w:pos="1440"/>
        </w:tabs>
        <w:ind w:left="426"/>
        <w:jc w:val="both"/>
        <w:rPr>
          <w:sz w:val="22"/>
          <w:szCs w:val="22"/>
        </w:rPr>
      </w:pPr>
    </w:p>
    <w:p w:rsidR="00043994" w:rsidRPr="000B4695" w:rsidRDefault="00043994" w:rsidP="00043994">
      <w:pPr>
        <w:tabs>
          <w:tab w:val="left" w:pos="0"/>
          <w:tab w:val="left" w:pos="1701"/>
        </w:tabs>
        <w:jc w:val="both"/>
        <w:rPr>
          <w:b/>
          <w:sz w:val="22"/>
          <w:szCs w:val="22"/>
        </w:rPr>
      </w:pPr>
      <w:r w:rsidRPr="000B4695">
        <w:rPr>
          <w:sz w:val="22"/>
          <w:szCs w:val="22"/>
        </w:rPr>
        <w:t xml:space="preserve">                                                        </w:t>
      </w:r>
      <w:r w:rsidRPr="000B4695">
        <w:rPr>
          <w:sz w:val="22"/>
          <w:szCs w:val="22"/>
        </w:rPr>
        <w:tab/>
      </w:r>
      <w:r>
        <w:rPr>
          <w:sz w:val="22"/>
          <w:szCs w:val="22"/>
        </w:rPr>
        <w:t xml:space="preserve">   </w:t>
      </w:r>
      <w:r w:rsidRPr="000B4695">
        <w:rPr>
          <w:b/>
          <w:sz w:val="22"/>
          <w:szCs w:val="22"/>
        </w:rPr>
        <w:t>C min</w:t>
      </w:r>
    </w:p>
    <w:p w:rsidR="00043994" w:rsidRPr="000B4695" w:rsidRDefault="00043994" w:rsidP="00043994">
      <w:pPr>
        <w:tabs>
          <w:tab w:val="left" w:pos="0"/>
          <w:tab w:val="left" w:pos="1701"/>
        </w:tabs>
        <w:jc w:val="both"/>
        <w:rPr>
          <w:b/>
          <w:sz w:val="22"/>
          <w:szCs w:val="22"/>
        </w:rPr>
      </w:pPr>
      <w:r w:rsidRPr="000B4695">
        <w:rPr>
          <w:b/>
          <w:sz w:val="22"/>
          <w:szCs w:val="22"/>
        </w:rPr>
        <w:t xml:space="preserve">        Wartość punktowa ceny = R x  ----------------</w:t>
      </w:r>
    </w:p>
    <w:p w:rsidR="00043994" w:rsidRPr="000B4695" w:rsidRDefault="00043994" w:rsidP="00043994">
      <w:pPr>
        <w:tabs>
          <w:tab w:val="left" w:pos="0"/>
          <w:tab w:val="left" w:pos="1701"/>
        </w:tabs>
        <w:jc w:val="both"/>
        <w:rPr>
          <w:sz w:val="22"/>
          <w:szCs w:val="22"/>
        </w:rPr>
      </w:pPr>
      <w:r w:rsidRPr="000B4695">
        <w:rPr>
          <w:b/>
          <w:sz w:val="22"/>
          <w:szCs w:val="22"/>
        </w:rPr>
        <w:t xml:space="preserve">                                                      </w:t>
      </w:r>
      <w:r w:rsidRPr="000B4695">
        <w:rPr>
          <w:b/>
          <w:sz w:val="22"/>
          <w:szCs w:val="22"/>
        </w:rPr>
        <w:tab/>
      </w:r>
      <w:r>
        <w:rPr>
          <w:b/>
          <w:sz w:val="22"/>
          <w:szCs w:val="22"/>
        </w:rPr>
        <w:t xml:space="preserve">   </w:t>
      </w:r>
      <w:r w:rsidRPr="000B4695">
        <w:rPr>
          <w:b/>
          <w:sz w:val="22"/>
          <w:szCs w:val="22"/>
        </w:rPr>
        <w:t>C ofer.</w:t>
      </w:r>
    </w:p>
    <w:p w:rsidR="00043994" w:rsidRPr="000B4695" w:rsidRDefault="00043994" w:rsidP="00043994">
      <w:pPr>
        <w:tabs>
          <w:tab w:val="left" w:pos="0"/>
          <w:tab w:val="left" w:pos="1276"/>
        </w:tabs>
        <w:jc w:val="both"/>
        <w:rPr>
          <w:sz w:val="22"/>
          <w:szCs w:val="22"/>
        </w:rPr>
      </w:pPr>
      <w:r w:rsidRPr="000B4695">
        <w:rPr>
          <w:sz w:val="22"/>
          <w:szCs w:val="22"/>
        </w:rPr>
        <w:t xml:space="preserve">          R         – ranga </w:t>
      </w:r>
    </w:p>
    <w:p w:rsidR="00043994" w:rsidRPr="000B4695" w:rsidRDefault="00043994" w:rsidP="00043994">
      <w:pPr>
        <w:tabs>
          <w:tab w:val="left" w:pos="0"/>
          <w:tab w:val="left" w:pos="1276"/>
        </w:tabs>
        <w:jc w:val="both"/>
        <w:rPr>
          <w:sz w:val="22"/>
          <w:szCs w:val="22"/>
        </w:rPr>
      </w:pPr>
      <w:r w:rsidRPr="000B4695">
        <w:rPr>
          <w:sz w:val="22"/>
          <w:szCs w:val="22"/>
        </w:rPr>
        <w:lastRenderedPageBreak/>
        <w:t xml:space="preserve">          C min. – cena minimalna</w:t>
      </w:r>
    </w:p>
    <w:p w:rsidR="00043994" w:rsidRPr="000B4695" w:rsidRDefault="00043994" w:rsidP="00043994">
      <w:pPr>
        <w:tabs>
          <w:tab w:val="left" w:pos="0"/>
          <w:tab w:val="left" w:pos="1276"/>
          <w:tab w:val="left" w:pos="3118"/>
        </w:tabs>
        <w:jc w:val="both"/>
        <w:rPr>
          <w:sz w:val="22"/>
          <w:szCs w:val="22"/>
        </w:rPr>
      </w:pPr>
      <w:r w:rsidRPr="000B4695">
        <w:rPr>
          <w:sz w:val="22"/>
          <w:szCs w:val="22"/>
        </w:rPr>
        <w:t xml:space="preserve">          C ofer. – cena oferowana</w:t>
      </w:r>
    </w:p>
    <w:p w:rsidR="00043994" w:rsidRDefault="00043994" w:rsidP="00043994">
      <w:pPr>
        <w:tabs>
          <w:tab w:val="left" w:pos="0"/>
          <w:tab w:val="left" w:pos="1276"/>
          <w:tab w:val="left" w:pos="3118"/>
        </w:tabs>
        <w:jc w:val="both"/>
        <w:rPr>
          <w:sz w:val="22"/>
          <w:szCs w:val="22"/>
        </w:rPr>
      </w:pPr>
    </w:p>
    <w:p w:rsidR="00043994" w:rsidRDefault="00043994" w:rsidP="00043994">
      <w:pPr>
        <w:pStyle w:val="Bezodstpw1"/>
        <w:numPr>
          <w:ilvl w:val="4"/>
          <w:numId w:val="11"/>
        </w:numPr>
        <w:tabs>
          <w:tab w:val="clear" w:pos="3600"/>
          <w:tab w:val="num" w:pos="284"/>
          <w:tab w:val="left" w:pos="360"/>
        </w:tabs>
        <w:ind w:left="284"/>
        <w:jc w:val="both"/>
        <w:rPr>
          <w:sz w:val="22"/>
          <w:szCs w:val="22"/>
        </w:rPr>
      </w:pPr>
      <w:r>
        <w:rPr>
          <w:sz w:val="22"/>
          <w:szCs w:val="22"/>
        </w:rPr>
        <w:t>k</w:t>
      </w:r>
      <w:r w:rsidRPr="000B4695">
        <w:rPr>
          <w:sz w:val="22"/>
          <w:szCs w:val="22"/>
        </w:rPr>
        <w:t>ryterium „termin płatności” rozpatrywane będzie na podstawie terminu podanego przez Wykonawcę             w formularzu Oferty. Maksymalny wymagany przez Zamawiającego termin płatności wynosi 60 dni – minimalny 30 dni.</w:t>
      </w:r>
    </w:p>
    <w:p w:rsidR="00043994" w:rsidRDefault="00043994" w:rsidP="00043994">
      <w:pPr>
        <w:pStyle w:val="Bezodstpw1"/>
        <w:tabs>
          <w:tab w:val="left" w:pos="284"/>
        </w:tabs>
        <w:ind w:left="284"/>
        <w:jc w:val="both"/>
        <w:rPr>
          <w:i/>
          <w:sz w:val="22"/>
          <w:szCs w:val="22"/>
        </w:rPr>
      </w:pPr>
    </w:p>
    <w:p w:rsidR="00043994" w:rsidRDefault="00043994" w:rsidP="00043994">
      <w:pPr>
        <w:pStyle w:val="Bezodstpw1"/>
        <w:tabs>
          <w:tab w:val="left" w:pos="284"/>
        </w:tabs>
        <w:ind w:left="284"/>
        <w:jc w:val="both"/>
        <w:rPr>
          <w:i/>
          <w:sz w:val="22"/>
          <w:szCs w:val="22"/>
        </w:rPr>
      </w:pPr>
      <w:r w:rsidRPr="000B4695">
        <w:rPr>
          <w:i/>
          <w:sz w:val="22"/>
          <w:szCs w:val="22"/>
        </w:rPr>
        <w:t xml:space="preserve">W przypadku podania przez Wykonawcę dłuższego lub krótszego terminu płatności niż wymagany lub niewpisanie żadnego terminu w ofercie, oferta Wykonawcy zostanie odrzucona na podstawie art. </w:t>
      </w:r>
      <w:r>
        <w:rPr>
          <w:i/>
          <w:sz w:val="22"/>
          <w:szCs w:val="22"/>
        </w:rPr>
        <w:t xml:space="preserve">226 ust.1 pkt. 5 </w:t>
      </w:r>
      <w:r w:rsidRPr="000B4695">
        <w:rPr>
          <w:i/>
          <w:sz w:val="22"/>
          <w:szCs w:val="22"/>
        </w:rPr>
        <w:t xml:space="preserve">ustawy Prawo zamówień publicznych, jako niezgodna z </w:t>
      </w:r>
      <w:r>
        <w:rPr>
          <w:i/>
          <w:sz w:val="22"/>
          <w:szCs w:val="22"/>
        </w:rPr>
        <w:t>warunkami zamówienia.</w:t>
      </w:r>
      <w:r w:rsidRPr="000B4695">
        <w:rPr>
          <w:i/>
          <w:sz w:val="22"/>
          <w:szCs w:val="22"/>
        </w:rPr>
        <w:t>.</w:t>
      </w:r>
    </w:p>
    <w:p w:rsidR="00043994" w:rsidRPr="000B4695" w:rsidRDefault="00043994" w:rsidP="00043994">
      <w:pPr>
        <w:tabs>
          <w:tab w:val="left" w:pos="0"/>
          <w:tab w:val="left" w:pos="3118"/>
        </w:tabs>
        <w:ind w:left="1080"/>
        <w:jc w:val="both"/>
        <w:rPr>
          <w:i/>
          <w:sz w:val="22"/>
          <w:szCs w:val="22"/>
        </w:rPr>
      </w:pPr>
    </w:p>
    <w:p w:rsidR="00043994" w:rsidRDefault="00043994" w:rsidP="00043994">
      <w:pPr>
        <w:tabs>
          <w:tab w:val="left" w:pos="0"/>
          <w:tab w:val="left" w:pos="3118"/>
        </w:tabs>
        <w:jc w:val="both"/>
        <w:rPr>
          <w:sz w:val="22"/>
          <w:szCs w:val="22"/>
          <w:u w:val="single"/>
        </w:rPr>
      </w:pPr>
      <w:r w:rsidRPr="000B4695">
        <w:rPr>
          <w:sz w:val="22"/>
          <w:szCs w:val="22"/>
        </w:rPr>
        <w:t xml:space="preserve">     </w:t>
      </w:r>
      <w:r w:rsidRPr="000B4695">
        <w:rPr>
          <w:sz w:val="22"/>
          <w:szCs w:val="22"/>
          <w:u w:val="single"/>
        </w:rPr>
        <w:t>Kryterium „termin płatności” oceniane będzie wg wzoru:</w:t>
      </w:r>
    </w:p>
    <w:p w:rsidR="002D12C9" w:rsidRPr="000B4695" w:rsidRDefault="002D12C9" w:rsidP="00043994">
      <w:pPr>
        <w:tabs>
          <w:tab w:val="left" w:pos="0"/>
          <w:tab w:val="left" w:pos="3118"/>
        </w:tabs>
        <w:jc w:val="both"/>
        <w:rPr>
          <w:b/>
          <w:sz w:val="22"/>
          <w:szCs w:val="22"/>
        </w:rPr>
      </w:pPr>
    </w:p>
    <w:p w:rsidR="00043994" w:rsidRPr="000B4695" w:rsidRDefault="00043994" w:rsidP="00043994">
      <w:pPr>
        <w:tabs>
          <w:tab w:val="left" w:pos="0"/>
          <w:tab w:val="left" w:pos="1418"/>
        </w:tabs>
        <w:jc w:val="both"/>
        <w:rPr>
          <w:b/>
          <w:sz w:val="22"/>
          <w:szCs w:val="22"/>
        </w:rPr>
      </w:pPr>
      <w:r w:rsidRPr="000B4695">
        <w:rPr>
          <w:b/>
          <w:sz w:val="22"/>
          <w:szCs w:val="22"/>
        </w:rPr>
        <w:tab/>
      </w:r>
      <w:r>
        <w:rPr>
          <w:b/>
          <w:sz w:val="22"/>
          <w:szCs w:val="22"/>
        </w:rPr>
        <w:t xml:space="preserve">  </w:t>
      </w:r>
      <w:r w:rsidRPr="000B4695">
        <w:rPr>
          <w:b/>
          <w:sz w:val="22"/>
          <w:szCs w:val="22"/>
        </w:rPr>
        <w:tab/>
      </w:r>
      <w:r w:rsidRPr="000B4695">
        <w:rPr>
          <w:b/>
          <w:sz w:val="22"/>
          <w:szCs w:val="22"/>
        </w:rPr>
        <w:tab/>
      </w:r>
      <w:r w:rsidRPr="000B4695">
        <w:rPr>
          <w:b/>
          <w:sz w:val="22"/>
          <w:szCs w:val="22"/>
        </w:rPr>
        <w:tab/>
        <w:t xml:space="preserve">                </w:t>
      </w:r>
      <w:r>
        <w:rPr>
          <w:b/>
          <w:sz w:val="22"/>
          <w:szCs w:val="22"/>
        </w:rPr>
        <w:t xml:space="preserve">   </w:t>
      </w:r>
      <w:r w:rsidRPr="000B4695">
        <w:rPr>
          <w:b/>
          <w:sz w:val="22"/>
          <w:szCs w:val="22"/>
        </w:rPr>
        <w:t>Tp ofer.</w:t>
      </w:r>
    </w:p>
    <w:p w:rsidR="00043994" w:rsidRPr="000B4695" w:rsidRDefault="00043994" w:rsidP="00043994">
      <w:pPr>
        <w:tabs>
          <w:tab w:val="left" w:pos="0"/>
          <w:tab w:val="left" w:pos="1418"/>
        </w:tabs>
        <w:jc w:val="both"/>
        <w:rPr>
          <w:b/>
          <w:sz w:val="22"/>
          <w:szCs w:val="22"/>
        </w:rPr>
      </w:pPr>
      <w:r w:rsidRPr="000B4695">
        <w:rPr>
          <w:b/>
          <w:sz w:val="22"/>
          <w:szCs w:val="22"/>
        </w:rPr>
        <w:t xml:space="preserve">     Wartość punktowa terminu płatności = R x  ------------ </w:t>
      </w:r>
    </w:p>
    <w:p w:rsidR="00043994" w:rsidRPr="000B4695" w:rsidRDefault="00043994" w:rsidP="00043994">
      <w:pPr>
        <w:tabs>
          <w:tab w:val="left" w:pos="0"/>
          <w:tab w:val="left" w:pos="1418"/>
        </w:tabs>
        <w:jc w:val="both"/>
        <w:rPr>
          <w:sz w:val="22"/>
          <w:szCs w:val="22"/>
        </w:rPr>
      </w:pPr>
      <w:r w:rsidRPr="000B4695">
        <w:rPr>
          <w:b/>
          <w:sz w:val="22"/>
          <w:szCs w:val="22"/>
        </w:rPr>
        <w:t xml:space="preserve">  </w:t>
      </w:r>
      <w:r w:rsidRPr="000B4695">
        <w:rPr>
          <w:b/>
          <w:sz w:val="22"/>
          <w:szCs w:val="22"/>
        </w:rPr>
        <w:tab/>
      </w:r>
      <w:r w:rsidRPr="000B4695">
        <w:rPr>
          <w:b/>
          <w:sz w:val="22"/>
          <w:szCs w:val="22"/>
        </w:rPr>
        <w:tab/>
      </w:r>
      <w:r w:rsidRPr="000B4695">
        <w:rPr>
          <w:b/>
          <w:sz w:val="22"/>
          <w:szCs w:val="22"/>
        </w:rPr>
        <w:tab/>
        <w:t xml:space="preserve">  </w:t>
      </w:r>
      <w:r w:rsidRPr="000B4695">
        <w:rPr>
          <w:b/>
          <w:sz w:val="22"/>
          <w:szCs w:val="22"/>
        </w:rPr>
        <w:tab/>
      </w:r>
      <w:r w:rsidRPr="000B4695">
        <w:rPr>
          <w:b/>
          <w:sz w:val="22"/>
          <w:szCs w:val="22"/>
        </w:rPr>
        <w:tab/>
        <w:t xml:space="preserve">        Tp maks.</w:t>
      </w:r>
    </w:p>
    <w:p w:rsidR="00043994" w:rsidRPr="000B4695" w:rsidRDefault="00043994" w:rsidP="00043994">
      <w:pPr>
        <w:tabs>
          <w:tab w:val="left" w:pos="0"/>
          <w:tab w:val="left" w:pos="3118"/>
        </w:tabs>
        <w:jc w:val="both"/>
        <w:rPr>
          <w:sz w:val="22"/>
          <w:szCs w:val="22"/>
        </w:rPr>
      </w:pPr>
      <w:r w:rsidRPr="000B4695">
        <w:rPr>
          <w:sz w:val="22"/>
          <w:szCs w:val="22"/>
        </w:rPr>
        <w:t xml:space="preserve">      </w:t>
      </w:r>
    </w:p>
    <w:p w:rsidR="00043994" w:rsidRPr="000B4695" w:rsidRDefault="00043994" w:rsidP="00043994">
      <w:pPr>
        <w:tabs>
          <w:tab w:val="left" w:pos="0"/>
          <w:tab w:val="left" w:pos="3118"/>
        </w:tabs>
        <w:jc w:val="both"/>
        <w:rPr>
          <w:sz w:val="22"/>
          <w:szCs w:val="22"/>
        </w:rPr>
      </w:pPr>
      <w:r w:rsidRPr="000B4695">
        <w:rPr>
          <w:sz w:val="22"/>
          <w:szCs w:val="22"/>
        </w:rPr>
        <w:t xml:space="preserve">      R - ranga</w:t>
      </w:r>
    </w:p>
    <w:p w:rsidR="00043994" w:rsidRPr="000B4695" w:rsidRDefault="00043994" w:rsidP="00043994">
      <w:pPr>
        <w:tabs>
          <w:tab w:val="left" w:pos="0"/>
          <w:tab w:val="left" w:pos="3118"/>
        </w:tabs>
        <w:jc w:val="both"/>
        <w:rPr>
          <w:sz w:val="22"/>
          <w:szCs w:val="22"/>
        </w:rPr>
      </w:pPr>
      <w:r w:rsidRPr="000B4695">
        <w:rPr>
          <w:sz w:val="22"/>
          <w:szCs w:val="22"/>
        </w:rPr>
        <w:t xml:space="preserve">      Tp ofer.   – termin płatności oferowany </w:t>
      </w:r>
    </w:p>
    <w:p w:rsidR="00043994" w:rsidRPr="000B4695" w:rsidRDefault="00043994" w:rsidP="00043994">
      <w:pPr>
        <w:tabs>
          <w:tab w:val="left" w:pos="0"/>
          <w:tab w:val="left" w:pos="3118"/>
        </w:tabs>
        <w:jc w:val="both"/>
        <w:rPr>
          <w:sz w:val="22"/>
          <w:szCs w:val="22"/>
        </w:rPr>
      </w:pPr>
      <w:r w:rsidRPr="000B4695">
        <w:rPr>
          <w:sz w:val="22"/>
          <w:szCs w:val="22"/>
        </w:rPr>
        <w:t xml:space="preserve">      Tp maks.  – termin płatności maksymalny</w:t>
      </w:r>
    </w:p>
    <w:p w:rsidR="00043994" w:rsidRDefault="00043994" w:rsidP="00043994">
      <w:pPr>
        <w:tabs>
          <w:tab w:val="left" w:pos="0"/>
          <w:tab w:val="left" w:pos="3118"/>
        </w:tabs>
        <w:jc w:val="both"/>
        <w:rPr>
          <w:sz w:val="22"/>
          <w:szCs w:val="22"/>
        </w:rPr>
      </w:pPr>
    </w:p>
    <w:p w:rsidR="002D12C9" w:rsidRPr="000B4695" w:rsidRDefault="002D12C9" w:rsidP="00043994">
      <w:pPr>
        <w:tabs>
          <w:tab w:val="left" w:pos="0"/>
          <w:tab w:val="left" w:pos="3118"/>
        </w:tabs>
        <w:jc w:val="both"/>
        <w:rPr>
          <w:sz w:val="22"/>
          <w:szCs w:val="22"/>
        </w:rPr>
      </w:pPr>
    </w:p>
    <w:p w:rsidR="00043994" w:rsidRPr="000B4695" w:rsidRDefault="00043994" w:rsidP="00043994">
      <w:pPr>
        <w:numPr>
          <w:ilvl w:val="4"/>
          <w:numId w:val="11"/>
        </w:numPr>
        <w:tabs>
          <w:tab w:val="clear" w:pos="3600"/>
          <w:tab w:val="left" w:pos="0"/>
          <w:tab w:val="num" w:pos="284"/>
          <w:tab w:val="left" w:pos="360"/>
        </w:tabs>
        <w:ind w:left="284" w:hanging="284"/>
        <w:jc w:val="both"/>
        <w:rPr>
          <w:sz w:val="22"/>
          <w:szCs w:val="22"/>
        </w:rPr>
      </w:pPr>
      <w:r>
        <w:rPr>
          <w:sz w:val="22"/>
          <w:szCs w:val="22"/>
        </w:rPr>
        <w:t>k</w:t>
      </w:r>
      <w:r w:rsidRPr="000B4695">
        <w:rPr>
          <w:sz w:val="22"/>
          <w:szCs w:val="22"/>
        </w:rPr>
        <w:t xml:space="preserve">ryterium „termin dostawy” rozpatrywane będzie na podstawie terminu podanego przez Wykonawcę           w formularzu Oferty. </w:t>
      </w:r>
    </w:p>
    <w:p w:rsidR="00043994" w:rsidRDefault="00043994" w:rsidP="00043994">
      <w:pPr>
        <w:tabs>
          <w:tab w:val="left" w:pos="0"/>
          <w:tab w:val="left" w:pos="284"/>
        </w:tabs>
        <w:ind w:left="284"/>
        <w:jc w:val="both"/>
        <w:rPr>
          <w:sz w:val="22"/>
          <w:szCs w:val="22"/>
        </w:rPr>
      </w:pPr>
    </w:p>
    <w:p w:rsidR="00043994" w:rsidRPr="000B4695" w:rsidRDefault="00043994" w:rsidP="00043994">
      <w:pPr>
        <w:tabs>
          <w:tab w:val="left" w:pos="0"/>
          <w:tab w:val="left" w:pos="284"/>
        </w:tabs>
        <w:ind w:left="284"/>
        <w:jc w:val="both"/>
        <w:rPr>
          <w:sz w:val="22"/>
          <w:szCs w:val="22"/>
        </w:rPr>
      </w:pPr>
      <w:r w:rsidRPr="000B4695">
        <w:rPr>
          <w:sz w:val="22"/>
          <w:szCs w:val="22"/>
        </w:rPr>
        <w:t>Maksymalny wymagany przez Zamawiającego termin dostawy wynosi</w:t>
      </w:r>
      <w:r>
        <w:rPr>
          <w:sz w:val="22"/>
          <w:szCs w:val="22"/>
        </w:rPr>
        <w:t xml:space="preserve"> </w:t>
      </w:r>
      <w:r w:rsidR="009F55D5">
        <w:rPr>
          <w:sz w:val="22"/>
          <w:szCs w:val="22"/>
        </w:rPr>
        <w:t>3</w:t>
      </w:r>
      <w:r>
        <w:rPr>
          <w:sz w:val="22"/>
          <w:szCs w:val="22"/>
        </w:rPr>
        <w:t xml:space="preserve"> </w:t>
      </w:r>
      <w:r w:rsidRPr="000B4695">
        <w:rPr>
          <w:sz w:val="22"/>
          <w:szCs w:val="22"/>
        </w:rPr>
        <w:t>dni</w:t>
      </w:r>
      <w:r>
        <w:rPr>
          <w:sz w:val="22"/>
          <w:szCs w:val="22"/>
        </w:rPr>
        <w:t xml:space="preserve"> robocz</w:t>
      </w:r>
      <w:r w:rsidR="00375D3A">
        <w:rPr>
          <w:sz w:val="22"/>
          <w:szCs w:val="22"/>
        </w:rPr>
        <w:t>ych</w:t>
      </w:r>
      <w:r w:rsidRPr="000B4695">
        <w:rPr>
          <w:sz w:val="22"/>
          <w:szCs w:val="22"/>
        </w:rPr>
        <w:t xml:space="preserve">. </w:t>
      </w:r>
    </w:p>
    <w:p w:rsidR="00043994" w:rsidRPr="000B4695" w:rsidRDefault="00043994" w:rsidP="00043994">
      <w:pPr>
        <w:tabs>
          <w:tab w:val="left" w:pos="284"/>
        </w:tabs>
        <w:ind w:left="284"/>
        <w:jc w:val="both"/>
        <w:rPr>
          <w:i/>
          <w:sz w:val="22"/>
          <w:szCs w:val="22"/>
        </w:rPr>
      </w:pPr>
      <w:r w:rsidRPr="000B4695">
        <w:rPr>
          <w:i/>
          <w:sz w:val="22"/>
          <w:szCs w:val="22"/>
        </w:rPr>
        <w:t xml:space="preserve">W przypadku podania przez Wykonawcę dłuższego terminu dostawy niż wymagany lub niewpisanie żadnego terminu w ofercie, oferta Wykonawcy zostanie odrzucona na podstawie art. </w:t>
      </w:r>
      <w:r>
        <w:rPr>
          <w:i/>
          <w:sz w:val="22"/>
          <w:szCs w:val="22"/>
        </w:rPr>
        <w:t xml:space="preserve">226 ust.1 pkt. 5 </w:t>
      </w:r>
      <w:r w:rsidRPr="000B4695">
        <w:rPr>
          <w:i/>
          <w:sz w:val="22"/>
          <w:szCs w:val="22"/>
        </w:rPr>
        <w:t xml:space="preserve">ustawy Prawo zamówień publicznych, jako niezgodna z </w:t>
      </w:r>
      <w:r>
        <w:rPr>
          <w:i/>
          <w:sz w:val="22"/>
          <w:szCs w:val="22"/>
        </w:rPr>
        <w:t>warunkami zamówienia.</w:t>
      </w:r>
      <w:r w:rsidRPr="000B4695">
        <w:rPr>
          <w:i/>
          <w:sz w:val="22"/>
          <w:szCs w:val="22"/>
        </w:rPr>
        <w:t>.</w:t>
      </w:r>
    </w:p>
    <w:p w:rsidR="00043994" w:rsidRDefault="00043994" w:rsidP="00043994">
      <w:pPr>
        <w:tabs>
          <w:tab w:val="left" w:pos="0"/>
          <w:tab w:val="left" w:pos="284"/>
          <w:tab w:val="left" w:pos="5937"/>
        </w:tabs>
        <w:rPr>
          <w:sz w:val="22"/>
          <w:szCs w:val="22"/>
        </w:rPr>
      </w:pPr>
      <w:r w:rsidRPr="000B4695">
        <w:rPr>
          <w:sz w:val="22"/>
          <w:szCs w:val="22"/>
        </w:rPr>
        <w:tab/>
      </w:r>
    </w:p>
    <w:p w:rsidR="00043994" w:rsidRPr="000B4695" w:rsidRDefault="00043994" w:rsidP="00043994">
      <w:pPr>
        <w:tabs>
          <w:tab w:val="left" w:pos="0"/>
          <w:tab w:val="left" w:pos="284"/>
          <w:tab w:val="left" w:pos="5937"/>
        </w:tabs>
        <w:rPr>
          <w:sz w:val="22"/>
          <w:szCs w:val="22"/>
        </w:rPr>
      </w:pPr>
      <w:r w:rsidRPr="000B4695">
        <w:rPr>
          <w:sz w:val="22"/>
          <w:szCs w:val="22"/>
        </w:rPr>
        <w:t xml:space="preserve"> </w:t>
      </w:r>
      <w:r w:rsidRPr="000B4695">
        <w:rPr>
          <w:sz w:val="22"/>
          <w:szCs w:val="22"/>
          <w:u w:val="single"/>
        </w:rPr>
        <w:t>Kryterium „termin dostawy” oceniane będzie wg wzoru:</w:t>
      </w:r>
    </w:p>
    <w:p w:rsidR="00043994" w:rsidRPr="000B4695" w:rsidRDefault="00043994" w:rsidP="00043994">
      <w:pPr>
        <w:tabs>
          <w:tab w:val="left" w:pos="0"/>
          <w:tab w:val="left" w:pos="1418"/>
        </w:tabs>
        <w:jc w:val="both"/>
        <w:rPr>
          <w:b/>
          <w:sz w:val="22"/>
          <w:szCs w:val="22"/>
        </w:rPr>
      </w:pPr>
      <w:r w:rsidRPr="000B4695">
        <w:rPr>
          <w:sz w:val="22"/>
          <w:szCs w:val="22"/>
        </w:rPr>
        <w:tab/>
      </w:r>
      <w:r>
        <w:rPr>
          <w:sz w:val="22"/>
          <w:szCs w:val="22"/>
        </w:rPr>
        <w:t xml:space="preserve">    </w:t>
      </w:r>
      <w:r w:rsidRPr="000B4695">
        <w:rPr>
          <w:sz w:val="22"/>
          <w:szCs w:val="22"/>
        </w:rPr>
        <w:tab/>
      </w:r>
      <w:r w:rsidRPr="000B4695">
        <w:rPr>
          <w:sz w:val="22"/>
          <w:szCs w:val="22"/>
        </w:rPr>
        <w:tab/>
      </w:r>
      <w:r w:rsidRPr="000B4695">
        <w:rPr>
          <w:b/>
          <w:sz w:val="22"/>
          <w:szCs w:val="22"/>
        </w:rPr>
        <w:t xml:space="preserve"> </w:t>
      </w:r>
      <w:r w:rsidRPr="000B4695">
        <w:rPr>
          <w:b/>
          <w:sz w:val="22"/>
          <w:szCs w:val="22"/>
        </w:rPr>
        <w:tab/>
      </w:r>
      <w:r>
        <w:rPr>
          <w:b/>
          <w:sz w:val="22"/>
          <w:szCs w:val="22"/>
        </w:rPr>
        <w:t xml:space="preserve">                 </w:t>
      </w:r>
      <w:r w:rsidRPr="000B4695">
        <w:rPr>
          <w:b/>
          <w:sz w:val="22"/>
          <w:szCs w:val="22"/>
        </w:rPr>
        <w:t>Td min.</w:t>
      </w:r>
    </w:p>
    <w:p w:rsidR="00043994" w:rsidRPr="000B4695" w:rsidRDefault="00043994" w:rsidP="00043994">
      <w:pPr>
        <w:tabs>
          <w:tab w:val="left" w:pos="0"/>
          <w:tab w:val="left" w:pos="1418"/>
        </w:tabs>
        <w:jc w:val="both"/>
        <w:rPr>
          <w:b/>
          <w:sz w:val="22"/>
          <w:szCs w:val="22"/>
        </w:rPr>
      </w:pPr>
      <w:r w:rsidRPr="000B4695">
        <w:rPr>
          <w:b/>
          <w:sz w:val="22"/>
          <w:szCs w:val="22"/>
        </w:rPr>
        <w:t xml:space="preserve">     Wartość punktowa terminu dostawy = R x ------------</w:t>
      </w:r>
    </w:p>
    <w:p w:rsidR="00043994" w:rsidRPr="000B4695" w:rsidRDefault="00043994" w:rsidP="00043994">
      <w:pPr>
        <w:tabs>
          <w:tab w:val="left" w:pos="0"/>
          <w:tab w:val="left" w:pos="1418"/>
        </w:tabs>
        <w:jc w:val="both"/>
        <w:rPr>
          <w:sz w:val="22"/>
          <w:szCs w:val="22"/>
        </w:rPr>
      </w:pPr>
      <w:r w:rsidRPr="000B4695">
        <w:rPr>
          <w:b/>
          <w:sz w:val="22"/>
          <w:szCs w:val="22"/>
        </w:rPr>
        <w:t xml:space="preserve">    </w:t>
      </w:r>
      <w:r w:rsidRPr="000B4695">
        <w:rPr>
          <w:b/>
          <w:sz w:val="22"/>
          <w:szCs w:val="22"/>
        </w:rPr>
        <w:tab/>
      </w:r>
      <w:r w:rsidRPr="000B4695">
        <w:rPr>
          <w:b/>
          <w:sz w:val="22"/>
          <w:szCs w:val="22"/>
        </w:rPr>
        <w:tab/>
      </w:r>
      <w:r w:rsidRPr="000B4695">
        <w:rPr>
          <w:b/>
          <w:sz w:val="22"/>
          <w:szCs w:val="22"/>
        </w:rPr>
        <w:tab/>
      </w:r>
      <w:r w:rsidRPr="000B4695">
        <w:rPr>
          <w:b/>
          <w:sz w:val="22"/>
          <w:szCs w:val="22"/>
        </w:rPr>
        <w:tab/>
        <w:t xml:space="preserve">  </w:t>
      </w:r>
      <w:r w:rsidRPr="000B4695">
        <w:rPr>
          <w:b/>
          <w:sz w:val="22"/>
          <w:szCs w:val="22"/>
        </w:rPr>
        <w:tab/>
      </w:r>
      <w:r>
        <w:rPr>
          <w:b/>
          <w:sz w:val="22"/>
          <w:szCs w:val="22"/>
        </w:rPr>
        <w:t xml:space="preserve">      </w:t>
      </w:r>
      <w:r w:rsidRPr="000B4695">
        <w:rPr>
          <w:b/>
          <w:sz w:val="22"/>
          <w:szCs w:val="22"/>
        </w:rPr>
        <w:t>Td ofer.</w:t>
      </w:r>
    </w:p>
    <w:p w:rsidR="00043994" w:rsidRPr="000B4695" w:rsidRDefault="00043994" w:rsidP="00043994">
      <w:pPr>
        <w:tabs>
          <w:tab w:val="left" w:pos="0"/>
          <w:tab w:val="left" w:pos="3118"/>
        </w:tabs>
        <w:jc w:val="both"/>
        <w:rPr>
          <w:sz w:val="22"/>
          <w:szCs w:val="22"/>
        </w:rPr>
      </w:pPr>
      <w:r w:rsidRPr="000B4695">
        <w:rPr>
          <w:sz w:val="22"/>
          <w:szCs w:val="22"/>
        </w:rPr>
        <w:t xml:space="preserve">      R - ranga</w:t>
      </w:r>
    </w:p>
    <w:p w:rsidR="00043994" w:rsidRPr="000B4695" w:rsidRDefault="00043994" w:rsidP="00043994">
      <w:pPr>
        <w:tabs>
          <w:tab w:val="left" w:pos="0"/>
          <w:tab w:val="left" w:pos="3118"/>
        </w:tabs>
        <w:jc w:val="both"/>
        <w:rPr>
          <w:sz w:val="22"/>
          <w:szCs w:val="22"/>
        </w:rPr>
      </w:pPr>
      <w:r w:rsidRPr="000B4695">
        <w:rPr>
          <w:sz w:val="22"/>
          <w:szCs w:val="22"/>
        </w:rPr>
        <w:t xml:space="preserve">      Td min   – termin dostawy najkrótszy </w:t>
      </w:r>
    </w:p>
    <w:p w:rsidR="00043994" w:rsidRPr="000B4695" w:rsidRDefault="00043994" w:rsidP="00043994">
      <w:pPr>
        <w:tabs>
          <w:tab w:val="left" w:pos="0"/>
          <w:tab w:val="left" w:pos="3118"/>
        </w:tabs>
        <w:jc w:val="both"/>
        <w:rPr>
          <w:sz w:val="22"/>
          <w:szCs w:val="22"/>
        </w:rPr>
      </w:pPr>
      <w:r w:rsidRPr="000B4695">
        <w:rPr>
          <w:sz w:val="22"/>
          <w:szCs w:val="22"/>
        </w:rPr>
        <w:t xml:space="preserve">      Td ofer.  – termin dostawy oferowany</w:t>
      </w:r>
    </w:p>
    <w:p w:rsidR="00043994" w:rsidRDefault="00043994" w:rsidP="00043994">
      <w:pPr>
        <w:tabs>
          <w:tab w:val="left" w:pos="0"/>
          <w:tab w:val="left" w:pos="1276"/>
          <w:tab w:val="left" w:pos="3118"/>
        </w:tabs>
        <w:jc w:val="both"/>
        <w:rPr>
          <w:sz w:val="22"/>
          <w:szCs w:val="22"/>
        </w:rPr>
      </w:pPr>
    </w:p>
    <w:p w:rsidR="00043994" w:rsidRPr="000B4695" w:rsidRDefault="00043994" w:rsidP="00043994">
      <w:pPr>
        <w:tabs>
          <w:tab w:val="left" w:pos="0"/>
          <w:tab w:val="left" w:pos="3118"/>
        </w:tabs>
        <w:jc w:val="both"/>
        <w:rPr>
          <w:sz w:val="22"/>
          <w:szCs w:val="22"/>
        </w:rPr>
      </w:pPr>
      <w:r w:rsidRPr="000B4695">
        <w:rPr>
          <w:b/>
          <w:sz w:val="22"/>
          <w:szCs w:val="22"/>
          <w:u w:val="single"/>
        </w:rPr>
        <w:t>Ocena końcowa oferty.</w:t>
      </w:r>
    </w:p>
    <w:p w:rsidR="00043994" w:rsidRPr="000B4695" w:rsidRDefault="00043994" w:rsidP="00043994">
      <w:pPr>
        <w:tabs>
          <w:tab w:val="left" w:pos="0"/>
          <w:tab w:val="left" w:pos="3118"/>
        </w:tabs>
        <w:jc w:val="both"/>
        <w:rPr>
          <w:sz w:val="22"/>
          <w:szCs w:val="22"/>
        </w:rPr>
      </w:pPr>
      <w:r w:rsidRPr="000B4695">
        <w:rPr>
          <w:sz w:val="22"/>
          <w:szCs w:val="22"/>
        </w:rPr>
        <w:t>Ocena końcowa oferty stanowi sumę punktów uzyskanych za kryteria wymienione w pkt. 2.</w:t>
      </w:r>
    </w:p>
    <w:p w:rsidR="00043994" w:rsidRDefault="00043994" w:rsidP="00043994">
      <w:pPr>
        <w:tabs>
          <w:tab w:val="left" w:pos="0"/>
          <w:tab w:val="left" w:pos="3118"/>
        </w:tabs>
        <w:jc w:val="both"/>
        <w:rPr>
          <w:sz w:val="22"/>
          <w:szCs w:val="22"/>
        </w:rPr>
      </w:pPr>
      <w:r w:rsidRPr="00B21B99">
        <w:rPr>
          <w:sz w:val="22"/>
          <w:szCs w:val="22"/>
        </w:rPr>
        <w:t xml:space="preserve">Oferta, która przedstawia najkorzystniejszy bilans (maksymalna liczba przyznanych punktów w oparciu </w:t>
      </w:r>
      <w:r>
        <w:rPr>
          <w:sz w:val="22"/>
          <w:szCs w:val="22"/>
        </w:rPr>
        <w:br/>
      </w:r>
      <w:r w:rsidRPr="00B21B99">
        <w:rPr>
          <w:sz w:val="22"/>
          <w:szCs w:val="22"/>
        </w:rPr>
        <w:t xml:space="preserve">o ustalone kryteria) zostanie uznana za najkorzystniejszą, pozostałe oferty zostaną sklasyfikowane zgodnie </w:t>
      </w:r>
      <w:r>
        <w:rPr>
          <w:sz w:val="22"/>
          <w:szCs w:val="22"/>
        </w:rPr>
        <w:br/>
      </w:r>
      <w:r w:rsidRPr="00B21B99">
        <w:rPr>
          <w:sz w:val="22"/>
          <w:szCs w:val="22"/>
        </w:rPr>
        <w:t>z ilością uzyskanych punktów.</w:t>
      </w:r>
    </w:p>
    <w:p w:rsidR="00B20DD2" w:rsidRPr="000B4695" w:rsidRDefault="00B20DD2" w:rsidP="00B20DD2">
      <w:pPr>
        <w:pStyle w:val="Tekstpodstawowy"/>
        <w:tabs>
          <w:tab w:val="clear" w:pos="3118"/>
          <w:tab w:val="left" w:pos="284"/>
        </w:tabs>
        <w:ind w:left="284" w:hanging="284"/>
        <w:rPr>
          <w:sz w:val="22"/>
          <w:szCs w:val="22"/>
        </w:rPr>
      </w:pPr>
    </w:p>
    <w:tbl>
      <w:tblPr>
        <w:tblW w:w="0" w:type="auto"/>
        <w:tblInd w:w="77" w:type="dxa"/>
        <w:tblLayout w:type="fixed"/>
        <w:tblCellMar>
          <w:left w:w="70" w:type="dxa"/>
          <w:right w:w="70" w:type="dxa"/>
        </w:tblCellMar>
        <w:tblLook w:val="0000"/>
      </w:tblPr>
      <w:tblGrid>
        <w:gridCol w:w="9632"/>
      </w:tblGrid>
      <w:tr w:rsidR="00B20DD2" w:rsidRPr="000B4695" w:rsidTr="0060654E">
        <w:trPr>
          <w:trHeight w:val="288"/>
        </w:trPr>
        <w:tc>
          <w:tcPr>
            <w:tcW w:w="9632" w:type="dxa"/>
            <w:tcBorders>
              <w:top w:val="double" w:sz="4" w:space="0" w:color="000000"/>
              <w:left w:val="double" w:sz="4" w:space="0" w:color="000000"/>
              <w:bottom w:val="double" w:sz="4" w:space="0" w:color="000000"/>
              <w:right w:val="double" w:sz="4" w:space="0" w:color="000000"/>
            </w:tcBorders>
            <w:shd w:val="clear" w:color="auto" w:fill="FFFFFF"/>
          </w:tcPr>
          <w:p w:rsidR="00B20DD2" w:rsidRPr="000B4695" w:rsidRDefault="00B20DD2" w:rsidP="0060654E">
            <w:pPr>
              <w:shd w:val="clear" w:color="auto" w:fill="FFFFFF"/>
              <w:tabs>
                <w:tab w:val="left" w:pos="0"/>
              </w:tabs>
              <w:jc w:val="both"/>
              <w:rPr>
                <w:b/>
                <w:sz w:val="22"/>
                <w:szCs w:val="22"/>
              </w:rPr>
            </w:pPr>
            <w:r w:rsidRPr="000B4695">
              <w:rPr>
                <w:b/>
                <w:sz w:val="22"/>
                <w:szCs w:val="22"/>
              </w:rPr>
              <w:t xml:space="preserve">XVIII. PROJEKTOWANE POSTANOWIENIA UMOWY W SPRAWIE ZAMÓWIENIA PUBLICZNEGO, KTÓRE ZOSTANĄ WPROWADZONE DO TREŚCI UMOWY  </w:t>
            </w:r>
          </w:p>
        </w:tc>
      </w:tr>
    </w:tbl>
    <w:p w:rsidR="00B20DD2" w:rsidRPr="005C51C4" w:rsidRDefault="00B20DD2" w:rsidP="00B20DD2">
      <w:pPr>
        <w:shd w:val="clear" w:color="auto" w:fill="FFFFFF"/>
        <w:suppressAutoHyphens w:val="0"/>
        <w:autoSpaceDE w:val="0"/>
        <w:autoSpaceDN w:val="0"/>
        <w:adjustRightInd w:val="0"/>
        <w:jc w:val="both"/>
        <w:rPr>
          <w:color w:val="000000" w:themeColor="text1"/>
          <w:sz w:val="22"/>
          <w:szCs w:val="22"/>
        </w:rPr>
      </w:pPr>
      <w:r w:rsidRPr="000B4695">
        <w:rPr>
          <w:kern w:val="0"/>
          <w:sz w:val="22"/>
          <w:szCs w:val="22"/>
          <w:lang w:eastAsia="pl-PL"/>
        </w:rPr>
        <w:t xml:space="preserve">Zamawiający wymaga od Wykonawcy, aby zawarł z nim umowę w sprawie zamówienia publicznego na warunkach określonych w projekcie </w:t>
      </w:r>
      <w:r w:rsidRPr="005C51C4">
        <w:rPr>
          <w:color w:val="000000" w:themeColor="text1"/>
          <w:kern w:val="0"/>
          <w:sz w:val="22"/>
          <w:szCs w:val="22"/>
          <w:lang w:eastAsia="pl-PL"/>
        </w:rPr>
        <w:t xml:space="preserve">umowy stanowiącym </w:t>
      </w:r>
      <w:r w:rsidRPr="005C51C4">
        <w:rPr>
          <w:bCs/>
          <w:color w:val="000000" w:themeColor="text1"/>
          <w:kern w:val="0"/>
          <w:sz w:val="22"/>
          <w:szCs w:val="22"/>
          <w:lang w:eastAsia="pl-PL"/>
        </w:rPr>
        <w:t xml:space="preserve">załącznik nr </w:t>
      </w:r>
      <w:r w:rsidR="00D00A4E" w:rsidRPr="005C51C4">
        <w:rPr>
          <w:bCs/>
          <w:color w:val="000000" w:themeColor="text1"/>
          <w:kern w:val="0"/>
          <w:sz w:val="22"/>
          <w:szCs w:val="22"/>
          <w:lang w:eastAsia="pl-PL"/>
        </w:rPr>
        <w:t>6</w:t>
      </w:r>
      <w:r w:rsidRPr="005C51C4">
        <w:rPr>
          <w:bCs/>
          <w:color w:val="000000" w:themeColor="text1"/>
          <w:kern w:val="0"/>
          <w:sz w:val="22"/>
          <w:szCs w:val="22"/>
          <w:lang w:eastAsia="pl-PL"/>
        </w:rPr>
        <w:t xml:space="preserve"> </w:t>
      </w:r>
      <w:r w:rsidRPr="005C51C4">
        <w:rPr>
          <w:color w:val="000000" w:themeColor="text1"/>
          <w:kern w:val="0"/>
          <w:sz w:val="22"/>
          <w:szCs w:val="22"/>
          <w:lang w:eastAsia="pl-PL"/>
        </w:rPr>
        <w:t>do SWZ</w:t>
      </w:r>
      <w:r w:rsidRPr="005C51C4">
        <w:rPr>
          <w:b/>
          <w:bCs/>
          <w:color w:val="000000" w:themeColor="text1"/>
          <w:kern w:val="0"/>
          <w:sz w:val="22"/>
          <w:szCs w:val="22"/>
          <w:lang w:eastAsia="pl-PL"/>
        </w:rPr>
        <w:t>.</w:t>
      </w:r>
    </w:p>
    <w:p w:rsidR="00B20DD2" w:rsidRPr="000B4695" w:rsidRDefault="00B20DD2" w:rsidP="00B20DD2">
      <w:pPr>
        <w:pStyle w:val="Tekstpodstawowy"/>
        <w:tabs>
          <w:tab w:val="clear" w:pos="3118"/>
          <w:tab w:val="left" w:pos="284"/>
        </w:tabs>
        <w:ind w:left="284" w:hanging="284"/>
        <w:rPr>
          <w:sz w:val="22"/>
          <w:szCs w:val="22"/>
        </w:rPr>
      </w:pPr>
    </w:p>
    <w:tbl>
      <w:tblPr>
        <w:tblW w:w="9779" w:type="dxa"/>
        <w:tblInd w:w="72" w:type="dxa"/>
        <w:tblLayout w:type="fixed"/>
        <w:tblCellMar>
          <w:left w:w="70" w:type="dxa"/>
          <w:right w:w="70" w:type="dxa"/>
        </w:tblCellMar>
        <w:tblLook w:val="0000"/>
      </w:tblPr>
      <w:tblGrid>
        <w:gridCol w:w="9779"/>
      </w:tblGrid>
      <w:tr w:rsidR="00340CE0" w:rsidRPr="000B4695" w:rsidTr="00340CE0">
        <w:trPr>
          <w:trHeight w:val="773"/>
        </w:trPr>
        <w:tc>
          <w:tcPr>
            <w:tcW w:w="9779" w:type="dxa"/>
            <w:tcBorders>
              <w:top w:val="double" w:sz="4" w:space="0" w:color="000000"/>
              <w:left w:val="double" w:sz="4" w:space="0" w:color="000000"/>
              <w:bottom w:val="double" w:sz="4" w:space="0" w:color="000000"/>
              <w:right w:val="double" w:sz="4" w:space="0" w:color="000000"/>
            </w:tcBorders>
            <w:shd w:val="clear" w:color="auto" w:fill="auto"/>
          </w:tcPr>
          <w:p w:rsidR="00340CE0" w:rsidRPr="000B4695" w:rsidRDefault="00B20DD2" w:rsidP="00340CE0">
            <w:pPr>
              <w:pStyle w:val="Nagwek2"/>
              <w:pBdr>
                <w:top w:val="none" w:sz="0" w:space="0" w:color="auto"/>
                <w:left w:val="none" w:sz="0" w:space="0" w:color="auto"/>
                <w:bottom w:val="none" w:sz="0" w:space="0" w:color="auto"/>
                <w:right w:val="none" w:sz="0" w:space="0" w:color="auto"/>
              </w:pBdr>
              <w:shd w:val="clear" w:color="auto" w:fill="FFFFFF"/>
              <w:tabs>
                <w:tab w:val="clear" w:pos="3118"/>
                <w:tab w:val="left" w:pos="0"/>
              </w:tabs>
              <w:spacing w:before="120"/>
              <w:ind w:left="212" w:firstLine="0"/>
              <w:jc w:val="left"/>
            </w:pPr>
            <w:r w:rsidRPr="000B4695">
              <w:rPr>
                <w:sz w:val="22"/>
                <w:szCs w:val="22"/>
                <w:lang w:eastAsia="pl-PL"/>
              </w:rPr>
              <w:t>XIX</w:t>
            </w:r>
            <w:r w:rsidR="00340CE0" w:rsidRPr="000B4695">
              <w:rPr>
                <w:sz w:val="22"/>
                <w:szCs w:val="22"/>
                <w:lang w:eastAsia="pl-PL"/>
              </w:rPr>
              <w:t>.  INFORMACJA O FORMALNOŚCIACH, JAKIE POWINNY ZOSTAĆ DOPEŁNIONE PO WYBORZE OFERTY W CELU ZAWARCIA UMOWY W SPRAWIE ZAMÓWIENIA PUBLICZNEGO</w:t>
            </w:r>
          </w:p>
        </w:tc>
      </w:tr>
    </w:tbl>
    <w:p w:rsidR="00340CE0" w:rsidRPr="000B4695" w:rsidRDefault="00340CE0" w:rsidP="00E43A6E">
      <w:pPr>
        <w:numPr>
          <w:ilvl w:val="3"/>
          <w:numId w:val="12"/>
        </w:numPr>
        <w:shd w:val="clear" w:color="auto" w:fill="FFFFFF"/>
        <w:tabs>
          <w:tab w:val="left" w:pos="284"/>
        </w:tabs>
        <w:ind w:left="284" w:hanging="284"/>
        <w:jc w:val="both"/>
        <w:rPr>
          <w:sz w:val="22"/>
          <w:szCs w:val="22"/>
        </w:rPr>
      </w:pPr>
      <w:r w:rsidRPr="000B4695">
        <w:rPr>
          <w:sz w:val="22"/>
          <w:szCs w:val="22"/>
        </w:rPr>
        <w:t>Umowa w sprawie zamówienia publicznego zawarta zostanie z uwzględnieniem postanowień wynikających z treści niniejszej SWZ oraz danych zawartych w ofercie.</w:t>
      </w:r>
    </w:p>
    <w:p w:rsidR="00340CE0" w:rsidRPr="000B4695" w:rsidRDefault="00340CE0" w:rsidP="00E43A6E">
      <w:pPr>
        <w:numPr>
          <w:ilvl w:val="3"/>
          <w:numId w:val="12"/>
        </w:numPr>
        <w:shd w:val="clear" w:color="auto" w:fill="FFFFFF"/>
        <w:tabs>
          <w:tab w:val="left" w:pos="284"/>
        </w:tabs>
        <w:ind w:left="284" w:hanging="284"/>
        <w:jc w:val="both"/>
        <w:rPr>
          <w:sz w:val="22"/>
          <w:szCs w:val="22"/>
        </w:rPr>
      </w:pPr>
      <w:r w:rsidRPr="000B4695">
        <w:rPr>
          <w:sz w:val="22"/>
          <w:szCs w:val="22"/>
        </w:rPr>
        <w:t>Wz</w:t>
      </w:r>
      <w:r w:rsidR="00A07E09">
        <w:rPr>
          <w:sz w:val="22"/>
          <w:szCs w:val="22"/>
        </w:rPr>
        <w:t>ory</w:t>
      </w:r>
      <w:r w:rsidRPr="000B4695">
        <w:rPr>
          <w:sz w:val="22"/>
          <w:szCs w:val="22"/>
        </w:rPr>
        <w:t xml:space="preserve"> um</w:t>
      </w:r>
      <w:r w:rsidR="00A07E09">
        <w:rPr>
          <w:sz w:val="22"/>
          <w:szCs w:val="22"/>
        </w:rPr>
        <w:t>ó</w:t>
      </w:r>
      <w:r w:rsidRPr="000B4695">
        <w:rPr>
          <w:sz w:val="22"/>
          <w:szCs w:val="22"/>
        </w:rPr>
        <w:t>w w załączeniu</w:t>
      </w:r>
      <w:r w:rsidRPr="000B4695">
        <w:rPr>
          <w:bCs/>
          <w:sz w:val="22"/>
          <w:szCs w:val="22"/>
        </w:rPr>
        <w:t xml:space="preserve"> – </w:t>
      </w:r>
      <w:r w:rsidRPr="002A762D">
        <w:rPr>
          <w:bCs/>
          <w:sz w:val="22"/>
          <w:szCs w:val="22"/>
        </w:rPr>
        <w:t xml:space="preserve">załącznik </w:t>
      </w:r>
      <w:r w:rsidRPr="00011BD3">
        <w:rPr>
          <w:bCs/>
          <w:sz w:val="22"/>
          <w:szCs w:val="22"/>
        </w:rPr>
        <w:t xml:space="preserve">nr </w:t>
      </w:r>
      <w:r w:rsidR="00DB0741">
        <w:rPr>
          <w:bCs/>
          <w:sz w:val="22"/>
          <w:szCs w:val="22"/>
        </w:rPr>
        <w:t>6</w:t>
      </w:r>
      <w:r w:rsidR="00A07E09" w:rsidRPr="00011BD3">
        <w:rPr>
          <w:bCs/>
          <w:sz w:val="22"/>
          <w:szCs w:val="22"/>
        </w:rPr>
        <w:t xml:space="preserve"> </w:t>
      </w:r>
      <w:r w:rsidRPr="00011BD3">
        <w:rPr>
          <w:bCs/>
          <w:sz w:val="22"/>
          <w:szCs w:val="22"/>
        </w:rPr>
        <w:t>do SWZ</w:t>
      </w:r>
      <w:r w:rsidRPr="002A762D">
        <w:rPr>
          <w:bCs/>
          <w:sz w:val="22"/>
          <w:szCs w:val="22"/>
        </w:rPr>
        <w:t>,</w:t>
      </w:r>
      <w:r w:rsidRPr="000B4695">
        <w:rPr>
          <w:bCs/>
          <w:sz w:val="22"/>
          <w:szCs w:val="22"/>
        </w:rPr>
        <w:t xml:space="preserve"> któr</w:t>
      </w:r>
      <w:r w:rsidR="00A07E09">
        <w:rPr>
          <w:bCs/>
          <w:sz w:val="22"/>
          <w:szCs w:val="22"/>
        </w:rPr>
        <w:t xml:space="preserve">e </w:t>
      </w:r>
      <w:r w:rsidRPr="000B4695">
        <w:rPr>
          <w:bCs/>
          <w:sz w:val="22"/>
          <w:szCs w:val="22"/>
        </w:rPr>
        <w:t>stanowi</w:t>
      </w:r>
      <w:r w:rsidR="00A07E09">
        <w:rPr>
          <w:bCs/>
          <w:sz w:val="22"/>
          <w:szCs w:val="22"/>
        </w:rPr>
        <w:t>ą</w:t>
      </w:r>
      <w:r w:rsidRPr="000B4695">
        <w:rPr>
          <w:bCs/>
          <w:sz w:val="22"/>
          <w:szCs w:val="22"/>
        </w:rPr>
        <w:t xml:space="preserve"> integralną część SWZ. </w:t>
      </w:r>
      <w:r w:rsidRPr="000B4695">
        <w:rPr>
          <w:sz w:val="22"/>
          <w:szCs w:val="22"/>
        </w:rPr>
        <w:t xml:space="preserve">Umowa </w:t>
      </w:r>
      <w:r w:rsidR="004C0B14">
        <w:rPr>
          <w:sz w:val="22"/>
          <w:szCs w:val="22"/>
        </w:rPr>
        <w:br/>
      </w:r>
      <w:r w:rsidRPr="000B4695">
        <w:rPr>
          <w:sz w:val="22"/>
          <w:szCs w:val="22"/>
        </w:rPr>
        <w:t xml:space="preserve">z Wykonawcą, który </w:t>
      </w:r>
      <w:r w:rsidR="004C0B14">
        <w:rPr>
          <w:sz w:val="22"/>
          <w:szCs w:val="22"/>
        </w:rPr>
        <w:t>złożył najkorzystniejszą ofertę</w:t>
      </w:r>
      <w:r w:rsidRPr="000B4695">
        <w:rPr>
          <w:sz w:val="22"/>
          <w:szCs w:val="22"/>
        </w:rPr>
        <w:t xml:space="preserve">, zostanie podpisana w terminie nie krótszym niż </w:t>
      </w:r>
      <w:r w:rsidRPr="000B4695">
        <w:rPr>
          <w:sz w:val="22"/>
          <w:szCs w:val="22"/>
        </w:rPr>
        <w:lastRenderedPageBreak/>
        <w:t xml:space="preserve">określono to w przepisach art. </w:t>
      </w:r>
      <w:r w:rsidR="00C76B03" w:rsidRPr="000B4695">
        <w:rPr>
          <w:sz w:val="22"/>
          <w:szCs w:val="22"/>
        </w:rPr>
        <w:t>308</w:t>
      </w:r>
      <w:r w:rsidRPr="000B4695">
        <w:rPr>
          <w:sz w:val="22"/>
          <w:szCs w:val="22"/>
        </w:rPr>
        <w:t xml:space="preserve"> ust. </w:t>
      </w:r>
      <w:r w:rsidR="00C76B03" w:rsidRPr="000B4695">
        <w:rPr>
          <w:sz w:val="22"/>
          <w:szCs w:val="22"/>
        </w:rPr>
        <w:t>2</w:t>
      </w:r>
      <w:r w:rsidRPr="000B4695">
        <w:rPr>
          <w:sz w:val="22"/>
          <w:szCs w:val="22"/>
        </w:rPr>
        <w:t xml:space="preserve"> ustawy Prawo zamówień publicznych, z zastrzeżeniem art. </w:t>
      </w:r>
      <w:r w:rsidR="00C76B03" w:rsidRPr="000B4695">
        <w:rPr>
          <w:sz w:val="22"/>
          <w:szCs w:val="22"/>
        </w:rPr>
        <w:t>308</w:t>
      </w:r>
      <w:r w:rsidRPr="000B4695">
        <w:rPr>
          <w:sz w:val="22"/>
          <w:szCs w:val="22"/>
        </w:rPr>
        <w:t xml:space="preserve"> ust. </w:t>
      </w:r>
      <w:r w:rsidR="00C76B03" w:rsidRPr="000B4695">
        <w:rPr>
          <w:sz w:val="22"/>
          <w:szCs w:val="22"/>
        </w:rPr>
        <w:t>3</w:t>
      </w:r>
      <w:r w:rsidRPr="000B4695">
        <w:rPr>
          <w:sz w:val="22"/>
          <w:szCs w:val="22"/>
        </w:rPr>
        <w:t xml:space="preserve"> pzp.</w:t>
      </w:r>
    </w:p>
    <w:p w:rsidR="00340CE0" w:rsidRPr="000B4695" w:rsidRDefault="00340CE0" w:rsidP="00E43A6E">
      <w:pPr>
        <w:numPr>
          <w:ilvl w:val="3"/>
          <w:numId w:val="12"/>
        </w:numPr>
        <w:shd w:val="clear" w:color="auto" w:fill="FFFFFF"/>
        <w:tabs>
          <w:tab w:val="clear" w:pos="2880"/>
          <w:tab w:val="num" w:pos="284"/>
        </w:tabs>
        <w:ind w:left="284" w:hanging="284"/>
        <w:jc w:val="both"/>
        <w:rPr>
          <w:bCs/>
          <w:sz w:val="22"/>
          <w:szCs w:val="22"/>
        </w:rPr>
      </w:pPr>
      <w:r w:rsidRPr="000B4695">
        <w:rPr>
          <w:sz w:val="22"/>
          <w:szCs w:val="22"/>
        </w:rPr>
        <w:t>Zamawiający prześle umowę Wykonawcy, którego oferta została wybrana albo zaprosi go</w:t>
      </w:r>
      <w:r w:rsidR="00EF01BD" w:rsidRPr="000B4695">
        <w:rPr>
          <w:sz w:val="22"/>
          <w:szCs w:val="22"/>
        </w:rPr>
        <w:t xml:space="preserve"> </w:t>
      </w:r>
      <w:r w:rsidRPr="000B4695">
        <w:rPr>
          <w:sz w:val="22"/>
          <w:szCs w:val="22"/>
        </w:rPr>
        <w:t>do swojej siedziby w celu podpisania umowy.</w:t>
      </w:r>
    </w:p>
    <w:p w:rsidR="00EF01BD" w:rsidRPr="000B4695" w:rsidRDefault="00340CE0" w:rsidP="00E43A6E">
      <w:pPr>
        <w:numPr>
          <w:ilvl w:val="3"/>
          <w:numId w:val="12"/>
        </w:numPr>
        <w:shd w:val="clear" w:color="auto" w:fill="FFFFFF"/>
        <w:tabs>
          <w:tab w:val="clear" w:pos="2880"/>
          <w:tab w:val="num" w:pos="284"/>
        </w:tabs>
        <w:ind w:left="284" w:hanging="284"/>
        <w:jc w:val="both"/>
        <w:rPr>
          <w:bCs/>
          <w:sz w:val="22"/>
          <w:szCs w:val="22"/>
        </w:rPr>
      </w:pPr>
      <w:r w:rsidRPr="000B4695">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EF01BD" w:rsidRPr="000B4695" w:rsidRDefault="00EF01BD" w:rsidP="00E43A6E">
      <w:pPr>
        <w:numPr>
          <w:ilvl w:val="3"/>
          <w:numId w:val="12"/>
        </w:numPr>
        <w:shd w:val="clear" w:color="auto" w:fill="FFFFFF"/>
        <w:tabs>
          <w:tab w:val="clear" w:pos="2880"/>
          <w:tab w:val="num" w:pos="284"/>
        </w:tabs>
        <w:ind w:left="284" w:hanging="284"/>
        <w:jc w:val="both"/>
        <w:rPr>
          <w:bCs/>
          <w:sz w:val="22"/>
          <w:szCs w:val="22"/>
        </w:rPr>
      </w:pPr>
      <w:r w:rsidRPr="000B4695">
        <w:rPr>
          <w:bCs/>
          <w:sz w:val="22"/>
          <w:szCs w:val="22"/>
        </w:rPr>
        <w:t xml:space="preserve">W przypadku wyboru oferty złożonej przez Wykonawców wspólnie ubiegających się o udzielenie zamówienia Wykonawca zobowiązany jest przedłożyć Zamawiającemu umowę konsorcjum, najpóźniej </w:t>
      </w:r>
      <w:r w:rsidRPr="000B4695">
        <w:rPr>
          <w:bCs/>
          <w:sz w:val="22"/>
          <w:szCs w:val="22"/>
        </w:rPr>
        <w:br/>
        <w:t>w chwili podpisania umowy.</w:t>
      </w:r>
    </w:p>
    <w:p w:rsidR="00340CE0" w:rsidRPr="000B4695" w:rsidRDefault="00340CE0" w:rsidP="00340CE0">
      <w:pPr>
        <w:tabs>
          <w:tab w:val="left" w:pos="0"/>
          <w:tab w:val="left" w:pos="3118"/>
        </w:tabs>
        <w:ind w:hanging="180"/>
        <w:jc w:val="both"/>
        <w:rPr>
          <w:sz w:val="22"/>
          <w:szCs w:val="22"/>
        </w:rPr>
      </w:pPr>
    </w:p>
    <w:p w:rsidR="00ED2C97" w:rsidRPr="000B4695" w:rsidRDefault="00ED2C97" w:rsidP="00A9330F">
      <w:pPr>
        <w:pStyle w:val="Nagwek2"/>
        <w:pBdr>
          <w:top w:val="double" w:sz="4" w:space="1" w:color="000000"/>
          <w:left w:val="double" w:sz="4" w:space="0" w:color="000000"/>
          <w:bottom w:val="double" w:sz="4" w:space="1" w:color="000000"/>
          <w:right w:val="double" w:sz="4" w:space="4" w:color="000000"/>
        </w:pBdr>
        <w:shd w:val="clear" w:color="auto" w:fill="FFFFFF"/>
        <w:tabs>
          <w:tab w:val="clear" w:pos="3118"/>
          <w:tab w:val="left" w:pos="0"/>
        </w:tabs>
        <w:spacing w:before="57" w:after="57"/>
        <w:ind w:left="0" w:firstLine="0"/>
        <w:rPr>
          <w:sz w:val="22"/>
          <w:szCs w:val="22"/>
        </w:rPr>
      </w:pPr>
    </w:p>
    <w:p w:rsidR="00DE3C0B" w:rsidRPr="000B4695" w:rsidRDefault="00B20DD2" w:rsidP="00DD53BC">
      <w:pPr>
        <w:pStyle w:val="Nagwek2"/>
        <w:pBdr>
          <w:top w:val="double" w:sz="4" w:space="1" w:color="000000"/>
          <w:left w:val="double" w:sz="4" w:space="0" w:color="000000"/>
          <w:bottom w:val="double" w:sz="4" w:space="1" w:color="000000"/>
          <w:right w:val="double" w:sz="4" w:space="4" w:color="000000"/>
        </w:pBdr>
        <w:shd w:val="clear" w:color="auto" w:fill="FFFFFF"/>
        <w:tabs>
          <w:tab w:val="clear" w:pos="3118"/>
          <w:tab w:val="left" w:pos="0"/>
        </w:tabs>
        <w:spacing w:before="57" w:after="57"/>
        <w:ind w:left="0" w:firstLine="0"/>
        <w:jc w:val="left"/>
        <w:rPr>
          <w:bCs/>
          <w:sz w:val="22"/>
          <w:szCs w:val="22"/>
        </w:rPr>
      </w:pPr>
      <w:r w:rsidRPr="000B4695">
        <w:rPr>
          <w:sz w:val="22"/>
          <w:szCs w:val="22"/>
        </w:rPr>
        <w:t>XX</w:t>
      </w:r>
      <w:r w:rsidR="00DE3C0B" w:rsidRPr="000B4695">
        <w:rPr>
          <w:sz w:val="22"/>
          <w:szCs w:val="22"/>
        </w:rPr>
        <w:t>. WYMAGANIA DOTYCZĄCE ZABEZPIECZENIA NALEŻYTEGO WYKONANIA UMOWY</w:t>
      </w:r>
    </w:p>
    <w:p w:rsidR="007C0C86" w:rsidRPr="000B4695" w:rsidRDefault="00DE3C0B">
      <w:pPr>
        <w:pStyle w:val="Styl1"/>
        <w:widowControl/>
        <w:shd w:val="clear" w:color="auto" w:fill="FFFFFF"/>
        <w:tabs>
          <w:tab w:val="left" w:pos="0"/>
        </w:tabs>
        <w:spacing w:before="57" w:after="57"/>
        <w:rPr>
          <w:rFonts w:ascii="Times New Roman" w:hAnsi="Times New Roman" w:cs="Times New Roman"/>
          <w:bCs/>
          <w:sz w:val="22"/>
          <w:szCs w:val="22"/>
        </w:rPr>
      </w:pPr>
      <w:r w:rsidRPr="000B4695">
        <w:rPr>
          <w:rFonts w:ascii="Times New Roman" w:hAnsi="Times New Roman" w:cs="Times New Roman"/>
          <w:bCs/>
          <w:sz w:val="22"/>
          <w:szCs w:val="22"/>
        </w:rPr>
        <w:t>Zamawiający nie wymaga wniesienia zabezpieczenia należytego wykonania umowy.</w:t>
      </w:r>
    </w:p>
    <w:p w:rsidR="00006255" w:rsidRPr="004C0B14" w:rsidRDefault="00006255">
      <w:pPr>
        <w:pStyle w:val="Styl1"/>
        <w:widowControl/>
        <w:shd w:val="clear" w:color="auto" w:fill="FFFFFF"/>
        <w:tabs>
          <w:tab w:val="left" w:pos="0"/>
        </w:tabs>
        <w:spacing w:before="0"/>
        <w:ind w:left="426"/>
        <w:rPr>
          <w:rFonts w:ascii="Times New Roman" w:hAnsi="Times New Roman" w:cs="Times New Roman"/>
          <w:bCs/>
          <w:sz w:val="22"/>
          <w:szCs w:val="22"/>
        </w:rPr>
      </w:pPr>
    </w:p>
    <w:tbl>
      <w:tblPr>
        <w:tblW w:w="9943" w:type="dxa"/>
        <w:tblInd w:w="-54" w:type="dxa"/>
        <w:tblLayout w:type="fixed"/>
        <w:tblLook w:val="0000"/>
      </w:tblPr>
      <w:tblGrid>
        <w:gridCol w:w="9943"/>
      </w:tblGrid>
      <w:tr w:rsidR="00DE3C0B" w:rsidRPr="004C0B14" w:rsidTr="00714FED">
        <w:trPr>
          <w:trHeight w:val="450"/>
        </w:trPr>
        <w:tc>
          <w:tcPr>
            <w:tcW w:w="9943" w:type="dxa"/>
            <w:tcBorders>
              <w:top w:val="double" w:sz="4" w:space="0" w:color="000000"/>
              <w:left w:val="double" w:sz="4" w:space="0" w:color="000000"/>
              <w:bottom w:val="double" w:sz="4" w:space="0" w:color="000000"/>
              <w:right w:val="double" w:sz="4" w:space="0" w:color="000000"/>
            </w:tcBorders>
            <w:shd w:val="clear" w:color="auto" w:fill="auto"/>
          </w:tcPr>
          <w:p w:rsidR="00DE3C0B" w:rsidRPr="004C0B14" w:rsidRDefault="00B20DD2" w:rsidP="00B20DD2">
            <w:pPr>
              <w:pStyle w:val="Styl1"/>
              <w:shd w:val="clear" w:color="auto" w:fill="FFFFFF"/>
              <w:tabs>
                <w:tab w:val="left" w:pos="0"/>
              </w:tabs>
              <w:spacing w:before="57" w:after="57"/>
              <w:jc w:val="left"/>
            </w:pPr>
            <w:r w:rsidRPr="004C0B14">
              <w:rPr>
                <w:rFonts w:ascii="Times New Roman" w:hAnsi="Times New Roman" w:cs="Times New Roman"/>
                <w:b/>
                <w:sz w:val="22"/>
                <w:szCs w:val="22"/>
              </w:rPr>
              <w:t>XXI</w:t>
            </w:r>
            <w:r w:rsidR="00DE3C0B" w:rsidRPr="004C0B14">
              <w:rPr>
                <w:rFonts w:ascii="Times New Roman" w:hAnsi="Times New Roman" w:cs="Times New Roman"/>
                <w:b/>
                <w:sz w:val="22"/>
                <w:szCs w:val="22"/>
              </w:rPr>
              <w:t>. PODWYKONAWSTWO</w:t>
            </w:r>
          </w:p>
        </w:tc>
      </w:tr>
    </w:tbl>
    <w:p w:rsidR="00FF30D1" w:rsidRPr="004C0B14" w:rsidRDefault="00FF30D1" w:rsidP="00E43A6E">
      <w:pPr>
        <w:pStyle w:val="NormalnyWeb"/>
        <w:numPr>
          <w:ilvl w:val="6"/>
          <w:numId w:val="3"/>
        </w:numPr>
        <w:shd w:val="clear" w:color="auto" w:fill="FFFFFF"/>
        <w:tabs>
          <w:tab w:val="clear" w:pos="1800"/>
          <w:tab w:val="left" w:pos="284"/>
        </w:tabs>
        <w:spacing w:before="0" w:after="0"/>
        <w:ind w:left="306" w:hanging="306"/>
        <w:jc w:val="both"/>
        <w:rPr>
          <w:sz w:val="22"/>
          <w:szCs w:val="22"/>
        </w:rPr>
      </w:pPr>
      <w:r w:rsidRPr="004C0B14">
        <w:rPr>
          <w:sz w:val="22"/>
          <w:szCs w:val="22"/>
        </w:rPr>
        <w:t xml:space="preserve">Wykonawca może powierzyć wykonanie części zamówienia podwykonawcy </w:t>
      </w:r>
    </w:p>
    <w:p w:rsidR="00DE3C0B" w:rsidRPr="004C0B14" w:rsidRDefault="00DE3C0B" w:rsidP="00E43A6E">
      <w:pPr>
        <w:pStyle w:val="NormalnyWeb"/>
        <w:numPr>
          <w:ilvl w:val="6"/>
          <w:numId w:val="3"/>
        </w:numPr>
        <w:shd w:val="clear" w:color="auto" w:fill="FFFFFF"/>
        <w:tabs>
          <w:tab w:val="clear" w:pos="1800"/>
          <w:tab w:val="left" w:pos="284"/>
        </w:tabs>
        <w:spacing w:before="0" w:after="0"/>
        <w:ind w:left="306" w:hanging="306"/>
        <w:jc w:val="both"/>
        <w:rPr>
          <w:sz w:val="22"/>
          <w:szCs w:val="22"/>
        </w:rPr>
      </w:pPr>
      <w:r w:rsidRPr="004C0B14">
        <w:rPr>
          <w:sz w:val="22"/>
          <w:szCs w:val="22"/>
        </w:rPr>
        <w:t xml:space="preserve">W przypadku powierzenia realizacji umowy podwykonawcy Wykonawca ponosi pełną odpowiedzialność wobec  Zamawiającego za jego działania i zaniechania. </w:t>
      </w:r>
    </w:p>
    <w:p w:rsidR="00DE3C0B" w:rsidRPr="004C0B14" w:rsidRDefault="00DE3C0B" w:rsidP="00E43A6E">
      <w:pPr>
        <w:pStyle w:val="NormalnyWeb"/>
        <w:numPr>
          <w:ilvl w:val="6"/>
          <w:numId w:val="3"/>
        </w:numPr>
        <w:shd w:val="clear" w:color="auto" w:fill="FFFFFF"/>
        <w:tabs>
          <w:tab w:val="left" w:pos="284"/>
        </w:tabs>
        <w:spacing w:before="0" w:after="0"/>
        <w:ind w:left="284" w:hanging="284"/>
        <w:jc w:val="both"/>
        <w:rPr>
          <w:sz w:val="22"/>
          <w:szCs w:val="22"/>
        </w:rPr>
      </w:pPr>
      <w:r w:rsidRPr="004C0B14">
        <w:rPr>
          <w:sz w:val="22"/>
          <w:szCs w:val="22"/>
        </w:rPr>
        <w:t xml:space="preserve">Przez umowę o podwykonawstwie należy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rsidR="00FF30D1" w:rsidRPr="004C0B14" w:rsidRDefault="00FF30D1" w:rsidP="00FF30D1">
      <w:pPr>
        <w:pStyle w:val="NormalnyWeb"/>
        <w:shd w:val="clear" w:color="auto" w:fill="FFFFFF"/>
        <w:tabs>
          <w:tab w:val="left" w:pos="284"/>
        </w:tabs>
        <w:spacing w:before="0" w:after="0"/>
        <w:jc w:val="both"/>
        <w:rPr>
          <w:sz w:val="22"/>
          <w:szCs w:val="22"/>
        </w:rPr>
      </w:pPr>
    </w:p>
    <w:tbl>
      <w:tblPr>
        <w:tblW w:w="9943" w:type="dxa"/>
        <w:tblInd w:w="-92" w:type="dxa"/>
        <w:tblLayout w:type="fixed"/>
        <w:tblCellMar>
          <w:left w:w="70" w:type="dxa"/>
          <w:right w:w="70" w:type="dxa"/>
        </w:tblCellMar>
        <w:tblLook w:val="0000"/>
      </w:tblPr>
      <w:tblGrid>
        <w:gridCol w:w="9943"/>
      </w:tblGrid>
      <w:tr w:rsidR="00DE3C0B" w:rsidRPr="000B4695" w:rsidTr="00A166A2">
        <w:trPr>
          <w:trHeight w:val="577"/>
        </w:trPr>
        <w:tc>
          <w:tcPr>
            <w:tcW w:w="9943" w:type="dxa"/>
            <w:tcBorders>
              <w:top w:val="double" w:sz="4" w:space="0" w:color="000000"/>
              <w:left w:val="double" w:sz="4" w:space="0" w:color="000000"/>
              <w:bottom w:val="double" w:sz="4" w:space="0" w:color="000000"/>
              <w:right w:val="double" w:sz="4" w:space="0" w:color="000000"/>
            </w:tcBorders>
            <w:shd w:val="clear" w:color="auto" w:fill="auto"/>
          </w:tcPr>
          <w:p w:rsidR="00DE3C0B" w:rsidRPr="000B4695" w:rsidRDefault="00B20DD2" w:rsidP="00A166A2">
            <w:pPr>
              <w:pStyle w:val="Styl1"/>
              <w:shd w:val="clear" w:color="auto" w:fill="FFFFFF"/>
              <w:tabs>
                <w:tab w:val="left" w:pos="0"/>
              </w:tabs>
              <w:spacing w:before="57" w:after="57"/>
              <w:jc w:val="left"/>
              <w:rPr>
                <w:sz w:val="22"/>
                <w:szCs w:val="22"/>
              </w:rPr>
            </w:pPr>
            <w:r w:rsidRPr="000B4695">
              <w:rPr>
                <w:rFonts w:ascii="Times New Roman" w:hAnsi="Times New Roman" w:cs="Times New Roman"/>
                <w:b/>
                <w:sz w:val="22"/>
                <w:szCs w:val="22"/>
              </w:rPr>
              <w:t>XXII</w:t>
            </w:r>
            <w:r w:rsidR="00DE3C0B" w:rsidRPr="000B4695">
              <w:rPr>
                <w:rFonts w:ascii="Times New Roman" w:hAnsi="Times New Roman" w:cs="Times New Roman"/>
                <w:b/>
                <w:sz w:val="22"/>
                <w:szCs w:val="22"/>
              </w:rPr>
              <w:t xml:space="preserve">.  POUCZENIE O ŚRODKACH OCHRONY PRAWNEJ </w:t>
            </w:r>
          </w:p>
        </w:tc>
      </w:tr>
    </w:tbl>
    <w:p w:rsidR="00A166A2" w:rsidRPr="000B4695" w:rsidRDefault="00704292" w:rsidP="00E80E6B">
      <w:pPr>
        <w:numPr>
          <w:ilvl w:val="3"/>
          <w:numId w:val="14"/>
        </w:numPr>
        <w:tabs>
          <w:tab w:val="clear" w:pos="2880"/>
          <w:tab w:val="num" w:pos="284"/>
        </w:tabs>
        <w:suppressAutoHyphens w:val="0"/>
        <w:autoSpaceDE w:val="0"/>
        <w:autoSpaceDN w:val="0"/>
        <w:adjustRightInd w:val="0"/>
        <w:spacing w:after="19"/>
        <w:ind w:left="284" w:hanging="284"/>
        <w:jc w:val="both"/>
        <w:rPr>
          <w:kern w:val="0"/>
          <w:sz w:val="22"/>
          <w:szCs w:val="22"/>
          <w:lang w:eastAsia="pl-PL"/>
        </w:rPr>
      </w:pPr>
      <w:r w:rsidRPr="000B4695">
        <w:rPr>
          <w:kern w:val="0"/>
          <w:sz w:val="22"/>
          <w:szCs w:val="22"/>
          <w:lang w:eastAsia="pl-PL"/>
        </w:rPr>
        <w:t>Ś</w:t>
      </w:r>
      <w:r w:rsidR="00A166A2" w:rsidRPr="000B4695">
        <w:rPr>
          <w:kern w:val="0"/>
          <w:sz w:val="22"/>
          <w:szCs w:val="22"/>
          <w:lang w:eastAsia="pl-PL"/>
        </w:rPr>
        <w:t xml:space="preserve">rodki ochrony prawnej przysługują Wykonawcy, jeżeli ma lub miał interes w uzyskaniu zamówieni oraz poniósł lub może ponieść szkodę w wyniku naruszenia przez Zamawiającego przepisów </w:t>
      </w:r>
      <w:r w:rsidRPr="000B4695">
        <w:rPr>
          <w:kern w:val="0"/>
          <w:sz w:val="22"/>
          <w:szCs w:val="22"/>
          <w:lang w:eastAsia="pl-PL"/>
        </w:rPr>
        <w:t>ustawy Prawo zamówień publicznych</w:t>
      </w:r>
      <w:r w:rsidR="00A166A2" w:rsidRPr="000B4695">
        <w:rPr>
          <w:kern w:val="0"/>
          <w:sz w:val="22"/>
          <w:szCs w:val="22"/>
          <w:lang w:eastAsia="pl-PL"/>
        </w:rPr>
        <w:t xml:space="preserve">. </w:t>
      </w:r>
    </w:p>
    <w:p w:rsidR="00A166A2" w:rsidRPr="000B4695" w:rsidRDefault="00A166A2" w:rsidP="00E80E6B">
      <w:pPr>
        <w:numPr>
          <w:ilvl w:val="3"/>
          <w:numId w:val="14"/>
        </w:numPr>
        <w:tabs>
          <w:tab w:val="clear" w:pos="2880"/>
          <w:tab w:val="num" w:pos="284"/>
        </w:tabs>
        <w:suppressAutoHyphens w:val="0"/>
        <w:autoSpaceDE w:val="0"/>
        <w:autoSpaceDN w:val="0"/>
        <w:adjustRightInd w:val="0"/>
        <w:ind w:left="284" w:hanging="284"/>
        <w:rPr>
          <w:kern w:val="0"/>
          <w:sz w:val="22"/>
          <w:szCs w:val="22"/>
          <w:lang w:eastAsia="pl-PL"/>
        </w:rPr>
      </w:pPr>
      <w:r w:rsidRPr="000B4695">
        <w:rPr>
          <w:kern w:val="0"/>
          <w:sz w:val="22"/>
          <w:szCs w:val="22"/>
          <w:lang w:eastAsia="pl-PL"/>
        </w:rPr>
        <w:t xml:space="preserve">Odwołanie przysługuje na: </w:t>
      </w:r>
    </w:p>
    <w:p w:rsidR="006332FD" w:rsidRPr="000B4695" w:rsidRDefault="00A166A2" w:rsidP="00E43A6E">
      <w:pPr>
        <w:numPr>
          <w:ilvl w:val="4"/>
          <w:numId w:val="11"/>
        </w:numPr>
        <w:tabs>
          <w:tab w:val="clear" w:pos="3600"/>
          <w:tab w:val="num" w:pos="284"/>
          <w:tab w:val="num" w:pos="567"/>
        </w:tabs>
        <w:suppressAutoHyphens w:val="0"/>
        <w:autoSpaceDE w:val="0"/>
        <w:autoSpaceDN w:val="0"/>
        <w:adjustRightInd w:val="0"/>
        <w:spacing w:after="19"/>
        <w:ind w:left="567" w:hanging="283"/>
        <w:jc w:val="both"/>
        <w:rPr>
          <w:kern w:val="0"/>
          <w:sz w:val="22"/>
          <w:szCs w:val="22"/>
          <w:lang w:eastAsia="pl-PL"/>
        </w:rPr>
      </w:pPr>
      <w:r w:rsidRPr="000B4695">
        <w:rPr>
          <w:kern w:val="0"/>
          <w:sz w:val="22"/>
          <w:szCs w:val="22"/>
          <w:lang w:eastAsia="pl-PL"/>
        </w:rPr>
        <w:t>niezgodn</w:t>
      </w:r>
      <w:r w:rsidR="006332FD" w:rsidRPr="000B4695">
        <w:rPr>
          <w:kern w:val="0"/>
          <w:sz w:val="22"/>
          <w:szCs w:val="22"/>
          <w:lang w:eastAsia="pl-PL"/>
        </w:rPr>
        <w:t>ą</w:t>
      </w:r>
      <w:r w:rsidRPr="000B4695">
        <w:rPr>
          <w:kern w:val="0"/>
          <w:sz w:val="22"/>
          <w:szCs w:val="22"/>
          <w:lang w:eastAsia="pl-PL"/>
        </w:rPr>
        <w:t xml:space="preserve"> z przepisami ustawy czynności Zamawiającego, podjętą w postępowaniu o udzielenie zamówienia w tym na projektowane postanowienie umowy; </w:t>
      </w:r>
    </w:p>
    <w:p w:rsidR="00A166A2" w:rsidRPr="000B4695" w:rsidRDefault="00A166A2" w:rsidP="00E43A6E">
      <w:pPr>
        <w:numPr>
          <w:ilvl w:val="4"/>
          <w:numId w:val="11"/>
        </w:numPr>
        <w:tabs>
          <w:tab w:val="clear" w:pos="3600"/>
          <w:tab w:val="num" w:pos="284"/>
          <w:tab w:val="num" w:pos="567"/>
        </w:tabs>
        <w:suppressAutoHyphens w:val="0"/>
        <w:autoSpaceDE w:val="0"/>
        <w:autoSpaceDN w:val="0"/>
        <w:adjustRightInd w:val="0"/>
        <w:spacing w:after="19"/>
        <w:ind w:left="567" w:hanging="283"/>
        <w:jc w:val="both"/>
        <w:rPr>
          <w:kern w:val="0"/>
          <w:sz w:val="22"/>
          <w:szCs w:val="22"/>
          <w:lang w:eastAsia="pl-PL"/>
        </w:rPr>
      </w:pPr>
      <w:r w:rsidRPr="000B4695">
        <w:rPr>
          <w:kern w:val="0"/>
          <w:sz w:val="22"/>
          <w:szCs w:val="22"/>
          <w:lang w:eastAsia="pl-PL"/>
        </w:rPr>
        <w:t>zaniechanie czynności w postępowaniu o udzielenie zamówienia</w:t>
      </w:r>
      <w:r w:rsidR="006332FD" w:rsidRPr="000B4695">
        <w:rPr>
          <w:kern w:val="0"/>
          <w:sz w:val="22"/>
          <w:szCs w:val="22"/>
          <w:lang w:eastAsia="pl-PL"/>
        </w:rPr>
        <w:t>,</w:t>
      </w:r>
      <w:r w:rsidRPr="000B4695">
        <w:rPr>
          <w:kern w:val="0"/>
          <w:sz w:val="22"/>
          <w:szCs w:val="22"/>
          <w:lang w:eastAsia="pl-PL"/>
        </w:rPr>
        <w:t xml:space="preserve"> do której Zamawiający był obowiązany na podstawie ustawy. </w:t>
      </w:r>
    </w:p>
    <w:p w:rsidR="00340CE0" w:rsidRPr="000B4695" w:rsidRDefault="00A166A2" w:rsidP="00E80E6B">
      <w:pPr>
        <w:numPr>
          <w:ilvl w:val="3"/>
          <w:numId w:val="14"/>
        </w:numPr>
        <w:tabs>
          <w:tab w:val="clear" w:pos="2880"/>
          <w:tab w:val="num" w:pos="284"/>
        </w:tabs>
        <w:suppressAutoHyphens w:val="0"/>
        <w:autoSpaceDE w:val="0"/>
        <w:autoSpaceDN w:val="0"/>
        <w:adjustRightInd w:val="0"/>
        <w:ind w:left="284" w:hanging="284"/>
        <w:rPr>
          <w:kern w:val="0"/>
          <w:sz w:val="22"/>
          <w:szCs w:val="22"/>
          <w:lang w:eastAsia="pl-PL"/>
        </w:rPr>
      </w:pPr>
      <w:r w:rsidRPr="000B4695">
        <w:rPr>
          <w:kern w:val="0"/>
          <w:sz w:val="22"/>
          <w:szCs w:val="22"/>
          <w:lang w:eastAsia="pl-PL"/>
        </w:rPr>
        <w:t xml:space="preserve">Szczegółowe informacje dotyczące środków ochrony prawnej określone są w Dziale IX „ </w:t>
      </w:r>
      <w:r w:rsidR="00340CE0" w:rsidRPr="000B4695">
        <w:rPr>
          <w:kern w:val="0"/>
          <w:sz w:val="22"/>
          <w:szCs w:val="22"/>
          <w:lang w:eastAsia="pl-PL"/>
        </w:rPr>
        <w:t>Ś</w:t>
      </w:r>
      <w:r w:rsidRPr="000B4695">
        <w:rPr>
          <w:kern w:val="0"/>
          <w:sz w:val="22"/>
          <w:szCs w:val="22"/>
          <w:lang w:eastAsia="pl-PL"/>
        </w:rPr>
        <w:t xml:space="preserve">rodki ochrony prawnej” </w:t>
      </w:r>
      <w:r w:rsidR="00340CE0" w:rsidRPr="000B4695">
        <w:rPr>
          <w:kern w:val="0"/>
          <w:sz w:val="22"/>
          <w:szCs w:val="22"/>
          <w:lang w:eastAsia="pl-PL"/>
        </w:rPr>
        <w:t>ustawy P</w:t>
      </w:r>
      <w:r w:rsidR="00B13248">
        <w:rPr>
          <w:kern w:val="0"/>
          <w:sz w:val="22"/>
          <w:szCs w:val="22"/>
          <w:lang w:eastAsia="pl-PL"/>
        </w:rPr>
        <w:t>zp</w:t>
      </w:r>
      <w:r w:rsidR="00340CE0" w:rsidRPr="000B4695">
        <w:rPr>
          <w:kern w:val="0"/>
          <w:sz w:val="22"/>
          <w:szCs w:val="22"/>
          <w:lang w:eastAsia="pl-PL"/>
        </w:rPr>
        <w:t xml:space="preserve"> </w:t>
      </w:r>
    </w:p>
    <w:p w:rsidR="008C495F" w:rsidRPr="000B4695" w:rsidRDefault="008C495F" w:rsidP="008C495F">
      <w:pPr>
        <w:pStyle w:val="NormalnyWeb"/>
        <w:shd w:val="clear" w:color="auto" w:fill="FFFFFF"/>
        <w:tabs>
          <w:tab w:val="left" w:pos="284"/>
        </w:tabs>
        <w:spacing w:before="0" w:after="0"/>
        <w:ind w:left="464"/>
        <w:jc w:val="both"/>
        <w:rPr>
          <w:sz w:val="22"/>
          <w:szCs w:val="22"/>
        </w:rPr>
      </w:pPr>
    </w:p>
    <w:tbl>
      <w:tblPr>
        <w:tblW w:w="9943" w:type="dxa"/>
        <w:tblInd w:w="70" w:type="dxa"/>
        <w:tblLayout w:type="fixed"/>
        <w:tblCellMar>
          <w:left w:w="70" w:type="dxa"/>
          <w:right w:w="70" w:type="dxa"/>
        </w:tblCellMar>
        <w:tblLook w:val="0000"/>
      </w:tblPr>
      <w:tblGrid>
        <w:gridCol w:w="9943"/>
      </w:tblGrid>
      <w:tr w:rsidR="008C495F" w:rsidRPr="000B4695" w:rsidTr="008C495F">
        <w:trPr>
          <w:trHeight w:val="347"/>
        </w:trPr>
        <w:tc>
          <w:tcPr>
            <w:tcW w:w="9943" w:type="dxa"/>
            <w:tcBorders>
              <w:top w:val="double" w:sz="4" w:space="0" w:color="000000"/>
              <w:left w:val="double" w:sz="4" w:space="0" w:color="000000"/>
              <w:bottom w:val="double" w:sz="4" w:space="0" w:color="000000"/>
              <w:right w:val="double" w:sz="4" w:space="0" w:color="000000"/>
            </w:tcBorders>
            <w:shd w:val="clear" w:color="auto" w:fill="auto"/>
          </w:tcPr>
          <w:p w:rsidR="008C495F" w:rsidRPr="000B4695" w:rsidRDefault="00B20DD2" w:rsidP="00B20DD2">
            <w:pPr>
              <w:pStyle w:val="Styl1"/>
              <w:shd w:val="clear" w:color="auto" w:fill="FFFFFF"/>
              <w:tabs>
                <w:tab w:val="left" w:pos="0"/>
              </w:tabs>
              <w:spacing w:before="57" w:after="57"/>
            </w:pPr>
            <w:r w:rsidRPr="000B4695">
              <w:rPr>
                <w:rFonts w:ascii="Times New Roman" w:hAnsi="Times New Roman" w:cs="Times New Roman"/>
                <w:b/>
                <w:bCs/>
                <w:sz w:val="22"/>
                <w:szCs w:val="22"/>
              </w:rPr>
              <w:t>XXIII</w:t>
            </w:r>
            <w:r w:rsidR="008C495F" w:rsidRPr="000B4695">
              <w:rPr>
                <w:rFonts w:ascii="Times New Roman" w:hAnsi="Times New Roman" w:cs="Times New Roman"/>
                <w:b/>
                <w:bCs/>
                <w:sz w:val="22"/>
                <w:szCs w:val="22"/>
              </w:rPr>
              <w:t>.</w:t>
            </w:r>
            <w:r w:rsidR="008C495F" w:rsidRPr="000B4695">
              <w:rPr>
                <w:rFonts w:ascii="Times New Roman" w:hAnsi="Times New Roman" w:cs="Times New Roman"/>
                <w:b/>
                <w:sz w:val="22"/>
                <w:szCs w:val="22"/>
              </w:rPr>
              <w:t xml:space="preserve"> KLAUZULA INFORMACYJNA ZESPOŁU OPIEKI ZDROWOTNEJ W NYSIE</w:t>
            </w:r>
          </w:p>
        </w:tc>
      </w:tr>
    </w:tbl>
    <w:p w:rsidR="006B02FF" w:rsidRPr="006B02FF" w:rsidRDefault="006B02FF" w:rsidP="006B02FF">
      <w:pPr>
        <w:pStyle w:val="Default"/>
        <w:jc w:val="both"/>
        <w:rPr>
          <w:sz w:val="22"/>
          <w:szCs w:val="22"/>
        </w:rPr>
      </w:pPr>
      <w:r w:rsidRPr="006B02FF">
        <w:rPr>
          <w:sz w:val="22"/>
          <w:szCs w:val="22"/>
        </w:rPr>
        <w:t>Zgodnie z</w:t>
      </w:r>
      <w:r w:rsidR="00011BD3">
        <w:rPr>
          <w:sz w:val="22"/>
          <w:szCs w:val="22"/>
        </w:rPr>
        <w:t xml:space="preserve"> art. 13 ust. 1 i 2 R</w:t>
      </w:r>
      <w:r w:rsidRPr="006B02FF">
        <w:rPr>
          <w:sz w:val="22"/>
          <w:szCs w:val="22"/>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dnia 4 maja 2016 roku, str. 1), zwanym dalej  „RODO”, informuje, że: </w:t>
      </w:r>
    </w:p>
    <w:p w:rsidR="006B02FF" w:rsidRPr="006B02FF" w:rsidRDefault="006B02FF" w:rsidP="006B02FF">
      <w:pPr>
        <w:numPr>
          <w:ilvl w:val="0"/>
          <w:numId w:val="1"/>
        </w:numPr>
        <w:tabs>
          <w:tab w:val="num" w:pos="0"/>
        </w:tabs>
        <w:ind w:left="501"/>
        <w:jc w:val="both"/>
        <w:rPr>
          <w:sz w:val="22"/>
          <w:szCs w:val="22"/>
        </w:rPr>
      </w:pPr>
      <w:r w:rsidRPr="006B02FF">
        <w:rPr>
          <w:sz w:val="22"/>
          <w:szCs w:val="22"/>
        </w:rPr>
        <w:t>Administratorem Pani/Pana danych osobowych jest Zespół Opieki Zdrowotnej w Nysie ul. Boh. Warszawy 34, 48-300 Nysa tel. 77/40 87 830</w:t>
      </w:r>
    </w:p>
    <w:p w:rsidR="006B02FF" w:rsidRPr="006B02FF" w:rsidRDefault="006B02FF" w:rsidP="006B02FF">
      <w:pPr>
        <w:numPr>
          <w:ilvl w:val="0"/>
          <w:numId w:val="1"/>
        </w:numPr>
        <w:tabs>
          <w:tab w:val="num" w:pos="0"/>
        </w:tabs>
        <w:ind w:left="501"/>
        <w:jc w:val="both"/>
        <w:rPr>
          <w:color w:val="000000"/>
          <w:sz w:val="22"/>
          <w:szCs w:val="22"/>
        </w:rPr>
      </w:pPr>
      <w:r w:rsidRPr="006B02FF">
        <w:rPr>
          <w:color w:val="000000"/>
          <w:sz w:val="22"/>
          <w:szCs w:val="22"/>
        </w:rPr>
        <w:t xml:space="preserve">Zespół Opieki Zdrowotnej w Nysie wyznaczył Inspektora Ochrony Danych, z którym może się Pani/Pan skontaktować w sprawach ochrony swoich danych osobowych i realizacji swoich praw pisząc na adres e-mail: </w:t>
      </w:r>
      <w:r w:rsidRPr="006B02FF">
        <w:rPr>
          <w:color w:val="000000"/>
          <w:sz w:val="22"/>
          <w:szCs w:val="22"/>
          <w:u w:val="single"/>
        </w:rPr>
        <w:t>iod</w:t>
      </w:r>
      <w:hyperlink r:id="rId18" w:history="1">
        <w:r w:rsidRPr="006B02FF">
          <w:rPr>
            <w:rStyle w:val="Hipercze"/>
            <w:color w:val="000000"/>
            <w:sz w:val="22"/>
            <w:szCs w:val="22"/>
          </w:rPr>
          <w:t>@zoznysa.p</w:t>
        </w:r>
      </w:hyperlink>
      <w:r w:rsidRPr="006B02FF">
        <w:rPr>
          <w:color w:val="000000"/>
          <w:sz w:val="22"/>
          <w:szCs w:val="22"/>
          <w:u w:val="single"/>
        </w:rPr>
        <w:t>l;</w:t>
      </w:r>
      <w:r w:rsidRPr="006B02FF">
        <w:rPr>
          <w:color w:val="000000"/>
          <w:sz w:val="22"/>
          <w:szCs w:val="22"/>
        </w:rPr>
        <w:t xml:space="preserve"> telefon: 77 40 87 845 lub pisząc na adres naszej siedziby wskazany w pkt. 1.</w:t>
      </w:r>
    </w:p>
    <w:p w:rsidR="006B02FF" w:rsidRPr="00011BD3" w:rsidRDefault="006B02FF" w:rsidP="006B02FF">
      <w:pPr>
        <w:numPr>
          <w:ilvl w:val="0"/>
          <w:numId w:val="1"/>
        </w:numPr>
        <w:tabs>
          <w:tab w:val="num" w:pos="0"/>
        </w:tabs>
        <w:ind w:left="501"/>
        <w:jc w:val="both"/>
        <w:rPr>
          <w:sz w:val="22"/>
          <w:szCs w:val="22"/>
        </w:rPr>
      </w:pPr>
      <w:r w:rsidRPr="00011BD3">
        <w:rPr>
          <w:sz w:val="22"/>
          <w:szCs w:val="22"/>
        </w:rPr>
        <w:t xml:space="preserve">Pani/Pana dane osobowe przetwarzane będą przez ZOZ w Nysie na podstawie art. 6 ust.1 lit. c RODO, wyłącznie w celu związanym z postępowaniem o udzielenie zamówienia </w:t>
      </w:r>
      <w:r w:rsidR="00D00A4E">
        <w:rPr>
          <w:sz w:val="22"/>
          <w:szCs w:val="22"/>
        </w:rPr>
        <w:t xml:space="preserve">publicznego </w:t>
      </w:r>
      <w:r w:rsidRPr="00011BD3">
        <w:rPr>
          <w:sz w:val="22"/>
          <w:szCs w:val="22"/>
        </w:rPr>
        <w:t>Nr</w:t>
      </w:r>
      <w:r w:rsidR="00043994">
        <w:rPr>
          <w:sz w:val="22"/>
          <w:szCs w:val="22"/>
        </w:rPr>
        <w:t xml:space="preserve"> ZZP-</w:t>
      </w:r>
      <w:r w:rsidR="00D307CD" w:rsidRPr="00D307CD">
        <w:rPr>
          <w:color w:val="000000" w:themeColor="text1"/>
          <w:sz w:val="22"/>
          <w:szCs w:val="22"/>
        </w:rPr>
        <w:t>344/25</w:t>
      </w:r>
      <w:r w:rsidR="00011BD3" w:rsidRPr="00D307CD">
        <w:rPr>
          <w:color w:val="000000" w:themeColor="text1"/>
          <w:sz w:val="22"/>
          <w:szCs w:val="22"/>
        </w:rPr>
        <w:t>/2021</w:t>
      </w:r>
      <w:r w:rsidRPr="00011BD3">
        <w:rPr>
          <w:sz w:val="22"/>
          <w:szCs w:val="22"/>
        </w:rPr>
        <w:t xml:space="preserve"> prowadzonym w trybie </w:t>
      </w:r>
      <w:r w:rsidR="00011BD3" w:rsidRPr="00011BD3">
        <w:rPr>
          <w:sz w:val="22"/>
          <w:szCs w:val="22"/>
        </w:rPr>
        <w:t>podstawowym</w:t>
      </w:r>
      <w:r w:rsidRPr="00011BD3">
        <w:rPr>
          <w:sz w:val="22"/>
          <w:szCs w:val="22"/>
        </w:rPr>
        <w:t>.</w:t>
      </w:r>
    </w:p>
    <w:p w:rsidR="006B02FF" w:rsidRPr="006B02FF" w:rsidRDefault="006B02FF" w:rsidP="006B02FF">
      <w:pPr>
        <w:numPr>
          <w:ilvl w:val="0"/>
          <w:numId w:val="1"/>
        </w:numPr>
        <w:tabs>
          <w:tab w:val="num" w:pos="0"/>
        </w:tabs>
        <w:ind w:left="501"/>
        <w:jc w:val="both"/>
        <w:rPr>
          <w:sz w:val="22"/>
          <w:szCs w:val="22"/>
        </w:rPr>
      </w:pPr>
      <w:r w:rsidRPr="006B02FF">
        <w:rPr>
          <w:color w:val="000000"/>
          <w:sz w:val="22"/>
          <w:szCs w:val="22"/>
          <w:lang w:eastAsia="pl-PL"/>
        </w:rPr>
        <w:lastRenderedPageBreak/>
        <w:t>Odbiorcami Pani/Pana danych osobowych będą osoby lub podmioty, którym udostępniona zostanie dokumentacja postępowania w oparciu o art. 18 oraz art. 74 ust. 1 ustawy z dnia 11 września 2019 r. – Prawo zamówień publicznych (Dz. U. z 2019 r. poz. 2019 z późn. zm.), dalej „ustawa Pzp”</w:t>
      </w:r>
      <w:r w:rsidRPr="006B02FF">
        <w:rPr>
          <w:color w:val="000000"/>
          <w:sz w:val="22"/>
          <w:szCs w:val="22"/>
        </w:rPr>
        <w:t>.</w:t>
      </w:r>
    </w:p>
    <w:p w:rsidR="006B02FF" w:rsidRPr="006B02FF" w:rsidRDefault="006B02FF" w:rsidP="006B02FF">
      <w:pPr>
        <w:numPr>
          <w:ilvl w:val="0"/>
          <w:numId w:val="1"/>
        </w:numPr>
        <w:tabs>
          <w:tab w:val="num" w:pos="0"/>
        </w:tabs>
        <w:ind w:left="501"/>
        <w:jc w:val="both"/>
        <w:rPr>
          <w:sz w:val="22"/>
          <w:szCs w:val="22"/>
        </w:rPr>
      </w:pPr>
      <w:r w:rsidRPr="006B02FF">
        <w:rPr>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B02FF" w:rsidRPr="006B02FF" w:rsidRDefault="006B02FF" w:rsidP="006B02FF">
      <w:pPr>
        <w:numPr>
          <w:ilvl w:val="0"/>
          <w:numId w:val="1"/>
        </w:numPr>
        <w:tabs>
          <w:tab w:val="num" w:pos="0"/>
        </w:tabs>
        <w:ind w:left="501"/>
        <w:jc w:val="both"/>
        <w:rPr>
          <w:sz w:val="22"/>
          <w:szCs w:val="22"/>
        </w:rPr>
      </w:pPr>
      <w:r w:rsidRPr="006B02FF">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B02FF" w:rsidRPr="006B02FF" w:rsidRDefault="006B02FF" w:rsidP="006B02FF">
      <w:pPr>
        <w:numPr>
          <w:ilvl w:val="0"/>
          <w:numId w:val="1"/>
        </w:numPr>
        <w:tabs>
          <w:tab w:val="num" w:pos="0"/>
        </w:tabs>
        <w:ind w:left="501"/>
        <w:jc w:val="both"/>
        <w:rPr>
          <w:sz w:val="22"/>
          <w:szCs w:val="22"/>
        </w:rPr>
      </w:pPr>
      <w:r w:rsidRPr="006B02FF">
        <w:rPr>
          <w:sz w:val="22"/>
          <w:szCs w:val="22"/>
        </w:rPr>
        <w:t>W odniesieniu do Pani/Pana danych osobowych decyzje nie będą podejmowane w sposób zautomatyzowany, stosowanie do art. 22 RODO.</w:t>
      </w:r>
    </w:p>
    <w:p w:rsidR="006B02FF" w:rsidRPr="006B02FF" w:rsidRDefault="006B02FF" w:rsidP="006B02FF">
      <w:pPr>
        <w:pStyle w:val="Akapitzlist"/>
        <w:numPr>
          <w:ilvl w:val="0"/>
          <w:numId w:val="1"/>
        </w:numPr>
        <w:tabs>
          <w:tab w:val="num" w:pos="0"/>
        </w:tabs>
        <w:ind w:left="501"/>
        <w:contextualSpacing w:val="0"/>
        <w:jc w:val="both"/>
        <w:rPr>
          <w:sz w:val="22"/>
          <w:szCs w:val="22"/>
        </w:rPr>
      </w:pPr>
      <w:r w:rsidRPr="006B02FF">
        <w:rPr>
          <w:sz w:val="22"/>
          <w:szCs w:val="22"/>
        </w:rPr>
        <w:t>Posiada Pani/Pan:</w:t>
      </w:r>
    </w:p>
    <w:p w:rsidR="006B02FF" w:rsidRPr="006B02FF" w:rsidRDefault="006B02FF" w:rsidP="006B02FF">
      <w:pPr>
        <w:pStyle w:val="Akapitzlist"/>
        <w:suppressAutoHyphens w:val="0"/>
        <w:ind w:left="0"/>
        <w:jc w:val="both"/>
        <w:rPr>
          <w:sz w:val="22"/>
          <w:szCs w:val="22"/>
        </w:rPr>
      </w:pPr>
      <w:r w:rsidRPr="006B02FF">
        <w:rPr>
          <w:sz w:val="22"/>
          <w:szCs w:val="22"/>
        </w:rPr>
        <w:tab/>
        <w:t>- na podstawie art. 15 RODO prawo dostępu do danych osobowych Pani/Pana dotyczących;</w:t>
      </w:r>
    </w:p>
    <w:p w:rsidR="006B02FF" w:rsidRPr="006B02FF" w:rsidRDefault="006B02FF" w:rsidP="006B02FF">
      <w:pPr>
        <w:pStyle w:val="Akapitzlist"/>
        <w:suppressAutoHyphens w:val="0"/>
        <w:ind w:left="0"/>
        <w:jc w:val="both"/>
        <w:rPr>
          <w:sz w:val="22"/>
          <w:szCs w:val="22"/>
        </w:rPr>
      </w:pPr>
      <w:r w:rsidRPr="006B02FF">
        <w:rPr>
          <w:sz w:val="22"/>
          <w:szCs w:val="22"/>
        </w:rPr>
        <w:tab/>
        <w:t>- na podstawie art. 16 RODO prawo do sprostowania Pani/Pana danych osobowych;</w:t>
      </w:r>
    </w:p>
    <w:p w:rsidR="006B02FF" w:rsidRPr="006B02FF" w:rsidRDefault="006B02FF" w:rsidP="006B02FF">
      <w:pPr>
        <w:pStyle w:val="Akapitzlist"/>
        <w:suppressAutoHyphens w:val="0"/>
        <w:ind w:left="671"/>
        <w:jc w:val="both"/>
        <w:rPr>
          <w:sz w:val="22"/>
          <w:szCs w:val="22"/>
        </w:rPr>
      </w:pPr>
      <w:r w:rsidRPr="006B02FF">
        <w:rPr>
          <w:sz w:val="22"/>
          <w:szCs w:val="22"/>
        </w:rPr>
        <w:t>- na podstawie art. 18 RODO prawo żądania od administratora ograniczenia przetwarzania  danych osobowych z zastrzeżeniem przypadków, o których mowa w art. 18 ust. 2 RODO;</w:t>
      </w:r>
    </w:p>
    <w:p w:rsidR="006B02FF" w:rsidRPr="006B02FF" w:rsidRDefault="006B02FF" w:rsidP="006B02FF">
      <w:pPr>
        <w:pStyle w:val="Akapitzlist"/>
        <w:suppressAutoHyphens w:val="0"/>
        <w:ind w:left="671"/>
        <w:jc w:val="both"/>
        <w:rPr>
          <w:sz w:val="22"/>
          <w:szCs w:val="22"/>
        </w:rPr>
      </w:pPr>
      <w:r w:rsidRPr="006B02FF">
        <w:rPr>
          <w:sz w:val="22"/>
          <w:szCs w:val="22"/>
        </w:rPr>
        <w:t>- prawo do wniesienia skargi do  Prezesa Urzędu Ochrony Danych Osobowych, gdy uzna        Pani/Pan, że przetwarzamy Państwa dane niezgodnie z prawem</w:t>
      </w:r>
    </w:p>
    <w:p w:rsidR="006B02FF" w:rsidRPr="006B02FF" w:rsidRDefault="006B02FF" w:rsidP="006B02FF">
      <w:pPr>
        <w:numPr>
          <w:ilvl w:val="0"/>
          <w:numId w:val="1"/>
        </w:numPr>
        <w:tabs>
          <w:tab w:val="num" w:pos="0"/>
        </w:tabs>
        <w:ind w:left="501"/>
        <w:rPr>
          <w:sz w:val="22"/>
          <w:szCs w:val="22"/>
        </w:rPr>
      </w:pPr>
      <w:r w:rsidRPr="006B02FF">
        <w:rPr>
          <w:sz w:val="22"/>
          <w:szCs w:val="22"/>
        </w:rPr>
        <w:t>Nie przysługuje Pani/Panu:</w:t>
      </w:r>
    </w:p>
    <w:p w:rsidR="006B02FF" w:rsidRPr="006B02FF" w:rsidRDefault="006B02FF" w:rsidP="006B02FF">
      <w:pPr>
        <w:ind w:left="501"/>
        <w:rPr>
          <w:sz w:val="22"/>
          <w:szCs w:val="22"/>
        </w:rPr>
      </w:pPr>
      <w:r w:rsidRPr="006B02FF">
        <w:rPr>
          <w:sz w:val="22"/>
          <w:szCs w:val="22"/>
        </w:rPr>
        <w:t>- w związku z art. 17 ust. 3 lit. b, d lub e RODO prawo do usunięcia danych osobowych;</w:t>
      </w:r>
    </w:p>
    <w:p w:rsidR="006B02FF" w:rsidRPr="006B02FF" w:rsidRDefault="006B02FF" w:rsidP="006B02FF">
      <w:pPr>
        <w:ind w:left="501"/>
        <w:rPr>
          <w:sz w:val="22"/>
          <w:szCs w:val="22"/>
        </w:rPr>
      </w:pPr>
      <w:r w:rsidRPr="006B02FF">
        <w:rPr>
          <w:sz w:val="22"/>
          <w:szCs w:val="22"/>
        </w:rPr>
        <w:t>- prawo do przenoszenia danych osobowych, o którym mowa w art. 20 RODO;</w:t>
      </w:r>
    </w:p>
    <w:p w:rsidR="00A75452" w:rsidRPr="00BD438F" w:rsidRDefault="006B02FF" w:rsidP="00BD438F">
      <w:pPr>
        <w:ind w:left="501"/>
        <w:rPr>
          <w:rFonts w:ascii="Arial" w:hAnsi="Arial" w:cs="Arial"/>
          <w:i/>
          <w:iCs/>
          <w:sz w:val="22"/>
          <w:szCs w:val="22"/>
        </w:rPr>
      </w:pPr>
      <w:r w:rsidRPr="006B02FF">
        <w:rPr>
          <w:sz w:val="22"/>
          <w:szCs w:val="22"/>
          <w:lang w:eastAsia="pl-PL"/>
        </w:rPr>
        <w:t>- na podstawie art. 21 RODO prawo sprzeciwu, wobec przetwarzania danych osobowych, gdyż podstawą prawną przetwarzania Pani/Pana danych osobowych jest art. 6 ust. 1 lit. c RODO.</w:t>
      </w:r>
    </w:p>
    <w:p w:rsidR="00D307CD" w:rsidRDefault="00D307CD"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EE639E">
      <w:pPr>
        <w:tabs>
          <w:tab w:val="left" w:pos="5672"/>
        </w:tabs>
        <w:jc w:val="right"/>
        <w:rPr>
          <w:sz w:val="22"/>
          <w:szCs w:val="22"/>
        </w:rPr>
      </w:pPr>
    </w:p>
    <w:p w:rsidR="005C51C4" w:rsidRDefault="005C51C4" w:rsidP="003A21BC">
      <w:pPr>
        <w:tabs>
          <w:tab w:val="left" w:pos="5672"/>
        </w:tabs>
        <w:rPr>
          <w:sz w:val="22"/>
          <w:szCs w:val="22"/>
        </w:rPr>
      </w:pPr>
    </w:p>
    <w:p w:rsidR="00DE3C0B" w:rsidRPr="00A56DA8" w:rsidRDefault="00DE3C0B" w:rsidP="00EE639E">
      <w:pPr>
        <w:tabs>
          <w:tab w:val="left" w:pos="5672"/>
        </w:tabs>
        <w:jc w:val="right"/>
        <w:rPr>
          <w:sz w:val="22"/>
          <w:szCs w:val="22"/>
        </w:rPr>
      </w:pPr>
      <w:r w:rsidRPr="00A56DA8">
        <w:rPr>
          <w:sz w:val="22"/>
          <w:szCs w:val="22"/>
        </w:rPr>
        <w:lastRenderedPageBreak/>
        <w:t xml:space="preserve">Załącznik Nr </w:t>
      </w:r>
      <w:r w:rsidR="00C92C1E" w:rsidRPr="00A56DA8">
        <w:rPr>
          <w:sz w:val="22"/>
          <w:szCs w:val="22"/>
        </w:rPr>
        <w:t>1</w:t>
      </w:r>
      <w:r w:rsidRPr="00A56DA8">
        <w:rPr>
          <w:sz w:val="22"/>
          <w:szCs w:val="22"/>
        </w:rPr>
        <w:t xml:space="preserve"> do SWZ </w:t>
      </w:r>
    </w:p>
    <w:p w:rsidR="00BD438F" w:rsidRPr="00D307CD" w:rsidRDefault="00D22E2B" w:rsidP="00BD438F">
      <w:pPr>
        <w:tabs>
          <w:tab w:val="left" w:pos="3118"/>
        </w:tabs>
        <w:jc w:val="right"/>
        <w:rPr>
          <w:sz w:val="22"/>
          <w:szCs w:val="22"/>
        </w:rPr>
      </w:pPr>
      <w:r w:rsidRPr="00D307CD">
        <w:rPr>
          <w:sz w:val="22"/>
          <w:szCs w:val="22"/>
        </w:rPr>
        <w:t>Nr</w:t>
      </w:r>
      <w:r w:rsidR="00DE3C0B" w:rsidRPr="00D307CD">
        <w:rPr>
          <w:sz w:val="22"/>
          <w:szCs w:val="22"/>
        </w:rPr>
        <w:t xml:space="preserve"> </w:t>
      </w:r>
      <w:r w:rsidR="00006255" w:rsidRPr="00D307CD">
        <w:rPr>
          <w:sz w:val="22"/>
          <w:szCs w:val="22"/>
        </w:rPr>
        <w:t>ZZP-344/</w:t>
      </w:r>
      <w:r w:rsidR="00D307CD" w:rsidRPr="00D307CD">
        <w:rPr>
          <w:sz w:val="22"/>
          <w:szCs w:val="22"/>
        </w:rPr>
        <w:t>25</w:t>
      </w:r>
      <w:r w:rsidR="00DE3C0B" w:rsidRPr="00D307CD">
        <w:rPr>
          <w:sz w:val="22"/>
          <w:szCs w:val="22"/>
        </w:rPr>
        <w:t>/20</w:t>
      </w:r>
      <w:r w:rsidR="00460F49" w:rsidRPr="00D307CD">
        <w:rPr>
          <w:sz w:val="22"/>
          <w:szCs w:val="22"/>
        </w:rPr>
        <w:t>2</w:t>
      </w:r>
      <w:r w:rsidR="00EE639E" w:rsidRPr="00D307CD">
        <w:rPr>
          <w:sz w:val="22"/>
          <w:szCs w:val="22"/>
        </w:rPr>
        <w:t>1</w:t>
      </w:r>
    </w:p>
    <w:p w:rsidR="00C82DFA" w:rsidRDefault="00C82DFA" w:rsidP="00BD438F">
      <w:pPr>
        <w:pStyle w:val="Nagwek1"/>
        <w:widowControl w:val="0"/>
        <w:tabs>
          <w:tab w:val="left" w:pos="432"/>
        </w:tabs>
        <w:ind w:left="-360" w:firstLine="0"/>
        <w:rPr>
          <w:sz w:val="22"/>
          <w:szCs w:val="22"/>
          <w:lang w:val="de-DE"/>
        </w:rPr>
      </w:pPr>
    </w:p>
    <w:p w:rsidR="00BD438F" w:rsidRDefault="00DE3C0B" w:rsidP="00BD438F">
      <w:pPr>
        <w:pStyle w:val="Nagwek1"/>
        <w:widowControl w:val="0"/>
        <w:tabs>
          <w:tab w:val="left" w:pos="432"/>
        </w:tabs>
        <w:ind w:left="-360" w:firstLine="0"/>
        <w:rPr>
          <w:sz w:val="22"/>
          <w:szCs w:val="22"/>
          <w:lang w:val="de-DE"/>
        </w:rPr>
      </w:pPr>
      <w:r w:rsidRPr="00A56DA8">
        <w:rPr>
          <w:sz w:val="22"/>
          <w:szCs w:val="22"/>
          <w:lang w:val="de-DE"/>
        </w:rPr>
        <w:t>O F E R T A</w:t>
      </w:r>
    </w:p>
    <w:p w:rsidR="00C82DFA" w:rsidRPr="00C82DFA" w:rsidRDefault="00C82DFA" w:rsidP="00C82DFA">
      <w:pPr>
        <w:rPr>
          <w:lang w:val="de-DE"/>
        </w:rPr>
      </w:pPr>
    </w:p>
    <w:p w:rsidR="00127586" w:rsidRPr="00127586" w:rsidRDefault="00127586" w:rsidP="00127586">
      <w:pPr>
        <w:rPr>
          <w:lang w:val="de-DE"/>
        </w:rPr>
      </w:pPr>
    </w:p>
    <w:p w:rsidR="00DE3C0B" w:rsidRPr="00A56DA8" w:rsidRDefault="00DE3C0B">
      <w:pPr>
        <w:pStyle w:val="Nagwek4"/>
        <w:widowControl w:val="0"/>
        <w:tabs>
          <w:tab w:val="left" w:pos="864"/>
        </w:tabs>
        <w:ind w:left="0" w:firstLine="0"/>
        <w:jc w:val="both"/>
        <w:rPr>
          <w:sz w:val="22"/>
          <w:szCs w:val="22"/>
        </w:rPr>
      </w:pPr>
      <w:r w:rsidRPr="00A56DA8">
        <w:rPr>
          <w:sz w:val="22"/>
          <w:szCs w:val="22"/>
        </w:rPr>
        <w:t>I. DANE WYKONAWCY</w:t>
      </w:r>
    </w:p>
    <w:p w:rsidR="00DE3C0B" w:rsidRPr="00A56DA8" w:rsidRDefault="00DE3C0B" w:rsidP="00BD438F">
      <w:pPr>
        <w:tabs>
          <w:tab w:val="left" w:pos="360"/>
          <w:tab w:val="left" w:pos="3118"/>
        </w:tabs>
        <w:spacing w:before="120"/>
        <w:jc w:val="both"/>
        <w:rPr>
          <w:sz w:val="22"/>
          <w:szCs w:val="22"/>
        </w:rPr>
      </w:pPr>
      <w:r w:rsidRPr="00A56DA8">
        <w:rPr>
          <w:sz w:val="22"/>
          <w:szCs w:val="22"/>
        </w:rPr>
        <w:t xml:space="preserve">1.Pełna nazwa ............................................................................................................................................           </w:t>
      </w:r>
    </w:p>
    <w:p w:rsidR="00DE3C0B" w:rsidRPr="00A56DA8" w:rsidRDefault="00DE3C0B" w:rsidP="00BD438F">
      <w:pPr>
        <w:tabs>
          <w:tab w:val="left" w:pos="360"/>
          <w:tab w:val="left" w:pos="3118"/>
        </w:tabs>
        <w:spacing w:before="120"/>
        <w:jc w:val="both"/>
        <w:rPr>
          <w:sz w:val="22"/>
          <w:szCs w:val="22"/>
        </w:rPr>
      </w:pPr>
      <w:r w:rsidRPr="00A56DA8">
        <w:rPr>
          <w:sz w:val="22"/>
          <w:szCs w:val="22"/>
        </w:rPr>
        <w:t>....................................................................................................................................................................</w:t>
      </w:r>
    </w:p>
    <w:p w:rsidR="00DE3C0B" w:rsidRPr="00A56DA8" w:rsidRDefault="00DE3C0B" w:rsidP="00BD438F">
      <w:pPr>
        <w:tabs>
          <w:tab w:val="left" w:pos="3118"/>
        </w:tabs>
        <w:spacing w:before="120"/>
        <w:jc w:val="both"/>
        <w:rPr>
          <w:sz w:val="22"/>
          <w:szCs w:val="22"/>
        </w:rPr>
      </w:pPr>
      <w:r w:rsidRPr="00A56DA8">
        <w:rPr>
          <w:sz w:val="22"/>
          <w:szCs w:val="22"/>
        </w:rPr>
        <w:t>2.Regon .....................................................   3. NIP  ..............................................................................</w:t>
      </w:r>
    </w:p>
    <w:p w:rsidR="00DE3C0B" w:rsidRPr="00A56DA8" w:rsidRDefault="00DE3C0B" w:rsidP="00E80E6B">
      <w:pPr>
        <w:numPr>
          <w:ilvl w:val="3"/>
          <w:numId w:val="14"/>
        </w:numPr>
        <w:tabs>
          <w:tab w:val="clear" w:pos="2880"/>
          <w:tab w:val="left" w:pos="284"/>
          <w:tab w:val="num" w:pos="426"/>
          <w:tab w:val="left" w:pos="3118"/>
        </w:tabs>
        <w:spacing w:before="120"/>
        <w:ind w:left="284" w:hanging="284"/>
        <w:jc w:val="both"/>
        <w:rPr>
          <w:sz w:val="22"/>
          <w:szCs w:val="22"/>
          <w:lang w:val="en-US"/>
        </w:rPr>
      </w:pPr>
      <w:r w:rsidRPr="00A56DA8">
        <w:rPr>
          <w:sz w:val="22"/>
          <w:szCs w:val="22"/>
        </w:rPr>
        <w:t>Adres wykonawcy ...............................................................................................................................</w:t>
      </w:r>
    </w:p>
    <w:p w:rsidR="00DE3C0B" w:rsidRPr="00A56DA8" w:rsidRDefault="00DE3C0B" w:rsidP="00BD438F">
      <w:pPr>
        <w:tabs>
          <w:tab w:val="left" w:pos="360"/>
          <w:tab w:val="left" w:pos="3118"/>
        </w:tabs>
        <w:spacing w:before="120"/>
        <w:jc w:val="both"/>
        <w:rPr>
          <w:sz w:val="22"/>
          <w:szCs w:val="22"/>
          <w:lang w:val="en-US"/>
        </w:rPr>
      </w:pPr>
      <w:r w:rsidRPr="00A56DA8">
        <w:rPr>
          <w:sz w:val="22"/>
          <w:szCs w:val="22"/>
          <w:lang w:val="en-US"/>
        </w:rPr>
        <w:t>....................................................................................................................................................................</w:t>
      </w:r>
    </w:p>
    <w:p w:rsidR="00DE3C0B" w:rsidRPr="00A56DA8" w:rsidRDefault="00DE3C0B" w:rsidP="00BD438F">
      <w:pPr>
        <w:pStyle w:val="Tekstpodstawowy24"/>
        <w:tabs>
          <w:tab w:val="clear" w:pos="426"/>
          <w:tab w:val="left" w:pos="360"/>
        </w:tabs>
        <w:spacing w:before="120"/>
        <w:jc w:val="both"/>
        <w:rPr>
          <w:sz w:val="22"/>
          <w:szCs w:val="22"/>
          <w:lang w:val="en-US"/>
        </w:rPr>
      </w:pPr>
      <w:r w:rsidRPr="00A56DA8">
        <w:rPr>
          <w:sz w:val="22"/>
          <w:szCs w:val="22"/>
          <w:lang w:val="en-US"/>
        </w:rPr>
        <w:t>5. tel. ..............................................................   faks ..................................................................................</w:t>
      </w:r>
    </w:p>
    <w:p w:rsidR="00DE3C0B" w:rsidRPr="00A56DA8" w:rsidRDefault="00DE3C0B" w:rsidP="00BD438F">
      <w:pPr>
        <w:pStyle w:val="Tekstpodstawowy24"/>
        <w:tabs>
          <w:tab w:val="clear" w:pos="426"/>
          <w:tab w:val="left" w:pos="360"/>
        </w:tabs>
        <w:spacing w:before="120"/>
        <w:jc w:val="both"/>
        <w:rPr>
          <w:sz w:val="22"/>
          <w:szCs w:val="22"/>
        </w:rPr>
      </w:pPr>
      <w:r w:rsidRPr="00A56DA8">
        <w:rPr>
          <w:sz w:val="22"/>
          <w:szCs w:val="22"/>
          <w:lang w:val="en-US"/>
        </w:rPr>
        <w:t xml:space="preserve">6. www. ..........................................................   </w:t>
      </w:r>
      <w:r w:rsidRPr="00A56DA8">
        <w:rPr>
          <w:sz w:val="22"/>
          <w:szCs w:val="22"/>
        </w:rPr>
        <w:t>e-mail: ............................................................................</w:t>
      </w:r>
    </w:p>
    <w:p w:rsidR="00D80C45" w:rsidRPr="00A56DA8" w:rsidRDefault="00D80C45" w:rsidP="00BD438F">
      <w:pPr>
        <w:tabs>
          <w:tab w:val="left" w:pos="360"/>
          <w:tab w:val="left" w:pos="3118"/>
        </w:tabs>
        <w:spacing w:before="120"/>
        <w:jc w:val="both"/>
        <w:rPr>
          <w:sz w:val="22"/>
          <w:szCs w:val="22"/>
          <w:lang w:val="en-US"/>
        </w:rPr>
      </w:pPr>
      <w:r w:rsidRPr="00A56DA8">
        <w:rPr>
          <w:rFonts w:eastAsia="Calibri"/>
          <w:sz w:val="22"/>
          <w:szCs w:val="22"/>
          <w:lang w:eastAsia="en-US"/>
        </w:rPr>
        <w:t xml:space="preserve">7. Adres skrzynki ePUAP </w:t>
      </w:r>
      <w:r w:rsidRPr="00A56DA8">
        <w:rPr>
          <w:sz w:val="22"/>
          <w:szCs w:val="22"/>
          <w:lang w:val="en-US"/>
        </w:rPr>
        <w:t>.....................................................................................................................</w:t>
      </w:r>
    </w:p>
    <w:p w:rsidR="00D80C45" w:rsidRPr="00A56DA8" w:rsidRDefault="00D80C45" w:rsidP="00BD438F">
      <w:pPr>
        <w:tabs>
          <w:tab w:val="left" w:pos="3118"/>
        </w:tabs>
        <w:spacing w:before="120"/>
        <w:jc w:val="both"/>
        <w:rPr>
          <w:b/>
          <w:sz w:val="22"/>
          <w:szCs w:val="22"/>
        </w:rPr>
      </w:pPr>
      <w:r w:rsidRPr="00A56DA8">
        <w:rPr>
          <w:sz w:val="22"/>
          <w:szCs w:val="22"/>
        </w:rPr>
        <w:t xml:space="preserve">8. Przedsiębiorstwo /mikro, małe, średnie, duże/ ……………………….……………………………….  </w:t>
      </w:r>
    </w:p>
    <w:p w:rsidR="00DE3C0B" w:rsidRPr="00127586" w:rsidRDefault="00DE3C0B">
      <w:pPr>
        <w:tabs>
          <w:tab w:val="left" w:pos="3118"/>
        </w:tabs>
        <w:jc w:val="both"/>
        <w:rPr>
          <w:b/>
          <w:sz w:val="22"/>
          <w:szCs w:val="22"/>
        </w:rPr>
      </w:pPr>
    </w:p>
    <w:p w:rsidR="00DE3C0B" w:rsidRPr="00127586" w:rsidRDefault="00DE3C0B">
      <w:pPr>
        <w:tabs>
          <w:tab w:val="left" w:pos="3118"/>
        </w:tabs>
        <w:jc w:val="both"/>
        <w:rPr>
          <w:sz w:val="22"/>
          <w:szCs w:val="22"/>
        </w:rPr>
      </w:pPr>
      <w:r w:rsidRPr="00127586">
        <w:rPr>
          <w:b/>
          <w:sz w:val="22"/>
          <w:szCs w:val="22"/>
        </w:rPr>
        <w:t>II. PRZEDMIOT OFERTY</w:t>
      </w:r>
    </w:p>
    <w:p w:rsidR="00DE3C0B" w:rsidRPr="00127586" w:rsidRDefault="00DE3C0B" w:rsidP="00DD53BC">
      <w:pPr>
        <w:pStyle w:val="Tekstpodstawowy32"/>
        <w:tabs>
          <w:tab w:val="left" w:pos="284"/>
          <w:tab w:val="left" w:pos="8845"/>
        </w:tabs>
        <w:spacing w:before="120"/>
        <w:ind w:right="-108"/>
        <w:rPr>
          <w:b w:val="0"/>
          <w:sz w:val="22"/>
          <w:szCs w:val="22"/>
        </w:rPr>
      </w:pPr>
      <w:r w:rsidRPr="00127586">
        <w:rPr>
          <w:b w:val="0"/>
          <w:sz w:val="22"/>
          <w:szCs w:val="22"/>
        </w:rPr>
        <w:t xml:space="preserve">Oferta dotyczy </w:t>
      </w:r>
      <w:r w:rsidR="00D56737" w:rsidRPr="00127586">
        <w:rPr>
          <w:b w:val="0"/>
          <w:sz w:val="22"/>
          <w:szCs w:val="22"/>
        </w:rPr>
        <w:t>postępowania prowadzonego w trybie podstawowym Nr Z</w:t>
      </w:r>
      <w:r w:rsidRPr="00127586">
        <w:rPr>
          <w:b w:val="0"/>
          <w:sz w:val="22"/>
          <w:szCs w:val="22"/>
        </w:rPr>
        <w:t>ZP-</w:t>
      </w:r>
      <w:r w:rsidR="00346E4A" w:rsidRPr="00127586">
        <w:rPr>
          <w:b w:val="0"/>
          <w:sz w:val="22"/>
          <w:szCs w:val="22"/>
        </w:rPr>
        <w:t>344</w:t>
      </w:r>
      <w:r w:rsidRPr="00127586">
        <w:rPr>
          <w:b w:val="0"/>
          <w:sz w:val="22"/>
          <w:szCs w:val="22"/>
        </w:rPr>
        <w:t>/</w:t>
      </w:r>
      <w:r w:rsidR="00043994" w:rsidRPr="00127586">
        <w:rPr>
          <w:b w:val="0"/>
          <w:sz w:val="22"/>
          <w:szCs w:val="22"/>
        </w:rPr>
        <w:t>2</w:t>
      </w:r>
      <w:r w:rsidR="00D307CD" w:rsidRPr="00127586">
        <w:rPr>
          <w:b w:val="0"/>
          <w:sz w:val="22"/>
          <w:szCs w:val="22"/>
        </w:rPr>
        <w:t>5</w:t>
      </w:r>
      <w:r w:rsidR="00346E4A" w:rsidRPr="00127586">
        <w:rPr>
          <w:b w:val="0"/>
          <w:sz w:val="22"/>
          <w:szCs w:val="22"/>
        </w:rPr>
        <w:t>/</w:t>
      </w:r>
      <w:r w:rsidRPr="00127586">
        <w:rPr>
          <w:b w:val="0"/>
          <w:sz w:val="22"/>
          <w:szCs w:val="22"/>
        </w:rPr>
        <w:t>20</w:t>
      </w:r>
      <w:r w:rsidR="00460F49" w:rsidRPr="00127586">
        <w:rPr>
          <w:b w:val="0"/>
          <w:sz w:val="22"/>
          <w:szCs w:val="22"/>
        </w:rPr>
        <w:t>2</w:t>
      </w:r>
      <w:r w:rsidR="00D56737" w:rsidRPr="00127586">
        <w:rPr>
          <w:b w:val="0"/>
          <w:sz w:val="22"/>
          <w:szCs w:val="22"/>
        </w:rPr>
        <w:t>1</w:t>
      </w:r>
      <w:r w:rsidRPr="00127586">
        <w:rPr>
          <w:b w:val="0"/>
          <w:sz w:val="22"/>
          <w:szCs w:val="22"/>
        </w:rPr>
        <w:t xml:space="preserve"> </w:t>
      </w:r>
      <w:r w:rsidR="00043994" w:rsidRPr="00127586">
        <w:rPr>
          <w:b w:val="0"/>
          <w:sz w:val="22"/>
          <w:szCs w:val="22"/>
        </w:rPr>
        <w:t xml:space="preserve">na dostawę </w:t>
      </w:r>
      <w:r w:rsidR="00127586" w:rsidRPr="00127586">
        <w:rPr>
          <w:b w:val="0"/>
          <w:sz w:val="22"/>
          <w:szCs w:val="22"/>
        </w:rPr>
        <w:t>: koncentratów czyszczących, preparatów do mycia, dezynfekcji  i nabłyszczania, chemii gospodarczej oraz wózków na czystą i brudną bieliznę</w:t>
      </w:r>
      <w:r w:rsidR="00DD53BC" w:rsidRPr="00127586">
        <w:rPr>
          <w:b w:val="0"/>
          <w:sz w:val="22"/>
          <w:szCs w:val="22"/>
        </w:rPr>
        <w:t xml:space="preserve">. </w:t>
      </w:r>
    </w:p>
    <w:p w:rsidR="00DD53BC" w:rsidRPr="00127586" w:rsidRDefault="00DD53BC" w:rsidP="00DD53BC">
      <w:pPr>
        <w:pStyle w:val="Tekstpodstawowy32"/>
        <w:tabs>
          <w:tab w:val="left" w:pos="284"/>
          <w:tab w:val="left" w:pos="8845"/>
        </w:tabs>
        <w:spacing w:before="120"/>
        <w:ind w:right="-108"/>
        <w:rPr>
          <w:b w:val="0"/>
          <w:sz w:val="22"/>
          <w:szCs w:val="22"/>
        </w:rPr>
      </w:pPr>
    </w:p>
    <w:p w:rsidR="00043994" w:rsidRPr="00DD53BC" w:rsidRDefault="00043994" w:rsidP="00DD53BC">
      <w:pPr>
        <w:tabs>
          <w:tab w:val="left" w:pos="3118"/>
        </w:tabs>
        <w:jc w:val="both"/>
        <w:rPr>
          <w:sz w:val="22"/>
          <w:szCs w:val="22"/>
        </w:rPr>
      </w:pPr>
      <w:r>
        <w:rPr>
          <w:b/>
          <w:sz w:val="22"/>
          <w:szCs w:val="22"/>
        </w:rPr>
        <w:t>III. OFERUJEMY</w:t>
      </w:r>
      <w:r>
        <w:rPr>
          <w:sz w:val="22"/>
          <w:szCs w:val="22"/>
        </w:rPr>
        <w:t xml:space="preserve"> wykonanie zamówienia zgodnie z ofertą cenową na kwotę:</w:t>
      </w:r>
    </w:p>
    <w:p w:rsidR="00DD53BC" w:rsidRPr="00DD53BC" w:rsidRDefault="00DD53BC" w:rsidP="00043994">
      <w:pPr>
        <w:rPr>
          <w:b/>
          <w:sz w:val="22"/>
          <w:szCs w:val="22"/>
        </w:rPr>
      </w:pPr>
    </w:p>
    <w:p w:rsidR="00DD53BC" w:rsidRPr="00DD53BC" w:rsidRDefault="00DD53BC" w:rsidP="00DD53BC">
      <w:pPr>
        <w:rPr>
          <w:b/>
          <w:sz w:val="22"/>
          <w:szCs w:val="22"/>
        </w:rPr>
      </w:pPr>
      <w:r w:rsidRPr="00DD53BC">
        <w:rPr>
          <w:b/>
          <w:sz w:val="22"/>
          <w:szCs w:val="22"/>
        </w:rPr>
        <w:t>Część nr 1 – dostawa koncentratów czyszczących</w:t>
      </w:r>
    </w:p>
    <w:p w:rsidR="00DD53BC" w:rsidRPr="00DD53BC" w:rsidRDefault="00DD53BC" w:rsidP="00DD53BC">
      <w:pPr>
        <w:tabs>
          <w:tab w:val="left" w:pos="3118"/>
        </w:tabs>
        <w:spacing w:before="120"/>
        <w:rPr>
          <w:sz w:val="22"/>
          <w:szCs w:val="22"/>
        </w:rPr>
      </w:pPr>
      <w:r w:rsidRPr="00DD53BC">
        <w:rPr>
          <w:sz w:val="22"/>
          <w:szCs w:val="22"/>
        </w:rPr>
        <w:t xml:space="preserve">Wartość netto:  ........................................... zł. </w:t>
      </w:r>
    </w:p>
    <w:p w:rsidR="00DD53BC" w:rsidRPr="00DD53BC" w:rsidRDefault="00DD53BC" w:rsidP="00BD438F">
      <w:pPr>
        <w:tabs>
          <w:tab w:val="left" w:pos="3118"/>
        </w:tabs>
        <w:rPr>
          <w:sz w:val="22"/>
          <w:szCs w:val="22"/>
        </w:rPr>
      </w:pPr>
      <w:r w:rsidRPr="00DD53BC">
        <w:rPr>
          <w:sz w:val="22"/>
          <w:szCs w:val="22"/>
        </w:rPr>
        <w:t>(słownie: .........................................................................................................................................</w:t>
      </w:r>
      <w:r w:rsidR="00BD438F">
        <w:rPr>
          <w:sz w:val="22"/>
          <w:szCs w:val="22"/>
        </w:rPr>
        <w:t>.................</w:t>
      </w:r>
      <w:r w:rsidRPr="00DD53BC">
        <w:rPr>
          <w:sz w:val="22"/>
          <w:szCs w:val="22"/>
        </w:rPr>
        <w:t>)</w:t>
      </w:r>
    </w:p>
    <w:p w:rsidR="00DD53BC" w:rsidRPr="00DD53BC" w:rsidRDefault="00DD53BC" w:rsidP="00BD438F">
      <w:pPr>
        <w:tabs>
          <w:tab w:val="left" w:pos="3118"/>
        </w:tabs>
        <w:rPr>
          <w:sz w:val="22"/>
          <w:szCs w:val="22"/>
        </w:rPr>
      </w:pPr>
      <w:r w:rsidRPr="00DD53BC">
        <w:rPr>
          <w:sz w:val="22"/>
          <w:szCs w:val="22"/>
        </w:rPr>
        <w:t xml:space="preserve">Wartość brutto:  .......................................... zł. </w:t>
      </w:r>
    </w:p>
    <w:p w:rsidR="00DD53BC" w:rsidRPr="00DD53BC" w:rsidRDefault="00BD438F" w:rsidP="00BD438F">
      <w:pPr>
        <w:tabs>
          <w:tab w:val="left" w:pos="3118"/>
        </w:tabs>
        <w:rPr>
          <w:sz w:val="22"/>
          <w:szCs w:val="22"/>
        </w:rPr>
      </w:pPr>
      <w:r>
        <w:rPr>
          <w:sz w:val="22"/>
          <w:szCs w:val="22"/>
        </w:rPr>
        <w:t>(słownie:</w:t>
      </w:r>
      <w:r w:rsidR="00DD53BC" w:rsidRPr="00DD53BC">
        <w:rPr>
          <w:sz w:val="22"/>
          <w:szCs w:val="22"/>
        </w:rPr>
        <w:t>.........................................................................................................</w:t>
      </w:r>
      <w:r>
        <w:rPr>
          <w:sz w:val="22"/>
          <w:szCs w:val="22"/>
        </w:rPr>
        <w:t>...............................</w:t>
      </w:r>
      <w:r w:rsidR="00DD53BC" w:rsidRPr="00DD53BC">
        <w:rPr>
          <w:sz w:val="22"/>
          <w:szCs w:val="22"/>
        </w:rPr>
        <w:t>.......................)</w:t>
      </w:r>
    </w:p>
    <w:p w:rsidR="00DD53BC" w:rsidRPr="00DD53BC" w:rsidRDefault="00DD53BC" w:rsidP="00BD438F">
      <w:pPr>
        <w:rPr>
          <w:b/>
          <w:sz w:val="22"/>
          <w:szCs w:val="22"/>
        </w:rPr>
      </w:pPr>
    </w:p>
    <w:p w:rsidR="00DD53BC" w:rsidRPr="00DD53BC" w:rsidRDefault="00DD53BC" w:rsidP="00BD438F">
      <w:pPr>
        <w:rPr>
          <w:b/>
          <w:sz w:val="22"/>
          <w:szCs w:val="22"/>
        </w:rPr>
      </w:pPr>
      <w:r w:rsidRPr="00DD53BC">
        <w:rPr>
          <w:b/>
          <w:sz w:val="22"/>
          <w:szCs w:val="22"/>
        </w:rPr>
        <w:t xml:space="preserve">Część nr 2 – dostawa preparatów do maszynowego mycia i nabłyszczania  naczyń, preparatów do ręcznego mycia naczyń wraz z dozownikiem oraz preparatu do mycia i dezynfekcji powierzchni i urządzeń kuchennych      </w:t>
      </w:r>
    </w:p>
    <w:p w:rsidR="00DD53BC" w:rsidRPr="00DD53BC" w:rsidRDefault="00DD53BC" w:rsidP="00BD438F">
      <w:pPr>
        <w:tabs>
          <w:tab w:val="left" w:pos="3118"/>
        </w:tabs>
        <w:spacing w:before="120"/>
        <w:rPr>
          <w:sz w:val="22"/>
          <w:szCs w:val="22"/>
        </w:rPr>
      </w:pPr>
      <w:r w:rsidRPr="00DD53BC">
        <w:rPr>
          <w:sz w:val="22"/>
          <w:szCs w:val="22"/>
        </w:rPr>
        <w:t xml:space="preserve">Wartość netto:  ........................................... zł. </w:t>
      </w:r>
    </w:p>
    <w:p w:rsidR="00DD53BC" w:rsidRPr="00DD53BC" w:rsidRDefault="00BD438F" w:rsidP="00BD438F">
      <w:pPr>
        <w:tabs>
          <w:tab w:val="left" w:pos="3118"/>
        </w:tabs>
        <w:rPr>
          <w:sz w:val="22"/>
          <w:szCs w:val="22"/>
        </w:rPr>
      </w:pPr>
      <w:r>
        <w:rPr>
          <w:sz w:val="22"/>
          <w:szCs w:val="22"/>
        </w:rPr>
        <w:t>(słownie:</w:t>
      </w:r>
      <w:r w:rsidR="00DD53BC" w:rsidRPr="00DD53BC">
        <w:rPr>
          <w:sz w:val="22"/>
          <w:szCs w:val="22"/>
        </w:rPr>
        <w:t>....................................................................................................</w:t>
      </w:r>
      <w:r>
        <w:rPr>
          <w:sz w:val="22"/>
          <w:szCs w:val="22"/>
        </w:rPr>
        <w:t>...............................</w:t>
      </w:r>
      <w:r w:rsidR="00DD53BC" w:rsidRPr="00DD53BC">
        <w:rPr>
          <w:sz w:val="22"/>
          <w:szCs w:val="22"/>
        </w:rPr>
        <w:t>............................)</w:t>
      </w:r>
    </w:p>
    <w:p w:rsidR="00DD53BC" w:rsidRPr="00DD53BC" w:rsidRDefault="00DD53BC" w:rsidP="00BD438F">
      <w:pPr>
        <w:tabs>
          <w:tab w:val="left" w:pos="3118"/>
        </w:tabs>
        <w:rPr>
          <w:sz w:val="22"/>
          <w:szCs w:val="22"/>
        </w:rPr>
      </w:pPr>
      <w:r w:rsidRPr="00DD53BC">
        <w:rPr>
          <w:sz w:val="22"/>
          <w:szCs w:val="22"/>
        </w:rPr>
        <w:t xml:space="preserve">Wartość brutto:  .......................................... zł. </w:t>
      </w:r>
    </w:p>
    <w:p w:rsidR="00DD53BC" w:rsidRPr="00DD53BC" w:rsidRDefault="00BD438F" w:rsidP="00BD438F">
      <w:pPr>
        <w:tabs>
          <w:tab w:val="left" w:pos="3118"/>
        </w:tabs>
        <w:rPr>
          <w:sz w:val="22"/>
          <w:szCs w:val="22"/>
        </w:rPr>
      </w:pPr>
      <w:r>
        <w:rPr>
          <w:sz w:val="22"/>
          <w:szCs w:val="22"/>
        </w:rPr>
        <w:t>(słownie:</w:t>
      </w:r>
      <w:r w:rsidR="00DD53BC" w:rsidRPr="00DD53BC">
        <w:rPr>
          <w:sz w:val="22"/>
          <w:szCs w:val="22"/>
        </w:rPr>
        <w:t>........</w:t>
      </w:r>
      <w:r>
        <w:rPr>
          <w:sz w:val="22"/>
          <w:szCs w:val="22"/>
        </w:rPr>
        <w:t>................</w:t>
      </w:r>
      <w:r w:rsidR="00DD53BC" w:rsidRPr="00DD53BC">
        <w:rPr>
          <w:sz w:val="22"/>
          <w:szCs w:val="22"/>
        </w:rPr>
        <w:t>.......................................................................................................................................)</w:t>
      </w:r>
    </w:p>
    <w:p w:rsidR="00DD53BC" w:rsidRPr="00DD53BC" w:rsidRDefault="00DD53BC" w:rsidP="00BD438F">
      <w:pPr>
        <w:rPr>
          <w:b/>
          <w:sz w:val="22"/>
          <w:szCs w:val="22"/>
        </w:rPr>
      </w:pPr>
    </w:p>
    <w:p w:rsidR="00DD53BC" w:rsidRPr="00DD53BC" w:rsidRDefault="00DD53BC" w:rsidP="00BD438F">
      <w:pPr>
        <w:rPr>
          <w:b/>
          <w:sz w:val="22"/>
          <w:szCs w:val="22"/>
        </w:rPr>
      </w:pPr>
      <w:r w:rsidRPr="00DD53BC">
        <w:rPr>
          <w:b/>
          <w:sz w:val="22"/>
          <w:szCs w:val="22"/>
        </w:rPr>
        <w:t xml:space="preserve">Część nr 3 – dostawa chemii gospodarczej </w:t>
      </w:r>
    </w:p>
    <w:p w:rsidR="00DD53BC" w:rsidRPr="00DD53BC" w:rsidRDefault="00DD53BC" w:rsidP="00BD438F">
      <w:pPr>
        <w:tabs>
          <w:tab w:val="left" w:pos="3118"/>
        </w:tabs>
        <w:spacing w:before="120"/>
        <w:rPr>
          <w:sz w:val="22"/>
          <w:szCs w:val="22"/>
        </w:rPr>
      </w:pPr>
      <w:r w:rsidRPr="00DD53BC">
        <w:rPr>
          <w:sz w:val="22"/>
          <w:szCs w:val="22"/>
        </w:rPr>
        <w:t xml:space="preserve">Wartość netto:  ........................................... zł. </w:t>
      </w:r>
    </w:p>
    <w:p w:rsidR="00DD53BC" w:rsidRPr="00DD53BC" w:rsidRDefault="00DD53BC" w:rsidP="00BD438F">
      <w:pPr>
        <w:tabs>
          <w:tab w:val="left" w:pos="3118"/>
        </w:tabs>
        <w:rPr>
          <w:sz w:val="22"/>
          <w:szCs w:val="22"/>
        </w:rPr>
      </w:pPr>
      <w:r w:rsidRPr="00DD53BC">
        <w:rPr>
          <w:sz w:val="22"/>
          <w:szCs w:val="22"/>
        </w:rPr>
        <w:t>(słownie:........................................................................................................................</w:t>
      </w:r>
      <w:r w:rsidR="00BD438F">
        <w:rPr>
          <w:sz w:val="22"/>
          <w:szCs w:val="22"/>
        </w:rPr>
        <w:t>........</w:t>
      </w:r>
      <w:r w:rsidRPr="00DD53BC">
        <w:rPr>
          <w:sz w:val="22"/>
          <w:szCs w:val="22"/>
        </w:rPr>
        <w:t>...............................)</w:t>
      </w:r>
    </w:p>
    <w:p w:rsidR="00DD53BC" w:rsidRPr="00DD53BC" w:rsidRDefault="00DD53BC" w:rsidP="00BD438F">
      <w:pPr>
        <w:tabs>
          <w:tab w:val="left" w:pos="3118"/>
        </w:tabs>
        <w:rPr>
          <w:sz w:val="22"/>
          <w:szCs w:val="22"/>
        </w:rPr>
      </w:pPr>
      <w:r w:rsidRPr="00DD53BC">
        <w:rPr>
          <w:sz w:val="22"/>
          <w:szCs w:val="22"/>
        </w:rPr>
        <w:t xml:space="preserve">Wartość brutto:  .......................................... zł. </w:t>
      </w:r>
    </w:p>
    <w:p w:rsidR="00DD53BC" w:rsidRPr="00DD53BC" w:rsidRDefault="00DD53BC" w:rsidP="00BD438F">
      <w:pPr>
        <w:tabs>
          <w:tab w:val="left" w:pos="3118"/>
        </w:tabs>
        <w:rPr>
          <w:sz w:val="22"/>
          <w:szCs w:val="22"/>
        </w:rPr>
      </w:pPr>
      <w:r w:rsidRPr="00DD53BC">
        <w:rPr>
          <w:sz w:val="22"/>
          <w:szCs w:val="22"/>
        </w:rPr>
        <w:t>(słownie:................................................................................................................................................</w:t>
      </w:r>
      <w:r w:rsidR="00BD438F">
        <w:rPr>
          <w:sz w:val="22"/>
          <w:szCs w:val="22"/>
        </w:rPr>
        <w:t>........</w:t>
      </w:r>
      <w:r w:rsidRPr="00DD53BC">
        <w:rPr>
          <w:sz w:val="22"/>
          <w:szCs w:val="22"/>
        </w:rPr>
        <w:t>.......)</w:t>
      </w:r>
    </w:p>
    <w:p w:rsidR="00DD53BC" w:rsidRPr="00DD53BC" w:rsidRDefault="00DD53BC" w:rsidP="00BD438F">
      <w:pPr>
        <w:rPr>
          <w:b/>
          <w:sz w:val="22"/>
          <w:szCs w:val="22"/>
        </w:rPr>
      </w:pPr>
    </w:p>
    <w:p w:rsidR="00DD53BC" w:rsidRPr="00DD53BC" w:rsidRDefault="00DD53BC" w:rsidP="00BD438F">
      <w:pPr>
        <w:rPr>
          <w:b/>
          <w:sz w:val="22"/>
          <w:szCs w:val="22"/>
        </w:rPr>
      </w:pPr>
      <w:r w:rsidRPr="00DD53BC">
        <w:rPr>
          <w:b/>
          <w:sz w:val="22"/>
          <w:szCs w:val="22"/>
        </w:rPr>
        <w:t>Część  nr 4 – dostawa mopów, stelaży i ściereczek</w:t>
      </w:r>
    </w:p>
    <w:p w:rsidR="00DD53BC" w:rsidRPr="00DD53BC" w:rsidRDefault="00DD53BC" w:rsidP="00BD438F">
      <w:pPr>
        <w:tabs>
          <w:tab w:val="left" w:pos="3118"/>
        </w:tabs>
        <w:spacing w:before="120"/>
        <w:rPr>
          <w:sz w:val="22"/>
          <w:szCs w:val="22"/>
        </w:rPr>
      </w:pPr>
      <w:r w:rsidRPr="00DD53BC">
        <w:rPr>
          <w:sz w:val="22"/>
          <w:szCs w:val="22"/>
        </w:rPr>
        <w:t xml:space="preserve">Wartość netto:  ........................................... zł. </w:t>
      </w:r>
    </w:p>
    <w:p w:rsidR="00DD53BC" w:rsidRPr="00DD53BC" w:rsidRDefault="00DD53BC" w:rsidP="00BD438F">
      <w:pPr>
        <w:tabs>
          <w:tab w:val="left" w:pos="3118"/>
        </w:tabs>
        <w:rPr>
          <w:sz w:val="22"/>
          <w:szCs w:val="22"/>
        </w:rPr>
      </w:pPr>
      <w:r w:rsidRPr="00DD53BC">
        <w:rPr>
          <w:sz w:val="22"/>
          <w:szCs w:val="22"/>
        </w:rPr>
        <w:t>(słownie:...............................................................................................................................................................)</w:t>
      </w:r>
    </w:p>
    <w:p w:rsidR="00DD53BC" w:rsidRPr="00DD53BC" w:rsidRDefault="00DD53BC" w:rsidP="00BD438F">
      <w:pPr>
        <w:tabs>
          <w:tab w:val="left" w:pos="3118"/>
        </w:tabs>
        <w:rPr>
          <w:sz w:val="22"/>
          <w:szCs w:val="22"/>
        </w:rPr>
      </w:pPr>
      <w:r w:rsidRPr="00DD53BC">
        <w:rPr>
          <w:sz w:val="22"/>
          <w:szCs w:val="22"/>
        </w:rPr>
        <w:t xml:space="preserve">Wartość brutto:  .......................................... zł. </w:t>
      </w:r>
    </w:p>
    <w:p w:rsidR="00DD53BC" w:rsidRPr="00DD53BC" w:rsidRDefault="00DD53BC" w:rsidP="00BD438F">
      <w:pPr>
        <w:tabs>
          <w:tab w:val="left" w:pos="3118"/>
        </w:tabs>
        <w:rPr>
          <w:sz w:val="22"/>
          <w:szCs w:val="22"/>
        </w:rPr>
      </w:pPr>
      <w:r w:rsidRPr="00DD53BC">
        <w:rPr>
          <w:sz w:val="22"/>
          <w:szCs w:val="22"/>
        </w:rPr>
        <w:t>(słownie:...............................................................................................................................................................)</w:t>
      </w:r>
    </w:p>
    <w:p w:rsidR="00DD53BC" w:rsidRPr="00DD53BC" w:rsidRDefault="00DD53BC" w:rsidP="00BD438F">
      <w:pPr>
        <w:rPr>
          <w:b/>
          <w:sz w:val="22"/>
          <w:szCs w:val="22"/>
        </w:rPr>
      </w:pPr>
    </w:p>
    <w:p w:rsidR="00DD53BC" w:rsidRPr="00DD53BC" w:rsidRDefault="00DD53BC" w:rsidP="00BD438F">
      <w:pPr>
        <w:rPr>
          <w:b/>
          <w:sz w:val="22"/>
          <w:szCs w:val="22"/>
        </w:rPr>
      </w:pPr>
      <w:r w:rsidRPr="00DD53BC">
        <w:rPr>
          <w:b/>
          <w:sz w:val="22"/>
          <w:szCs w:val="22"/>
        </w:rPr>
        <w:lastRenderedPageBreak/>
        <w:t>Część nr 5 – dostawa mydeł oraz pojemników na mydło</w:t>
      </w:r>
    </w:p>
    <w:p w:rsidR="00DD53BC" w:rsidRPr="00DD53BC" w:rsidRDefault="00DD53BC" w:rsidP="005D0117">
      <w:pPr>
        <w:tabs>
          <w:tab w:val="left" w:pos="3118"/>
        </w:tabs>
        <w:spacing w:before="120"/>
        <w:rPr>
          <w:sz w:val="22"/>
          <w:szCs w:val="22"/>
        </w:rPr>
      </w:pPr>
      <w:r w:rsidRPr="00DD53BC">
        <w:rPr>
          <w:sz w:val="22"/>
          <w:szCs w:val="22"/>
        </w:rPr>
        <w:t xml:space="preserve">Wartość netto:  ........................................... zł. </w:t>
      </w:r>
    </w:p>
    <w:p w:rsidR="00DD53BC" w:rsidRPr="00DD53BC" w:rsidRDefault="00DD53BC" w:rsidP="00BD438F">
      <w:pPr>
        <w:tabs>
          <w:tab w:val="left" w:pos="3118"/>
        </w:tabs>
        <w:rPr>
          <w:sz w:val="22"/>
          <w:szCs w:val="22"/>
        </w:rPr>
      </w:pPr>
      <w:r w:rsidRPr="00DD53BC">
        <w:rPr>
          <w:sz w:val="22"/>
          <w:szCs w:val="22"/>
        </w:rPr>
        <w:t>(słownie:...............................................................................................................................................................)</w:t>
      </w:r>
    </w:p>
    <w:p w:rsidR="00DD53BC" w:rsidRPr="00DD53BC" w:rsidRDefault="00DD53BC" w:rsidP="00BD438F">
      <w:pPr>
        <w:tabs>
          <w:tab w:val="left" w:pos="3118"/>
        </w:tabs>
        <w:rPr>
          <w:sz w:val="22"/>
          <w:szCs w:val="22"/>
        </w:rPr>
      </w:pPr>
      <w:r w:rsidRPr="00DD53BC">
        <w:rPr>
          <w:sz w:val="22"/>
          <w:szCs w:val="22"/>
        </w:rPr>
        <w:t xml:space="preserve">Wartość brutto:  .......................................... zł. </w:t>
      </w:r>
    </w:p>
    <w:p w:rsidR="00DD53BC" w:rsidRPr="00DD53BC" w:rsidRDefault="00DD53BC" w:rsidP="00BD438F">
      <w:pPr>
        <w:tabs>
          <w:tab w:val="left" w:pos="3118"/>
        </w:tabs>
        <w:rPr>
          <w:sz w:val="22"/>
          <w:szCs w:val="22"/>
        </w:rPr>
      </w:pPr>
      <w:r w:rsidRPr="00DD53BC">
        <w:rPr>
          <w:sz w:val="22"/>
          <w:szCs w:val="22"/>
        </w:rPr>
        <w:t>(słownie:...............................................................................................................................................................)</w:t>
      </w:r>
    </w:p>
    <w:p w:rsidR="00DD53BC" w:rsidRPr="00DD53BC" w:rsidRDefault="00DD53BC" w:rsidP="00BD438F">
      <w:pPr>
        <w:rPr>
          <w:b/>
          <w:sz w:val="22"/>
          <w:szCs w:val="22"/>
        </w:rPr>
      </w:pPr>
    </w:p>
    <w:p w:rsidR="00DD53BC" w:rsidRPr="00DD53BC" w:rsidRDefault="00DD53BC" w:rsidP="00BD438F">
      <w:pPr>
        <w:rPr>
          <w:b/>
          <w:sz w:val="22"/>
          <w:szCs w:val="22"/>
        </w:rPr>
      </w:pPr>
      <w:r w:rsidRPr="00DD53BC">
        <w:rPr>
          <w:b/>
          <w:sz w:val="22"/>
          <w:szCs w:val="22"/>
        </w:rPr>
        <w:t>Część nr 6 – dostawa ręczników do rąk składanych w ZZ oraz pojemników na ręczniki</w:t>
      </w:r>
    </w:p>
    <w:p w:rsidR="00DD53BC" w:rsidRPr="00DD53BC" w:rsidRDefault="00DD53BC" w:rsidP="00BD438F">
      <w:pPr>
        <w:tabs>
          <w:tab w:val="left" w:pos="3118"/>
        </w:tabs>
        <w:spacing w:before="120"/>
        <w:rPr>
          <w:sz w:val="22"/>
          <w:szCs w:val="22"/>
        </w:rPr>
      </w:pPr>
      <w:r w:rsidRPr="00DD53BC">
        <w:rPr>
          <w:sz w:val="22"/>
          <w:szCs w:val="22"/>
        </w:rPr>
        <w:t xml:space="preserve">Wartość netto:  ........................................... zł. </w:t>
      </w:r>
    </w:p>
    <w:p w:rsidR="00DD53BC" w:rsidRPr="00DD53BC" w:rsidRDefault="00DD53BC" w:rsidP="005D0117">
      <w:pPr>
        <w:tabs>
          <w:tab w:val="left" w:pos="3118"/>
        </w:tabs>
        <w:rPr>
          <w:sz w:val="22"/>
          <w:szCs w:val="22"/>
        </w:rPr>
      </w:pPr>
      <w:r w:rsidRPr="00DD53BC">
        <w:rPr>
          <w:sz w:val="22"/>
          <w:szCs w:val="22"/>
        </w:rPr>
        <w:t>(słownie:...............................................................................................................................................................)</w:t>
      </w:r>
    </w:p>
    <w:p w:rsidR="00DD53BC" w:rsidRPr="00DD53BC" w:rsidRDefault="00DD53BC" w:rsidP="00BD438F">
      <w:pPr>
        <w:tabs>
          <w:tab w:val="left" w:pos="3118"/>
        </w:tabs>
        <w:rPr>
          <w:sz w:val="22"/>
          <w:szCs w:val="22"/>
        </w:rPr>
      </w:pPr>
      <w:r w:rsidRPr="00DD53BC">
        <w:rPr>
          <w:sz w:val="22"/>
          <w:szCs w:val="22"/>
        </w:rPr>
        <w:t xml:space="preserve">Wartość brutto:  .......................................... zł. </w:t>
      </w:r>
    </w:p>
    <w:p w:rsidR="00DD53BC" w:rsidRPr="00DD53BC" w:rsidRDefault="00DD53BC" w:rsidP="005D0117">
      <w:pPr>
        <w:tabs>
          <w:tab w:val="left" w:pos="3118"/>
        </w:tabs>
        <w:rPr>
          <w:sz w:val="22"/>
          <w:szCs w:val="22"/>
        </w:rPr>
      </w:pPr>
      <w:r w:rsidRPr="00DD53BC">
        <w:rPr>
          <w:sz w:val="22"/>
          <w:szCs w:val="22"/>
        </w:rPr>
        <w:t>(słownie:...............................................................................................................................................................)</w:t>
      </w:r>
    </w:p>
    <w:p w:rsidR="00DD53BC" w:rsidRPr="00DD53BC" w:rsidRDefault="00DD53BC" w:rsidP="00BD438F">
      <w:pPr>
        <w:rPr>
          <w:b/>
          <w:sz w:val="22"/>
          <w:szCs w:val="22"/>
        </w:rPr>
      </w:pPr>
    </w:p>
    <w:p w:rsidR="00DD53BC" w:rsidRPr="00DD53BC" w:rsidRDefault="00DD53BC" w:rsidP="00BD438F">
      <w:pPr>
        <w:rPr>
          <w:b/>
          <w:sz w:val="22"/>
          <w:szCs w:val="22"/>
        </w:rPr>
      </w:pPr>
      <w:r w:rsidRPr="00DD53BC">
        <w:rPr>
          <w:b/>
          <w:sz w:val="22"/>
          <w:szCs w:val="22"/>
        </w:rPr>
        <w:t>Część nr 7 – dostawa papieru  toaletowego oraz pojemników na papier</w:t>
      </w:r>
    </w:p>
    <w:p w:rsidR="00DD53BC" w:rsidRPr="00DD53BC" w:rsidRDefault="00DD53BC" w:rsidP="00BD438F">
      <w:pPr>
        <w:tabs>
          <w:tab w:val="left" w:pos="3118"/>
        </w:tabs>
        <w:spacing w:before="120"/>
        <w:rPr>
          <w:sz w:val="22"/>
          <w:szCs w:val="22"/>
        </w:rPr>
      </w:pPr>
      <w:r w:rsidRPr="00DD53BC">
        <w:rPr>
          <w:sz w:val="22"/>
          <w:szCs w:val="22"/>
        </w:rPr>
        <w:t xml:space="preserve">Wartość netto:  ........................................... zł. </w:t>
      </w:r>
    </w:p>
    <w:p w:rsidR="00DD53BC" w:rsidRPr="00DD53BC" w:rsidRDefault="00DD53BC" w:rsidP="005D0117">
      <w:pPr>
        <w:tabs>
          <w:tab w:val="left" w:pos="3118"/>
        </w:tabs>
        <w:rPr>
          <w:sz w:val="22"/>
          <w:szCs w:val="22"/>
        </w:rPr>
      </w:pPr>
      <w:r w:rsidRPr="00DD53BC">
        <w:rPr>
          <w:sz w:val="22"/>
          <w:szCs w:val="22"/>
        </w:rPr>
        <w:t>(słownie:...............................................................................................................................................................)</w:t>
      </w:r>
    </w:p>
    <w:p w:rsidR="00DD53BC" w:rsidRPr="00DD53BC" w:rsidRDefault="00DD53BC" w:rsidP="005D0117">
      <w:pPr>
        <w:tabs>
          <w:tab w:val="left" w:pos="3118"/>
        </w:tabs>
        <w:rPr>
          <w:sz w:val="22"/>
          <w:szCs w:val="22"/>
        </w:rPr>
      </w:pPr>
      <w:r w:rsidRPr="00DD53BC">
        <w:rPr>
          <w:sz w:val="22"/>
          <w:szCs w:val="22"/>
        </w:rPr>
        <w:t xml:space="preserve">Wartość brutto:  .......................................... zł. </w:t>
      </w:r>
    </w:p>
    <w:p w:rsidR="00DD53BC" w:rsidRPr="00DD53BC" w:rsidRDefault="00DD53BC" w:rsidP="005D0117">
      <w:pPr>
        <w:tabs>
          <w:tab w:val="left" w:pos="3118"/>
        </w:tabs>
        <w:rPr>
          <w:sz w:val="22"/>
          <w:szCs w:val="22"/>
        </w:rPr>
      </w:pPr>
      <w:r w:rsidRPr="00DD53BC">
        <w:rPr>
          <w:sz w:val="22"/>
          <w:szCs w:val="22"/>
        </w:rPr>
        <w:t>(słownie:...............................................................................................................................................................)</w:t>
      </w:r>
    </w:p>
    <w:p w:rsidR="00DD53BC" w:rsidRPr="00DD53BC" w:rsidRDefault="00DD53BC" w:rsidP="00BD438F">
      <w:pPr>
        <w:rPr>
          <w:b/>
          <w:sz w:val="22"/>
          <w:szCs w:val="22"/>
        </w:rPr>
      </w:pPr>
    </w:p>
    <w:p w:rsidR="00DD53BC" w:rsidRPr="00DD53BC" w:rsidRDefault="00DD53BC" w:rsidP="00BD438F">
      <w:pPr>
        <w:rPr>
          <w:b/>
          <w:sz w:val="22"/>
          <w:szCs w:val="22"/>
        </w:rPr>
      </w:pPr>
      <w:r w:rsidRPr="00DD53BC">
        <w:rPr>
          <w:b/>
          <w:sz w:val="22"/>
          <w:szCs w:val="22"/>
        </w:rPr>
        <w:t>Część nr 8 – dostawa mat podłogowych</w:t>
      </w:r>
    </w:p>
    <w:p w:rsidR="00DD53BC" w:rsidRPr="00DD53BC" w:rsidRDefault="00DD53BC" w:rsidP="005D0117">
      <w:pPr>
        <w:tabs>
          <w:tab w:val="left" w:pos="3118"/>
        </w:tabs>
        <w:spacing w:before="120"/>
        <w:rPr>
          <w:sz w:val="22"/>
          <w:szCs w:val="22"/>
        </w:rPr>
      </w:pPr>
      <w:r w:rsidRPr="00DD53BC">
        <w:rPr>
          <w:sz w:val="22"/>
          <w:szCs w:val="22"/>
        </w:rPr>
        <w:t xml:space="preserve">Wartość netto:  ........................................... zł. </w:t>
      </w:r>
    </w:p>
    <w:p w:rsidR="00DD53BC" w:rsidRPr="00DD53BC" w:rsidRDefault="005D0117" w:rsidP="005D0117">
      <w:pPr>
        <w:tabs>
          <w:tab w:val="left" w:pos="3118"/>
        </w:tabs>
        <w:rPr>
          <w:sz w:val="22"/>
          <w:szCs w:val="22"/>
        </w:rPr>
      </w:pPr>
      <w:r>
        <w:rPr>
          <w:sz w:val="22"/>
          <w:szCs w:val="22"/>
        </w:rPr>
        <w:t>(słownie:</w:t>
      </w:r>
      <w:r w:rsidR="00DD53BC" w:rsidRPr="00DD53BC">
        <w:rPr>
          <w:sz w:val="22"/>
          <w:szCs w:val="22"/>
        </w:rPr>
        <w:t>...............................................................................................................................................................)</w:t>
      </w:r>
    </w:p>
    <w:p w:rsidR="00DD53BC" w:rsidRPr="00DD53BC" w:rsidRDefault="00DD53BC" w:rsidP="005D0117">
      <w:pPr>
        <w:tabs>
          <w:tab w:val="left" w:pos="3118"/>
        </w:tabs>
        <w:rPr>
          <w:sz w:val="22"/>
          <w:szCs w:val="22"/>
        </w:rPr>
      </w:pPr>
      <w:r w:rsidRPr="00DD53BC">
        <w:rPr>
          <w:sz w:val="22"/>
          <w:szCs w:val="22"/>
        </w:rPr>
        <w:t xml:space="preserve">Wartość brutto:  .......................................... zł. </w:t>
      </w:r>
    </w:p>
    <w:p w:rsidR="00DD53BC" w:rsidRPr="00DD53BC" w:rsidRDefault="00DD53BC" w:rsidP="005D0117">
      <w:pPr>
        <w:tabs>
          <w:tab w:val="left" w:pos="3118"/>
        </w:tabs>
        <w:rPr>
          <w:sz w:val="22"/>
          <w:szCs w:val="22"/>
        </w:rPr>
      </w:pPr>
      <w:r w:rsidRPr="00DD53BC">
        <w:rPr>
          <w:sz w:val="22"/>
          <w:szCs w:val="22"/>
        </w:rPr>
        <w:t>(słownie: ..............................................................................................................................................................)</w:t>
      </w:r>
    </w:p>
    <w:p w:rsidR="00DD53BC" w:rsidRPr="00DD53BC" w:rsidRDefault="00DD53BC" w:rsidP="00BD438F">
      <w:pPr>
        <w:rPr>
          <w:b/>
          <w:sz w:val="22"/>
          <w:szCs w:val="22"/>
        </w:rPr>
      </w:pPr>
    </w:p>
    <w:p w:rsidR="00DD53BC" w:rsidRPr="00DD53BC" w:rsidRDefault="00DD53BC" w:rsidP="00BD438F">
      <w:pPr>
        <w:rPr>
          <w:b/>
          <w:sz w:val="22"/>
          <w:szCs w:val="22"/>
        </w:rPr>
      </w:pPr>
      <w:r w:rsidRPr="00DD53BC">
        <w:rPr>
          <w:b/>
          <w:sz w:val="22"/>
          <w:szCs w:val="22"/>
        </w:rPr>
        <w:t>Część nr 9 – dostawa padów maszynowych</w:t>
      </w:r>
    </w:p>
    <w:p w:rsidR="00DD53BC" w:rsidRPr="00DD53BC" w:rsidRDefault="00DD53BC" w:rsidP="005D0117">
      <w:pPr>
        <w:tabs>
          <w:tab w:val="left" w:pos="3118"/>
        </w:tabs>
        <w:spacing w:before="120"/>
        <w:rPr>
          <w:sz w:val="22"/>
          <w:szCs w:val="22"/>
        </w:rPr>
      </w:pPr>
      <w:r w:rsidRPr="00DD53BC">
        <w:rPr>
          <w:sz w:val="22"/>
          <w:szCs w:val="22"/>
        </w:rPr>
        <w:t xml:space="preserve">Wartość netto:  ........................................... zł. </w:t>
      </w:r>
    </w:p>
    <w:p w:rsidR="00DD53BC" w:rsidRPr="00DD53BC" w:rsidRDefault="00DD53BC" w:rsidP="005D0117">
      <w:pPr>
        <w:tabs>
          <w:tab w:val="left" w:pos="3118"/>
        </w:tabs>
        <w:rPr>
          <w:sz w:val="22"/>
          <w:szCs w:val="22"/>
        </w:rPr>
      </w:pPr>
      <w:r w:rsidRPr="00DD53BC">
        <w:rPr>
          <w:sz w:val="22"/>
          <w:szCs w:val="22"/>
        </w:rPr>
        <w:t>(słownie:...............................................................................................................................................................)</w:t>
      </w:r>
    </w:p>
    <w:p w:rsidR="00DD53BC" w:rsidRPr="00DD53BC" w:rsidRDefault="00DD53BC" w:rsidP="005D0117">
      <w:pPr>
        <w:tabs>
          <w:tab w:val="left" w:pos="3118"/>
        </w:tabs>
        <w:rPr>
          <w:sz w:val="22"/>
          <w:szCs w:val="22"/>
        </w:rPr>
      </w:pPr>
      <w:r w:rsidRPr="00DD53BC">
        <w:rPr>
          <w:sz w:val="22"/>
          <w:szCs w:val="22"/>
        </w:rPr>
        <w:t xml:space="preserve">Wartość brutto:  .......................................... zł. </w:t>
      </w:r>
    </w:p>
    <w:p w:rsidR="00DD53BC" w:rsidRPr="00DD53BC" w:rsidRDefault="00DD53BC" w:rsidP="005D0117">
      <w:pPr>
        <w:tabs>
          <w:tab w:val="left" w:pos="3118"/>
        </w:tabs>
        <w:rPr>
          <w:sz w:val="22"/>
          <w:szCs w:val="22"/>
        </w:rPr>
      </w:pPr>
      <w:r w:rsidRPr="00DD53BC">
        <w:rPr>
          <w:sz w:val="22"/>
          <w:szCs w:val="22"/>
        </w:rPr>
        <w:t>(słownie:...............................................................................................................................................................)</w:t>
      </w:r>
    </w:p>
    <w:p w:rsidR="00DD53BC" w:rsidRPr="00DD53BC" w:rsidRDefault="00DD53BC" w:rsidP="00BD438F">
      <w:pPr>
        <w:rPr>
          <w:b/>
          <w:sz w:val="22"/>
          <w:szCs w:val="22"/>
        </w:rPr>
      </w:pPr>
    </w:p>
    <w:p w:rsidR="00DD53BC" w:rsidRPr="00DD53BC" w:rsidRDefault="00DD53BC" w:rsidP="00BD438F">
      <w:pPr>
        <w:rPr>
          <w:b/>
          <w:sz w:val="22"/>
          <w:szCs w:val="22"/>
        </w:rPr>
      </w:pPr>
      <w:r w:rsidRPr="00DD53BC">
        <w:rPr>
          <w:b/>
          <w:sz w:val="22"/>
          <w:szCs w:val="22"/>
        </w:rPr>
        <w:t>Część nr 10 – dostawa stelaży na worki</w:t>
      </w:r>
    </w:p>
    <w:p w:rsidR="00DD53BC" w:rsidRPr="00DD53BC" w:rsidRDefault="00DD53BC" w:rsidP="005D0117">
      <w:pPr>
        <w:tabs>
          <w:tab w:val="left" w:pos="3118"/>
        </w:tabs>
        <w:spacing w:before="120"/>
        <w:rPr>
          <w:sz w:val="22"/>
          <w:szCs w:val="22"/>
        </w:rPr>
      </w:pPr>
      <w:r w:rsidRPr="00DD53BC">
        <w:rPr>
          <w:sz w:val="22"/>
          <w:szCs w:val="22"/>
        </w:rPr>
        <w:t xml:space="preserve">Wartość netto:  ........................................... zł. </w:t>
      </w:r>
    </w:p>
    <w:p w:rsidR="00DD53BC" w:rsidRPr="00DD53BC" w:rsidRDefault="00DD53BC" w:rsidP="005D0117">
      <w:pPr>
        <w:tabs>
          <w:tab w:val="left" w:pos="3118"/>
        </w:tabs>
        <w:rPr>
          <w:sz w:val="22"/>
          <w:szCs w:val="22"/>
        </w:rPr>
      </w:pPr>
      <w:r w:rsidRPr="00DD53BC">
        <w:rPr>
          <w:sz w:val="22"/>
          <w:szCs w:val="22"/>
        </w:rPr>
        <w:t>(słownie:...............................................................................................................................................................)</w:t>
      </w:r>
    </w:p>
    <w:p w:rsidR="00DD53BC" w:rsidRPr="00DD53BC" w:rsidRDefault="00DD53BC" w:rsidP="005D0117">
      <w:pPr>
        <w:tabs>
          <w:tab w:val="left" w:pos="3118"/>
        </w:tabs>
        <w:rPr>
          <w:sz w:val="22"/>
          <w:szCs w:val="22"/>
        </w:rPr>
      </w:pPr>
      <w:r w:rsidRPr="00DD53BC">
        <w:rPr>
          <w:sz w:val="22"/>
          <w:szCs w:val="22"/>
        </w:rPr>
        <w:t xml:space="preserve">Wartość brutto:  .......................................... zł. </w:t>
      </w:r>
    </w:p>
    <w:p w:rsidR="00DD53BC" w:rsidRPr="00DD53BC" w:rsidRDefault="00DD53BC" w:rsidP="005D0117">
      <w:pPr>
        <w:tabs>
          <w:tab w:val="left" w:pos="3118"/>
        </w:tabs>
        <w:rPr>
          <w:sz w:val="22"/>
          <w:szCs w:val="22"/>
        </w:rPr>
      </w:pPr>
      <w:r w:rsidRPr="00DD53BC">
        <w:rPr>
          <w:sz w:val="22"/>
          <w:szCs w:val="22"/>
        </w:rPr>
        <w:t>(słownie:...............................................................................................................................................................)</w:t>
      </w:r>
    </w:p>
    <w:p w:rsidR="00DD53BC" w:rsidRPr="00DD53BC" w:rsidRDefault="00DD53BC" w:rsidP="00DD53BC">
      <w:pPr>
        <w:tabs>
          <w:tab w:val="left" w:pos="3118"/>
        </w:tabs>
        <w:rPr>
          <w:b/>
          <w:bCs/>
          <w:color w:val="000000"/>
          <w:sz w:val="22"/>
          <w:szCs w:val="22"/>
        </w:rPr>
      </w:pPr>
    </w:p>
    <w:p w:rsidR="005D0117" w:rsidRPr="00DD53BC" w:rsidRDefault="005D0117" w:rsidP="005D0117">
      <w:pPr>
        <w:rPr>
          <w:b/>
          <w:sz w:val="22"/>
          <w:szCs w:val="22"/>
        </w:rPr>
      </w:pPr>
      <w:r>
        <w:rPr>
          <w:b/>
          <w:sz w:val="22"/>
          <w:szCs w:val="22"/>
        </w:rPr>
        <w:t>Część nr 11 – dostawa środka dezynfekcyjnego</w:t>
      </w:r>
    </w:p>
    <w:p w:rsidR="005D0117" w:rsidRPr="00DD53BC" w:rsidRDefault="005D0117" w:rsidP="005D0117">
      <w:pPr>
        <w:tabs>
          <w:tab w:val="left" w:pos="3118"/>
        </w:tabs>
        <w:spacing w:before="120"/>
        <w:rPr>
          <w:sz w:val="22"/>
          <w:szCs w:val="22"/>
        </w:rPr>
      </w:pPr>
      <w:r w:rsidRPr="00DD53BC">
        <w:rPr>
          <w:sz w:val="22"/>
          <w:szCs w:val="22"/>
        </w:rPr>
        <w:t xml:space="preserve">Wartość netto:  ........................................... zł. </w:t>
      </w:r>
    </w:p>
    <w:p w:rsidR="005D0117" w:rsidRPr="00DD53BC" w:rsidRDefault="005D0117" w:rsidP="005D0117">
      <w:pPr>
        <w:tabs>
          <w:tab w:val="left" w:pos="3118"/>
        </w:tabs>
        <w:rPr>
          <w:sz w:val="22"/>
          <w:szCs w:val="22"/>
        </w:rPr>
      </w:pPr>
      <w:r w:rsidRPr="00DD53BC">
        <w:rPr>
          <w:sz w:val="22"/>
          <w:szCs w:val="22"/>
        </w:rPr>
        <w:t>(słownie:...............................................................................................................................................................)</w:t>
      </w:r>
    </w:p>
    <w:p w:rsidR="005D0117" w:rsidRPr="00DD53BC" w:rsidRDefault="005D0117" w:rsidP="005D0117">
      <w:pPr>
        <w:tabs>
          <w:tab w:val="left" w:pos="3118"/>
        </w:tabs>
        <w:rPr>
          <w:sz w:val="22"/>
          <w:szCs w:val="22"/>
        </w:rPr>
      </w:pPr>
      <w:r w:rsidRPr="00DD53BC">
        <w:rPr>
          <w:sz w:val="22"/>
          <w:szCs w:val="22"/>
        </w:rPr>
        <w:t xml:space="preserve">Wartość brutto:  .......................................... zł. </w:t>
      </w:r>
    </w:p>
    <w:p w:rsidR="005D0117" w:rsidRPr="00DD53BC" w:rsidRDefault="005D0117" w:rsidP="005D0117">
      <w:pPr>
        <w:tabs>
          <w:tab w:val="left" w:pos="3118"/>
        </w:tabs>
        <w:rPr>
          <w:sz w:val="22"/>
          <w:szCs w:val="22"/>
        </w:rPr>
      </w:pPr>
      <w:r w:rsidRPr="00DD53BC">
        <w:rPr>
          <w:sz w:val="22"/>
          <w:szCs w:val="22"/>
        </w:rPr>
        <w:t>(słownie:...............................................................................................................................................................)</w:t>
      </w:r>
    </w:p>
    <w:p w:rsidR="005D0117" w:rsidRPr="00DD53BC" w:rsidRDefault="005D0117" w:rsidP="005D0117">
      <w:pPr>
        <w:rPr>
          <w:b/>
          <w:sz w:val="22"/>
          <w:szCs w:val="22"/>
        </w:rPr>
      </w:pPr>
    </w:p>
    <w:p w:rsidR="005D0117" w:rsidRPr="00DD53BC" w:rsidRDefault="005D0117" w:rsidP="005D0117">
      <w:pPr>
        <w:rPr>
          <w:b/>
          <w:sz w:val="22"/>
          <w:szCs w:val="22"/>
        </w:rPr>
      </w:pPr>
      <w:r>
        <w:rPr>
          <w:b/>
          <w:sz w:val="22"/>
          <w:szCs w:val="22"/>
        </w:rPr>
        <w:t>Część nr 12 – dostawa wózków do transportu czystej i brudnej bielizny</w:t>
      </w:r>
    </w:p>
    <w:p w:rsidR="005D0117" w:rsidRPr="00DD53BC" w:rsidRDefault="005D0117" w:rsidP="005D0117">
      <w:pPr>
        <w:tabs>
          <w:tab w:val="left" w:pos="3118"/>
        </w:tabs>
        <w:spacing w:before="120"/>
        <w:rPr>
          <w:sz w:val="22"/>
          <w:szCs w:val="22"/>
        </w:rPr>
      </w:pPr>
      <w:r w:rsidRPr="00DD53BC">
        <w:rPr>
          <w:sz w:val="22"/>
          <w:szCs w:val="22"/>
        </w:rPr>
        <w:t xml:space="preserve">Wartość netto:  ........................................... zł. </w:t>
      </w:r>
    </w:p>
    <w:p w:rsidR="005D0117" w:rsidRPr="00DD53BC" w:rsidRDefault="005D0117" w:rsidP="005D0117">
      <w:pPr>
        <w:tabs>
          <w:tab w:val="left" w:pos="3118"/>
        </w:tabs>
        <w:rPr>
          <w:sz w:val="22"/>
          <w:szCs w:val="22"/>
        </w:rPr>
      </w:pPr>
      <w:r w:rsidRPr="00DD53BC">
        <w:rPr>
          <w:sz w:val="22"/>
          <w:szCs w:val="22"/>
        </w:rPr>
        <w:t>(słownie:...............................................................................................................................................................)</w:t>
      </w:r>
    </w:p>
    <w:p w:rsidR="005D0117" w:rsidRPr="00DD53BC" w:rsidRDefault="005D0117" w:rsidP="005D0117">
      <w:pPr>
        <w:tabs>
          <w:tab w:val="left" w:pos="3118"/>
        </w:tabs>
        <w:rPr>
          <w:sz w:val="22"/>
          <w:szCs w:val="22"/>
        </w:rPr>
      </w:pPr>
      <w:r w:rsidRPr="00DD53BC">
        <w:rPr>
          <w:sz w:val="22"/>
          <w:szCs w:val="22"/>
        </w:rPr>
        <w:t xml:space="preserve">Wartość brutto:  .......................................... zł. </w:t>
      </w:r>
    </w:p>
    <w:p w:rsidR="005D0117" w:rsidRPr="00DD53BC" w:rsidRDefault="005D0117" w:rsidP="005D0117">
      <w:pPr>
        <w:tabs>
          <w:tab w:val="left" w:pos="3118"/>
        </w:tabs>
        <w:rPr>
          <w:sz w:val="22"/>
          <w:szCs w:val="22"/>
        </w:rPr>
      </w:pPr>
      <w:r w:rsidRPr="00DD53BC">
        <w:rPr>
          <w:sz w:val="22"/>
          <w:szCs w:val="22"/>
        </w:rPr>
        <w:t>(słownie:...............................................................................................................................................................)</w:t>
      </w:r>
    </w:p>
    <w:p w:rsidR="00E447CD" w:rsidRPr="00DD53BC" w:rsidRDefault="00E447CD" w:rsidP="00E447CD">
      <w:pPr>
        <w:rPr>
          <w:b/>
          <w:sz w:val="22"/>
          <w:szCs w:val="22"/>
          <w:lang w:eastAsia="pl-PL"/>
        </w:rPr>
      </w:pPr>
    </w:p>
    <w:p w:rsidR="009E5F5B" w:rsidRDefault="009E5F5B" w:rsidP="009E5F5B">
      <w:pPr>
        <w:pStyle w:val="Tekstpodstawowy"/>
        <w:spacing w:before="120"/>
        <w:rPr>
          <w:b/>
          <w:bCs/>
          <w:sz w:val="22"/>
          <w:szCs w:val="22"/>
        </w:rPr>
      </w:pPr>
      <w:r>
        <w:rPr>
          <w:b/>
          <w:bCs/>
          <w:sz w:val="22"/>
          <w:szCs w:val="22"/>
        </w:rPr>
        <w:t>IV. OFERUJEMY:</w:t>
      </w:r>
    </w:p>
    <w:p w:rsidR="009E5F5B" w:rsidRPr="005F3B5A" w:rsidRDefault="009E5F5B" w:rsidP="009E5F5B">
      <w:pPr>
        <w:numPr>
          <w:ilvl w:val="0"/>
          <w:numId w:val="5"/>
        </w:numPr>
        <w:ind w:left="284" w:hanging="284"/>
        <w:jc w:val="both"/>
        <w:rPr>
          <w:bCs/>
          <w:i/>
          <w:sz w:val="22"/>
          <w:szCs w:val="22"/>
        </w:rPr>
      </w:pPr>
      <w:r w:rsidRPr="005F3B5A">
        <w:rPr>
          <w:b/>
          <w:sz w:val="22"/>
        </w:rPr>
        <w:t>TERMIN PŁATNOŚCI</w:t>
      </w:r>
      <w:r w:rsidRPr="005F3B5A">
        <w:rPr>
          <w:sz w:val="22"/>
        </w:rPr>
        <w:t xml:space="preserve">  ……</w:t>
      </w:r>
      <w:r>
        <w:rPr>
          <w:sz w:val="22"/>
        </w:rPr>
        <w:t>………..</w:t>
      </w:r>
      <w:r w:rsidRPr="005F3B5A">
        <w:rPr>
          <w:sz w:val="22"/>
        </w:rPr>
        <w:t>……dni (nie mniej niż 30 dni – nie więcej niż 60 dni)</w:t>
      </w:r>
    </w:p>
    <w:p w:rsidR="009E5F5B" w:rsidRPr="005C51C4" w:rsidRDefault="009E5F5B" w:rsidP="009E5F5B">
      <w:pPr>
        <w:numPr>
          <w:ilvl w:val="0"/>
          <w:numId w:val="5"/>
        </w:numPr>
        <w:ind w:left="284" w:hanging="284"/>
        <w:jc w:val="both"/>
        <w:rPr>
          <w:bCs/>
          <w:i/>
          <w:sz w:val="22"/>
          <w:szCs w:val="22"/>
        </w:rPr>
      </w:pPr>
      <w:r w:rsidRPr="005F3B5A">
        <w:rPr>
          <w:b/>
          <w:bCs/>
          <w:sz w:val="22"/>
          <w:szCs w:val="22"/>
        </w:rPr>
        <w:t>TERMIN DOSTAWY</w:t>
      </w:r>
      <w:r w:rsidRPr="005F3B5A">
        <w:rPr>
          <w:bCs/>
          <w:sz w:val="22"/>
          <w:szCs w:val="22"/>
        </w:rPr>
        <w:t xml:space="preserve"> wynoszący ……</w:t>
      </w:r>
      <w:r>
        <w:rPr>
          <w:bCs/>
          <w:sz w:val="22"/>
          <w:szCs w:val="22"/>
        </w:rPr>
        <w:t>……. dni</w:t>
      </w:r>
      <w:r w:rsidRPr="005F3B5A">
        <w:rPr>
          <w:bCs/>
          <w:sz w:val="22"/>
          <w:szCs w:val="22"/>
        </w:rPr>
        <w:t xml:space="preserve"> /</w:t>
      </w:r>
      <w:r w:rsidRPr="00F629A9">
        <w:rPr>
          <w:bCs/>
          <w:sz w:val="22"/>
          <w:szCs w:val="22"/>
        </w:rPr>
        <w:t>(</w:t>
      </w:r>
      <w:r w:rsidRPr="005F3B5A">
        <w:rPr>
          <w:bCs/>
          <w:sz w:val="22"/>
          <w:szCs w:val="22"/>
        </w:rPr>
        <w:t xml:space="preserve">nie dłuższy niż </w:t>
      </w:r>
      <w:r w:rsidR="00D307CD">
        <w:rPr>
          <w:bCs/>
          <w:sz w:val="22"/>
          <w:szCs w:val="22"/>
        </w:rPr>
        <w:t>5</w:t>
      </w:r>
      <w:r w:rsidRPr="005F3B5A">
        <w:rPr>
          <w:bCs/>
          <w:sz w:val="22"/>
          <w:szCs w:val="22"/>
        </w:rPr>
        <w:t xml:space="preserve"> dni </w:t>
      </w:r>
      <w:r w:rsidR="00375D3A">
        <w:rPr>
          <w:bCs/>
          <w:sz w:val="22"/>
          <w:szCs w:val="22"/>
        </w:rPr>
        <w:t>roboczych</w:t>
      </w:r>
      <w:r w:rsidRPr="00F629A9">
        <w:rPr>
          <w:b/>
          <w:bCs/>
          <w:sz w:val="22"/>
          <w:szCs w:val="22"/>
        </w:rPr>
        <w:t xml:space="preserve"> </w:t>
      </w:r>
      <w:r w:rsidRPr="00F629A9">
        <w:rPr>
          <w:bCs/>
          <w:sz w:val="22"/>
          <w:szCs w:val="22"/>
        </w:rPr>
        <w:t xml:space="preserve">od daty </w:t>
      </w:r>
      <w:r w:rsidRPr="005F7DF2">
        <w:rPr>
          <w:bCs/>
          <w:sz w:val="22"/>
          <w:szCs w:val="22"/>
        </w:rPr>
        <w:t>złożenia zamówienia</w:t>
      </w:r>
      <w:r>
        <w:rPr>
          <w:bCs/>
          <w:sz w:val="22"/>
          <w:szCs w:val="22"/>
        </w:rPr>
        <w:t>)</w:t>
      </w:r>
    </w:p>
    <w:p w:rsidR="005C51C4" w:rsidRPr="00D307CD" w:rsidRDefault="005C51C4" w:rsidP="005C51C4">
      <w:pPr>
        <w:ind w:left="284"/>
        <w:jc w:val="both"/>
        <w:rPr>
          <w:bCs/>
          <w:i/>
          <w:sz w:val="22"/>
          <w:szCs w:val="22"/>
        </w:rPr>
      </w:pPr>
    </w:p>
    <w:p w:rsidR="00D307CD" w:rsidRPr="00D307CD" w:rsidRDefault="00D307CD" w:rsidP="00D307CD">
      <w:pPr>
        <w:ind w:right="-2"/>
        <w:jc w:val="both"/>
        <w:rPr>
          <w:sz w:val="22"/>
          <w:szCs w:val="22"/>
        </w:rPr>
      </w:pPr>
      <w:r>
        <w:rPr>
          <w:b/>
          <w:sz w:val="22"/>
          <w:szCs w:val="22"/>
        </w:rPr>
        <w:lastRenderedPageBreak/>
        <w:t>V.</w:t>
      </w:r>
      <w:r w:rsidRPr="00D307CD">
        <w:rPr>
          <w:b/>
          <w:sz w:val="22"/>
          <w:szCs w:val="22"/>
        </w:rPr>
        <w:t xml:space="preserve"> ZOBOWIĄZUJEMY SIĘ</w:t>
      </w:r>
      <w:r w:rsidRPr="00D307CD">
        <w:rPr>
          <w:sz w:val="22"/>
          <w:szCs w:val="22"/>
        </w:rPr>
        <w:t xml:space="preserve"> do dostaw na własny koszt oferowanego przedmiotu zamówienia do  </w:t>
      </w:r>
      <w:r>
        <w:rPr>
          <w:sz w:val="22"/>
          <w:szCs w:val="22"/>
        </w:rPr>
        <w:t xml:space="preserve">magazynu </w:t>
      </w:r>
      <w:r w:rsidRPr="00D307CD">
        <w:rPr>
          <w:sz w:val="22"/>
          <w:szCs w:val="22"/>
        </w:rPr>
        <w:t>Szpitala w Nysie w dniach od poniedziałku do piątku za wyjątkiem dni ustawowo wolnych od pracy w godz. od 8.00 do 14.00.</w:t>
      </w:r>
    </w:p>
    <w:p w:rsidR="009E5F5B" w:rsidRPr="00D307CD" w:rsidRDefault="009E5F5B" w:rsidP="00D307CD">
      <w:pPr>
        <w:pStyle w:val="Akapitzlist"/>
        <w:jc w:val="both"/>
        <w:rPr>
          <w:b/>
          <w:sz w:val="22"/>
          <w:szCs w:val="22"/>
        </w:rPr>
      </w:pPr>
    </w:p>
    <w:p w:rsidR="005B757C" w:rsidRDefault="009E5F5B" w:rsidP="005B757C">
      <w:pPr>
        <w:tabs>
          <w:tab w:val="left" w:pos="360"/>
        </w:tabs>
        <w:jc w:val="both"/>
        <w:rPr>
          <w:sz w:val="22"/>
          <w:szCs w:val="22"/>
        </w:rPr>
      </w:pPr>
      <w:r>
        <w:rPr>
          <w:b/>
          <w:sz w:val="22"/>
          <w:szCs w:val="22"/>
        </w:rPr>
        <w:t>V</w:t>
      </w:r>
      <w:r w:rsidR="005B757C">
        <w:rPr>
          <w:b/>
          <w:sz w:val="22"/>
          <w:szCs w:val="22"/>
        </w:rPr>
        <w:t>I</w:t>
      </w:r>
      <w:r>
        <w:rPr>
          <w:b/>
          <w:sz w:val="22"/>
          <w:szCs w:val="22"/>
        </w:rPr>
        <w:t>. OŚWIADCZAMY</w:t>
      </w:r>
      <w:r w:rsidR="00D307CD">
        <w:rPr>
          <w:sz w:val="22"/>
          <w:szCs w:val="22"/>
        </w:rPr>
        <w:t>,</w:t>
      </w:r>
      <w:r w:rsidR="005B757C">
        <w:rPr>
          <w:sz w:val="22"/>
          <w:szCs w:val="22"/>
        </w:rPr>
        <w:t xml:space="preserve"> że:</w:t>
      </w:r>
    </w:p>
    <w:p w:rsidR="005B757C" w:rsidRDefault="00D307CD" w:rsidP="005B757C">
      <w:pPr>
        <w:tabs>
          <w:tab w:val="left" w:pos="360"/>
        </w:tabs>
        <w:jc w:val="both"/>
        <w:rPr>
          <w:sz w:val="22"/>
          <w:szCs w:val="22"/>
        </w:rPr>
      </w:pPr>
      <w:r>
        <w:rPr>
          <w:sz w:val="22"/>
          <w:szCs w:val="22"/>
        </w:rPr>
        <w:t xml:space="preserve"> </w:t>
      </w:r>
      <w:r w:rsidR="005B757C">
        <w:rPr>
          <w:sz w:val="22"/>
          <w:szCs w:val="22"/>
        </w:rPr>
        <w:t>a) zapoznaliśmy się ze Specyfikacją Istotnych Warunków Zamówienia i nie wnosimy do niej zastrzeżeń. Zdobyliśmy informacje konieczne do przygotowania oferty.</w:t>
      </w:r>
    </w:p>
    <w:p w:rsidR="005B757C" w:rsidRDefault="005B757C" w:rsidP="005B757C">
      <w:pPr>
        <w:tabs>
          <w:tab w:val="left" w:pos="360"/>
        </w:tabs>
        <w:jc w:val="both"/>
        <w:rPr>
          <w:sz w:val="22"/>
          <w:szCs w:val="22"/>
        </w:rPr>
      </w:pPr>
      <w:r>
        <w:rPr>
          <w:sz w:val="22"/>
          <w:szCs w:val="22"/>
        </w:rPr>
        <w:t xml:space="preserve">b) zapoznaliśmy się z obowiązkami Wykonawcy i akceptujemy je bez zastrzeżeń. </w:t>
      </w:r>
    </w:p>
    <w:p w:rsidR="005B757C" w:rsidRDefault="005B757C" w:rsidP="005B757C">
      <w:pPr>
        <w:tabs>
          <w:tab w:val="left" w:pos="360"/>
        </w:tabs>
        <w:jc w:val="both"/>
        <w:rPr>
          <w:b/>
          <w:sz w:val="22"/>
          <w:szCs w:val="22"/>
        </w:rPr>
      </w:pPr>
    </w:p>
    <w:p w:rsidR="009E5F5B" w:rsidRDefault="009E5F5B" w:rsidP="005B757C">
      <w:pPr>
        <w:tabs>
          <w:tab w:val="left" w:pos="3118"/>
        </w:tabs>
        <w:jc w:val="both"/>
        <w:rPr>
          <w:sz w:val="22"/>
        </w:rPr>
      </w:pPr>
      <w:r>
        <w:rPr>
          <w:b/>
          <w:sz w:val="22"/>
        </w:rPr>
        <w:t>V</w:t>
      </w:r>
      <w:r w:rsidR="005B757C">
        <w:rPr>
          <w:b/>
          <w:sz w:val="22"/>
        </w:rPr>
        <w:t>I</w:t>
      </w:r>
      <w:r>
        <w:rPr>
          <w:b/>
          <w:sz w:val="22"/>
        </w:rPr>
        <w:t>I. OŚWIADCZAMY</w:t>
      </w:r>
      <w:r>
        <w:rPr>
          <w:sz w:val="22"/>
        </w:rPr>
        <w:t>, że powierzymy /nie powierzymy</w:t>
      </w:r>
      <w:r>
        <w:rPr>
          <w:sz w:val="22"/>
          <w:vertAlign w:val="superscript"/>
        </w:rPr>
        <w:t>*</w:t>
      </w:r>
      <w:r>
        <w:rPr>
          <w:sz w:val="22"/>
        </w:rPr>
        <w:t xml:space="preserve"> wykonanie części zamówienia w zakresie .................................................................................................................................................................... następującemu/cym podwykonawcy/com ................................................................................................. ....................................................................................................................................................................</w:t>
      </w:r>
    </w:p>
    <w:p w:rsidR="009E5F5B" w:rsidRDefault="009E5F5B" w:rsidP="009E5F5B">
      <w:pPr>
        <w:jc w:val="both"/>
        <w:rPr>
          <w:b/>
          <w:sz w:val="22"/>
        </w:rPr>
      </w:pPr>
    </w:p>
    <w:p w:rsidR="009E5F5B" w:rsidRPr="00741513" w:rsidRDefault="009E5F5B" w:rsidP="009E5F5B">
      <w:pPr>
        <w:pStyle w:val="Tekstpodstawowywcity"/>
        <w:spacing w:after="0"/>
        <w:ind w:left="0"/>
        <w:jc w:val="both"/>
        <w:rPr>
          <w:sz w:val="22"/>
        </w:rPr>
      </w:pPr>
      <w:r>
        <w:rPr>
          <w:rFonts w:eastAsia="Arial"/>
          <w:b/>
          <w:sz w:val="22"/>
          <w:szCs w:val="22"/>
        </w:rPr>
        <w:t>VI</w:t>
      </w:r>
      <w:r w:rsidR="005B757C">
        <w:rPr>
          <w:rFonts w:eastAsia="Arial"/>
          <w:b/>
          <w:sz w:val="22"/>
          <w:szCs w:val="22"/>
        </w:rPr>
        <w:t>I</w:t>
      </w:r>
      <w:r>
        <w:rPr>
          <w:rFonts w:eastAsia="Arial"/>
          <w:b/>
          <w:sz w:val="22"/>
          <w:szCs w:val="22"/>
        </w:rPr>
        <w:t>I</w:t>
      </w:r>
      <w:r w:rsidRPr="00741513">
        <w:rPr>
          <w:rFonts w:eastAsia="Arial"/>
          <w:b/>
          <w:sz w:val="22"/>
          <w:szCs w:val="22"/>
        </w:rPr>
        <w:t>. WYRAŻAM ZGODĘ</w:t>
      </w:r>
      <w:r>
        <w:rPr>
          <w:rFonts w:eastAsia="Arial"/>
          <w:sz w:val="22"/>
          <w:szCs w:val="22"/>
        </w:rPr>
        <w:t xml:space="preserve"> na przetwarzanie moich danych osobowych zawartych w przedstawionych przeze mnie dokumentach oferty w postępowaniu o udzielenie zamówienia publicznego – zgodnie z Ustawą z dnia 29.08.1997r. o Ochronie Danych Osobowych (Dz. U. z 2019r. poz. 1781 t.j.)</w:t>
      </w:r>
    </w:p>
    <w:p w:rsidR="009E5F5B" w:rsidRDefault="009E5F5B" w:rsidP="009E5F5B">
      <w:pPr>
        <w:tabs>
          <w:tab w:val="left" w:pos="426"/>
        </w:tabs>
        <w:jc w:val="both"/>
        <w:rPr>
          <w:b/>
          <w:sz w:val="22"/>
          <w:szCs w:val="22"/>
        </w:rPr>
      </w:pPr>
    </w:p>
    <w:p w:rsidR="009E5F5B" w:rsidRPr="000803E0" w:rsidRDefault="009E5F5B" w:rsidP="009E5F5B">
      <w:pPr>
        <w:ind w:right="69"/>
        <w:jc w:val="both"/>
        <w:rPr>
          <w:sz w:val="22"/>
        </w:rPr>
      </w:pPr>
      <w:r>
        <w:rPr>
          <w:b/>
          <w:sz w:val="22"/>
        </w:rPr>
        <w:t>I</w:t>
      </w:r>
      <w:r w:rsidR="005B757C">
        <w:rPr>
          <w:b/>
          <w:sz w:val="22"/>
        </w:rPr>
        <w:t>X</w:t>
      </w:r>
      <w:r w:rsidRPr="000803E0">
        <w:rPr>
          <w:b/>
          <w:sz w:val="22"/>
        </w:rPr>
        <w:t>.</w:t>
      </w:r>
      <w:r w:rsidRPr="000803E0">
        <w:rPr>
          <w:sz w:val="22"/>
        </w:rPr>
        <w:t xml:space="preserve"> </w:t>
      </w:r>
      <w:r w:rsidRPr="000803E0">
        <w:rPr>
          <w:b/>
          <w:sz w:val="22"/>
        </w:rPr>
        <w:t>OŚWIADCZAMY</w:t>
      </w:r>
      <w:r w:rsidRPr="000803E0">
        <w:rPr>
          <w:sz w:val="22"/>
        </w:rPr>
        <w:t xml:space="preserve">, że zapoznaliśmy się ze „Wzorem umowy” stanowiącym </w:t>
      </w:r>
      <w:r w:rsidRPr="00F373CA">
        <w:rPr>
          <w:sz w:val="22"/>
        </w:rPr>
        <w:t xml:space="preserve">załącznik </w:t>
      </w:r>
      <w:r w:rsidR="00D00A4E" w:rsidRPr="00D00A4E">
        <w:rPr>
          <w:sz w:val="22"/>
        </w:rPr>
        <w:t>Nr 6</w:t>
      </w:r>
      <w:r w:rsidRPr="00D00A4E">
        <w:rPr>
          <w:sz w:val="22"/>
        </w:rPr>
        <w:t xml:space="preserve"> do SWZ</w:t>
      </w:r>
      <w:r w:rsidRPr="009E5F5B">
        <w:rPr>
          <w:color w:val="FF0000"/>
          <w:sz w:val="22"/>
        </w:rPr>
        <w:t xml:space="preserve"> </w:t>
      </w:r>
      <w:r w:rsidRPr="009E5F5B">
        <w:rPr>
          <w:color w:val="FF0000"/>
          <w:sz w:val="22"/>
        </w:rPr>
        <w:br/>
      </w:r>
      <w:r w:rsidRPr="000803E0">
        <w:rPr>
          <w:sz w:val="22"/>
        </w:rPr>
        <w:t>i zobowiązujemy się, w przypadku udzielenia nam zamówienia, do zawarcia umowy na warunkach określonych wg wymienionego załącznika.</w:t>
      </w:r>
    </w:p>
    <w:p w:rsidR="009E5F5B" w:rsidRDefault="009E5F5B" w:rsidP="009E5F5B">
      <w:pPr>
        <w:jc w:val="both"/>
        <w:rPr>
          <w:sz w:val="22"/>
        </w:rPr>
      </w:pPr>
    </w:p>
    <w:p w:rsidR="009E5F5B" w:rsidRPr="00903C7D" w:rsidRDefault="009E5F5B" w:rsidP="00B2672F">
      <w:pPr>
        <w:rPr>
          <w:sz w:val="22"/>
        </w:rPr>
        <w:sectPr w:rsidR="009E5F5B" w:rsidRPr="00903C7D" w:rsidSect="009B5E80">
          <w:footerReference w:type="default" r:id="rId19"/>
          <w:pgSz w:w="11906" w:h="16838" w:code="9"/>
          <w:pgMar w:top="1134" w:right="1134" w:bottom="624" w:left="1134" w:header="709" w:footer="567" w:gutter="0"/>
          <w:cols w:space="708"/>
          <w:titlePg/>
          <w:docGrid w:linePitch="360"/>
        </w:sectPr>
      </w:pPr>
      <w:r>
        <w:rPr>
          <w:b/>
          <w:sz w:val="22"/>
        </w:rPr>
        <w:t>X.</w:t>
      </w:r>
      <w:r>
        <w:rPr>
          <w:sz w:val="22"/>
        </w:rPr>
        <w:t xml:space="preserve"> </w:t>
      </w:r>
      <w:r>
        <w:rPr>
          <w:b/>
          <w:sz w:val="22"/>
        </w:rPr>
        <w:t>POTWIERDZAMY</w:t>
      </w:r>
      <w:r>
        <w:rPr>
          <w:sz w:val="22"/>
        </w:rPr>
        <w:t xml:space="preserve"> związanie ofertą do daty wskazanej w SWZ</w:t>
      </w:r>
      <w:r w:rsidR="00B2672F">
        <w:rPr>
          <w:sz w:val="22"/>
        </w:rPr>
        <w:t>.</w:t>
      </w:r>
      <w:r>
        <w:rPr>
          <w:sz w:val="22"/>
        </w:rPr>
        <w:t xml:space="preserve"> </w:t>
      </w:r>
    </w:p>
    <w:p w:rsidR="00DE3C0B" w:rsidRPr="0033187D" w:rsidRDefault="00DE3C0B" w:rsidP="0033187D">
      <w:pPr>
        <w:pStyle w:val="Nagwek8"/>
        <w:widowControl w:val="0"/>
        <w:tabs>
          <w:tab w:val="left" w:pos="1440"/>
          <w:tab w:val="left" w:pos="3118"/>
        </w:tabs>
        <w:spacing w:line="240" w:lineRule="auto"/>
        <w:ind w:right="0" w:hanging="1440"/>
        <w:jc w:val="right"/>
        <w:rPr>
          <w:b w:val="0"/>
          <w:sz w:val="22"/>
          <w:szCs w:val="22"/>
        </w:rPr>
      </w:pPr>
      <w:r w:rsidRPr="0033187D">
        <w:rPr>
          <w:b w:val="0"/>
          <w:sz w:val="22"/>
          <w:szCs w:val="22"/>
        </w:rPr>
        <w:lastRenderedPageBreak/>
        <w:t>Załącznik Nr 2 do SWZ</w:t>
      </w:r>
    </w:p>
    <w:p w:rsidR="00903C7D" w:rsidRPr="00903C7D" w:rsidRDefault="00DE3C0B" w:rsidP="00903C7D">
      <w:pPr>
        <w:pStyle w:val="Nagwek8"/>
        <w:widowControl w:val="0"/>
        <w:tabs>
          <w:tab w:val="left" w:pos="1440"/>
          <w:tab w:val="left" w:pos="3118"/>
        </w:tabs>
        <w:spacing w:line="240" w:lineRule="auto"/>
        <w:ind w:right="0" w:hanging="1440"/>
        <w:jc w:val="right"/>
        <w:rPr>
          <w:sz w:val="22"/>
          <w:szCs w:val="22"/>
        </w:rPr>
      </w:pPr>
      <w:r w:rsidRPr="0033187D">
        <w:rPr>
          <w:b w:val="0"/>
          <w:sz w:val="22"/>
          <w:szCs w:val="22"/>
        </w:rPr>
        <w:t>Nr ZP-</w:t>
      </w:r>
      <w:r w:rsidR="005E24C1" w:rsidRPr="0033187D">
        <w:rPr>
          <w:b w:val="0"/>
          <w:sz w:val="22"/>
          <w:szCs w:val="22"/>
        </w:rPr>
        <w:t>344</w:t>
      </w:r>
      <w:r w:rsidRPr="0033187D">
        <w:rPr>
          <w:b w:val="0"/>
          <w:sz w:val="22"/>
          <w:szCs w:val="22"/>
        </w:rPr>
        <w:t>/</w:t>
      </w:r>
      <w:r w:rsidR="005C51C4">
        <w:rPr>
          <w:b w:val="0"/>
          <w:sz w:val="22"/>
          <w:szCs w:val="22"/>
        </w:rPr>
        <w:t>25</w:t>
      </w:r>
      <w:r w:rsidR="005E24C1" w:rsidRPr="0033187D">
        <w:rPr>
          <w:b w:val="0"/>
          <w:sz w:val="22"/>
          <w:szCs w:val="22"/>
        </w:rPr>
        <w:t>/</w:t>
      </w:r>
      <w:r w:rsidRPr="0033187D">
        <w:rPr>
          <w:b w:val="0"/>
          <w:sz w:val="22"/>
          <w:szCs w:val="22"/>
        </w:rPr>
        <w:t>20</w:t>
      </w:r>
      <w:r w:rsidR="00A1467C" w:rsidRPr="0033187D">
        <w:rPr>
          <w:b w:val="0"/>
          <w:sz w:val="22"/>
          <w:szCs w:val="22"/>
        </w:rPr>
        <w:t>2</w:t>
      </w:r>
      <w:r w:rsidR="007C2FD5" w:rsidRPr="0033187D">
        <w:rPr>
          <w:b w:val="0"/>
          <w:sz w:val="22"/>
          <w:szCs w:val="22"/>
        </w:rPr>
        <w:t>1</w:t>
      </w:r>
    </w:p>
    <w:p w:rsidR="00BE6F42" w:rsidRDefault="00BE6F42" w:rsidP="00C01EBE">
      <w:pPr>
        <w:pStyle w:val="Nagwek1"/>
        <w:ind w:left="0"/>
        <w:rPr>
          <w:szCs w:val="24"/>
        </w:rPr>
      </w:pPr>
      <w:r>
        <w:rPr>
          <w:szCs w:val="24"/>
        </w:rPr>
        <w:t>WYKAZ ASORTYMENTOWO-CENOWY</w:t>
      </w:r>
    </w:p>
    <w:p w:rsidR="00C01EBE" w:rsidRPr="00C01EBE" w:rsidRDefault="00C01EBE" w:rsidP="00C01EBE"/>
    <w:p w:rsidR="00BE6F42" w:rsidRPr="00C01EBE" w:rsidRDefault="00BE6F42" w:rsidP="00C01EBE">
      <w:pPr>
        <w:pStyle w:val="western"/>
        <w:spacing w:before="0" w:beforeAutospacing="0" w:after="0" w:afterAutospacing="0"/>
        <w:rPr>
          <w:b/>
        </w:rPr>
      </w:pPr>
      <w:r w:rsidRPr="00C01EBE">
        <w:rPr>
          <w:b/>
        </w:rPr>
        <w:t>Część nr 1 – dostawa koncentratów czyszczących</w:t>
      </w:r>
    </w:p>
    <w:tbl>
      <w:tblPr>
        <w:tblW w:w="14985" w:type="dxa"/>
        <w:tblCellSpacing w:w="0" w:type="dxa"/>
        <w:tblCellMar>
          <w:left w:w="0" w:type="dxa"/>
          <w:right w:w="0" w:type="dxa"/>
        </w:tblCellMar>
        <w:tblLook w:val="04A0"/>
      </w:tblPr>
      <w:tblGrid>
        <w:gridCol w:w="495"/>
        <w:gridCol w:w="6041"/>
        <w:gridCol w:w="695"/>
        <w:gridCol w:w="990"/>
        <w:gridCol w:w="1132"/>
        <w:gridCol w:w="593"/>
        <w:gridCol w:w="1274"/>
        <w:gridCol w:w="3765"/>
      </w:tblGrid>
      <w:tr w:rsidR="00BE6F42" w:rsidTr="00C01EBE">
        <w:trPr>
          <w:tblCellSpacing w:w="0" w:type="dxa"/>
        </w:trPr>
        <w:tc>
          <w:tcPr>
            <w:tcW w:w="495"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L.p.</w:t>
            </w:r>
          </w:p>
        </w:tc>
        <w:tc>
          <w:tcPr>
            <w:tcW w:w="6041"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Opis przedmiotu zamówienia</w:t>
            </w:r>
          </w:p>
        </w:tc>
        <w:tc>
          <w:tcPr>
            <w:tcW w:w="695" w:type="dxa"/>
            <w:tcBorders>
              <w:top w:val="single" w:sz="6" w:space="0" w:color="000000"/>
              <w:left w:val="single" w:sz="6" w:space="0" w:color="000000"/>
              <w:bottom w:val="single" w:sz="6" w:space="0" w:color="000000"/>
              <w:right w:val="nil"/>
            </w:tcBorders>
            <w:hideMark/>
          </w:tcPr>
          <w:p w:rsidR="00BE6F42" w:rsidRDefault="00BE6F42" w:rsidP="00BE6F42">
            <w:pPr>
              <w:pStyle w:val="western"/>
            </w:pPr>
            <w:r>
              <w:rPr>
                <w:sz w:val="20"/>
                <w:szCs w:val="20"/>
              </w:rPr>
              <w:t xml:space="preserve">Ilość  szt. </w:t>
            </w:r>
          </w:p>
        </w:tc>
        <w:tc>
          <w:tcPr>
            <w:tcW w:w="990"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 xml:space="preserve">Cena jedn. netto </w:t>
            </w:r>
          </w:p>
        </w:tc>
        <w:tc>
          <w:tcPr>
            <w:tcW w:w="1132"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Wartość netto</w:t>
            </w:r>
          </w:p>
        </w:tc>
        <w:tc>
          <w:tcPr>
            <w:tcW w:w="593"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VAT%</w:t>
            </w:r>
          </w:p>
        </w:tc>
        <w:tc>
          <w:tcPr>
            <w:tcW w:w="1274"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Wartość brutto</w:t>
            </w:r>
          </w:p>
        </w:tc>
        <w:tc>
          <w:tcPr>
            <w:tcW w:w="3765" w:type="dxa"/>
            <w:tcBorders>
              <w:top w:val="single" w:sz="6" w:space="0" w:color="000000"/>
              <w:left w:val="single" w:sz="6" w:space="0" w:color="000000"/>
              <w:bottom w:val="single" w:sz="6" w:space="0" w:color="000000"/>
              <w:right w:val="single" w:sz="6" w:space="0" w:color="000000"/>
            </w:tcBorders>
            <w:hideMark/>
          </w:tcPr>
          <w:p w:rsidR="00BE6F42" w:rsidRDefault="00BE6F42">
            <w:pPr>
              <w:pStyle w:val="western"/>
            </w:pPr>
            <w:r>
              <w:rPr>
                <w:sz w:val="20"/>
                <w:szCs w:val="20"/>
              </w:rPr>
              <w:t>Informacje o produkcie i producencie</w:t>
            </w:r>
          </w:p>
        </w:tc>
      </w:tr>
      <w:tr w:rsidR="00BE6F42" w:rsidTr="00C01EBE">
        <w:trPr>
          <w:tblCellSpacing w:w="0" w:type="dxa"/>
        </w:trPr>
        <w:tc>
          <w:tcPr>
            <w:tcW w:w="495"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1.</w:t>
            </w:r>
          </w:p>
        </w:tc>
        <w:tc>
          <w:tcPr>
            <w:tcW w:w="6041"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Superkoncentrat do mycia i pielęgnacji powierzchni zabezpieczonych powłokami akrylowymi nadający się do linoleum, tarketu, PCV oraz wykładzin termozgrzewalnych. Preparat zawierający w składzie 5-10% Alkohole sulfonowane, 1 - 2,5% 2-fenoksyetanol oraz 2,5-5% etoksylowany alkohol tłuszczowy &gt;5EO, barwniki, olejki zapachowe. 5-15 %: anionowe środki powierzchniowo czynne, poniżej 5 %: niejonowych środków powierzchniowo czynnych. pH koncentratu 8,3 - 8,7 , stężenie roztworu roboczego 0,1 % dla każdego stopnia zabrudzenia, butelka o poj. 1 litr, preparat dozowany przez system dozujący, który podaje gotowy roztwór roboczy o stężeniu 0,1%</w:t>
            </w:r>
          </w:p>
        </w:tc>
        <w:tc>
          <w:tcPr>
            <w:tcW w:w="695" w:type="dxa"/>
            <w:tcBorders>
              <w:top w:val="single" w:sz="6" w:space="0" w:color="000000"/>
              <w:left w:val="single" w:sz="6" w:space="0" w:color="000000"/>
              <w:bottom w:val="single" w:sz="6" w:space="0" w:color="000000"/>
              <w:right w:val="nil"/>
            </w:tcBorders>
            <w:vAlign w:val="center"/>
            <w:hideMark/>
          </w:tcPr>
          <w:p w:rsidR="00BE6F42" w:rsidRDefault="00BE6F42" w:rsidP="00536CCE">
            <w:pPr>
              <w:pStyle w:val="western"/>
              <w:jc w:val="center"/>
            </w:pPr>
          </w:p>
          <w:p w:rsidR="00BE6F42" w:rsidRDefault="00BE6F42" w:rsidP="00536CCE">
            <w:pPr>
              <w:pStyle w:val="western"/>
              <w:jc w:val="center"/>
            </w:pPr>
            <w:r>
              <w:rPr>
                <w:sz w:val="20"/>
                <w:szCs w:val="20"/>
              </w:rPr>
              <w:t>360</w:t>
            </w:r>
          </w:p>
        </w:tc>
        <w:tc>
          <w:tcPr>
            <w:tcW w:w="990" w:type="dxa"/>
            <w:tcBorders>
              <w:top w:val="single" w:sz="6" w:space="0" w:color="000000"/>
              <w:left w:val="single" w:sz="6" w:space="0" w:color="000000"/>
              <w:bottom w:val="single" w:sz="6" w:space="0" w:color="000000"/>
              <w:right w:val="nil"/>
            </w:tcBorders>
            <w:hideMark/>
          </w:tcPr>
          <w:p w:rsidR="00BE6F42" w:rsidRDefault="00BE6F42" w:rsidP="00536CCE">
            <w:pPr>
              <w:pStyle w:val="western"/>
              <w:jc w:val="center"/>
            </w:pPr>
          </w:p>
        </w:tc>
        <w:tc>
          <w:tcPr>
            <w:tcW w:w="1132" w:type="dxa"/>
            <w:tcBorders>
              <w:top w:val="single" w:sz="6" w:space="0" w:color="000000"/>
              <w:left w:val="single" w:sz="6" w:space="0" w:color="000000"/>
              <w:bottom w:val="single" w:sz="6" w:space="0" w:color="000000"/>
              <w:right w:val="nil"/>
            </w:tcBorders>
            <w:hideMark/>
          </w:tcPr>
          <w:p w:rsidR="00BE6F42" w:rsidRDefault="00BE6F42" w:rsidP="00536CCE">
            <w:pPr>
              <w:pStyle w:val="western"/>
              <w:jc w:val="center"/>
            </w:pPr>
          </w:p>
        </w:tc>
        <w:tc>
          <w:tcPr>
            <w:tcW w:w="593" w:type="dxa"/>
            <w:tcBorders>
              <w:top w:val="single" w:sz="6" w:space="0" w:color="000000"/>
              <w:left w:val="single" w:sz="6" w:space="0" w:color="000000"/>
              <w:bottom w:val="single" w:sz="6" w:space="0" w:color="000000"/>
              <w:right w:val="nil"/>
            </w:tcBorders>
            <w:hideMark/>
          </w:tcPr>
          <w:p w:rsidR="00BE6F42" w:rsidRDefault="00BE6F42" w:rsidP="00536CCE">
            <w:pPr>
              <w:pStyle w:val="western"/>
              <w:jc w:val="center"/>
            </w:pPr>
          </w:p>
          <w:p w:rsidR="00BE6F42" w:rsidRDefault="00BE6F42" w:rsidP="00536CCE">
            <w:pPr>
              <w:pStyle w:val="western"/>
              <w:jc w:val="center"/>
            </w:pPr>
          </w:p>
          <w:p w:rsidR="00BE6F42" w:rsidRDefault="00BE6F42" w:rsidP="00536CCE">
            <w:pPr>
              <w:pStyle w:val="western"/>
              <w:jc w:val="center"/>
            </w:pPr>
            <w:r>
              <w:rPr>
                <w:sz w:val="20"/>
                <w:szCs w:val="20"/>
              </w:rPr>
              <w:t>23%</w:t>
            </w:r>
          </w:p>
        </w:tc>
        <w:tc>
          <w:tcPr>
            <w:tcW w:w="1274" w:type="dxa"/>
            <w:tcBorders>
              <w:top w:val="single" w:sz="6" w:space="0" w:color="000000"/>
              <w:left w:val="single" w:sz="6" w:space="0" w:color="000000"/>
              <w:bottom w:val="single" w:sz="6" w:space="0" w:color="000000"/>
              <w:right w:val="nil"/>
            </w:tcBorders>
            <w:hideMark/>
          </w:tcPr>
          <w:p w:rsidR="00BE6F42" w:rsidRDefault="00BE6F42" w:rsidP="00536CCE">
            <w:pPr>
              <w:pStyle w:val="western"/>
              <w:jc w:val="center"/>
            </w:pPr>
          </w:p>
        </w:tc>
        <w:tc>
          <w:tcPr>
            <w:tcW w:w="3765" w:type="dxa"/>
            <w:tcBorders>
              <w:top w:val="single" w:sz="6" w:space="0" w:color="000000"/>
              <w:left w:val="single" w:sz="6" w:space="0" w:color="000000"/>
              <w:bottom w:val="single" w:sz="6" w:space="0" w:color="000000"/>
              <w:right w:val="single" w:sz="6" w:space="0" w:color="000000"/>
            </w:tcBorders>
            <w:hideMark/>
          </w:tcPr>
          <w:p w:rsidR="00BE6F42" w:rsidRDefault="00BE6F42">
            <w:pPr>
              <w:pStyle w:val="western"/>
              <w:rPr>
                <w:sz w:val="20"/>
                <w:szCs w:val="20"/>
              </w:rPr>
            </w:pPr>
            <w:r>
              <w:rPr>
                <w:sz w:val="20"/>
                <w:szCs w:val="20"/>
              </w:rPr>
              <w:t>Pełna nazwa producenta: …………………..</w:t>
            </w:r>
          </w:p>
          <w:p w:rsidR="00BE6F42" w:rsidRDefault="00BE6F42">
            <w:pPr>
              <w:pStyle w:val="western"/>
            </w:pPr>
            <w:r>
              <w:rPr>
                <w:sz w:val="20"/>
                <w:szCs w:val="20"/>
              </w:rPr>
              <w:t xml:space="preserve">Pełna nazwa wyboru: ……………………… </w:t>
            </w:r>
          </w:p>
          <w:p w:rsidR="00BE6F42" w:rsidRDefault="00BE6F42">
            <w:pPr>
              <w:pStyle w:val="western"/>
            </w:pPr>
            <w:r>
              <w:rPr>
                <w:sz w:val="20"/>
                <w:szCs w:val="20"/>
              </w:rPr>
              <w:t>Numer katalogowy: ……………….………..</w:t>
            </w:r>
          </w:p>
        </w:tc>
      </w:tr>
      <w:tr w:rsidR="00BE6F42" w:rsidTr="00C01EBE">
        <w:trPr>
          <w:trHeight w:val="1635"/>
          <w:tblCellSpacing w:w="0" w:type="dxa"/>
        </w:trPr>
        <w:tc>
          <w:tcPr>
            <w:tcW w:w="495"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2.</w:t>
            </w:r>
          </w:p>
        </w:tc>
        <w:tc>
          <w:tcPr>
            <w:tcW w:w="6041"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Superkoncentrat do wszystkich powierzchni z połyskiem (ceramiczne, kamienne, lakierowane, szklane, plastik), wartość pH koncentratu 5,5–6,5 , najniższe stężenie roztworu roboczego 0,1% dla każdego stopnia zabrudzenia, 1 litr koncentratu daje do 1000 litrów roztworu roboczego, preparat zawiera 10-15% Propan-2-ol, Alkiloeterosiarczany, substancje zapachowe, 15-30% niejonowych środków powierzchniowo czynnych i poniżej 5% anionowych środków powierzchniowo czynnych.poj. 1 litr, preparat dozowany przez system dozujący, który podaje gotowy roztwór roboczy o stężeniu 0,1%.</w:t>
            </w:r>
          </w:p>
        </w:tc>
        <w:tc>
          <w:tcPr>
            <w:tcW w:w="695" w:type="dxa"/>
            <w:tcBorders>
              <w:top w:val="single" w:sz="6" w:space="0" w:color="000000"/>
              <w:left w:val="single" w:sz="6" w:space="0" w:color="000000"/>
              <w:bottom w:val="single" w:sz="6" w:space="0" w:color="000000"/>
              <w:right w:val="nil"/>
            </w:tcBorders>
            <w:vAlign w:val="center"/>
            <w:hideMark/>
          </w:tcPr>
          <w:p w:rsidR="00BE6F42" w:rsidRDefault="00BE6F42" w:rsidP="00536CCE">
            <w:pPr>
              <w:pStyle w:val="western"/>
              <w:jc w:val="center"/>
            </w:pPr>
            <w:r>
              <w:rPr>
                <w:sz w:val="20"/>
                <w:szCs w:val="20"/>
              </w:rPr>
              <w:t>270</w:t>
            </w:r>
          </w:p>
        </w:tc>
        <w:tc>
          <w:tcPr>
            <w:tcW w:w="990" w:type="dxa"/>
            <w:tcBorders>
              <w:top w:val="single" w:sz="6" w:space="0" w:color="000000"/>
              <w:left w:val="single" w:sz="6" w:space="0" w:color="000000"/>
              <w:bottom w:val="single" w:sz="6" w:space="0" w:color="000000"/>
              <w:right w:val="nil"/>
            </w:tcBorders>
            <w:hideMark/>
          </w:tcPr>
          <w:p w:rsidR="00BE6F42" w:rsidRDefault="00BE6F42" w:rsidP="00536CCE">
            <w:pPr>
              <w:pStyle w:val="western"/>
              <w:jc w:val="center"/>
            </w:pPr>
          </w:p>
        </w:tc>
        <w:tc>
          <w:tcPr>
            <w:tcW w:w="1132" w:type="dxa"/>
            <w:tcBorders>
              <w:top w:val="single" w:sz="6" w:space="0" w:color="000000"/>
              <w:left w:val="single" w:sz="6" w:space="0" w:color="000000"/>
              <w:bottom w:val="single" w:sz="6" w:space="0" w:color="000000"/>
              <w:right w:val="nil"/>
            </w:tcBorders>
            <w:hideMark/>
          </w:tcPr>
          <w:p w:rsidR="00BE6F42" w:rsidRDefault="00BE6F42" w:rsidP="00536CCE">
            <w:pPr>
              <w:pStyle w:val="western"/>
              <w:jc w:val="center"/>
            </w:pPr>
          </w:p>
        </w:tc>
        <w:tc>
          <w:tcPr>
            <w:tcW w:w="593" w:type="dxa"/>
            <w:tcBorders>
              <w:top w:val="single" w:sz="6" w:space="0" w:color="000000"/>
              <w:left w:val="single" w:sz="6" w:space="0" w:color="000000"/>
              <w:bottom w:val="single" w:sz="6" w:space="0" w:color="000000"/>
              <w:right w:val="nil"/>
            </w:tcBorders>
            <w:hideMark/>
          </w:tcPr>
          <w:p w:rsidR="00BE6F42" w:rsidRDefault="00BE6F42" w:rsidP="00536CCE">
            <w:pPr>
              <w:pStyle w:val="western"/>
              <w:jc w:val="center"/>
            </w:pPr>
          </w:p>
          <w:p w:rsidR="00BE6F42" w:rsidRDefault="00BE6F42" w:rsidP="00536CCE">
            <w:pPr>
              <w:pStyle w:val="western"/>
              <w:jc w:val="center"/>
            </w:pPr>
            <w:r>
              <w:rPr>
                <w:sz w:val="20"/>
                <w:szCs w:val="20"/>
              </w:rPr>
              <w:t>23%</w:t>
            </w:r>
          </w:p>
        </w:tc>
        <w:tc>
          <w:tcPr>
            <w:tcW w:w="1274" w:type="dxa"/>
            <w:tcBorders>
              <w:top w:val="single" w:sz="6" w:space="0" w:color="000000"/>
              <w:left w:val="single" w:sz="6" w:space="0" w:color="000000"/>
              <w:bottom w:val="single" w:sz="6" w:space="0" w:color="000000"/>
              <w:right w:val="nil"/>
            </w:tcBorders>
            <w:hideMark/>
          </w:tcPr>
          <w:p w:rsidR="00BE6F42" w:rsidRDefault="00BE6F42" w:rsidP="00536CCE">
            <w:pPr>
              <w:pStyle w:val="western"/>
              <w:jc w:val="center"/>
            </w:pPr>
          </w:p>
        </w:tc>
        <w:tc>
          <w:tcPr>
            <w:tcW w:w="3765" w:type="dxa"/>
            <w:tcBorders>
              <w:top w:val="single" w:sz="6" w:space="0" w:color="000000"/>
              <w:left w:val="single" w:sz="6" w:space="0" w:color="000000"/>
              <w:bottom w:val="single" w:sz="6" w:space="0" w:color="000000"/>
              <w:right w:val="single" w:sz="6" w:space="0" w:color="000000"/>
            </w:tcBorders>
            <w:hideMark/>
          </w:tcPr>
          <w:p w:rsidR="00BE6F42" w:rsidRDefault="00BE6F42" w:rsidP="00BE6F42">
            <w:pPr>
              <w:pStyle w:val="western"/>
              <w:rPr>
                <w:sz w:val="20"/>
                <w:szCs w:val="20"/>
              </w:rPr>
            </w:pPr>
            <w:r>
              <w:rPr>
                <w:sz w:val="20"/>
                <w:szCs w:val="20"/>
              </w:rPr>
              <w:t>Pełna nazwa producenta: …………………..</w:t>
            </w:r>
          </w:p>
          <w:p w:rsidR="00BE6F42" w:rsidRDefault="00BE6F42" w:rsidP="00BE6F42">
            <w:pPr>
              <w:pStyle w:val="western"/>
            </w:pPr>
            <w:r>
              <w:rPr>
                <w:sz w:val="20"/>
                <w:szCs w:val="20"/>
              </w:rPr>
              <w:t xml:space="preserve">Pełna nazwa wyboru: ……………………… </w:t>
            </w:r>
          </w:p>
          <w:p w:rsidR="00BE6F42" w:rsidRDefault="00BE6F42" w:rsidP="00BE6F42">
            <w:pPr>
              <w:pStyle w:val="western"/>
            </w:pPr>
            <w:r>
              <w:rPr>
                <w:sz w:val="20"/>
                <w:szCs w:val="20"/>
              </w:rPr>
              <w:t>Numer katalogowy</w:t>
            </w:r>
            <w:r w:rsidR="00536CCE">
              <w:rPr>
                <w:sz w:val="20"/>
                <w:szCs w:val="20"/>
              </w:rPr>
              <w:t>: …………………………</w:t>
            </w:r>
          </w:p>
        </w:tc>
      </w:tr>
      <w:tr w:rsidR="00BE6F42" w:rsidTr="00C01EBE">
        <w:trPr>
          <w:tblCellSpacing w:w="0" w:type="dxa"/>
        </w:trPr>
        <w:tc>
          <w:tcPr>
            <w:tcW w:w="495"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3</w:t>
            </w:r>
          </w:p>
        </w:tc>
        <w:tc>
          <w:tcPr>
            <w:tcW w:w="6041"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Superkoncentrat do mycia sanitariatów o właściwościach rozpuszczających usuwających zabrudzenia z mydła, rdzy, wapnia , żelaza i kamienia moczowego, - zawierający w swoim składzie 5-15% niejonowe związki powierzchniowo czynnych, mocznik, kwas amidosiarkowy, kwas cytrynowy, nie zawierający kwasu solnego, - o wartości pH koncentratu 0,9 -1,1 , stężenie roztworu roboczego 0,1% dla każdego stopnia zabrudzenia,- 1 litr koncentratu daje do 1000 l roztworu roboczego, preparat dozowany przez system dozujący, który podaje gotowy roztwór roboczy o stężeniu 0,1%, opakowanie 1L</w:t>
            </w:r>
          </w:p>
        </w:tc>
        <w:tc>
          <w:tcPr>
            <w:tcW w:w="695" w:type="dxa"/>
            <w:tcBorders>
              <w:top w:val="single" w:sz="6" w:space="0" w:color="000000"/>
              <w:left w:val="single" w:sz="6" w:space="0" w:color="000000"/>
              <w:bottom w:val="single" w:sz="6" w:space="0" w:color="000000"/>
              <w:right w:val="nil"/>
            </w:tcBorders>
            <w:vAlign w:val="center"/>
            <w:hideMark/>
          </w:tcPr>
          <w:p w:rsidR="00BE6F42" w:rsidRDefault="00BE6F42" w:rsidP="00536CCE">
            <w:pPr>
              <w:pStyle w:val="western"/>
              <w:jc w:val="center"/>
            </w:pPr>
            <w:r>
              <w:rPr>
                <w:sz w:val="20"/>
                <w:szCs w:val="20"/>
              </w:rPr>
              <w:t>250</w:t>
            </w:r>
          </w:p>
        </w:tc>
        <w:tc>
          <w:tcPr>
            <w:tcW w:w="990" w:type="dxa"/>
            <w:tcBorders>
              <w:top w:val="single" w:sz="6" w:space="0" w:color="000000"/>
              <w:left w:val="single" w:sz="6" w:space="0" w:color="000000"/>
              <w:bottom w:val="single" w:sz="6" w:space="0" w:color="000000"/>
              <w:right w:val="nil"/>
            </w:tcBorders>
            <w:hideMark/>
          </w:tcPr>
          <w:p w:rsidR="00BE6F42" w:rsidRDefault="00BE6F42" w:rsidP="00536CCE">
            <w:pPr>
              <w:pStyle w:val="western"/>
              <w:jc w:val="center"/>
            </w:pPr>
          </w:p>
        </w:tc>
        <w:tc>
          <w:tcPr>
            <w:tcW w:w="1132" w:type="dxa"/>
            <w:tcBorders>
              <w:top w:val="single" w:sz="6" w:space="0" w:color="000000"/>
              <w:left w:val="single" w:sz="6" w:space="0" w:color="000000"/>
              <w:bottom w:val="single" w:sz="6" w:space="0" w:color="000000"/>
              <w:right w:val="nil"/>
            </w:tcBorders>
            <w:hideMark/>
          </w:tcPr>
          <w:p w:rsidR="00BE6F42" w:rsidRDefault="00BE6F42" w:rsidP="00536CCE">
            <w:pPr>
              <w:pStyle w:val="western"/>
              <w:jc w:val="center"/>
            </w:pPr>
          </w:p>
        </w:tc>
        <w:tc>
          <w:tcPr>
            <w:tcW w:w="593" w:type="dxa"/>
            <w:tcBorders>
              <w:top w:val="single" w:sz="6" w:space="0" w:color="000000"/>
              <w:left w:val="single" w:sz="6" w:space="0" w:color="000000"/>
              <w:bottom w:val="single" w:sz="6" w:space="0" w:color="000000"/>
              <w:right w:val="nil"/>
            </w:tcBorders>
            <w:hideMark/>
          </w:tcPr>
          <w:p w:rsidR="00BE6F42" w:rsidRDefault="00BE6F42" w:rsidP="00536CCE">
            <w:pPr>
              <w:pStyle w:val="western"/>
              <w:jc w:val="center"/>
            </w:pPr>
          </w:p>
          <w:p w:rsidR="00BE6F42" w:rsidRDefault="00BE6F42" w:rsidP="00536CCE">
            <w:pPr>
              <w:pStyle w:val="western"/>
              <w:jc w:val="center"/>
            </w:pPr>
            <w:r>
              <w:rPr>
                <w:sz w:val="20"/>
                <w:szCs w:val="20"/>
              </w:rPr>
              <w:t>23%</w:t>
            </w:r>
          </w:p>
        </w:tc>
        <w:tc>
          <w:tcPr>
            <w:tcW w:w="1274" w:type="dxa"/>
            <w:tcBorders>
              <w:top w:val="single" w:sz="6" w:space="0" w:color="000000"/>
              <w:left w:val="single" w:sz="6" w:space="0" w:color="000000"/>
              <w:bottom w:val="single" w:sz="6" w:space="0" w:color="000000"/>
              <w:right w:val="nil"/>
            </w:tcBorders>
            <w:hideMark/>
          </w:tcPr>
          <w:p w:rsidR="00BE6F42" w:rsidRDefault="00BE6F42" w:rsidP="00536CCE">
            <w:pPr>
              <w:pStyle w:val="western"/>
              <w:jc w:val="center"/>
            </w:pPr>
          </w:p>
        </w:tc>
        <w:tc>
          <w:tcPr>
            <w:tcW w:w="3765" w:type="dxa"/>
            <w:tcBorders>
              <w:top w:val="single" w:sz="6" w:space="0" w:color="000000"/>
              <w:left w:val="single" w:sz="6" w:space="0" w:color="000000"/>
              <w:bottom w:val="single" w:sz="6" w:space="0" w:color="000000"/>
              <w:right w:val="single" w:sz="6" w:space="0" w:color="000000"/>
            </w:tcBorders>
            <w:hideMark/>
          </w:tcPr>
          <w:p w:rsidR="00536CCE" w:rsidRDefault="00536CCE" w:rsidP="00536CCE">
            <w:pPr>
              <w:pStyle w:val="western"/>
              <w:rPr>
                <w:sz w:val="20"/>
                <w:szCs w:val="20"/>
              </w:rPr>
            </w:pPr>
            <w:r>
              <w:rPr>
                <w:sz w:val="20"/>
                <w:szCs w:val="20"/>
              </w:rPr>
              <w:t>Pełna nazwa producenta: …………………..</w:t>
            </w:r>
          </w:p>
          <w:p w:rsidR="00536CCE" w:rsidRDefault="00536CCE" w:rsidP="00536CCE">
            <w:pPr>
              <w:pStyle w:val="western"/>
            </w:pPr>
            <w:r>
              <w:rPr>
                <w:sz w:val="20"/>
                <w:szCs w:val="20"/>
              </w:rPr>
              <w:t xml:space="preserve">Pełna nazwa wyboru: ……………………… </w:t>
            </w:r>
          </w:p>
          <w:p w:rsidR="00BE6F42" w:rsidRDefault="00536CCE" w:rsidP="00536CCE">
            <w:pPr>
              <w:pStyle w:val="western"/>
            </w:pPr>
            <w:r>
              <w:rPr>
                <w:sz w:val="20"/>
                <w:szCs w:val="20"/>
              </w:rPr>
              <w:t>Numer katalogowy: …………………………</w:t>
            </w:r>
          </w:p>
        </w:tc>
      </w:tr>
      <w:tr w:rsidR="00BE6F42" w:rsidTr="00C01EBE">
        <w:trPr>
          <w:tblCellSpacing w:w="0" w:type="dxa"/>
        </w:trPr>
        <w:tc>
          <w:tcPr>
            <w:tcW w:w="495"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4.</w:t>
            </w:r>
          </w:p>
        </w:tc>
        <w:tc>
          <w:tcPr>
            <w:tcW w:w="6041"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pPr>
            <w:r>
              <w:rPr>
                <w:sz w:val="20"/>
                <w:szCs w:val="20"/>
              </w:rPr>
              <w:t xml:space="preserve">Gotowy do użycia środek  w postaci żelu do czyszczenia toalet o właściwościach dezynfekujących. Usuwający osady wapienne, brud oraz nieprzyjemne zapachy, do stosowania na wszystkich odpornych na działanie kwasów powierzchniach w obrębie łazienek. Środek posiadający </w:t>
            </w:r>
            <w:r>
              <w:rPr>
                <w:sz w:val="20"/>
                <w:szCs w:val="20"/>
              </w:rPr>
              <w:lastRenderedPageBreak/>
              <w:t>działanie bakteriobójcze zgodne z normami PN-EN 1276 i PN-EN 13697. Działanie dezynfekcyjne potwierdzone pozwoleniem na obrót produktem biobójczym wydanym przez Ministra Zdrowia.</w:t>
            </w:r>
          </w:p>
          <w:p w:rsidR="00BE6F42" w:rsidRDefault="00BE6F42" w:rsidP="00536CCE">
            <w:pPr>
              <w:pStyle w:val="western"/>
              <w:spacing w:before="0" w:beforeAutospacing="0" w:after="0" w:afterAutospacing="0"/>
            </w:pPr>
            <w:r>
              <w:rPr>
                <w:sz w:val="20"/>
                <w:szCs w:val="20"/>
              </w:rPr>
              <w:t>Skład produktu:</w:t>
            </w:r>
          </w:p>
          <w:p w:rsidR="00BE6F42" w:rsidRDefault="00BE6F42" w:rsidP="00536CCE">
            <w:pPr>
              <w:pStyle w:val="western"/>
              <w:spacing w:before="0" w:beforeAutospacing="0" w:after="0" w:afterAutospacing="0"/>
            </w:pPr>
            <w:r>
              <w:rPr>
                <w:sz w:val="20"/>
                <w:szCs w:val="20"/>
              </w:rPr>
              <w:t xml:space="preserve">a/ 3-10% kwas glikolowy, </w:t>
            </w:r>
          </w:p>
          <w:p w:rsidR="00BE6F42" w:rsidRDefault="00BE6F42" w:rsidP="00536CCE">
            <w:pPr>
              <w:pStyle w:val="western"/>
              <w:spacing w:before="0" w:beforeAutospacing="0" w:after="0" w:afterAutospacing="0"/>
            </w:pPr>
            <w:r>
              <w:rPr>
                <w:sz w:val="20"/>
                <w:szCs w:val="20"/>
              </w:rPr>
              <w:t>b/ 5-20% niejonowe środki powierzchniowo czynne,</w:t>
            </w:r>
          </w:p>
          <w:p w:rsidR="00BE6F42" w:rsidRDefault="00BE6F42" w:rsidP="00536CCE">
            <w:pPr>
              <w:pStyle w:val="western"/>
              <w:spacing w:before="0" w:beforeAutospacing="0" w:after="0" w:afterAutospacing="0"/>
            </w:pPr>
            <w:r>
              <w:rPr>
                <w:sz w:val="20"/>
                <w:szCs w:val="20"/>
              </w:rPr>
              <w:t xml:space="preserve">c/ ph produktu 2-2,5, </w:t>
            </w:r>
          </w:p>
          <w:p w:rsidR="00BE6F42" w:rsidRDefault="00BE6F42" w:rsidP="00536CCE">
            <w:pPr>
              <w:pStyle w:val="western"/>
              <w:spacing w:before="0" w:beforeAutospacing="0" w:after="0" w:afterAutospacing="0"/>
            </w:pPr>
            <w:r>
              <w:rPr>
                <w:sz w:val="20"/>
                <w:szCs w:val="20"/>
              </w:rPr>
              <w:t xml:space="preserve">d/ gęstość względna 1,02-1,05 g/ml. </w:t>
            </w:r>
          </w:p>
          <w:p w:rsidR="00BE6F42" w:rsidRDefault="00BE6F42" w:rsidP="00536CCE">
            <w:pPr>
              <w:pStyle w:val="western"/>
              <w:spacing w:before="0" w:beforeAutospacing="0" w:after="0" w:afterAutospacing="0"/>
            </w:pPr>
            <w:r>
              <w:rPr>
                <w:sz w:val="20"/>
                <w:szCs w:val="20"/>
              </w:rPr>
              <w:t>Opakowanie 750 ml typu WC kaczka</w:t>
            </w:r>
          </w:p>
        </w:tc>
        <w:tc>
          <w:tcPr>
            <w:tcW w:w="695" w:type="dxa"/>
            <w:tcBorders>
              <w:top w:val="single" w:sz="6" w:space="0" w:color="000000"/>
              <w:left w:val="single" w:sz="6" w:space="0" w:color="000000"/>
              <w:bottom w:val="single" w:sz="6" w:space="0" w:color="000000"/>
              <w:right w:val="nil"/>
            </w:tcBorders>
            <w:vAlign w:val="center"/>
            <w:hideMark/>
          </w:tcPr>
          <w:p w:rsidR="00BE6F42" w:rsidRDefault="00BE6F42" w:rsidP="00536CCE">
            <w:pPr>
              <w:pStyle w:val="western"/>
              <w:spacing w:before="0" w:beforeAutospacing="0" w:after="0" w:afterAutospacing="0"/>
              <w:jc w:val="center"/>
            </w:pPr>
            <w:r>
              <w:rPr>
                <w:sz w:val="20"/>
                <w:szCs w:val="20"/>
              </w:rPr>
              <w:lastRenderedPageBreak/>
              <w:t>80</w:t>
            </w:r>
          </w:p>
        </w:tc>
        <w:tc>
          <w:tcPr>
            <w:tcW w:w="990"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1132"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593"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p w:rsidR="00536CCE" w:rsidRDefault="00536CCE" w:rsidP="00536CCE">
            <w:pPr>
              <w:pStyle w:val="western"/>
              <w:spacing w:before="0" w:beforeAutospacing="0" w:after="0" w:afterAutospacing="0"/>
              <w:jc w:val="center"/>
            </w:pPr>
          </w:p>
          <w:p w:rsidR="00536CCE" w:rsidRDefault="00536CCE" w:rsidP="00536CCE">
            <w:pPr>
              <w:pStyle w:val="western"/>
              <w:spacing w:before="0" w:beforeAutospacing="0" w:after="0" w:afterAutospacing="0"/>
              <w:jc w:val="center"/>
            </w:pPr>
          </w:p>
          <w:p w:rsidR="00536CCE" w:rsidRDefault="00536CCE" w:rsidP="00536CCE">
            <w:pPr>
              <w:pStyle w:val="western"/>
              <w:spacing w:before="0" w:beforeAutospacing="0" w:after="0" w:afterAutospacing="0"/>
              <w:jc w:val="center"/>
            </w:pPr>
          </w:p>
          <w:p w:rsidR="00536CCE" w:rsidRDefault="00536CCE"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r>
              <w:rPr>
                <w:sz w:val="20"/>
                <w:szCs w:val="20"/>
              </w:rPr>
              <w:t>23%</w:t>
            </w:r>
          </w:p>
        </w:tc>
        <w:tc>
          <w:tcPr>
            <w:tcW w:w="1274"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3765" w:type="dxa"/>
            <w:tcBorders>
              <w:top w:val="single" w:sz="6" w:space="0" w:color="000000"/>
              <w:left w:val="single" w:sz="6" w:space="0" w:color="000000"/>
              <w:bottom w:val="single" w:sz="6" w:space="0" w:color="000000"/>
              <w:right w:val="single" w:sz="6" w:space="0" w:color="000000"/>
            </w:tcBorders>
            <w:hideMark/>
          </w:tcPr>
          <w:p w:rsidR="00536CCE" w:rsidRDefault="00536CCE" w:rsidP="00536CCE">
            <w:pPr>
              <w:pStyle w:val="western"/>
              <w:rPr>
                <w:sz w:val="20"/>
                <w:szCs w:val="20"/>
              </w:rPr>
            </w:pPr>
            <w:r>
              <w:rPr>
                <w:sz w:val="20"/>
                <w:szCs w:val="20"/>
              </w:rPr>
              <w:t>Pełna nazwa producenta: …………………..</w:t>
            </w:r>
          </w:p>
          <w:p w:rsidR="00536CCE" w:rsidRDefault="00536CCE" w:rsidP="00536CCE">
            <w:pPr>
              <w:pStyle w:val="western"/>
            </w:pPr>
            <w:r>
              <w:rPr>
                <w:sz w:val="20"/>
                <w:szCs w:val="20"/>
              </w:rPr>
              <w:lastRenderedPageBreak/>
              <w:t xml:space="preserve">Pełna nazwa wyboru: ……………………… </w:t>
            </w:r>
          </w:p>
          <w:p w:rsidR="00BE6F42" w:rsidRDefault="00536CCE" w:rsidP="00536CCE">
            <w:pPr>
              <w:pStyle w:val="western"/>
            </w:pPr>
            <w:r>
              <w:rPr>
                <w:sz w:val="20"/>
                <w:szCs w:val="20"/>
              </w:rPr>
              <w:t>Numer katalogowy: …………………………</w:t>
            </w:r>
          </w:p>
        </w:tc>
      </w:tr>
      <w:tr w:rsidR="00BE6F42" w:rsidTr="00C01EBE">
        <w:trPr>
          <w:tblCellSpacing w:w="0" w:type="dxa"/>
        </w:trPr>
        <w:tc>
          <w:tcPr>
            <w:tcW w:w="495"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lastRenderedPageBreak/>
              <w:t>5.</w:t>
            </w:r>
          </w:p>
        </w:tc>
        <w:tc>
          <w:tcPr>
            <w:tcW w:w="6041"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Powłoka akrylowa, przeznaczona do szpitalnictwa do zabezpieczania wykładziny z PCV i linoleum, posadzek kamiennych jak marmur, piaskowiec. Preparat posiadający zwiększoną odporność na działanie alkoholu i środków dezynfekcyjnych nadający wysoki połysk bez polerowania, odporny na osadzanie się brudu i zarysowania. Zgodnie z dyrektywą 1999/45/WE nie jest sklasyfikowany jako niebezpieczny. Produkt zawierający w składzie poniżej 5% Dipropylenglykolmonomethylether oraz poniżej 5% fosforan tris</w:t>
            </w:r>
            <w:r w:rsidR="002106EC">
              <w:rPr>
                <w:sz w:val="20"/>
                <w:szCs w:val="20"/>
              </w:rPr>
              <w:t xml:space="preserve"> </w:t>
            </w:r>
            <w:r>
              <w:rPr>
                <w:sz w:val="20"/>
                <w:szCs w:val="20"/>
              </w:rPr>
              <w:t>(2-butoksyetylu), wartość pH koncentratu 8,5 - kanister o pojemności 5 litrów</w:t>
            </w:r>
          </w:p>
        </w:tc>
        <w:tc>
          <w:tcPr>
            <w:tcW w:w="695" w:type="dxa"/>
            <w:tcBorders>
              <w:top w:val="single" w:sz="6" w:space="0" w:color="000000"/>
              <w:left w:val="single" w:sz="6" w:space="0" w:color="000000"/>
              <w:bottom w:val="single" w:sz="6" w:space="0" w:color="000000"/>
              <w:right w:val="nil"/>
            </w:tcBorders>
            <w:vAlign w:val="center"/>
            <w:hideMark/>
          </w:tcPr>
          <w:p w:rsidR="00BE6F42" w:rsidRDefault="00BE6F42" w:rsidP="00536CCE">
            <w:pPr>
              <w:pStyle w:val="western"/>
              <w:spacing w:before="0" w:beforeAutospacing="0" w:after="0" w:afterAutospacing="0"/>
              <w:jc w:val="center"/>
            </w:pPr>
            <w:r>
              <w:rPr>
                <w:sz w:val="20"/>
                <w:szCs w:val="20"/>
              </w:rPr>
              <w:t>5</w:t>
            </w:r>
          </w:p>
        </w:tc>
        <w:tc>
          <w:tcPr>
            <w:tcW w:w="990"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1132"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593"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r>
              <w:rPr>
                <w:sz w:val="20"/>
                <w:szCs w:val="20"/>
              </w:rPr>
              <w:t>23%</w:t>
            </w:r>
          </w:p>
        </w:tc>
        <w:tc>
          <w:tcPr>
            <w:tcW w:w="1274"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3765" w:type="dxa"/>
            <w:tcBorders>
              <w:top w:val="single" w:sz="6" w:space="0" w:color="000000"/>
              <w:left w:val="single" w:sz="6" w:space="0" w:color="000000"/>
              <w:bottom w:val="single" w:sz="6" w:space="0" w:color="000000"/>
              <w:right w:val="single" w:sz="6" w:space="0" w:color="000000"/>
            </w:tcBorders>
            <w:hideMark/>
          </w:tcPr>
          <w:p w:rsidR="00536CCE" w:rsidRDefault="00536CCE" w:rsidP="00536CCE">
            <w:pPr>
              <w:pStyle w:val="western"/>
              <w:rPr>
                <w:sz w:val="20"/>
                <w:szCs w:val="20"/>
              </w:rPr>
            </w:pPr>
            <w:r>
              <w:rPr>
                <w:sz w:val="20"/>
                <w:szCs w:val="20"/>
              </w:rPr>
              <w:t>Pełna nazwa producenta: …………………..</w:t>
            </w:r>
          </w:p>
          <w:p w:rsidR="00536CCE" w:rsidRDefault="00536CCE" w:rsidP="00536CCE">
            <w:pPr>
              <w:pStyle w:val="western"/>
            </w:pPr>
            <w:r>
              <w:rPr>
                <w:sz w:val="20"/>
                <w:szCs w:val="20"/>
              </w:rPr>
              <w:t xml:space="preserve">Pełna nazwa wyboru: ……………………… </w:t>
            </w:r>
          </w:p>
          <w:p w:rsidR="00BE6F42" w:rsidRDefault="00536CCE" w:rsidP="00536CCE">
            <w:pPr>
              <w:pStyle w:val="western"/>
            </w:pPr>
            <w:r>
              <w:rPr>
                <w:sz w:val="20"/>
                <w:szCs w:val="20"/>
              </w:rPr>
              <w:t>Numer katalogowy: …………………………</w:t>
            </w:r>
          </w:p>
        </w:tc>
      </w:tr>
      <w:tr w:rsidR="00BE6F42" w:rsidTr="00C01EBE">
        <w:trPr>
          <w:tblCellSpacing w:w="0" w:type="dxa"/>
        </w:trPr>
        <w:tc>
          <w:tcPr>
            <w:tcW w:w="495"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6.</w:t>
            </w:r>
          </w:p>
        </w:tc>
        <w:tc>
          <w:tcPr>
            <w:tcW w:w="6041"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Uniwersalny środek do gruntownego czyszczenia podłóg zawierający substancje aktywne umożliwiające bardzo szybkie rozpuszczanie brudu oraz usuwanie starych past i powłok akrylowych umożliwiający bezpieczne stosowanie do wszystkich rodzajów podłóg wodoodpornych w tym do wykładzin PCV niskopieniący, posiadający od 5% do 15% anionowe środki powierzchniowo czynne, kwas bezenosulfonowy pochodne alkilowe C 10-13, sole sodu, 2-Butoksyetanol ,Kwasy tłuszczowe, 1-Metoksypropan-2ol poniżej 5% mydła, substancje zapachowe, Citral, d-Limomonene, Geraniol., pH koncentratu powyżej 13,2 opakowanie o pojemności 10 litrów</w:t>
            </w:r>
          </w:p>
        </w:tc>
        <w:tc>
          <w:tcPr>
            <w:tcW w:w="695" w:type="dxa"/>
            <w:tcBorders>
              <w:top w:val="single" w:sz="6" w:space="0" w:color="000000"/>
              <w:left w:val="single" w:sz="6" w:space="0" w:color="000000"/>
              <w:bottom w:val="single" w:sz="6" w:space="0" w:color="000000"/>
              <w:right w:val="nil"/>
            </w:tcBorders>
            <w:vAlign w:val="center"/>
            <w:hideMark/>
          </w:tcPr>
          <w:p w:rsidR="00BE6F42" w:rsidRDefault="00BE6F42" w:rsidP="00536CCE">
            <w:pPr>
              <w:pStyle w:val="western"/>
              <w:spacing w:before="0" w:beforeAutospacing="0" w:after="0" w:afterAutospacing="0"/>
              <w:jc w:val="center"/>
            </w:pPr>
            <w:r>
              <w:rPr>
                <w:sz w:val="20"/>
                <w:szCs w:val="20"/>
              </w:rPr>
              <w:t>5</w:t>
            </w:r>
          </w:p>
        </w:tc>
        <w:tc>
          <w:tcPr>
            <w:tcW w:w="990"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1132"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593"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r>
              <w:rPr>
                <w:sz w:val="20"/>
                <w:szCs w:val="20"/>
              </w:rPr>
              <w:t>23%</w:t>
            </w:r>
          </w:p>
        </w:tc>
        <w:tc>
          <w:tcPr>
            <w:tcW w:w="1274"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3765" w:type="dxa"/>
            <w:tcBorders>
              <w:top w:val="single" w:sz="6" w:space="0" w:color="000000"/>
              <w:left w:val="single" w:sz="6" w:space="0" w:color="000000"/>
              <w:bottom w:val="single" w:sz="6" w:space="0" w:color="000000"/>
              <w:right w:val="single" w:sz="6" w:space="0" w:color="000000"/>
            </w:tcBorders>
            <w:hideMark/>
          </w:tcPr>
          <w:p w:rsidR="00536CCE" w:rsidRDefault="00536CCE" w:rsidP="00536CCE">
            <w:pPr>
              <w:pStyle w:val="western"/>
              <w:rPr>
                <w:sz w:val="20"/>
                <w:szCs w:val="20"/>
              </w:rPr>
            </w:pPr>
            <w:r>
              <w:rPr>
                <w:sz w:val="20"/>
                <w:szCs w:val="20"/>
              </w:rPr>
              <w:t>Pełna nazwa producenta: …………………..</w:t>
            </w:r>
          </w:p>
          <w:p w:rsidR="00536CCE" w:rsidRDefault="00536CCE" w:rsidP="00536CCE">
            <w:pPr>
              <w:pStyle w:val="western"/>
            </w:pPr>
            <w:r>
              <w:rPr>
                <w:sz w:val="20"/>
                <w:szCs w:val="20"/>
              </w:rPr>
              <w:t xml:space="preserve">Pełna nazwa wyboru: ……………………… </w:t>
            </w:r>
          </w:p>
          <w:p w:rsidR="00BE6F42" w:rsidRDefault="00536CCE" w:rsidP="00536CCE">
            <w:pPr>
              <w:pStyle w:val="western"/>
            </w:pPr>
            <w:r>
              <w:rPr>
                <w:sz w:val="20"/>
                <w:szCs w:val="20"/>
              </w:rPr>
              <w:t>Numer katalogowy: …………………………</w:t>
            </w:r>
          </w:p>
        </w:tc>
      </w:tr>
      <w:tr w:rsidR="00BE6F42" w:rsidTr="00C01EBE">
        <w:trPr>
          <w:tblCellSpacing w:w="0" w:type="dxa"/>
        </w:trPr>
        <w:tc>
          <w:tcPr>
            <w:tcW w:w="495"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7.</w:t>
            </w:r>
          </w:p>
        </w:tc>
        <w:tc>
          <w:tcPr>
            <w:tcW w:w="6041"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pPr>
            <w:r>
              <w:rPr>
                <w:sz w:val="20"/>
                <w:szCs w:val="20"/>
              </w:rPr>
              <w:t>Łagodne mleczko czyszczące do silnie zabrudzonych powierzchni o właściwościach polerujących szczególnie zalecany do kuchni i sanitariatów wysoce skoncentrowany, gotowy do użycia do stosowania doraźnego pH koncentratu 7 – 10.</w:t>
            </w:r>
          </w:p>
          <w:p w:rsidR="00BE6F42" w:rsidRDefault="00BE6F42" w:rsidP="00536CCE">
            <w:pPr>
              <w:pStyle w:val="western"/>
              <w:spacing w:before="0" w:beforeAutospacing="0" w:after="0" w:afterAutospacing="0"/>
            </w:pPr>
            <w:r>
              <w:rPr>
                <w:sz w:val="20"/>
                <w:szCs w:val="20"/>
              </w:rPr>
              <w:t>- kolor kremowy</w:t>
            </w:r>
          </w:p>
          <w:p w:rsidR="00BE6F42" w:rsidRDefault="00BE6F42" w:rsidP="00536CCE">
            <w:pPr>
              <w:pStyle w:val="western"/>
              <w:spacing w:before="0" w:beforeAutospacing="0" w:after="0" w:afterAutospacing="0"/>
            </w:pPr>
            <w:r>
              <w:rPr>
                <w:sz w:val="20"/>
                <w:szCs w:val="20"/>
              </w:rPr>
              <w:t>- postać: płynna pasta o gestości względnej od 1.2 do 1.3</w:t>
            </w:r>
          </w:p>
          <w:p w:rsidR="00BE6F42" w:rsidRDefault="00BE6F42" w:rsidP="00536CCE">
            <w:pPr>
              <w:pStyle w:val="western"/>
              <w:spacing w:before="0" w:beforeAutospacing="0" w:after="0" w:afterAutospacing="0"/>
            </w:pPr>
            <w:r>
              <w:rPr>
                <w:sz w:val="20"/>
                <w:szCs w:val="20"/>
              </w:rPr>
              <w:t>Zawiera w składzie:</w:t>
            </w:r>
          </w:p>
          <w:p w:rsidR="00BE6F42" w:rsidRDefault="00BE6F42" w:rsidP="00536CCE">
            <w:pPr>
              <w:pStyle w:val="western"/>
              <w:spacing w:before="0" w:beforeAutospacing="0" w:after="0" w:afterAutospacing="0"/>
            </w:pPr>
            <w:r>
              <w:rPr>
                <w:sz w:val="20"/>
                <w:szCs w:val="20"/>
              </w:rPr>
              <w:t>&lt;5% niejonowe środki powierzchniowo-czynne, anionowe środki powierzchniowo-czynne, polikarboksylany, kompozycja zapachowa, Kwasy sulfonowe, C14-17-sec-alkan-, sole sodowe, Izotridekanol, etoksylowany, opakowanie butelka o pojemności 1 litra</w:t>
            </w:r>
          </w:p>
        </w:tc>
        <w:tc>
          <w:tcPr>
            <w:tcW w:w="695" w:type="dxa"/>
            <w:tcBorders>
              <w:top w:val="single" w:sz="6" w:space="0" w:color="000000"/>
              <w:left w:val="single" w:sz="6" w:space="0" w:color="000000"/>
              <w:bottom w:val="single" w:sz="6" w:space="0" w:color="000000"/>
              <w:right w:val="nil"/>
            </w:tcBorders>
            <w:vAlign w:val="center"/>
            <w:hideMark/>
          </w:tcPr>
          <w:p w:rsidR="00BE6F42" w:rsidRDefault="00BE6F42" w:rsidP="00536CCE">
            <w:pPr>
              <w:pStyle w:val="western"/>
              <w:spacing w:before="0" w:beforeAutospacing="0" w:after="0" w:afterAutospacing="0"/>
              <w:jc w:val="center"/>
            </w:pPr>
            <w:r>
              <w:rPr>
                <w:sz w:val="20"/>
                <w:szCs w:val="20"/>
              </w:rPr>
              <w:t>250</w:t>
            </w:r>
          </w:p>
        </w:tc>
        <w:tc>
          <w:tcPr>
            <w:tcW w:w="990"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1132"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593"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r>
              <w:rPr>
                <w:sz w:val="20"/>
                <w:szCs w:val="20"/>
              </w:rPr>
              <w:t>23%</w:t>
            </w:r>
          </w:p>
        </w:tc>
        <w:tc>
          <w:tcPr>
            <w:tcW w:w="1274"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tc>
        <w:tc>
          <w:tcPr>
            <w:tcW w:w="3765" w:type="dxa"/>
            <w:tcBorders>
              <w:top w:val="single" w:sz="6" w:space="0" w:color="000000"/>
              <w:left w:val="single" w:sz="6" w:space="0" w:color="000000"/>
              <w:bottom w:val="single" w:sz="6" w:space="0" w:color="000000"/>
              <w:right w:val="single" w:sz="6" w:space="0" w:color="000000"/>
            </w:tcBorders>
            <w:hideMark/>
          </w:tcPr>
          <w:p w:rsidR="00536CCE" w:rsidRDefault="00536CCE" w:rsidP="00536CCE">
            <w:pPr>
              <w:pStyle w:val="western"/>
              <w:rPr>
                <w:sz w:val="20"/>
                <w:szCs w:val="20"/>
              </w:rPr>
            </w:pPr>
            <w:r>
              <w:rPr>
                <w:sz w:val="20"/>
                <w:szCs w:val="20"/>
              </w:rPr>
              <w:t>Pełna nazwa producenta: …………………..</w:t>
            </w:r>
          </w:p>
          <w:p w:rsidR="00536CCE" w:rsidRDefault="00536CCE" w:rsidP="00536CCE">
            <w:pPr>
              <w:pStyle w:val="western"/>
            </w:pPr>
            <w:r>
              <w:rPr>
                <w:sz w:val="20"/>
                <w:szCs w:val="20"/>
              </w:rPr>
              <w:t xml:space="preserve">Pełna nazwa wyboru: ……………………… </w:t>
            </w:r>
          </w:p>
          <w:p w:rsidR="00BE6F42" w:rsidRDefault="00536CCE" w:rsidP="00536CCE">
            <w:pPr>
              <w:pStyle w:val="western"/>
            </w:pPr>
            <w:r>
              <w:rPr>
                <w:sz w:val="20"/>
                <w:szCs w:val="20"/>
              </w:rPr>
              <w:t>Numer katalogowy: …………………………</w:t>
            </w:r>
          </w:p>
        </w:tc>
      </w:tr>
      <w:tr w:rsidR="00BE6F42" w:rsidTr="00C01EBE">
        <w:trPr>
          <w:tblCellSpacing w:w="0" w:type="dxa"/>
        </w:trPr>
        <w:tc>
          <w:tcPr>
            <w:tcW w:w="495"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lastRenderedPageBreak/>
              <w:t>8.</w:t>
            </w:r>
          </w:p>
        </w:tc>
        <w:tc>
          <w:tcPr>
            <w:tcW w:w="6041"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pPr>
            <w:r>
              <w:rPr>
                <w:sz w:val="20"/>
                <w:szCs w:val="20"/>
              </w:rPr>
              <w:t xml:space="preserve">Preparat </w:t>
            </w:r>
          </w:p>
          <w:p w:rsidR="00BE6F42" w:rsidRDefault="00BE6F42" w:rsidP="00536CCE">
            <w:pPr>
              <w:pStyle w:val="western"/>
              <w:spacing w:before="0" w:beforeAutospacing="0" w:after="0" w:afterAutospacing="0"/>
            </w:pPr>
            <w:r>
              <w:rPr>
                <w:sz w:val="20"/>
                <w:szCs w:val="20"/>
              </w:rPr>
              <w:t>- do mycia i dezynfekcji pomieszczeń i urządzeń sanitarnych</w:t>
            </w:r>
          </w:p>
          <w:p w:rsidR="00BE6F42" w:rsidRDefault="00BE6F42" w:rsidP="00536CCE">
            <w:pPr>
              <w:pStyle w:val="western"/>
              <w:spacing w:before="0" w:beforeAutospacing="0" w:after="0" w:afterAutospacing="0"/>
            </w:pPr>
            <w:r>
              <w:rPr>
                <w:sz w:val="20"/>
                <w:szCs w:val="20"/>
              </w:rPr>
              <w:t>- na bazie  kwasu nadoctowego  i nadtlenku wodoru</w:t>
            </w:r>
          </w:p>
          <w:p w:rsidR="00BE6F42" w:rsidRDefault="00BE6F42" w:rsidP="00536CCE">
            <w:pPr>
              <w:pStyle w:val="western"/>
              <w:spacing w:before="0" w:beforeAutospacing="0" w:after="0" w:afterAutospacing="0"/>
            </w:pPr>
            <w:r>
              <w:rPr>
                <w:sz w:val="20"/>
                <w:szCs w:val="20"/>
              </w:rPr>
              <w:t>- posiadający właściwości dezynfekcyjne i wybielające</w:t>
            </w:r>
          </w:p>
          <w:p w:rsidR="00BE6F42" w:rsidRDefault="00BE6F42" w:rsidP="00536CCE">
            <w:pPr>
              <w:pStyle w:val="western"/>
              <w:spacing w:before="0" w:beforeAutospacing="0" w:after="0" w:afterAutospacing="0"/>
            </w:pPr>
            <w:r>
              <w:rPr>
                <w:sz w:val="20"/>
                <w:szCs w:val="20"/>
              </w:rPr>
              <w:t>- butelka o pojemniości 750ml umożliwiająca łatwą aplikację środka do muszli i pisuarów</w:t>
            </w:r>
          </w:p>
          <w:p w:rsidR="00BE6F42" w:rsidRDefault="00BE6F42" w:rsidP="00536CCE">
            <w:pPr>
              <w:pStyle w:val="western"/>
              <w:spacing w:before="0" w:beforeAutospacing="0" w:after="0" w:afterAutospacing="0"/>
            </w:pPr>
            <w:r>
              <w:rPr>
                <w:sz w:val="20"/>
                <w:szCs w:val="20"/>
              </w:rPr>
              <w:t xml:space="preserve">- zakres działania: B, F, V, w czasie do 15 min. </w:t>
            </w:r>
          </w:p>
        </w:tc>
        <w:tc>
          <w:tcPr>
            <w:tcW w:w="695" w:type="dxa"/>
            <w:tcBorders>
              <w:top w:val="single" w:sz="6" w:space="0" w:color="000000"/>
              <w:left w:val="single" w:sz="6" w:space="0" w:color="000000"/>
              <w:bottom w:val="single" w:sz="6" w:space="0" w:color="000000"/>
              <w:right w:val="nil"/>
            </w:tcBorders>
            <w:vAlign w:val="center"/>
            <w:hideMark/>
          </w:tcPr>
          <w:p w:rsidR="00BE6F42" w:rsidRDefault="00BE6F42" w:rsidP="00536CCE">
            <w:pPr>
              <w:pStyle w:val="western"/>
              <w:spacing w:before="0" w:beforeAutospacing="0" w:after="0" w:afterAutospacing="0"/>
              <w:jc w:val="center"/>
            </w:pPr>
            <w:r>
              <w:rPr>
                <w:sz w:val="20"/>
                <w:szCs w:val="20"/>
              </w:rPr>
              <w:t>100</w:t>
            </w:r>
          </w:p>
        </w:tc>
        <w:tc>
          <w:tcPr>
            <w:tcW w:w="990"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1132"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593"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r>
              <w:rPr>
                <w:sz w:val="20"/>
                <w:szCs w:val="20"/>
              </w:rPr>
              <w:t>23%</w:t>
            </w:r>
          </w:p>
        </w:tc>
        <w:tc>
          <w:tcPr>
            <w:tcW w:w="1274"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3765" w:type="dxa"/>
            <w:tcBorders>
              <w:top w:val="single" w:sz="6" w:space="0" w:color="000000"/>
              <w:left w:val="single" w:sz="6" w:space="0" w:color="000000"/>
              <w:bottom w:val="single" w:sz="6" w:space="0" w:color="000000"/>
              <w:right w:val="single" w:sz="6" w:space="0" w:color="000000"/>
            </w:tcBorders>
            <w:hideMark/>
          </w:tcPr>
          <w:p w:rsidR="00536CCE" w:rsidRDefault="00536CCE" w:rsidP="00536CCE">
            <w:pPr>
              <w:pStyle w:val="western"/>
              <w:rPr>
                <w:sz w:val="20"/>
                <w:szCs w:val="20"/>
              </w:rPr>
            </w:pPr>
            <w:r>
              <w:rPr>
                <w:sz w:val="20"/>
                <w:szCs w:val="20"/>
              </w:rPr>
              <w:t>Pełna nazwa producenta: …………………..</w:t>
            </w:r>
          </w:p>
          <w:p w:rsidR="00536CCE" w:rsidRDefault="00536CCE" w:rsidP="00536CCE">
            <w:pPr>
              <w:pStyle w:val="western"/>
            </w:pPr>
            <w:r>
              <w:rPr>
                <w:sz w:val="20"/>
                <w:szCs w:val="20"/>
              </w:rPr>
              <w:t xml:space="preserve">Pełna nazwa wyboru: ……………………… </w:t>
            </w:r>
          </w:p>
          <w:p w:rsidR="00BE6F42" w:rsidRDefault="00536CCE" w:rsidP="00536CCE">
            <w:pPr>
              <w:pStyle w:val="western"/>
              <w:spacing w:before="0" w:beforeAutospacing="0" w:after="0" w:afterAutospacing="0"/>
            </w:pPr>
            <w:r>
              <w:rPr>
                <w:sz w:val="20"/>
                <w:szCs w:val="20"/>
              </w:rPr>
              <w:t>Numer katalogowy: …………………………</w:t>
            </w:r>
          </w:p>
        </w:tc>
      </w:tr>
      <w:tr w:rsidR="00BE6F42" w:rsidTr="00C01EBE">
        <w:trPr>
          <w:tblCellSpacing w:w="0" w:type="dxa"/>
        </w:trPr>
        <w:tc>
          <w:tcPr>
            <w:tcW w:w="495"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9.</w:t>
            </w:r>
          </w:p>
        </w:tc>
        <w:tc>
          <w:tcPr>
            <w:tcW w:w="6041"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pPr>
            <w:r>
              <w:rPr>
                <w:sz w:val="20"/>
                <w:szCs w:val="20"/>
              </w:rPr>
              <w:t>Nisko pieniący koncentrat przeznaczony do wszelkich wodo i kwasoodpornych posadzek ceramicznych oraz podłóg kamiennych odpornych na działanie kwasów. Może być stosowany do mycia ręcznego lub maszynowego. Jest efektywny nawet przy krótkotrwałym działaniu, skutecznie usuwając mocne zabrudzenia z posadzek mikroporowatych oraz antypoślizgowych. Dzięki zastosowaniu biotechnologii preparat zawiera żywe kultury bakterii, które wytwarzając enzymy, wspomagają proces mycia. Rekomendowany do płytek kamionkowych. Skutecznie rozpuszcza naloty wapnia, rdzę i resztki cementu. W mytych pomieszczeniach pozostawia świeży i intensywny zapach. Preparat na bazie kwasu fosforowego, Monohydratu kwasu cytrynowego, 2-butoksyetanolu. Produkt w kanistrze 10L</w:t>
            </w:r>
          </w:p>
        </w:tc>
        <w:tc>
          <w:tcPr>
            <w:tcW w:w="695" w:type="dxa"/>
            <w:tcBorders>
              <w:top w:val="single" w:sz="6" w:space="0" w:color="000000"/>
              <w:left w:val="single" w:sz="6" w:space="0" w:color="000000"/>
              <w:bottom w:val="single" w:sz="6" w:space="0" w:color="000000"/>
              <w:right w:val="nil"/>
            </w:tcBorders>
            <w:vAlign w:val="center"/>
            <w:hideMark/>
          </w:tcPr>
          <w:p w:rsidR="00BE6F42" w:rsidRDefault="00BE6F42" w:rsidP="00536CCE">
            <w:pPr>
              <w:pStyle w:val="western"/>
              <w:spacing w:before="0" w:beforeAutospacing="0" w:after="0" w:afterAutospacing="0"/>
              <w:jc w:val="center"/>
            </w:pPr>
            <w:r>
              <w:rPr>
                <w:sz w:val="20"/>
                <w:szCs w:val="20"/>
              </w:rPr>
              <w:t>4</w:t>
            </w:r>
          </w:p>
        </w:tc>
        <w:tc>
          <w:tcPr>
            <w:tcW w:w="990"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1132"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593"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r>
              <w:rPr>
                <w:sz w:val="20"/>
                <w:szCs w:val="20"/>
              </w:rPr>
              <w:t>23%</w:t>
            </w:r>
          </w:p>
        </w:tc>
        <w:tc>
          <w:tcPr>
            <w:tcW w:w="1274"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3765" w:type="dxa"/>
            <w:tcBorders>
              <w:top w:val="single" w:sz="6" w:space="0" w:color="000000"/>
              <w:left w:val="single" w:sz="6" w:space="0" w:color="000000"/>
              <w:bottom w:val="single" w:sz="6" w:space="0" w:color="000000"/>
              <w:right w:val="single" w:sz="6" w:space="0" w:color="000000"/>
            </w:tcBorders>
            <w:hideMark/>
          </w:tcPr>
          <w:p w:rsidR="00536CCE" w:rsidRDefault="00536CCE" w:rsidP="00536CCE">
            <w:pPr>
              <w:pStyle w:val="western"/>
              <w:rPr>
                <w:sz w:val="20"/>
                <w:szCs w:val="20"/>
              </w:rPr>
            </w:pPr>
            <w:r>
              <w:rPr>
                <w:sz w:val="20"/>
                <w:szCs w:val="20"/>
              </w:rPr>
              <w:t>Pełna nazwa producenta: …………………..</w:t>
            </w:r>
          </w:p>
          <w:p w:rsidR="00536CCE" w:rsidRDefault="00536CCE" w:rsidP="00536CCE">
            <w:pPr>
              <w:pStyle w:val="western"/>
            </w:pPr>
            <w:r>
              <w:rPr>
                <w:sz w:val="20"/>
                <w:szCs w:val="20"/>
              </w:rPr>
              <w:t xml:space="preserve">Pełna nazwa wyboru: ……………………… </w:t>
            </w:r>
          </w:p>
          <w:p w:rsidR="00BE6F42" w:rsidRDefault="00536CCE" w:rsidP="00536CCE">
            <w:pPr>
              <w:pStyle w:val="western"/>
              <w:spacing w:before="0" w:beforeAutospacing="0" w:after="0" w:afterAutospacing="0"/>
            </w:pPr>
            <w:r>
              <w:rPr>
                <w:sz w:val="20"/>
                <w:szCs w:val="20"/>
              </w:rPr>
              <w:t>Numer katalogowy: …………………………</w:t>
            </w:r>
          </w:p>
        </w:tc>
      </w:tr>
      <w:tr w:rsidR="00BE6F42" w:rsidTr="00C01EBE">
        <w:trPr>
          <w:tblCellSpacing w:w="0" w:type="dxa"/>
        </w:trPr>
        <w:tc>
          <w:tcPr>
            <w:tcW w:w="495" w:type="dxa"/>
            <w:tcBorders>
              <w:top w:val="single" w:sz="6" w:space="0" w:color="000000"/>
              <w:left w:val="single" w:sz="6" w:space="0" w:color="000000"/>
              <w:bottom w:val="single" w:sz="6" w:space="0" w:color="000000"/>
              <w:right w:val="nil"/>
            </w:tcBorders>
            <w:hideMark/>
          </w:tcPr>
          <w:p w:rsidR="00BE6F42" w:rsidRDefault="00BE6F42">
            <w:pPr>
              <w:pStyle w:val="western"/>
              <w:rPr>
                <w:lang w:val="en-US"/>
              </w:rPr>
            </w:pPr>
          </w:p>
        </w:tc>
        <w:tc>
          <w:tcPr>
            <w:tcW w:w="6041" w:type="dxa"/>
            <w:tcBorders>
              <w:top w:val="single" w:sz="6" w:space="0" w:color="000000"/>
              <w:left w:val="single" w:sz="6" w:space="0" w:color="000000"/>
              <w:bottom w:val="single" w:sz="6" w:space="0" w:color="000000"/>
              <w:right w:val="nil"/>
            </w:tcBorders>
            <w:hideMark/>
          </w:tcPr>
          <w:p w:rsidR="00BE6F42" w:rsidRDefault="00BE6F42">
            <w:pPr>
              <w:pStyle w:val="western"/>
            </w:pPr>
            <w:r>
              <w:rPr>
                <w:b/>
                <w:bCs/>
                <w:sz w:val="20"/>
                <w:szCs w:val="20"/>
              </w:rPr>
              <w:t>Razem</w:t>
            </w:r>
          </w:p>
        </w:tc>
        <w:tc>
          <w:tcPr>
            <w:tcW w:w="695" w:type="dxa"/>
            <w:tcBorders>
              <w:top w:val="single" w:sz="6" w:space="0" w:color="000000"/>
              <w:left w:val="single" w:sz="6" w:space="0" w:color="000000"/>
              <w:bottom w:val="single" w:sz="6" w:space="0" w:color="000000"/>
              <w:right w:val="nil"/>
            </w:tcBorders>
            <w:vAlign w:val="center"/>
            <w:hideMark/>
          </w:tcPr>
          <w:p w:rsidR="00BE6F42" w:rsidRDefault="00BE6F42">
            <w:pPr>
              <w:pStyle w:val="western"/>
            </w:pPr>
          </w:p>
        </w:tc>
        <w:tc>
          <w:tcPr>
            <w:tcW w:w="990" w:type="dxa"/>
            <w:tcBorders>
              <w:top w:val="single" w:sz="6" w:space="0" w:color="000000"/>
              <w:left w:val="single" w:sz="6" w:space="0" w:color="000000"/>
              <w:bottom w:val="single" w:sz="6" w:space="0" w:color="000000"/>
              <w:right w:val="nil"/>
            </w:tcBorders>
            <w:vAlign w:val="center"/>
            <w:hideMark/>
          </w:tcPr>
          <w:p w:rsidR="00BE6F42" w:rsidRDefault="00BE6F42">
            <w:pPr>
              <w:pStyle w:val="western"/>
            </w:pPr>
          </w:p>
        </w:tc>
        <w:tc>
          <w:tcPr>
            <w:tcW w:w="1132" w:type="dxa"/>
            <w:tcBorders>
              <w:top w:val="single" w:sz="6" w:space="0" w:color="000000"/>
              <w:left w:val="single" w:sz="6" w:space="0" w:color="000000"/>
              <w:bottom w:val="single" w:sz="6" w:space="0" w:color="000000"/>
              <w:right w:val="nil"/>
            </w:tcBorders>
            <w:hideMark/>
          </w:tcPr>
          <w:p w:rsidR="00BE6F42" w:rsidRDefault="00BE6F42">
            <w:pPr>
              <w:pStyle w:val="western"/>
            </w:pPr>
          </w:p>
        </w:tc>
        <w:tc>
          <w:tcPr>
            <w:tcW w:w="593" w:type="dxa"/>
            <w:tcBorders>
              <w:top w:val="single" w:sz="6" w:space="0" w:color="000000"/>
              <w:left w:val="single" w:sz="6" w:space="0" w:color="000000"/>
              <w:bottom w:val="single" w:sz="6" w:space="0" w:color="000000"/>
              <w:right w:val="nil"/>
            </w:tcBorders>
            <w:hideMark/>
          </w:tcPr>
          <w:p w:rsidR="00BE6F42" w:rsidRDefault="00BE6F42">
            <w:pPr>
              <w:pStyle w:val="western"/>
            </w:pPr>
          </w:p>
        </w:tc>
        <w:tc>
          <w:tcPr>
            <w:tcW w:w="1274" w:type="dxa"/>
            <w:tcBorders>
              <w:top w:val="single" w:sz="6" w:space="0" w:color="000000"/>
              <w:left w:val="single" w:sz="6" w:space="0" w:color="000000"/>
              <w:bottom w:val="single" w:sz="6" w:space="0" w:color="000000"/>
              <w:right w:val="nil"/>
            </w:tcBorders>
            <w:hideMark/>
          </w:tcPr>
          <w:p w:rsidR="00BE6F42" w:rsidRDefault="00BE6F42">
            <w:pPr>
              <w:pStyle w:val="western"/>
            </w:pPr>
          </w:p>
        </w:tc>
        <w:tc>
          <w:tcPr>
            <w:tcW w:w="3765" w:type="dxa"/>
            <w:tcBorders>
              <w:top w:val="single" w:sz="6" w:space="0" w:color="000000"/>
              <w:left w:val="single" w:sz="6" w:space="0" w:color="000000"/>
              <w:bottom w:val="single" w:sz="6" w:space="0" w:color="000000"/>
              <w:right w:val="single" w:sz="6" w:space="0" w:color="000000"/>
            </w:tcBorders>
            <w:hideMark/>
          </w:tcPr>
          <w:p w:rsidR="00BE6F42" w:rsidRDefault="00BE6F42">
            <w:pPr>
              <w:pStyle w:val="western"/>
            </w:pPr>
          </w:p>
        </w:tc>
      </w:tr>
    </w:tbl>
    <w:p w:rsidR="00BE6F42" w:rsidRDefault="00BE6F42" w:rsidP="00BE6F42">
      <w:pPr>
        <w:pStyle w:val="western"/>
      </w:pPr>
    </w:p>
    <w:p w:rsidR="00AC63EA" w:rsidRDefault="00AC63EA" w:rsidP="00BE6F42">
      <w:pPr>
        <w:pStyle w:val="western"/>
      </w:pPr>
    </w:p>
    <w:p w:rsidR="00BE6F42" w:rsidRPr="00536CCE" w:rsidRDefault="00BE6F42" w:rsidP="00536CCE">
      <w:pPr>
        <w:pStyle w:val="western"/>
        <w:spacing w:before="0" w:beforeAutospacing="0" w:after="0" w:afterAutospacing="0"/>
        <w:rPr>
          <w:b/>
        </w:rPr>
      </w:pPr>
      <w:r w:rsidRPr="00536CCE">
        <w:rPr>
          <w:b/>
        </w:rPr>
        <w:t xml:space="preserve">Część nr 2 – dostawa preparatów do maszynowego mycia i nabłyszczania naczyń, preparatów do ręcznego mycia naczyń wraz z dozownikiem oraz preparatu do mycia i dezynfekcji powierzchni i urządzeń kuchennych </w:t>
      </w:r>
    </w:p>
    <w:tbl>
      <w:tblPr>
        <w:tblW w:w="14899" w:type="dxa"/>
        <w:tblCellSpacing w:w="0" w:type="dxa"/>
        <w:tblCellMar>
          <w:left w:w="0" w:type="dxa"/>
          <w:right w:w="0" w:type="dxa"/>
        </w:tblCellMar>
        <w:tblLook w:val="04A0"/>
      </w:tblPr>
      <w:tblGrid>
        <w:gridCol w:w="557"/>
        <w:gridCol w:w="5979"/>
        <w:gridCol w:w="709"/>
        <w:gridCol w:w="1023"/>
        <w:gridCol w:w="1091"/>
        <w:gridCol w:w="579"/>
        <w:gridCol w:w="1276"/>
        <w:gridCol w:w="3685"/>
      </w:tblGrid>
      <w:tr w:rsidR="00BE6F42" w:rsidTr="00C01EBE">
        <w:trPr>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L.p.</w:t>
            </w:r>
          </w:p>
        </w:tc>
        <w:tc>
          <w:tcPr>
            <w:tcW w:w="5979"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pPr>
            <w:r>
              <w:rPr>
                <w:sz w:val="20"/>
                <w:szCs w:val="20"/>
              </w:rPr>
              <w:t>Opis przedmiotu zamówienia</w:t>
            </w:r>
          </w:p>
        </w:tc>
        <w:tc>
          <w:tcPr>
            <w:tcW w:w="709"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pPr>
            <w:r>
              <w:rPr>
                <w:sz w:val="20"/>
                <w:szCs w:val="20"/>
              </w:rPr>
              <w:t>Ilość szt.</w:t>
            </w:r>
          </w:p>
        </w:tc>
        <w:tc>
          <w:tcPr>
            <w:tcW w:w="1023"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pPr>
            <w:r>
              <w:rPr>
                <w:sz w:val="20"/>
                <w:szCs w:val="20"/>
              </w:rPr>
              <w:t xml:space="preserve">Cena jedn. netto </w:t>
            </w:r>
          </w:p>
        </w:tc>
        <w:tc>
          <w:tcPr>
            <w:tcW w:w="1091"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pPr>
            <w:r>
              <w:rPr>
                <w:sz w:val="20"/>
                <w:szCs w:val="20"/>
              </w:rPr>
              <w:t xml:space="preserve">Wartość netto </w:t>
            </w:r>
          </w:p>
        </w:tc>
        <w:tc>
          <w:tcPr>
            <w:tcW w:w="579" w:type="dxa"/>
            <w:tcBorders>
              <w:top w:val="single" w:sz="6" w:space="0" w:color="000000"/>
              <w:left w:val="single" w:sz="6" w:space="0" w:color="000000"/>
              <w:bottom w:val="single" w:sz="6" w:space="0" w:color="000000"/>
              <w:right w:val="nil"/>
            </w:tcBorders>
            <w:hideMark/>
          </w:tcPr>
          <w:p w:rsidR="00536CCE" w:rsidRDefault="00BE6F42" w:rsidP="00536CCE">
            <w:pPr>
              <w:pStyle w:val="western"/>
              <w:spacing w:before="0" w:beforeAutospacing="0" w:after="0" w:afterAutospacing="0"/>
            </w:pPr>
            <w:r>
              <w:rPr>
                <w:sz w:val="20"/>
                <w:szCs w:val="20"/>
              </w:rPr>
              <w:t>VAT</w:t>
            </w:r>
          </w:p>
          <w:p w:rsidR="00BE6F42" w:rsidRDefault="00BE6F42" w:rsidP="00536CCE">
            <w:pPr>
              <w:pStyle w:val="western"/>
              <w:spacing w:before="0" w:beforeAutospacing="0" w:after="0" w:afterAutospacing="0"/>
            </w:pPr>
            <w:r>
              <w:rPr>
                <w:sz w:val="20"/>
                <w:szCs w:val="20"/>
              </w:rPr>
              <w:t>%</w:t>
            </w:r>
          </w:p>
        </w:tc>
        <w:tc>
          <w:tcPr>
            <w:tcW w:w="1276"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pPr>
            <w:r>
              <w:rPr>
                <w:sz w:val="20"/>
                <w:szCs w:val="20"/>
              </w:rPr>
              <w:t>Wartość brutto</w:t>
            </w:r>
          </w:p>
        </w:tc>
        <w:tc>
          <w:tcPr>
            <w:tcW w:w="3685" w:type="dxa"/>
            <w:tcBorders>
              <w:top w:val="single" w:sz="6" w:space="0" w:color="000000"/>
              <w:left w:val="single" w:sz="6" w:space="0" w:color="000000"/>
              <w:bottom w:val="single" w:sz="6" w:space="0" w:color="000000"/>
              <w:right w:val="single" w:sz="6" w:space="0" w:color="000000"/>
            </w:tcBorders>
            <w:hideMark/>
          </w:tcPr>
          <w:p w:rsidR="00BE6F42" w:rsidRDefault="00BE6F42" w:rsidP="00536CCE">
            <w:pPr>
              <w:pStyle w:val="western"/>
              <w:spacing w:before="0" w:beforeAutospacing="0" w:after="0" w:afterAutospacing="0"/>
            </w:pPr>
            <w:r>
              <w:rPr>
                <w:sz w:val="20"/>
                <w:szCs w:val="20"/>
              </w:rPr>
              <w:t>Informacje o produkcie i producencie</w:t>
            </w:r>
          </w:p>
        </w:tc>
      </w:tr>
      <w:tr w:rsidR="00BE6F42" w:rsidTr="00C01EBE">
        <w:trPr>
          <w:trHeight w:val="270"/>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pPr>
            <w:r>
              <w:rPr>
                <w:sz w:val="20"/>
                <w:szCs w:val="20"/>
              </w:rPr>
              <w:t>1.</w:t>
            </w:r>
          </w:p>
        </w:tc>
        <w:tc>
          <w:tcPr>
            <w:tcW w:w="5979"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pPr>
            <w:r>
              <w:rPr>
                <w:sz w:val="20"/>
                <w:szCs w:val="20"/>
              </w:rPr>
              <w:t>Środek nabłyszczający</w:t>
            </w:r>
          </w:p>
          <w:p w:rsidR="00BE6F42" w:rsidRDefault="00BE6F42" w:rsidP="00536CCE">
            <w:pPr>
              <w:pStyle w:val="western"/>
              <w:spacing w:before="0" w:beforeAutospacing="0" w:after="0" w:afterAutospacing="0"/>
            </w:pPr>
            <w:r>
              <w:t xml:space="preserve">● </w:t>
            </w:r>
            <w:r>
              <w:rPr>
                <w:sz w:val="20"/>
                <w:szCs w:val="20"/>
              </w:rPr>
              <w:t>do płukania naczyń w zmywarkach przemysłowych</w:t>
            </w:r>
          </w:p>
          <w:p w:rsidR="00BE6F42" w:rsidRDefault="00BE6F42" w:rsidP="00536CCE">
            <w:pPr>
              <w:pStyle w:val="western"/>
              <w:spacing w:before="0" w:beforeAutospacing="0" w:after="0" w:afterAutospacing="0"/>
            </w:pPr>
            <w:r>
              <w:t xml:space="preserve">● </w:t>
            </w:r>
            <w:r>
              <w:rPr>
                <w:sz w:val="20"/>
                <w:szCs w:val="20"/>
              </w:rPr>
              <w:t>nadający idealny połysk</w:t>
            </w:r>
          </w:p>
          <w:p w:rsidR="00BE6F42" w:rsidRDefault="00BE6F42" w:rsidP="00536CCE">
            <w:pPr>
              <w:pStyle w:val="western"/>
              <w:spacing w:before="0" w:beforeAutospacing="0" w:after="0" w:afterAutospacing="0"/>
            </w:pPr>
            <w:r>
              <w:t xml:space="preserve">● </w:t>
            </w:r>
            <w:r>
              <w:rPr>
                <w:sz w:val="20"/>
                <w:szCs w:val="20"/>
              </w:rPr>
              <w:t>powodujący wysychanie naczyń bez konieczności dodatkowego wycierania</w:t>
            </w:r>
          </w:p>
          <w:p w:rsidR="00BE6F42" w:rsidRDefault="00BE6F42" w:rsidP="00536CCE">
            <w:pPr>
              <w:pStyle w:val="western"/>
              <w:spacing w:before="0" w:beforeAutospacing="0" w:after="0" w:afterAutospacing="0"/>
            </w:pPr>
            <w:r>
              <w:t xml:space="preserve">● </w:t>
            </w:r>
            <w:r>
              <w:rPr>
                <w:sz w:val="20"/>
                <w:szCs w:val="20"/>
              </w:rPr>
              <w:t>dozowany od 0,1-0,6 ml na 1 litr wody</w:t>
            </w:r>
          </w:p>
          <w:p w:rsidR="00BE6F42" w:rsidRDefault="00BE6F42" w:rsidP="00536CCE">
            <w:pPr>
              <w:pStyle w:val="western"/>
              <w:spacing w:before="0" w:beforeAutospacing="0" w:after="0" w:afterAutospacing="0"/>
            </w:pPr>
            <w:r>
              <w:t xml:space="preserve">● </w:t>
            </w:r>
            <w:r>
              <w:rPr>
                <w:sz w:val="20"/>
                <w:szCs w:val="20"/>
              </w:rPr>
              <w:t xml:space="preserve">zawierający w składzie &gt;5-&lt;15% niejonowych związków powierzchniowo czynnych, konserwanty, alkohole, Kumenosulfonian </w:t>
            </w:r>
            <w:r>
              <w:rPr>
                <w:sz w:val="20"/>
                <w:szCs w:val="20"/>
              </w:rPr>
              <w:lastRenderedPageBreak/>
              <w:t xml:space="preserve">sodu 5-10%, Etoksylowany </w:t>
            </w:r>
          </w:p>
          <w:p w:rsidR="00BE6F42" w:rsidRDefault="00BE6F42" w:rsidP="00536CCE">
            <w:pPr>
              <w:pStyle w:val="western"/>
              <w:spacing w:before="0" w:beforeAutospacing="0" w:after="0" w:afterAutospacing="0"/>
            </w:pPr>
            <w:r>
              <w:rPr>
                <w:sz w:val="20"/>
                <w:szCs w:val="20"/>
              </w:rPr>
              <w:t>alkohol tłuszczowy &gt;C5 i =/&lt;5EO 5-10% oraz 3-5% alkohole etoksylowane</w:t>
            </w:r>
          </w:p>
          <w:p w:rsidR="00BE6F42" w:rsidRDefault="00BE6F42" w:rsidP="00536CCE">
            <w:pPr>
              <w:pStyle w:val="western"/>
              <w:spacing w:before="0" w:beforeAutospacing="0" w:after="0" w:afterAutospacing="0"/>
            </w:pPr>
            <w:r>
              <w:t xml:space="preserve">● </w:t>
            </w:r>
            <w:r>
              <w:rPr>
                <w:sz w:val="20"/>
                <w:szCs w:val="20"/>
              </w:rPr>
              <w:t>bezwonny</w:t>
            </w:r>
          </w:p>
          <w:p w:rsidR="00BE6F42" w:rsidRDefault="00BE6F42" w:rsidP="00536CCE">
            <w:pPr>
              <w:pStyle w:val="western"/>
              <w:spacing w:before="0" w:beforeAutospacing="0" w:after="0" w:afterAutospacing="0"/>
            </w:pPr>
            <w:r>
              <w:t xml:space="preserve">● </w:t>
            </w:r>
            <w:r>
              <w:rPr>
                <w:sz w:val="20"/>
                <w:szCs w:val="20"/>
              </w:rPr>
              <w:t>pH koncentratu 5,5-7,5</w:t>
            </w:r>
          </w:p>
          <w:p w:rsidR="00BE6F42" w:rsidRDefault="00BE6F42" w:rsidP="00536CCE">
            <w:pPr>
              <w:pStyle w:val="western"/>
              <w:spacing w:before="0" w:beforeAutospacing="0" w:after="0" w:afterAutospacing="0"/>
            </w:pPr>
            <w:r>
              <w:t xml:space="preserve">● </w:t>
            </w:r>
            <w:r>
              <w:rPr>
                <w:sz w:val="20"/>
                <w:szCs w:val="20"/>
              </w:rPr>
              <w:t>gęstość względna 0,9 do 1,1 g/cm3/(20°C)</w:t>
            </w:r>
          </w:p>
          <w:p w:rsidR="00BE6F42" w:rsidRDefault="00BE6F42" w:rsidP="00536CCE">
            <w:pPr>
              <w:pStyle w:val="western"/>
              <w:spacing w:before="0" w:beforeAutospacing="0" w:after="0" w:afterAutospacing="0"/>
            </w:pPr>
            <w:r>
              <w:t xml:space="preserve">● </w:t>
            </w:r>
            <w:r>
              <w:rPr>
                <w:sz w:val="20"/>
                <w:szCs w:val="20"/>
              </w:rPr>
              <w:t>1 opakowanie - 10 kg</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536CCE">
            <w:pPr>
              <w:pStyle w:val="western"/>
              <w:spacing w:before="0" w:beforeAutospacing="0" w:after="0" w:afterAutospacing="0"/>
              <w:jc w:val="center"/>
            </w:pPr>
            <w:r>
              <w:rPr>
                <w:sz w:val="20"/>
                <w:szCs w:val="20"/>
              </w:rPr>
              <w:lastRenderedPageBreak/>
              <w:t>3</w:t>
            </w:r>
          </w:p>
        </w:tc>
        <w:tc>
          <w:tcPr>
            <w:tcW w:w="1023"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1091"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tc>
        <w:tc>
          <w:tcPr>
            <w:tcW w:w="579"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p w:rsidR="00BE6F42" w:rsidRDefault="00BE6F42" w:rsidP="00536CCE">
            <w:pPr>
              <w:pStyle w:val="western"/>
              <w:spacing w:before="0" w:beforeAutospacing="0" w:after="0" w:afterAutospacing="0"/>
              <w:jc w:val="center"/>
            </w:pPr>
          </w:p>
        </w:tc>
        <w:tc>
          <w:tcPr>
            <w:tcW w:w="3685" w:type="dxa"/>
            <w:tcBorders>
              <w:top w:val="single" w:sz="6" w:space="0" w:color="000000"/>
              <w:left w:val="single" w:sz="6" w:space="0" w:color="000000"/>
              <w:bottom w:val="single" w:sz="6" w:space="0" w:color="000000"/>
              <w:right w:val="single" w:sz="6" w:space="0" w:color="000000"/>
            </w:tcBorders>
            <w:hideMark/>
          </w:tcPr>
          <w:p w:rsidR="00536CCE" w:rsidRDefault="00536CCE" w:rsidP="00536CCE">
            <w:pPr>
              <w:pStyle w:val="western"/>
              <w:rPr>
                <w:sz w:val="20"/>
                <w:szCs w:val="20"/>
              </w:rPr>
            </w:pPr>
            <w:r>
              <w:rPr>
                <w:sz w:val="20"/>
                <w:szCs w:val="20"/>
              </w:rPr>
              <w:t>Pełna nazwa producenta: …………………..</w:t>
            </w:r>
          </w:p>
          <w:p w:rsidR="00536CCE" w:rsidRDefault="00536CCE" w:rsidP="00536CCE">
            <w:pPr>
              <w:pStyle w:val="western"/>
            </w:pPr>
            <w:r>
              <w:rPr>
                <w:sz w:val="20"/>
                <w:szCs w:val="20"/>
              </w:rPr>
              <w:t xml:space="preserve">Pełna nazwa wyboru: ……………………… </w:t>
            </w:r>
          </w:p>
          <w:p w:rsidR="00BE6F42" w:rsidRDefault="00536CCE" w:rsidP="00536CCE">
            <w:pPr>
              <w:pStyle w:val="western"/>
              <w:spacing w:before="0" w:beforeAutospacing="0" w:after="0" w:afterAutospacing="0"/>
            </w:pPr>
            <w:r>
              <w:rPr>
                <w:sz w:val="20"/>
                <w:szCs w:val="20"/>
              </w:rPr>
              <w:t>Numer katalogowy: …………………………</w:t>
            </w:r>
          </w:p>
        </w:tc>
      </w:tr>
      <w:tr w:rsidR="00BE6F42" w:rsidTr="00C01EBE">
        <w:trPr>
          <w:trHeight w:val="240"/>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lastRenderedPageBreak/>
              <w:t>2.</w:t>
            </w:r>
          </w:p>
        </w:tc>
        <w:tc>
          <w:tcPr>
            <w:tcW w:w="5979"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pPr>
            <w:r>
              <w:rPr>
                <w:sz w:val="20"/>
                <w:szCs w:val="20"/>
              </w:rPr>
              <w:t xml:space="preserve">Płynny środek </w:t>
            </w:r>
          </w:p>
          <w:p w:rsidR="00BE6F42" w:rsidRDefault="00BE6F42" w:rsidP="00B8096B">
            <w:pPr>
              <w:pStyle w:val="western"/>
              <w:spacing w:before="0" w:beforeAutospacing="0" w:after="0" w:afterAutospacing="0"/>
            </w:pPr>
            <w:r>
              <w:t xml:space="preserve">● </w:t>
            </w:r>
            <w:r>
              <w:rPr>
                <w:sz w:val="20"/>
                <w:szCs w:val="20"/>
              </w:rPr>
              <w:t>do maszynowego mycia odpornych na działanie alkaliów naczyń i sztućców</w:t>
            </w:r>
          </w:p>
          <w:p w:rsidR="00BE6F42" w:rsidRDefault="00BE6F42" w:rsidP="00B8096B">
            <w:pPr>
              <w:pStyle w:val="western"/>
              <w:spacing w:before="0" w:beforeAutospacing="0" w:after="0" w:afterAutospacing="0"/>
            </w:pPr>
            <w:r>
              <w:t xml:space="preserve">● </w:t>
            </w:r>
            <w:r>
              <w:rPr>
                <w:sz w:val="20"/>
                <w:szCs w:val="20"/>
              </w:rPr>
              <w:t>likwidujący trudne do usunięcia zabrudzenia</w:t>
            </w:r>
          </w:p>
          <w:p w:rsidR="00BE6F42" w:rsidRDefault="00BE6F42" w:rsidP="00B8096B">
            <w:pPr>
              <w:pStyle w:val="western"/>
              <w:spacing w:before="0" w:beforeAutospacing="0" w:after="0" w:afterAutospacing="0"/>
            </w:pPr>
            <w:r>
              <w:t xml:space="preserve">● </w:t>
            </w:r>
            <w:r>
              <w:rPr>
                <w:sz w:val="20"/>
                <w:szCs w:val="20"/>
              </w:rPr>
              <w:t>zakres dozowania od 1 do 3 g środka na 1 litr wody w zależności od twardości wody i stopnia zanieczyszczenia naczyń.</w:t>
            </w:r>
          </w:p>
          <w:p w:rsidR="00BE6F42" w:rsidRDefault="00BE6F42" w:rsidP="00B8096B">
            <w:pPr>
              <w:pStyle w:val="western"/>
              <w:spacing w:before="0" w:beforeAutospacing="0" w:after="0" w:afterAutospacing="0"/>
            </w:pPr>
            <w:r>
              <w:t xml:space="preserve">● </w:t>
            </w:r>
            <w:r>
              <w:rPr>
                <w:sz w:val="20"/>
                <w:szCs w:val="20"/>
              </w:rPr>
              <w:t>sekwestranty substancje pomocnicze oraz wodorotlenek sodu</w:t>
            </w:r>
          </w:p>
          <w:p w:rsidR="00BE6F42" w:rsidRDefault="00BE6F42" w:rsidP="00B8096B">
            <w:pPr>
              <w:pStyle w:val="western"/>
              <w:spacing w:before="0" w:beforeAutospacing="0" w:after="0" w:afterAutospacing="0"/>
            </w:pPr>
            <w:r>
              <w:t xml:space="preserve">● </w:t>
            </w:r>
            <w:r>
              <w:rPr>
                <w:sz w:val="20"/>
                <w:szCs w:val="20"/>
              </w:rPr>
              <w:t>produkt bezbarwny i bezzapachowy</w:t>
            </w:r>
          </w:p>
          <w:p w:rsidR="00BE6F42" w:rsidRDefault="00BE6F42" w:rsidP="00B8096B">
            <w:pPr>
              <w:pStyle w:val="western"/>
              <w:spacing w:before="0" w:beforeAutospacing="0" w:after="0" w:afterAutospacing="0"/>
            </w:pPr>
            <w:r>
              <w:t xml:space="preserve">● </w:t>
            </w:r>
            <w:r>
              <w:rPr>
                <w:sz w:val="20"/>
                <w:szCs w:val="20"/>
              </w:rPr>
              <w:t>o pH koncentratu 13-14</w:t>
            </w:r>
          </w:p>
          <w:p w:rsidR="00BE6F42" w:rsidRDefault="00BE6F42" w:rsidP="00B8096B">
            <w:pPr>
              <w:pStyle w:val="western"/>
              <w:spacing w:before="0" w:beforeAutospacing="0" w:after="0" w:afterAutospacing="0"/>
            </w:pPr>
            <w:r>
              <w:t xml:space="preserve">● </w:t>
            </w:r>
            <w:r>
              <w:rPr>
                <w:sz w:val="20"/>
                <w:szCs w:val="20"/>
              </w:rPr>
              <w:t>i gęstości względnej 1,33 do 1,37g/cm3 (20 °C)</w:t>
            </w:r>
          </w:p>
          <w:p w:rsidR="00BE6F42" w:rsidRDefault="00BE6F42" w:rsidP="00B8096B">
            <w:pPr>
              <w:pStyle w:val="western"/>
              <w:spacing w:before="0" w:beforeAutospacing="0" w:after="0" w:afterAutospacing="0"/>
            </w:pPr>
            <w:r>
              <w:t xml:space="preserve">● </w:t>
            </w:r>
            <w:r>
              <w:rPr>
                <w:sz w:val="20"/>
                <w:szCs w:val="20"/>
              </w:rPr>
              <w:t>1 opakowanie - 12 kg</w:t>
            </w:r>
          </w:p>
          <w:p w:rsidR="00BE6F42" w:rsidRDefault="00BE6F42" w:rsidP="00B8096B">
            <w:pPr>
              <w:pStyle w:val="western"/>
              <w:spacing w:before="0" w:beforeAutospacing="0" w:after="0" w:afterAutospacing="0"/>
            </w:pP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B8096B">
            <w:pPr>
              <w:pStyle w:val="western"/>
              <w:spacing w:before="0" w:beforeAutospacing="0" w:after="0" w:afterAutospacing="0"/>
              <w:jc w:val="center"/>
            </w:pPr>
            <w:r>
              <w:rPr>
                <w:sz w:val="20"/>
                <w:szCs w:val="20"/>
              </w:rPr>
              <w:t>6</w:t>
            </w:r>
          </w:p>
        </w:tc>
        <w:tc>
          <w:tcPr>
            <w:tcW w:w="1023"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tc>
        <w:tc>
          <w:tcPr>
            <w:tcW w:w="1091"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tc>
        <w:tc>
          <w:tcPr>
            <w:tcW w:w="579"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tc>
        <w:tc>
          <w:tcPr>
            <w:tcW w:w="3685" w:type="dxa"/>
            <w:tcBorders>
              <w:top w:val="single" w:sz="6" w:space="0" w:color="000000"/>
              <w:left w:val="single" w:sz="6" w:space="0" w:color="000000"/>
              <w:bottom w:val="single" w:sz="6" w:space="0" w:color="000000"/>
              <w:right w:val="single" w:sz="6" w:space="0" w:color="000000"/>
            </w:tcBorders>
            <w:hideMark/>
          </w:tcPr>
          <w:p w:rsidR="00B8096B" w:rsidRDefault="00B8096B" w:rsidP="00B8096B">
            <w:pPr>
              <w:pStyle w:val="western"/>
              <w:rPr>
                <w:sz w:val="20"/>
                <w:szCs w:val="20"/>
              </w:rPr>
            </w:pPr>
            <w:r>
              <w:rPr>
                <w:sz w:val="20"/>
                <w:szCs w:val="20"/>
              </w:rPr>
              <w:t>Pełna nazwa producenta: …………………..</w:t>
            </w:r>
          </w:p>
          <w:p w:rsidR="00B8096B" w:rsidRDefault="00B8096B" w:rsidP="00B8096B">
            <w:pPr>
              <w:pStyle w:val="western"/>
            </w:pPr>
            <w:r>
              <w:rPr>
                <w:sz w:val="20"/>
                <w:szCs w:val="20"/>
              </w:rPr>
              <w:t xml:space="preserve">Pełna nazwa wyboru: ……………………… </w:t>
            </w:r>
          </w:p>
          <w:p w:rsidR="00BE6F42" w:rsidRDefault="00B8096B" w:rsidP="00B8096B">
            <w:pPr>
              <w:pStyle w:val="western"/>
              <w:spacing w:before="0" w:beforeAutospacing="0" w:after="0" w:afterAutospacing="0"/>
            </w:pPr>
            <w:r>
              <w:rPr>
                <w:sz w:val="20"/>
                <w:szCs w:val="20"/>
              </w:rPr>
              <w:t>Numer katalogowy: …………………………</w:t>
            </w:r>
          </w:p>
        </w:tc>
      </w:tr>
      <w:tr w:rsidR="00BE6F42" w:rsidTr="00C01EBE">
        <w:trPr>
          <w:trHeight w:val="270"/>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3.</w:t>
            </w:r>
          </w:p>
        </w:tc>
        <w:tc>
          <w:tcPr>
            <w:tcW w:w="5979"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pPr>
            <w:r>
              <w:rPr>
                <w:sz w:val="20"/>
                <w:szCs w:val="20"/>
              </w:rPr>
              <w:t xml:space="preserve">Żelowy preparat </w:t>
            </w:r>
          </w:p>
          <w:p w:rsidR="00BE6F42" w:rsidRDefault="00BE6F42" w:rsidP="00B8096B">
            <w:pPr>
              <w:pStyle w:val="western"/>
              <w:spacing w:before="0" w:beforeAutospacing="0" w:after="0" w:afterAutospacing="0"/>
            </w:pPr>
            <w:r>
              <w:t xml:space="preserve">● </w:t>
            </w:r>
            <w:r>
              <w:rPr>
                <w:sz w:val="20"/>
                <w:szCs w:val="20"/>
              </w:rPr>
              <w:t>o działaniu odtłuszczającym do czyszczenia grili i piekarników</w:t>
            </w:r>
          </w:p>
          <w:p w:rsidR="00BE6F42" w:rsidRDefault="00BE6F42" w:rsidP="00B8096B">
            <w:pPr>
              <w:pStyle w:val="western"/>
              <w:spacing w:before="0" w:beforeAutospacing="0" w:after="0" w:afterAutospacing="0"/>
            </w:pPr>
            <w:r>
              <w:t xml:space="preserve">● </w:t>
            </w:r>
            <w:r>
              <w:rPr>
                <w:sz w:val="20"/>
                <w:szCs w:val="20"/>
              </w:rPr>
              <w:t>eliminujący nieprzyjemne zapachy i opary</w:t>
            </w:r>
          </w:p>
          <w:p w:rsidR="00BE6F42" w:rsidRDefault="00BE6F42" w:rsidP="00B8096B">
            <w:pPr>
              <w:pStyle w:val="western"/>
              <w:spacing w:before="0" w:beforeAutospacing="0" w:after="0" w:afterAutospacing="0"/>
            </w:pPr>
            <w:r>
              <w:t xml:space="preserve">● </w:t>
            </w:r>
            <w:r>
              <w:rPr>
                <w:sz w:val="20"/>
                <w:szCs w:val="20"/>
              </w:rPr>
              <w:t>stosowany bez rozcieńczania do usuwania silnie przypalonych tłuszczy</w:t>
            </w:r>
          </w:p>
          <w:p w:rsidR="00BE6F42" w:rsidRDefault="00BE6F42" w:rsidP="00B8096B">
            <w:pPr>
              <w:pStyle w:val="western"/>
              <w:spacing w:before="0" w:beforeAutospacing="0" w:after="0" w:afterAutospacing="0"/>
            </w:pPr>
            <w:r>
              <w:t xml:space="preserve">● </w:t>
            </w:r>
            <w:r>
              <w:rPr>
                <w:sz w:val="20"/>
                <w:szCs w:val="20"/>
              </w:rPr>
              <w:t>zawierający w składzie niejonowe związki powierzchniowo czynne, 5-10% wodorotlenek sodu, 1-3% etanoloaminy oraz poniżej 1% Alkiloamino tlenk</w:t>
            </w:r>
          </w:p>
          <w:p w:rsidR="00BE6F42" w:rsidRDefault="00BE6F42" w:rsidP="00B8096B">
            <w:pPr>
              <w:pStyle w:val="western"/>
              <w:spacing w:before="0" w:beforeAutospacing="0" w:after="0" w:afterAutospacing="0"/>
            </w:pPr>
            <w:r>
              <w:t xml:space="preserve">● </w:t>
            </w:r>
            <w:r>
              <w:rPr>
                <w:sz w:val="20"/>
                <w:szCs w:val="20"/>
              </w:rPr>
              <w:t>o pH koncentratu od 13,6 do 14</w:t>
            </w:r>
          </w:p>
          <w:p w:rsidR="00BE6F42" w:rsidRDefault="00BE6F42" w:rsidP="00B8096B">
            <w:pPr>
              <w:pStyle w:val="western"/>
              <w:spacing w:before="0" w:beforeAutospacing="0" w:after="0" w:afterAutospacing="0"/>
            </w:pPr>
            <w:r>
              <w:t xml:space="preserve">● </w:t>
            </w:r>
            <w:r>
              <w:rPr>
                <w:sz w:val="20"/>
                <w:szCs w:val="20"/>
              </w:rPr>
              <w:t>i gęstości względnej 1.07 do 1.09 g/cm3</w:t>
            </w:r>
          </w:p>
          <w:p w:rsidR="00BE6F42" w:rsidRDefault="00BE6F42" w:rsidP="00B8096B">
            <w:pPr>
              <w:pStyle w:val="western"/>
              <w:spacing w:before="0" w:beforeAutospacing="0" w:after="0" w:afterAutospacing="0"/>
            </w:pPr>
            <w:r>
              <w:t xml:space="preserve">● </w:t>
            </w:r>
            <w:r>
              <w:rPr>
                <w:sz w:val="20"/>
                <w:szCs w:val="20"/>
              </w:rPr>
              <w:t>dozowany za pomocą węża nakręcanego na kanister ze spryskiwaczem ułatwiającym rozprowadzanie na myte powierzchnie – wężyk dostarczony wraz z kanistrem nieodpłatnie</w:t>
            </w:r>
          </w:p>
          <w:p w:rsidR="00BE6F42" w:rsidRDefault="00BE6F42" w:rsidP="00B8096B">
            <w:pPr>
              <w:pStyle w:val="western"/>
              <w:spacing w:before="0" w:beforeAutospacing="0" w:after="0" w:afterAutospacing="0"/>
            </w:pPr>
            <w:r>
              <w:t xml:space="preserve">● </w:t>
            </w:r>
            <w:r>
              <w:rPr>
                <w:sz w:val="20"/>
                <w:szCs w:val="20"/>
              </w:rPr>
              <w:t>opakowanie o pojemności 5 litrów</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B8096B">
            <w:pPr>
              <w:pStyle w:val="western"/>
              <w:jc w:val="center"/>
            </w:pPr>
          </w:p>
          <w:p w:rsidR="00BE6F42" w:rsidRDefault="00BE6F42" w:rsidP="00B8096B">
            <w:pPr>
              <w:pStyle w:val="western"/>
              <w:jc w:val="center"/>
            </w:pPr>
            <w:r>
              <w:rPr>
                <w:sz w:val="20"/>
                <w:szCs w:val="20"/>
              </w:rPr>
              <w:t>5</w:t>
            </w:r>
          </w:p>
        </w:tc>
        <w:tc>
          <w:tcPr>
            <w:tcW w:w="1023" w:type="dxa"/>
            <w:tcBorders>
              <w:top w:val="single" w:sz="6" w:space="0" w:color="000000"/>
              <w:left w:val="single" w:sz="6" w:space="0" w:color="000000"/>
              <w:bottom w:val="single" w:sz="6" w:space="0" w:color="000000"/>
              <w:right w:val="nil"/>
            </w:tcBorders>
            <w:hideMark/>
          </w:tcPr>
          <w:p w:rsidR="00BE6F42" w:rsidRDefault="00BE6F42" w:rsidP="00B8096B">
            <w:pPr>
              <w:pStyle w:val="western"/>
              <w:jc w:val="center"/>
            </w:pPr>
          </w:p>
        </w:tc>
        <w:tc>
          <w:tcPr>
            <w:tcW w:w="1091" w:type="dxa"/>
            <w:tcBorders>
              <w:top w:val="single" w:sz="6" w:space="0" w:color="000000"/>
              <w:left w:val="single" w:sz="6" w:space="0" w:color="000000"/>
              <w:bottom w:val="single" w:sz="6" w:space="0" w:color="000000"/>
              <w:right w:val="nil"/>
            </w:tcBorders>
            <w:hideMark/>
          </w:tcPr>
          <w:p w:rsidR="00BE6F42" w:rsidRDefault="00BE6F42" w:rsidP="00B8096B">
            <w:pPr>
              <w:pStyle w:val="western"/>
              <w:jc w:val="center"/>
            </w:pPr>
          </w:p>
        </w:tc>
        <w:tc>
          <w:tcPr>
            <w:tcW w:w="579" w:type="dxa"/>
            <w:tcBorders>
              <w:top w:val="single" w:sz="6" w:space="0" w:color="000000"/>
              <w:left w:val="single" w:sz="6" w:space="0" w:color="000000"/>
              <w:bottom w:val="single" w:sz="6" w:space="0" w:color="000000"/>
              <w:right w:val="nil"/>
            </w:tcBorders>
            <w:hideMark/>
          </w:tcPr>
          <w:p w:rsidR="00BE6F42" w:rsidRDefault="00BE6F42" w:rsidP="00B8096B">
            <w:pPr>
              <w:pStyle w:val="western"/>
              <w:jc w:val="center"/>
            </w:pPr>
          </w:p>
          <w:p w:rsidR="00BE6F42" w:rsidRDefault="00BE6F42" w:rsidP="00B8096B">
            <w:pPr>
              <w:pStyle w:val="western"/>
              <w:jc w:val="center"/>
            </w:pPr>
          </w:p>
          <w:p w:rsidR="00BE6F42" w:rsidRDefault="00BE6F42" w:rsidP="00B8096B">
            <w:pPr>
              <w:pStyle w:val="western"/>
              <w:jc w:val="center"/>
            </w:pPr>
          </w:p>
          <w:p w:rsidR="00BE6F42" w:rsidRDefault="00BE6F42" w:rsidP="00B8096B">
            <w:pPr>
              <w:pStyle w:val="western"/>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B8096B">
            <w:pPr>
              <w:pStyle w:val="western"/>
              <w:jc w:val="center"/>
            </w:pPr>
          </w:p>
        </w:tc>
        <w:tc>
          <w:tcPr>
            <w:tcW w:w="3685" w:type="dxa"/>
            <w:tcBorders>
              <w:top w:val="single" w:sz="6" w:space="0" w:color="000000"/>
              <w:left w:val="single" w:sz="6" w:space="0" w:color="000000"/>
              <w:bottom w:val="single" w:sz="6" w:space="0" w:color="000000"/>
              <w:right w:val="single" w:sz="6" w:space="0" w:color="000000"/>
            </w:tcBorders>
            <w:hideMark/>
          </w:tcPr>
          <w:p w:rsidR="00B8096B" w:rsidRDefault="00B8096B" w:rsidP="00B8096B">
            <w:pPr>
              <w:pStyle w:val="western"/>
              <w:rPr>
                <w:sz w:val="20"/>
                <w:szCs w:val="20"/>
              </w:rPr>
            </w:pPr>
            <w:r>
              <w:rPr>
                <w:sz w:val="20"/>
                <w:szCs w:val="20"/>
              </w:rPr>
              <w:t>Pełna nazwa producenta: …………………..</w:t>
            </w:r>
          </w:p>
          <w:p w:rsidR="00B8096B" w:rsidRDefault="00B8096B" w:rsidP="00B8096B">
            <w:pPr>
              <w:pStyle w:val="western"/>
            </w:pPr>
            <w:r>
              <w:rPr>
                <w:sz w:val="20"/>
                <w:szCs w:val="20"/>
              </w:rPr>
              <w:t xml:space="preserve">Pełna nazwa wyboru: ……………………… </w:t>
            </w:r>
          </w:p>
          <w:p w:rsidR="00BE6F42" w:rsidRDefault="00B8096B" w:rsidP="00B8096B">
            <w:pPr>
              <w:pStyle w:val="western"/>
            </w:pPr>
            <w:r>
              <w:rPr>
                <w:sz w:val="20"/>
                <w:szCs w:val="20"/>
              </w:rPr>
              <w:t>Numer katalogowy: …………………………</w:t>
            </w:r>
          </w:p>
        </w:tc>
      </w:tr>
      <w:tr w:rsidR="00BE6F42" w:rsidTr="00C01EBE">
        <w:trPr>
          <w:trHeight w:val="1965"/>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lastRenderedPageBreak/>
              <w:t>4.</w:t>
            </w:r>
          </w:p>
        </w:tc>
        <w:tc>
          <w:tcPr>
            <w:tcW w:w="5979"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pPr>
            <w:r>
              <w:rPr>
                <w:sz w:val="20"/>
                <w:szCs w:val="20"/>
              </w:rPr>
              <w:t xml:space="preserve">Preparat </w:t>
            </w:r>
          </w:p>
          <w:p w:rsidR="00BE6F42" w:rsidRDefault="00BE6F42" w:rsidP="00B8096B">
            <w:pPr>
              <w:pStyle w:val="western"/>
              <w:spacing w:before="0" w:beforeAutospacing="0" w:after="0" w:afterAutospacing="0"/>
            </w:pPr>
            <w:r>
              <w:t xml:space="preserve">● </w:t>
            </w:r>
            <w:r>
              <w:rPr>
                <w:sz w:val="20"/>
                <w:szCs w:val="20"/>
              </w:rPr>
              <w:t>do mycia i konserwacji powierzchni i przedmiotów ze stali szlachetnej: windy, regały, blaty robocze, szafy chłodnicze, zmywarki oraz naczynia</w:t>
            </w:r>
          </w:p>
          <w:p w:rsidR="00BE6F42" w:rsidRDefault="00BE6F42" w:rsidP="00B8096B">
            <w:pPr>
              <w:pStyle w:val="western"/>
              <w:spacing w:before="0" w:beforeAutospacing="0" w:after="0" w:afterAutospacing="0"/>
            </w:pPr>
            <w:r>
              <w:t xml:space="preserve">● </w:t>
            </w:r>
            <w:r>
              <w:rPr>
                <w:sz w:val="20"/>
                <w:szCs w:val="20"/>
              </w:rPr>
              <w:t>myje i pielęgnuje w jednym cyklu tworząc na powierzchni warstwę ochronną przed zabrudzeniami, plamami i wodą</w:t>
            </w:r>
          </w:p>
          <w:p w:rsidR="00BE6F42" w:rsidRDefault="00BE6F42" w:rsidP="00B8096B">
            <w:pPr>
              <w:pStyle w:val="western"/>
              <w:spacing w:before="0" w:beforeAutospacing="0" w:after="0" w:afterAutospacing="0"/>
            </w:pPr>
            <w:r>
              <w:t xml:space="preserve">● </w:t>
            </w:r>
            <w:r>
              <w:rPr>
                <w:sz w:val="20"/>
                <w:szCs w:val="20"/>
              </w:rPr>
              <w:t>zawiera olej mineralny, parafinę, trójgliceryn kwasu tłuszczowego, substancje zapachowe. Nie jest sklasyfikowany jako mieszanina niebezpieczna i nie zawiera składników niebezpiecznych.</w:t>
            </w:r>
          </w:p>
          <w:p w:rsidR="00BE6F42" w:rsidRDefault="00BE6F42" w:rsidP="00B8096B">
            <w:pPr>
              <w:pStyle w:val="western"/>
              <w:spacing w:before="0" w:beforeAutospacing="0" w:after="0" w:afterAutospacing="0"/>
            </w:pPr>
            <w:r>
              <w:rPr>
                <w:sz w:val="20"/>
                <w:szCs w:val="20"/>
              </w:rPr>
              <w:t>Gęstość 0,8-0,9</w:t>
            </w:r>
          </w:p>
          <w:p w:rsidR="00BE6F42" w:rsidRDefault="00BE6F42" w:rsidP="00B8096B">
            <w:pPr>
              <w:pStyle w:val="western"/>
              <w:spacing w:before="0" w:beforeAutospacing="0" w:after="0" w:afterAutospacing="0"/>
            </w:pPr>
            <w:r>
              <w:t xml:space="preserve">● </w:t>
            </w:r>
            <w:r>
              <w:rPr>
                <w:sz w:val="20"/>
                <w:szCs w:val="20"/>
              </w:rPr>
              <w:t>opakowanie 500 ml – butelka ze spryskiwaczem.</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B8096B">
            <w:pPr>
              <w:pStyle w:val="western"/>
              <w:jc w:val="center"/>
            </w:pPr>
            <w:r>
              <w:rPr>
                <w:sz w:val="20"/>
                <w:szCs w:val="20"/>
              </w:rPr>
              <w:t>35</w:t>
            </w:r>
          </w:p>
        </w:tc>
        <w:tc>
          <w:tcPr>
            <w:tcW w:w="1023" w:type="dxa"/>
            <w:tcBorders>
              <w:top w:val="single" w:sz="6" w:space="0" w:color="000000"/>
              <w:left w:val="single" w:sz="6" w:space="0" w:color="000000"/>
              <w:bottom w:val="single" w:sz="6" w:space="0" w:color="000000"/>
              <w:right w:val="nil"/>
            </w:tcBorders>
            <w:hideMark/>
          </w:tcPr>
          <w:p w:rsidR="00BE6F42" w:rsidRDefault="00BE6F42" w:rsidP="00B8096B">
            <w:pPr>
              <w:pStyle w:val="western"/>
              <w:jc w:val="center"/>
            </w:pPr>
          </w:p>
        </w:tc>
        <w:tc>
          <w:tcPr>
            <w:tcW w:w="1091" w:type="dxa"/>
            <w:tcBorders>
              <w:top w:val="single" w:sz="6" w:space="0" w:color="000000"/>
              <w:left w:val="single" w:sz="6" w:space="0" w:color="000000"/>
              <w:bottom w:val="single" w:sz="6" w:space="0" w:color="000000"/>
              <w:right w:val="nil"/>
            </w:tcBorders>
            <w:hideMark/>
          </w:tcPr>
          <w:p w:rsidR="00BE6F42" w:rsidRDefault="00BE6F42" w:rsidP="00B8096B">
            <w:pPr>
              <w:pStyle w:val="western"/>
              <w:jc w:val="center"/>
            </w:pPr>
          </w:p>
        </w:tc>
        <w:tc>
          <w:tcPr>
            <w:tcW w:w="579" w:type="dxa"/>
            <w:tcBorders>
              <w:top w:val="single" w:sz="6" w:space="0" w:color="000000"/>
              <w:left w:val="single" w:sz="6" w:space="0" w:color="000000"/>
              <w:bottom w:val="single" w:sz="6" w:space="0" w:color="000000"/>
              <w:right w:val="nil"/>
            </w:tcBorders>
            <w:hideMark/>
          </w:tcPr>
          <w:p w:rsidR="00BE6F42" w:rsidRDefault="00BE6F42" w:rsidP="00B8096B">
            <w:pPr>
              <w:pStyle w:val="western"/>
              <w:jc w:val="center"/>
            </w:pPr>
          </w:p>
          <w:p w:rsidR="00BE6F42" w:rsidRDefault="00BE6F42" w:rsidP="00B8096B">
            <w:pPr>
              <w:pStyle w:val="western"/>
            </w:pPr>
          </w:p>
          <w:p w:rsidR="00BE6F42" w:rsidRDefault="00BE6F42" w:rsidP="00B8096B">
            <w:pPr>
              <w:pStyle w:val="western"/>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B8096B">
            <w:pPr>
              <w:pStyle w:val="western"/>
              <w:jc w:val="center"/>
            </w:pPr>
          </w:p>
        </w:tc>
        <w:tc>
          <w:tcPr>
            <w:tcW w:w="3685" w:type="dxa"/>
            <w:tcBorders>
              <w:top w:val="single" w:sz="6" w:space="0" w:color="000000"/>
              <w:left w:val="single" w:sz="6" w:space="0" w:color="000000"/>
              <w:bottom w:val="single" w:sz="6" w:space="0" w:color="000000"/>
              <w:right w:val="single" w:sz="6" w:space="0" w:color="000000"/>
            </w:tcBorders>
            <w:hideMark/>
          </w:tcPr>
          <w:p w:rsidR="00B8096B" w:rsidRDefault="00B8096B" w:rsidP="00B8096B">
            <w:pPr>
              <w:pStyle w:val="western"/>
              <w:rPr>
                <w:sz w:val="20"/>
                <w:szCs w:val="20"/>
              </w:rPr>
            </w:pPr>
            <w:r>
              <w:rPr>
                <w:sz w:val="20"/>
                <w:szCs w:val="20"/>
              </w:rPr>
              <w:t>Pełna nazwa producenta: …………………..</w:t>
            </w:r>
          </w:p>
          <w:p w:rsidR="00B8096B" w:rsidRDefault="00B8096B" w:rsidP="00B8096B">
            <w:pPr>
              <w:pStyle w:val="western"/>
            </w:pPr>
            <w:r>
              <w:rPr>
                <w:sz w:val="20"/>
                <w:szCs w:val="20"/>
              </w:rPr>
              <w:t xml:space="preserve">Pełna nazwa wyboru: ……………………… </w:t>
            </w:r>
          </w:p>
          <w:p w:rsidR="00BE6F42" w:rsidRDefault="00B8096B" w:rsidP="00B8096B">
            <w:pPr>
              <w:pStyle w:val="western"/>
            </w:pPr>
            <w:r>
              <w:rPr>
                <w:sz w:val="20"/>
                <w:szCs w:val="20"/>
              </w:rPr>
              <w:t>Numer katalogowy: …………………………</w:t>
            </w:r>
          </w:p>
        </w:tc>
      </w:tr>
      <w:tr w:rsidR="00BE6F42" w:rsidTr="00C01EBE">
        <w:trPr>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5.</w:t>
            </w:r>
          </w:p>
        </w:tc>
        <w:tc>
          <w:tcPr>
            <w:tcW w:w="5979"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pPr>
            <w:r>
              <w:rPr>
                <w:sz w:val="20"/>
                <w:szCs w:val="20"/>
              </w:rPr>
              <w:t>Produkt biobójczy</w:t>
            </w:r>
          </w:p>
          <w:p w:rsidR="00BE6F42" w:rsidRDefault="00BE6F42" w:rsidP="00B8096B">
            <w:pPr>
              <w:pStyle w:val="western"/>
              <w:spacing w:before="0" w:beforeAutospacing="0" w:after="0" w:afterAutospacing="0"/>
            </w:pPr>
            <w:r>
              <w:t xml:space="preserve">● </w:t>
            </w:r>
            <w:r>
              <w:rPr>
                <w:sz w:val="20"/>
                <w:szCs w:val="20"/>
              </w:rPr>
              <w:t>do mycia i dezynfekcji powierzchni w gastronomii.</w:t>
            </w:r>
          </w:p>
          <w:p w:rsidR="00BE6F42" w:rsidRDefault="00BE6F42" w:rsidP="00B8096B">
            <w:pPr>
              <w:pStyle w:val="western"/>
              <w:spacing w:before="0" w:beforeAutospacing="0" w:after="0" w:afterAutospacing="0"/>
            </w:pPr>
            <w:r>
              <w:t xml:space="preserve">● </w:t>
            </w:r>
            <w:r>
              <w:rPr>
                <w:sz w:val="20"/>
                <w:szCs w:val="20"/>
              </w:rPr>
              <w:t>posiadający silne działanie myjące</w:t>
            </w:r>
          </w:p>
          <w:p w:rsidR="00BE6F42" w:rsidRDefault="00BE6F42" w:rsidP="00B8096B">
            <w:pPr>
              <w:pStyle w:val="western"/>
              <w:spacing w:before="0" w:beforeAutospacing="0" w:after="0" w:afterAutospacing="0"/>
            </w:pPr>
            <w:r>
              <w:t xml:space="preserve">● </w:t>
            </w:r>
            <w:r>
              <w:rPr>
                <w:sz w:val="20"/>
                <w:szCs w:val="20"/>
              </w:rPr>
              <w:t>oparty na naturalnych składnikach</w:t>
            </w:r>
          </w:p>
          <w:p w:rsidR="00BE6F42" w:rsidRDefault="00BE6F42" w:rsidP="00B8096B">
            <w:pPr>
              <w:pStyle w:val="western"/>
              <w:spacing w:before="0" w:beforeAutospacing="0" w:after="0" w:afterAutospacing="0"/>
            </w:pPr>
            <w:r>
              <w:t xml:space="preserve">● </w:t>
            </w:r>
            <w:r>
              <w:rPr>
                <w:sz w:val="20"/>
                <w:szCs w:val="20"/>
              </w:rPr>
              <w:t>substancje czynne: 100 g produktu zawiera: 80 g/kg czwartorzędowe związki amonowe, benzylo-C12-16-alkilodimetylowe, chlorki, 9,8 g/kg chlorek didecylodimetyloamonu</w:t>
            </w:r>
          </w:p>
          <w:p w:rsidR="00BE6F42" w:rsidRDefault="00BE6F42" w:rsidP="00B8096B">
            <w:pPr>
              <w:pStyle w:val="western"/>
              <w:spacing w:before="0" w:beforeAutospacing="0" w:after="0" w:afterAutospacing="0"/>
            </w:pPr>
            <w:r>
              <w:rPr>
                <w:sz w:val="20"/>
                <w:szCs w:val="20"/>
              </w:rPr>
              <w:t>Zawiera dodatkowo Chlorek benzalkoniowy</w:t>
            </w:r>
          </w:p>
          <w:p w:rsidR="00BE6F42" w:rsidRDefault="00BE6F42" w:rsidP="00B8096B">
            <w:pPr>
              <w:pStyle w:val="western"/>
              <w:spacing w:before="0" w:beforeAutospacing="0" w:after="0" w:afterAutospacing="0"/>
            </w:pPr>
            <w:r>
              <w:t xml:space="preserve">● </w:t>
            </w:r>
            <w:r>
              <w:rPr>
                <w:sz w:val="20"/>
                <w:szCs w:val="20"/>
              </w:rPr>
              <w:t>nie zawierający fosforanów, formaldehydu, barwników i silnych środków zapachowych</w:t>
            </w:r>
          </w:p>
          <w:p w:rsidR="00BE6F42" w:rsidRDefault="00BE6F42" w:rsidP="00B8096B">
            <w:pPr>
              <w:pStyle w:val="western"/>
              <w:spacing w:before="0" w:beforeAutospacing="0" w:after="0" w:afterAutospacing="0"/>
            </w:pPr>
            <w:r>
              <w:t xml:space="preserve">● </w:t>
            </w:r>
            <w:r>
              <w:rPr>
                <w:sz w:val="20"/>
                <w:szCs w:val="20"/>
              </w:rPr>
              <w:t>działa w 1% stężeniu zgodnie z normą EN 1276 i EN 13697 baketriobójczo w 5 min oraz w stężeniu 0,5% zgodnie z normą EN 13697 drożdżakobójczo w czasie 5 min</w:t>
            </w:r>
          </w:p>
          <w:p w:rsidR="00BE6F42" w:rsidRDefault="00BE6F42" w:rsidP="00B8096B">
            <w:pPr>
              <w:pStyle w:val="western"/>
              <w:spacing w:before="0" w:beforeAutospacing="0" w:after="0" w:afterAutospacing="0"/>
            </w:pPr>
            <w:r>
              <w:t xml:space="preserve">● </w:t>
            </w:r>
            <w:r>
              <w:rPr>
                <w:sz w:val="20"/>
                <w:szCs w:val="20"/>
              </w:rPr>
              <w:t>przeznaczony do mycia stołów, krajalnic, okapów, zewnętrznych części urządzeń, przedmiotów wykonanych ze stali szlachetnej oraz innych powierzchni mających kontakt z żywnością</w:t>
            </w:r>
          </w:p>
          <w:p w:rsidR="00BE6F42" w:rsidRDefault="00BE6F42" w:rsidP="00B8096B">
            <w:pPr>
              <w:pStyle w:val="western"/>
              <w:spacing w:before="0" w:beforeAutospacing="0" w:after="0" w:afterAutospacing="0"/>
            </w:pPr>
            <w:r>
              <w:rPr>
                <w:sz w:val="20"/>
                <w:szCs w:val="20"/>
              </w:rPr>
              <w:t xml:space="preserve">Produkt w formie rozcieńczonej nie jest mieszaniną niebezpieczną </w:t>
            </w:r>
          </w:p>
          <w:p w:rsidR="00BE6F42" w:rsidRDefault="00BE6F42" w:rsidP="00B8096B">
            <w:pPr>
              <w:pStyle w:val="western"/>
              <w:spacing w:before="0" w:beforeAutospacing="0" w:after="0" w:afterAutospacing="0"/>
            </w:pPr>
            <w:r>
              <w:t xml:space="preserve">● </w:t>
            </w:r>
            <w:r>
              <w:rPr>
                <w:sz w:val="20"/>
                <w:szCs w:val="20"/>
              </w:rPr>
              <w:t>pH koncentratu 11.9 do 12.9 , pH roztworu 9,6</w:t>
            </w:r>
          </w:p>
          <w:p w:rsidR="00BE6F42" w:rsidRDefault="00BE6F42" w:rsidP="00B8096B">
            <w:pPr>
              <w:pStyle w:val="western"/>
              <w:spacing w:before="0" w:beforeAutospacing="0" w:after="0" w:afterAutospacing="0"/>
            </w:pPr>
            <w:r>
              <w:t xml:space="preserve">● </w:t>
            </w:r>
            <w:r>
              <w:rPr>
                <w:sz w:val="20"/>
                <w:szCs w:val="20"/>
              </w:rPr>
              <w:t xml:space="preserve">i gęstości względnej 1.046 do 1.056 </w:t>
            </w:r>
          </w:p>
          <w:p w:rsidR="00BE6F42" w:rsidRDefault="00BE6F42" w:rsidP="00B8096B">
            <w:pPr>
              <w:pStyle w:val="western"/>
              <w:spacing w:before="0" w:beforeAutospacing="0" w:after="0" w:afterAutospacing="0"/>
            </w:pPr>
            <w:r>
              <w:t xml:space="preserve">● </w:t>
            </w:r>
            <w:r>
              <w:rPr>
                <w:sz w:val="20"/>
                <w:szCs w:val="20"/>
              </w:rPr>
              <w:t>opakowanie o pojemności 5 litrów</w:t>
            </w:r>
          </w:p>
          <w:p w:rsidR="00BE6F42" w:rsidRDefault="00BE6F42" w:rsidP="00B8096B">
            <w:pPr>
              <w:pStyle w:val="western"/>
              <w:spacing w:before="0" w:beforeAutospacing="0" w:after="0" w:afterAutospacing="0"/>
            </w:pPr>
            <w:r>
              <w:t xml:space="preserve">● </w:t>
            </w:r>
            <w:r>
              <w:rPr>
                <w:sz w:val="20"/>
                <w:szCs w:val="20"/>
              </w:rPr>
              <w:t xml:space="preserve">produkt dozowany za pomocą automatycznego systemu dozującego podającego gotowy roztwór. </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B8096B">
            <w:pPr>
              <w:pStyle w:val="western"/>
              <w:jc w:val="center"/>
            </w:pPr>
            <w:r>
              <w:rPr>
                <w:sz w:val="20"/>
                <w:szCs w:val="20"/>
              </w:rPr>
              <w:t>5</w:t>
            </w:r>
          </w:p>
        </w:tc>
        <w:tc>
          <w:tcPr>
            <w:tcW w:w="1023" w:type="dxa"/>
            <w:tcBorders>
              <w:top w:val="single" w:sz="6" w:space="0" w:color="000000"/>
              <w:left w:val="single" w:sz="6" w:space="0" w:color="000000"/>
              <w:bottom w:val="single" w:sz="6" w:space="0" w:color="000000"/>
              <w:right w:val="nil"/>
            </w:tcBorders>
            <w:hideMark/>
          </w:tcPr>
          <w:p w:rsidR="00BE6F42" w:rsidRDefault="00BE6F42" w:rsidP="00B8096B">
            <w:pPr>
              <w:pStyle w:val="western"/>
              <w:jc w:val="center"/>
            </w:pPr>
          </w:p>
        </w:tc>
        <w:tc>
          <w:tcPr>
            <w:tcW w:w="1091" w:type="dxa"/>
            <w:tcBorders>
              <w:top w:val="single" w:sz="6" w:space="0" w:color="000000"/>
              <w:left w:val="single" w:sz="6" w:space="0" w:color="000000"/>
              <w:bottom w:val="single" w:sz="6" w:space="0" w:color="000000"/>
              <w:right w:val="nil"/>
            </w:tcBorders>
            <w:hideMark/>
          </w:tcPr>
          <w:p w:rsidR="00BE6F42" w:rsidRDefault="00BE6F42" w:rsidP="00B8096B">
            <w:pPr>
              <w:pStyle w:val="western"/>
              <w:jc w:val="center"/>
            </w:pPr>
          </w:p>
        </w:tc>
        <w:tc>
          <w:tcPr>
            <w:tcW w:w="579" w:type="dxa"/>
            <w:tcBorders>
              <w:top w:val="single" w:sz="6" w:space="0" w:color="000000"/>
              <w:left w:val="single" w:sz="6" w:space="0" w:color="000000"/>
              <w:bottom w:val="single" w:sz="6" w:space="0" w:color="000000"/>
              <w:right w:val="nil"/>
            </w:tcBorders>
            <w:hideMark/>
          </w:tcPr>
          <w:p w:rsidR="00BE6F42" w:rsidRDefault="00BE6F42" w:rsidP="00B8096B">
            <w:pPr>
              <w:pStyle w:val="western"/>
              <w:jc w:val="center"/>
            </w:pPr>
          </w:p>
          <w:p w:rsidR="00BE6F42" w:rsidRDefault="00BE6F42" w:rsidP="00B8096B">
            <w:pPr>
              <w:pStyle w:val="western"/>
              <w:jc w:val="center"/>
            </w:pPr>
          </w:p>
          <w:p w:rsidR="00BE6F42" w:rsidRDefault="00BE6F42" w:rsidP="00B8096B">
            <w:pPr>
              <w:pStyle w:val="western"/>
              <w:jc w:val="center"/>
            </w:pPr>
          </w:p>
          <w:p w:rsidR="00BE6F42" w:rsidRDefault="00BE6F42" w:rsidP="00B8096B">
            <w:pPr>
              <w:pStyle w:val="western"/>
              <w:jc w:val="center"/>
            </w:pPr>
          </w:p>
          <w:p w:rsidR="00BE6F42" w:rsidRDefault="00BE6F42" w:rsidP="00B8096B">
            <w:pPr>
              <w:pStyle w:val="western"/>
            </w:pPr>
          </w:p>
          <w:p w:rsidR="00BE6F42" w:rsidRDefault="00BE6F42" w:rsidP="00B8096B">
            <w:pPr>
              <w:pStyle w:val="western"/>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B8096B">
            <w:pPr>
              <w:pStyle w:val="western"/>
              <w:jc w:val="center"/>
            </w:pPr>
          </w:p>
        </w:tc>
        <w:tc>
          <w:tcPr>
            <w:tcW w:w="3685" w:type="dxa"/>
            <w:tcBorders>
              <w:top w:val="single" w:sz="6" w:space="0" w:color="000000"/>
              <w:left w:val="single" w:sz="6" w:space="0" w:color="000000"/>
              <w:bottom w:val="single" w:sz="6" w:space="0" w:color="000000"/>
              <w:right w:val="single" w:sz="6" w:space="0" w:color="000000"/>
            </w:tcBorders>
            <w:hideMark/>
          </w:tcPr>
          <w:p w:rsidR="00B8096B" w:rsidRDefault="00B8096B" w:rsidP="00B8096B">
            <w:pPr>
              <w:pStyle w:val="western"/>
              <w:rPr>
                <w:sz w:val="20"/>
                <w:szCs w:val="20"/>
              </w:rPr>
            </w:pPr>
            <w:r>
              <w:rPr>
                <w:sz w:val="20"/>
                <w:szCs w:val="20"/>
              </w:rPr>
              <w:t>Pełna nazwa producenta: …………………..</w:t>
            </w:r>
          </w:p>
          <w:p w:rsidR="00B8096B" w:rsidRDefault="00B8096B" w:rsidP="00B8096B">
            <w:pPr>
              <w:pStyle w:val="western"/>
            </w:pPr>
            <w:r>
              <w:rPr>
                <w:sz w:val="20"/>
                <w:szCs w:val="20"/>
              </w:rPr>
              <w:t xml:space="preserve">Pełna nazwa wyboru: ……………………… </w:t>
            </w:r>
          </w:p>
          <w:p w:rsidR="00BE6F42" w:rsidRDefault="00B8096B" w:rsidP="00B8096B">
            <w:pPr>
              <w:pStyle w:val="western"/>
            </w:pPr>
            <w:r>
              <w:rPr>
                <w:sz w:val="20"/>
                <w:szCs w:val="20"/>
              </w:rPr>
              <w:t>Numer katalogowy: …………………………</w:t>
            </w:r>
          </w:p>
        </w:tc>
      </w:tr>
      <w:tr w:rsidR="00BE6F42" w:rsidTr="00C01EBE">
        <w:trPr>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6.</w:t>
            </w:r>
          </w:p>
        </w:tc>
        <w:tc>
          <w:tcPr>
            <w:tcW w:w="5979"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pPr>
            <w:r>
              <w:rPr>
                <w:sz w:val="20"/>
                <w:szCs w:val="20"/>
              </w:rPr>
              <w:t>Gotowy do użycia</w:t>
            </w:r>
          </w:p>
          <w:p w:rsidR="00BE6F42" w:rsidRDefault="00BE6F42" w:rsidP="00B8096B">
            <w:pPr>
              <w:pStyle w:val="western"/>
              <w:spacing w:before="0" w:beforeAutospacing="0" w:after="0" w:afterAutospacing="0"/>
            </w:pPr>
            <w:r>
              <w:t xml:space="preserve">● </w:t>
            </w:r>
            <w:r>
              <w:rPr>
                <w:sz w:val="20"/>
                <w:szCs w:val="20"/>
              </w:rPr>
              <w:t>preparat do szybkiej dezynfekcji powierzchni miejsc przygotowywania żywności, wyposażenia kuchennego oraz powierzchni mających kontakt z dłońmi (drzwi, klamki, włączniki itp.) w kuchniach i zakładach przetwórstwa żywnoś</w:t>
            </w:r>
            <w:r w:rsidR="00794571">
              <w:rPr>
                <w:sz w:val="20"/>
                <w:szCs w:val="20"/>
              </w:rPr>
              <w:t>ci</w:t>
            </w:r>
          </w:p>
          <w:p w:rsidR="00BE6F42" w:rsidRDefault="00BE6F42" w:rsidP="00B8096B">
            <w:pPr>
              <w:pStyle w:val="western"/>
              <w:spacing w:before="0" w:beforeAutospacing="0" w:after="0" w:afterAutospacing="0"/>
            </w:pPr>
            <w:r>
              <w:lastRenderedPageBreak/>
              <w:t xml:space="preserve">● </w:t>
            </w:r>
            <w:r>
              <w:rPr>
                <w:sz w:val="20"/>
                <w:szCs w:val="20"/>
              </w:rPr>
              <w:t>produkt wykazujący właściwości mikrobiologiczne na: bakterie (EN 1276) w 30 s, grzyby (EN 13697) w 2 min, drożdżaki (EN 1650) w 30 s. i wirusy wobec Murine Norovirus (MNV) w 10 minut</w:t>
            </w:r>
          </w:p>
          <w:p w:rsidR="00BE6F42" w:rsidRDefault="00BE6F42" w:rsidP="00B8096B">
            <w:pPr>
              <w:pStyle w:val="western"/>
              <w:spacing w:before="0" w:beforeAutospacing="0" w:after="0" w:afterAutospacing="0"/>
            </w:pPr>
            <w:r>
              <w:t xml:space="preserve">● </w:t>
            </w:r>
            <w:r>
              <w:rPr>
                <w:sz w:val="20"/>
                <w:szCs w:val="20"/>
              </w:rPr>
              <w:t>zawierający w składzie od 35-50% Propan-2-ol i 20-25% n-Propanol. neutralne pH koncentratu 7,5 – 8,5</w:t>
            </w:r>
          </w:p>
          <w:p w:rsidR="00BE6F42" w:rsidRDefault="00BE6F42" w:rsidP="00B8096B">
            <w:pPr>
              <w:pStyle w:val="western"/>
              <w:spacing w:before="0" w:beforeAutospacing="0" w:after="0" w:afterAutospacing="0"/>
            </w:pPr>
            <w:r>
              <w:t xml:space="preserve">● </w:t>
            </w:r>
            <w:r>
              <w:rPr>
                <w:sz w:val="20"/>
                <w:szCs w:val="20"/>
              </w:rPr>
              <w:t>opakowanie o pojemności</w:t>
            </w:r>
            <w:r w:rsidR="002106EC">
              <w:rPr>
                <w:sz w:val="20"/>
                <w:szCs w:val="20"/>
              </w:rPr>
              <w:t xml:space="preserve"> </w:t>
            </w:r>
            <w:r>
              <w:rPr>
                <w:sz w:val="20"/>
                <w:szCs w:val="20"/>
              </w:rPr>
              <w:t>750ml z atomizerem.</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B8096B">
            <w:pPr>
              <w:pStyle w:val="western"/>
              <w:spacing w:before="0" w:beforeAutospacing="0" w:after="0" w:afterAutospacing="0"/>
              <w:jc w:val="center"/>
            </w:pPr>
            <w:r>
              <w:rPr>
                <w:sz w:val="20"/>
                <w:szCs w:val="20"/>
              </w:rPr>
              <w:lastRenderedPageBreak/>
              <w:t>20</w:t>
            </w:r>
          </w:p>
        </w:tc>
        <w:tc>
          <w:tcPr>
            <w:tcW w:w="1023"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tc>
        <w:tc>
          <w:tcPr>
            <w:tcW w:w="1091"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tc>
        <w:tc>
          <w:tcPr>
            <w:tcW w:w="579"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tc>
        <w:tc>
          <w:tcPr>
            <w:tcW w:w="3685" w:type="dxa"/>
            <w:tcBorders>
              <w:top w:val="single" w:sz="6" w:space="0" w:color="000000"/>
              <w:left w:val="single" w:sz="6" w:space="0" w:color="000000"/>
              <w:bottom w:val="single" w:sz="6" w:space="0" w:color="000000"/>
              <w:right w:val="single" w:sz="6" w:space="0" w:color="000000"/>
            </w:tcBorders>
            <w:hideMark/>
          </w:tcPr>
          <w:p w:rsidR="00B8096B" w:rsidRDefault="00B8096B" w:rsidP="00B8096B">
            <w:pPr>
              <w:pStyle w:val="western"/>
              <w:rPr>
                <w:sz w:val="20"/>
                <w:szCs w:val="20"/>
              </w:rPr>
            </w:pPr>
            <w:r>
              <w:rPr>
                <w:sz w:val="20"/>
                <w:szCs w:val="20"/>
              </w:rPr>
              <w:t>Pełna nazwa producenta: …………………..</w:t>
            </w:r>
          </w:p>
          <w:p w:rsidR="00B8096B" w:rsidRDefault="00B8096B" w:rsidP="00B8096B">
            <w:pPr>
              <w:pStyle w:val="western"/>
            </w:pPr>
            <w:r>
              <w:rPr>
                <w:sz w:val="20"/>
                <w:szCs w:val="20"/>
              </w:rPr>
              <w:t xml:space="preserve">Pełna nazwa wyboru: ……………………… </w:t>
            </w:r>
          </w:p>
          <w:p w:rsidR="00BE6F42" w:rsidRDefault="00B8096B" w:rsidP="00B8096B">
            <w:pPr>
              <w:pStyle w:val="western"/>
            </w:pPr>
            <w:r>
              <w:rPr>
                <w:sz w:val="20"/>
                <w:szCs w:val="20"/>
              </w:rPr>
              <w:lastRenderedPageBreak/>
              <w:t>Numer katalogowy: …………………………</w:t>
            </w:r>
          </w:p>
        </w:tc>
      </w:tr>
      <w:tr w:rsidR="00BE6F42" w:rsidTr="00C01EBE">
        <w:trPr>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lastRenderedPageBreak/>
              <w:t>7.</w:t>
            </w:r>
          </w:p>
        </w:tc>
        <w:tc>
          <w:tcPr>
            <w:tcW w:w="5979"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pPr>
            <w:r>
              <w:rPr>
                <w:sz w:val="20"/>
                <w:szCs w:val="20"/>
              </w:rPr>
              <w:t xml:space="preserve">Preparat </w:t>
            </w:r>
          </w:p>
          <w:p w:rsidR="00BE6F42" w:rsidRDefault="00BE6F42" w:rsidP="00B8096B">
            <w:pPr>
              <w:pStyle w:val="western"/>
              <w:spacing w:before="0" w:beforeAutospacing="0" w:after="0" w:afterAutospacing="0"/>
            </w:pPr>
            <w:r>
              <w:t xml:space="preserve">● </w:t>
            </w:r>
            <w:r>
              <w:rPr>
                <w:sz w:val="20"/>
                <w:szCs w:val="20"/>
              </w:rPr>
              <w:t>do ręcznego mycia naczyń do zastosowania profesjonalnego</w:t>
            </w:r>
          </w:p>
          <w:p w:rsidR="00BE6F42" w:rsidRDefault="00BE6F42" w:rsidP="00B8096B">
            <w:pPr>
              <w:pStyle w:val="western"/>
              <w:spacing w:before="0" w:beforeAutospacing="0" w:after="0" w:afterAutospacing="0"/>
            </w:pPr>
            <w:r>
              <w:t xml:space="preserve">● </w:t>
            </w:r>
            <w:r>
              <w:rPr>
                <w:sz w:val="20"/>
                <w:szCs w:val="20"/>
              </w:rPr>
              <w:t>o pH koncentratu 6,5 do 7,5</w:t>
            </w:r>
          </w:p>
          <w:p w:rsidR="00BE6F42" w:rsidRDefault="00BE6F42" w:rsidP="00B8096B">
            <w:pPr>
              <w:pStyle w:val="western"/>
              <w:spacing w:before="0" w:beforeAutospacing="0" w:after="0" w:afterAutospacing="0"/>
            </w:pPr>
            <w:r>
              <w:t xml:space="preserve">● </w:t>
            </w:r>
            <w:r>
              <w:rPr>
                <w:sz w:val="20"/>
                <w:szCs w:val="20"/>
              </w:rPr>
              <w:t>i gęstości względnej od 1.045 do 1.055 g/cm3 (20 °C)</w:t>
            </w:r>
          </w:p>
          <w:p w:rsidR="00BE6F42" w:rsidRDefault="00BE6F42" w:rsidP="00B8096B">
            <w:pPr>
              <w:pStyle w:val="western"/>
              <w:spacing w:before="0" w:beforeAutospacing="0" w:after="0" w:afterAutospacing="0"/>
            </w:pPr>
            <w:r>
              <w:t xml:space="preserve">● </w:t>
            </w:r>
            <w:r>
              <w:rPr>
                <w:sz w:val="20"/>
                <w:szCs w:val="20"/>
              </w:rPr>
              <w:t>zawierający w składzie: ≥5 - &lt;15% anionowe związki powierzchniowo czynne, 10-20 % ABS-Na, 1-2% alkiloeterosiarczany oraz substancje zapachowe</w:t>
            </w:r>
          </w:p>
          <w:p w:rsidR="00BE6F42" w:rsidRDefault="00BE6F42" w:rsidP="00B8096B">
            <w:pPr>
              <w:pStyle w:val="western"/>
              <w:spacing w:before="0" w:beforeAutospacing="0" w:after="0" w:afterAutospacing="0"/>
            </w:pPr>
            <w:r>
              <w:t xml:space="preserve">● </w:t>
            </w:r>
            <w:r>
              <w:rPr>
                <w:sz w:val="20"/>
                <w:szCs w:val="20"/>
              </w:rPr>
              <w:t>nie zawierający fosforanów</w:t>
            </w:r>
          </w:p>
          <w:p w:rsidR="00BE6F42" w:rsidRDefault="00BE6F42" w:rsidP="00B8096B">
            <w:pPr>
              <w:pStyle w:val="western"/>
              <w:spacing w:before="0" w:beforeAutospacing="0" w:after="0" w:afterAutospacing="0"/>
            </w:pPr>
            <w:r>
              <w:t xml:space="preserve">● </w:t>
            </w:r>
            <w:r>
              <w:rPr>
                <w:sz w:val="20"/>
                <w:szCs w:val="20"/>
              </w:rPr>
              <w:t>dozowanie preparatu w zależności od mytej powierzchni i zabrudzeń od 5 ml na 10 L wody.</w:t>
            </w:r>
          </w:p>
          <w:p w:rsidR="00BE6F42" w:rsidRDefault="00BE6F42" w:rsidP="00B8096B">
            <w:pPr>
              <w:pStyle w:val="western"/>
              <w:spacing w:before="0" w:beforeAutospacing="0" w:after="0" w:afterAutospacing="0"/>
            </w:pPr>
            <w:r>
              <w:t xml:space="preserve">● </w:t>
            </w:r>
            <w:r>
              <w:rPr>
                <w:sz w:val="20"/>
                <w:szCs w:val="20"/>
              </w:rPr>
              <w:t>dozowany za pomocą systemu montowanego w kuchni na ścianie przy zlewozmywakach z możliwością regulacji ilości dozowanego środka.</w:t>
            </w:r>
          </w:p>
          <w:p w:rsidR="00BE6F42" w:rsidRDefault="00BE6F42" w:rsidP="00B8096B">
            <w:pPr>
              <w:pStyle w:val="western"/>
              <w:spacing w:before="0" w:beforeAutospacing="0" w:after="0" w:afterAutospacing="0"/>
            </w:pPr>
            <w:r>
              <w:t xml:space="preserve">● </w:t>
            </w:r>
            <w:r>
              <w:rPr>
                <w:sz w:val="20"/>
                <w:szCs w:val="20"/>
              </w:rPr>
              <w:t>opakowanie – kanister pojemności 5 litrów.</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B8096B">
            <w:pPr>
              <w:pStyle w:val="western"/>
              <w:spacing w:before="0" w:beforeAutospacing="0" w:after="0" w:afterAutospacing="0"/>
              <w:jc w:val="center"/>
            </w:pPr>
            <w:r>
              <w:rPr>
                <w:sz w:val="20"/>
                <w:szCs w:val="20"/>
              </w:rPr>
              <w:t>100</w:t>
            </w:r>
          </w:p>
        </w:tc>
        <w:tc>
          <w:tcPr>
            <w:tcW w:w="1023"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tc>
        <w:tc>
          <w:tcPr>
            <w:tcW w:w="1091"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tc>
        <w:tc>
          <w:tcPr>
            <w:tcW w:w="579"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tc>
        <w:tc>
          <w:tcPr>
            <w:tcW w:w="3685" w:type="dxa"/>
            <w:tcBorders>
              <w:top w:val="single" w:sz="6" w:space="0" w:color="000000"/>
              <w:left w:val="single" w:sz="6" w:space="0" w:color="000000"/>
              <w:bottom w:val="single" w:sz="6" w:space="0" w:color="000000"/>
              <w:right w:val="single" w:sz="6" w:space="0" w:color="000000"/>
            </w:tcBorders>
            <w:hideMark/>
          </w:tcPr>
          <w:p w:rsidR="00B8096B" w:rsidRDefault="00B8096B" w:rsidP="00B8096B">
            <w:pPr>
              <w:pStyle w:val="western"/>
              <w:rPr>
                <w:sz w:val="20"/>
                <w:szCs w:val="20"/>
              </w:rPr>
            </w:pPr>
            <w:r>
              <w:rPr>
                <w:sz w:val="20"/>
                <w:szCs w:val="20"/>
              </w:rPr>
              <w:t>Pełna nazwa producenta: …………………..</w:t>
            </w:r>
          </w:p>
          <w:p w:rsidR="00B8096B" w:rsidRDefault="00B8096B" w:rsidP="00B8096B">
            <w:pPr>
              <w:pStyle w:val="western"/>
            </w:pPr>
            <w:r>
              <w:rPr>
                <w:sz w:val="20"/>
                <w:szCs w:val="20"/>
              </w:rPr>
              <w:t xml:space="preserve">Pełna nazwa wyboru: ……………………… </w:t>
            </w:r>
          </w:p>
          <w:p w:rsidR="00BE6F42" w:rsidRDefault="00B8096B" w:rsidP="00B8096B">
            <w:pPr>
              <w:pStyle w:val="western"/>
            </w:pPr>
            <w:r>
              <w:rPr>
                <w:sz w:val="20"/>
                <w:szCs w:val="20"/>
              </w:rPr>
              <w:t>Numer katalogowy: …………………………</w:t>
            </w:r>
          </w:p>
        </w:tc>
      </w:tr>
      <w:tr w:rsidR="00BE6F42" w:rsidTr="00C01EBE">
        <w:trPr>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8.</w:t>
            </w:r>
          </w:p>
        </w:tc>
        <w:tc>
          <w:tcPr>
            <w:tcW w:w="5979"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pPr>
            <w:r>
              <w:rPr>
                <w:sz w:val="20"/>
                <w:szCs w:val="20"/>
              </w:rPr>
              <w:t xml:space="preserve">Proszek </w:t>
            </w:r>
          </w:p>
          <w:p w:rsidR="00BE6F42" w:rsidRDefault="00BE6F42" w:rsidP="00B8096B">
            <w:pPr>
              <w:pStyle w:val="western"/>
              <w:spacing w:before="0" w:beforeAutospacing="0" w:after="0" w:afterAutospacing="0"/>
            </w:pPr>
            <w:r>
              <w:t xml:space="preserve">● </w:t>
            </w:r>
            <w:r>
              <w:rPr>
                <w:sz w:val="20"/>
                <w:szCs w:val="20"/>
              </w:rPr>
              <w:t xml:space="preserve">do szorowania podwójnie wybielający </w:t>
            </w:r>
          </w:p>
          <w:p w:rsidR="00BE6F42" w:rsidRDefault="00BE6F42" w:rsidP="00B8096B">
            <w:pPr>
              <w:pStyle w:val="western"/>
              <w:spacing w:before="0" w:beforeAutospacing="0" w:after="0" w:afterAutospacing="0"/>
            </w:pPr>
            <w:r>
              <w:t xml:space="preserve">● </w:t>
            </w:r>
            <w:r>
              <w:rPr>
                <w:sz w:val="20"/>
                <w:szCs w:val="20"/>
              </w:rPr>
              <w:t>zawierający w składzie Kwas benzenosulfonowy, mono-C10-13-alkilo pochodne, sól sodowa</w:t>
            </w:r>
          </w:p>
          <w:p w:rsidR="00BE6F42" w:rsidRDefault="00BE6F42" w:rsidP="00B8096B">
            <w:pPr>
              <w:pStyle w:val="western"/>
              <w:spacing w:before="0" w:beforeAutospacing="0" w:after="0" w:afterAutospacing="0"/>
            </w:pPr>
            <w:r>
              <w:t xml:space="preserve">● </w:t>
            </w:r>
            <w:r>
              <w:rPr>
                <w:sz w:val="20"/>
                <w:szCs w:val="20"/>
              </w:rPr>
              <w:t>wartość pH 9 (1%)</w:t>
            </w:r>
          </w:p>
          <w:p w:rsidR="00BE6F42" w:rsidRDefault="00BE6F42" w:rsidP="00B8096B">
            <w:pPr>
              <w:pStyle w:val="western"/>
              <w:spacing w:before="0" w:beforeAutospacing="0" w:after="0" w:afterAutospacing="0"/>
            </w:pPr>
            <w:r>
              <w:t xml:space="preserve">● </w:t>
            </w:r>
            <w:r>
              <w:rPr>
                <w:sz w:val="20"/>
                <w:szCs w:val="20"/>
              </w:rPr>
              <w:t>gęstość względna: nie mniejsza niż 1,04 g/cm3</w:t>
            </w:r>
          </w:p>
          <w:p w:rsidR="00BE6F42" w:rsidRDefault="00BE6F42" w:rsidP="00B8096B">
            <w:pPr>
              <w:pStyle w:val="western"/>
              <w:spacing w:before="0" w:beforeAutospacing="0" w:after="0" w:afterAutospacing="0"/>
            </w:pPr>
            <w:r>
              <w:t xml:space="preserve">● </w:t>
            </w:r>
            <w:r>
              <w:rPr>
                <w:sz w:val="20"/>
                <w:szCs w:val="20"/>
              </w:rPr>
              <w:t>1 opakowanie – 500g.</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B8096B">
            <w:pPr>
              <w:pStyle w:val="western"/>
              <w:spacing w:before="0" w:beforeAutospacing="0" w:after="0" w:afterAutospacing="0"/>
              <w:jc w:val="center"/>
            </w:pPr>
            <w:r>
              <w:rPr>
                <w:sz w:val="20"/>
                <w:szCs w:val="20"/>
              </w:rPr>
              <w:t>120</w:t>
            </w:r>
          </w:p>
        </w:tc>
        <w:tc>
          <w:tcPr>
            <w:tcW w:w="1023"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tc>
        <w:tc>
          <w:tcPr>
            <w:tcW w:w="1091"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tc>
        <w:tc>
          <w:tcPr>
            <w:tcW w:w="579"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tc>
        <w:tc>
          <w:tcPr>
            <w:tcW w:w="3685" w:type="dxa"/>
            <w:tcBorders>
              <w:top w:val="single" w:sz="6" w:space="0" w:color="000000"/>
              <w:left w:val="single" w:sz="6" w:space="0" w:color="000000"/>
              <w:bottom w:val="single" w:sz="6" w:space="0" w:color="000000"/>
              <w:right w:val="single" w:sz="6" w:space="0" w:color="000000"/>
            </w:tcBorders>
            <w:hideMark/>
          </w:tcPr>
          <w:p w:rsidR="00B8096B" w:rsidRDefault="00B8096B" w:rsidP="00B8096B">
            <w:pPr>
              <w:pStyle w:val="western"/>
              <w:rPr>
                <w:sz w:val="20"/>
                <w:szCs w:val="20"/>
              </w:rPr>
            </w:pPr>
            <w:r>
              <w:rPr>
                <w:sz w:val="20"/>
                <w:szCs w:val="20"/>
              </w:rPr>
              <w:t>Pełna nazwa producenta: …………………..</w:t>
            </w:r>
          </w:p>
          <w:p w:rsidR="00B8096B" w:rsidRDefault="00B8096B" w:rsidP="00B8096B">
            <w:pPr>
              <w:pStyle w:val="western"/>
            </w:pPr>
            <w:r>
              <w:rPr>
                <w:sz w:val="20"/>
                <w:szCs w:val="20"/>
              </w:rPr>
              <w:t xml:space="preserve">Pełna nazwa wyboru: ……………………… </w:t>
            </w:r>
          </w:p>
          <w:p w:rsidR="00BE6F42" w:rsidRDefault="00B8096B" w:rsidP="00B8096B">
            <w:pPr>
              <w:pStyle w:val="western"/>
            </w:pPr>
            <w:r>
              <w:rPr>
                <w:sz w:val="20"/>
                <w:szCs w:val="20"/>
              </w:rPr>
              <w:t>Numer katalogowy: …………………………</w:t>
            </w:r>
          </w:p>
        </w:tc>
      </w:tr>
      <w:tr w:rsidR="00BE6F42" w:rsidTr="00C01EBE">
        <w:trPr>
          <w:tblCellSpacing w:w="0" w:type="dxa"/>
        </w:trPr>
        <w:tc>
          <w:tcPr>
            <w:tcW w:w="557" w:type="dxa"/>
            <w:tcBorders>
              <w:top w:val="nil"/>
              <w:left w:val="single" w:sz="6" w:space="0" w:color="000000"/>
              <w:bottom w:val="single" w:sz="6" w:space="0" w:color="000000"/>
              <w:right w:val="nil"/>
            </w:tcBorders>
            <w:hideMark/>
          </w:tcPr>
          <w:p w:rsidR="00BE6F42" w:rsidRDefault="00BE6F42">
            <w:pPr>
              <w:pStyle w:val="western"/>
            </w:pPr>
            <w:r>
              <w:rPr>
                <w:sz w:val="20"/>
                <w:szCs w:val="20"/>
              </w:rPr>
              <w:t>9.</w:t>
            </w:r>
          </w:p>
        </w:tc>
        <w:tc>
          <w:tcPr>
            <w:tcW w:w="5979" w:type="dxa"/>
            <w:tcBorders>
              <w:top w:val="nil"/>
              <w:left w:val="single" w:sz="6" w:space="0" w:color="000000"/>
              <w:bottom w:val="single" w:sz="6" w:space="0" w:color="000000"/>
              <w:right w:val="nil"/>
            </w:tcBorders>
            <w:hideMark/>
          </w:tcPr>
          <w:p w:rsidR="00BE6F42" w:rsidRDefault="00BE6F42" w:rsidP="00B8096B">
            <w:pPr>
              <w:pStyle w:val="western"/>
              <w:spacing w:before="0" w:beforeAutospacing="0" w:after="0" w:afterAutospacing="0"/>
            </w:pPr>
            <w:r>
              <w:rPr>
                <w:sz w:val="20"/>
                <w:szCs w:val="20"/>
              </w:rPr>
              <w:t>Mikrobiologiczny środek czyszczący i usuwający brzydkie zapachy</w:t>
            </w:r>
          </w:p>
          <w:p w:rsidR="00BE6F42" w:rsidRDefault="00BE6F42" w:rsidP="00B8096B">
            <w:pPr>
              <w:pStyle w:val="western"/>
              <w:spacing w:before="0" w:beforeAutospacing="0" w:after="0" w:afterAutospacing="0"/>
            </w:pPr>
            <w:r>
              <w:rPr>
                <w:sz w:val="20"/>
                <w:szCs w:val="20"/>
              </w:rPr>
              <w:t>- preparat w postaci koncentratu</w:t>
            </w:r>
          </w:p>
          <w:p w:rsidR="00BE6F42" w:rsidRDefault="00BE6F42" w:rsidP="00B8096B">
            <w:pPr>
              <w:pStyle w:val="western"/>
              <w:spacing w:before="0" w:beforeAutospacing="0" w:after="0" w:afterAutospacing="0"/>
            </w:pPr>
            <w:r>
              <w:rPr>
                <w:sz w:val="20"/>
                <w:szCs w:val="20"/>
              </w:rPr>
              <w:t>- opakowanie: butelka 1 litr</w:t>
            </w:r>
          </w:p>
        </w:tc>
        <w:tc>
          <w:tcPr>
            <w:tcW w:w="709" w:type="dxa"/>
            <w:tcBorders>
              <w:top w:val="nil"/>
              <w:left w:val="single" w:sz="6" w:space="0" w:color="000000"/>
              <w:bottom w:val="single" w:sz="6" w:space="0" w:color="000000"/>
              <w:right w:val="nil"/>
            </w:tcBorders>
            <w:vAlign w:val="center"/>
            <w:hideMark/>
          </w:tcPr>
          <w:p w:rsidR="00BE6F42" w:rsidRDefault="00BE6F42" w:rsidP="00B8096B">
            <w:pPr>
              <w:pStyle w:val="western"/>
              <w:spacing w:before="0" w:beforeAutospacing="0" w:after="0" w:afterAutospacing="0"/>
              <w:jc w:val="center"/>
            </w:pPr>
            <w:r>
              <w:rPr>
                <w:sz w:val="20"/>
                <w:szCs w:val="20"/>
              </w:rPr>
              <w:t>10</w:t>
            </w:r>
          </w:p>
        </w:tc>
        <w:tc>
          <w:tcPr>
            <w:tcW w:w="1023" w:type="dxa"/>
            <w:tcBorders>
              <w:top w:val="nil"/>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tc>
        <w:tc>
          <w:tcPr>
            <w:tcW w:w="1091" w:type="dxa"/>
            <w:tcBorders>
              <w:top w:val="nil"/>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tc>
        <w:tc>
          <w:tcPr>
            <w:tcW w:w="579" w:type="dxa"/>
            <w:tcBorders>
              <w:top w:val="nil"/>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p w:rsidR="00BE6F42" w:rsidRDefault="00BE6F42" w:rsidP="00B8096B">
            <w:pPr>
              <w:pStyle w:val="western"/>
              <w:spacing w:before="0" w:beforeAutospacing="0" w:after="0" w:afterAutospacing="0"/>
              <w:jc w:val="center"/>
            </w:pPr>
            <w:r>
              <w:rPr>
                <w:sz w:val="20"/>
                <w:szCs w:val="20"/>
              </w:rPr>
              <w:t>23%</w:t>
            </w:r>
          </w:p>
        </w:tc>
        <w:tc>
          <w:tcPr>
            <w:tcW w:w="1276" w:type="dxa"/>
            <w:tcBorders>
              <w:top w:val="nil"/>
              <w:left w:val="single" w:sz="6" w:space="0" w:color="000000"/>
              <w:bottom w:val="single" w:sz="6" w:space="0" w:color="000000"/>
              <w:right w:val="nil"/>
            </w:tcBorders>
            <w:hideMark/>
          </w:tcPr>
          <w:p w:rsidR="00BE6F42" w:rsidRDefault="00BE6F42" w:rsidP="00B8096B">
            <w:pPr>
              <w:pStyle w:val="western"/>
              <w:spacing w:before="0" w:beforeAutospacing="0" w:after="0" w:afterAutospacing="0"/>
              <w:jc w:val="center"/>
            </w:pPr>
          </w:p>
        </w:tc>
        <w:tc>
          <w:tcPr>
            <w:tcW w:w="3685" w:type="dxa"/>
            <w:tcBorders>
              <w:top w:val="nil"/>
              <w:left w:val="single" w:sz="6" w:space="0" w:color="000000"/>
              <w:bottom w:val="single" w:sz="6" w:space="0" w:color="000000"/>
              <w:right w:val="single" w:sz="6" w:space="0" w:color="000000"/>
            </w:tcBorders>
            <w:hideMark/>
          </w:tcPr>
          <w:p w:rsidR="00B8096B" w:rsidRDefault="00B8096B" w:rsidP="00B8096B">
            <w:pPr>
              <w:pStyle w:val="western"/>
              <w:rPr>
                <w:sz w:val="20"/>
                <w:szCs w:val="20"/>
              </w:rPr>
            </w:pPr>
            <w:r>
              <w:rPr>
                <w:sz w:val="20"/>
                <w:szCs w:val="20"/>
              </w:rPr>
              <w:t>Pełna nazwa producenta: …………………..</w:t>
            </w:r>
          </w:p>
          <w:p w:rsidR="00B8096B" w:rsidRDefault="00B8096B" w:rsidP="00B8096B">
            <w:pPr>
              <w:pStyle w:val="western"/>
            </w:pPr>
            <w:r>
              <w:rPr>
                <w:sz w:val="20"/>
                <w:szCs w:val="20"/>
              </w:rPr>
              <w:t xml:space="preserve">Pełna nazwa wyboru: ……………………… </w:t>
            </w:r>
          </w:p>
          <w:p w:rsidR="00BE6F42" w:rsidRDefault="00B8096B" w:rsidP="00B8096B">
            <w:pPr>
              <w:pStyle w:val="western"/>
            </w:pPr>
            <w:r>
              <w:rPr>
                <w:sz w:val="20"/>
                <w:szCs w:val="20"/>
              </w:rPr>
              <w:t>Numer katalogowy: …………………………</w:t>
            </w:r>
          </w:p>
        </w:tc>
      </w:tr>
    </w:tbl>
    <w:p w:rsidR="00BE6F42" w:rsidRDefault="00BE6F42" w:rsidP="00BE6F42">
      <w:pPr>
        <w:rPr>
          <w:vanish/>
        </w:rPr>
      </w:pPr>
    </w:p>
    <w:tbl>
      <w:tblPr>
        <w:tblW w:w="14899" w:type="dxa"/>
        <w:tblCellSpacing w:w="0" w:type="dxa"/>
        <w:tblCellMar>
          <w:left w:w="0" w:type="dxa"/>
          <w:right w:w="0" w:type="dxa"/>
        </w:tblCellMar>
        <w:tblLook w:val="04A0"/>
      </w:tblPr>
      <w:tblGrid>
        <w:gridCol w:w="556"/>
        <w:gridCol w:w="5980"/>
        <w:gridCol w:w="709"/>
        <w:gridCol w:w="992"/>
        <w:gridCol w:w="1134"/>
        <w:gridCol w:w="567"/>
        <w:gridCol w:w="1276"/>
        <w:gridCol w:w="3685"/>
      </w:tblGrid>
      <w:tr w:rsidR="00B8096B" w:rsidTr="00C01EBE">
        <w:trPr>
          <w:tblCellSpacing w:w="0" w:type="dxa"/>
        </w:trPr>
        <w:tc>
          <w:tcPr>
            <w:tcW w:w="556" w:type="dxa"/>
            <w:tcBorders>
              <w:top w:val="single" w:sz="6" w:space="0" w:color="000000"/>
              <w:left w:val="single" w:sz="6" w:space="0" w:color="000000"/>
              <w:bottom w:val="single" w:sz="6" w:space="0" w:color="000000"/>
              <w:right w:val="nil"/>
            </w:tcBorders>
            <w:hideMark/>
          </w:tcPr>
          <w:p w:rsidR="00B8096B" w:rsidRDefault="00B8096B">
            <w:pPr>
              <w:pStyle w:val="western"/>
            </w:pPr>
          </w:p>
        </w:tc>
        <w:tc>
          <w:tcPr>
            <w:tcW w:w="5980" w:type="dxa"/>
            <w:tcBorders>
              <w:top w:val="single" w:sz="6" w:space="0" w:color="000000"/>
              <w:left w:val="single" w:sz="6" w:space="0" w:color="000000"/>
              <w:bottom w:val="single" w:sz="6" w:space="0" w:color="000000"/>
              <w:right w:val="nil"/>
            </w:tcBorders>
            <w:hideMark/>
          </w:tcPr>
          <w:p w:rsidR="00B8096B" w:rsidRDefault="00B8096B">
            <w:pPr>
              <w:pStyle w:val="western"/>
            </w:pPr>
            <w:r>
              <w:rPr>
                <w:b/>
                <w:bCs/>
                <w:sz w:val="20"/>
                <w:szCs w:val="20"/>
              </w:rPr>
              <w:t>Wartość części</w:t>
            </w:r>
          </w:p>
        </w:tc>
        <w:tc>
          <w:tcPr>
            <w:tcW w:w="709" w:type="dxa"/>
            <w:tcBorders>
              <w:top w:val="single" w:sz="6" w:space="0" w:color="000000"/>
              <w:left w:val="single" w:sz="6" w:space="0" w:color="000000"/>
              <w:bottom w:val="single" w:sz="6" w:space="0" w:color="000000"/>
              <w:right w:val="nil"/>
            </w:tcBorders>
            <w:hideMark/>
          </w:tcPr>
          <w:p w:rsidR="00B8096B" w:rsidRDefault="00B8096B">
            <w:pPr>
              <w:pStyle w:val="western"/>
            </w:pPr>
          </w:p>
        </w:tc>
        <w:tc>
          <w:tcPr>
            <w:tcW w:w="992" w:type="dxa"/>
            <w:tcBorders>
              <w:top w:val="single" w:sz="6" w:space="0" w:color="000000"/>
              <w:left w:val="single" w:sz="6" w:space="0" w:color="000000"/>
              <w:bottom w:val="single" w:sz="6" w:space="0" w:color="000000"/>
              <w:right w:val="nil"/>
            </w:tcBorders>
          </w:tcPr>
          <w:p w:rsidR="00B8096B" w:rsidRDefault="00B8096B">
            <w:pPr>
              <w:pStyle w:val="western"/>
            </w:pPr>
          </w:p>
        </w:tc>
        <w:tc>
          <w:tcPr>
            <w:tcW w:w="1134" w:type="dxa"/>
            <w:tcBorders>
              <w:top w:val="single" w:sz="6" w:space="0" w:color="000000"/>
              <w:left w:val="single" w:sz="6" w:space="0" w:color="000000"/>
              <w:bottom w:val="single" w:sz="6" w:space="0" w:color="000000"/>
              <w:right w:val="nil"/>
            </w:tcBorders>
          </w:tcPr>
          <w:p w:rsidR="00B8096B" w:rsidRDefault="00B8096B" w:rsidP="00B8096B">
            <w:pPr>
              <w:pStyle w:val="western"/>
              <w:jc w:val="center"/>
            </w:pPr>
          </w:p>
        </w:tc>
        <w:tc>
          <w:tcPr>
            <w:tcW w:w="567" w:type="dxa"/>
            <w:tcBorders>
              <w:top w:val="single" w:sz="6" w:space="0" w:color="000000"/>
              <w:left w:val="single" w:sz="6" w:space="0" w:color="000000"/>
              <w:bottom w:val="single" w:sz="6" w:space="0" w:color="000000"/>
              <w:right w:val="nil"/>
            </w:tcBorders>
          </w:tcPr>
          <w:p w:rsidR="00B8096B" w:rsidRDefault="00B8096B" w:rsidP="00B8096B">
            <w:pPr>
              <w:pStyle w:val="western"/>
              <w:jc w:val="center"/>
            </w:pPr>
          </w:p>
        </w:tc>
        <w:tc>
          <w:tcPr>
            <w:tcW w:w="1276" w:type="dxa"/>
            <w:tcBorders>
              <w:top w:val="single" w:sz="6" w:space="0" w:color="000000"/>
              <w:left w:val="single" w:sz="6" w:space="0" w:color="000000"/>
              <w:bottom w:val="single" w:sz="6" w:space="0" w:color="000000"/>
              <w:right w:val="nil"/>
            </w:tcBorders>
            <w:hideMark/>
          </w:tcPr>
          <w:p w:rsidR="00B8096B" w:rsidRDefault="00B8096B" w:rsidP="00B8096B">
            <w:pPr>
              <w:pStyle w:val="western"/>
              <w:jc w:val="center"/>
            </w:pPr>
          </w:p>
        </w:tc>
        <w:tc>
          <w:tcPr>
            <w:tcW w:w="3685" w:type="dxa"/>
            <w:tcBorders>
              <w:top w:val="single" w:sz="6" w:space="0" w:color="000000"/>
              <w:left w:val="single" w:sz="6" w:space="0" w:color="000000"/>
              <w:bottom w:val="single" w:sz="6" w:space="0" w:color="000000"/>
              <w:right w:val="single" w:sz="6" w:space="0" w:color="000000"/>
            </w:tcBorders>
            <w:hideMark/>
          </w:tcPr>
          <w:p w:rsidR="00B8096B" w:rsidRDefault="00B8096B">
            <w:pPr>
              <w:pStyle w:val="western"/>
            </w:pPr>
          </w:p>
        </w:tc>
      </w:tr>
    </w:tbl>
    <w:p w:rsidR="00BE6F42" w:rsidRDefault="00BE6F42" w:rsidP="00BE6F42">
      <w:pPr>
        <w:pStyle w:val="western"/>
      </w:pPr>
    </w:p>
    <w:p w:rsidR="00BE6F42" w:rsidRPr="00435F3F" w:rsidRDefault="00BE6F42" w:rsidP="00435F3F">
      <w:pPr>
        <w:pStyle w:val="western"/>
        <w:spacing w:before="0" w:beforeAutospacing="0" w:after="0" w:afterAutospacing="0"/>
      </w:pPr>
      <w:r w:rsidRPr="00435F3F">
        <w:rPr>
          <w:b/>
          <w:bCs/>
          <w:iCs/>
          <w:sz w:val="22"/>
          <w:szCs w:val="22"/>
          <w:lang w:val="en-US"/>
        </w:rPr>
        <w:lastRenderedPageBreak/>
        <w:t>Cz</w:t>
      </w:r>
      <w:r w:rsidR="00794571">
        <w:rPr>
          <w:b/>
          <w:bCs/>
          <w:iCs/>
          <w:sz w:val="22"/>
          <w:szCs w:val="22"/>
        </w:rPr>
        <w:t>ę</w:t>
      </w:r>
      <w:r w:rsidRPr="00435F3F">
        <w:rPr>
          <w:b/>
          <w:bCs/>
          <w:iCs/>
          <w:sz w:val="22"/>
          <w:szCs w:val="22"/>
        </w:rPr>
        <w:t xml:space="preserve">ść nr 3 – dostawa chemii gospodarczej </w:t>
      </w:r>
    </w:p>
    <w:tbl>
      <w:tblPr>
        <w:tblW w:w="14612" w:type="dxa"/>
        <w:jc w:val="center"/>
        <w:tblCellSpacing w:w="0" w:type="dxa"/>
        <w:tblCellMar>
          <w:top w:w="15" w:type="dxa"/>
          <w:left w:w="15" w:type="dxa"/>
          <w:bottom w:w="15" w:type="dxa"/>
          <w:right w:w="15" w:type="dxa"/>
        </w:tblCellMar>
        <w:tblLook w:val="04A0"/>
      </w:tblPr>
      <w:tblGrid>
        <w:gridCol w:w="536"/>
        <w:gridCol w:w="5864"/>
        <w:gridCol w:w="718"/>
        <w:gridCol w:w="979"/>
        <w:gridCol w:w="1128"/>
        <w:gridCol w:w="568"/>
        <w:gridCol w:w="1276"/>
        <w:gridCol w:w="3543"/>
      </w:tblGrid>
      <w:tr w:rsidR="00BE6F42" w:rsidTr="00C01EBE">
        <w:trPr>
          <w:tblCellSpacing w:w="0" w:type="dxa"/>
          <w:jc w:val="center"/>
        </w:trPr>
        <w:tc>
          <w:tcPr>
            <w:tcW w:w="536"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435F3F">
            <w:pPr>
              <w:pStyle w:val="western"/>
              <w:spacing w:before="0" w:beforeAutospacing="0" w:after="0" w:afterAutospacing="0"/>
            </w:pPr>
            <w:r>
              <w:rPr>
                <w:sz w:val="20"/>
                <w:szCs w:val="20"/>
              </w:rPr>
              <w:t>L.p.</w:t>
            </w:r>
          </w:p>
        </w:tc>
        <w:tc>
          <w:tcPr>
            <w:tcW w:w="5864"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435F3F">
            <w:pPr>
              <w:pStyle w:val="western"/>
              <w:spacing w:before="0" w:beforeAutospacing="0" w:after="0" w:afterAutospacing="0"/>
            </w:pPr>
            <w:r>
              <w:rPr>
                <w:sz w:val="20"/>
                <w:szCs w:val="20"/>
              </w:rPr>
              <w:t>Opis przedmiotu zamówienia</w:t>
            </w:r>
          </w:p>
        </w:tc>
        <w:tc>
          <w:tcPr>
            <w:tcW w:w="718"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435F3F">
            <w:pPr>
              <w:pStyle w:val="western"/>
              <w:spacing w:before="0" w:beforeAutospacing="0" w:after="0" w:afterAutospacing="0"/>
            </w:pPr>
            <w:r>
              <w:rPr>
                <w:sz w:val="20"/>
                <w:szCs w:val="20"/>
              </w:rPr>
              <w:t>Ilość</w:t>
            </w:r>
          </w:p>
          <w:p w:rsidR="00BE6F42" w:rsidRDefault="00BE6F42" w:rsidP="00435F3F">
            <w:pPr>
              <w:pStyle w:val="western"/>
              <w:spacing w:before="0" w:beforeAutospacing="0" w:after="0" w:afterAutospacing="0"/>
            </w:pPr>
            <w:r>
              <w:rPr>
                <w:sz w:val="20"/>
                <w:szCs w:val="20"/>
              </w:rPr>
              <w:t>szt.</w:t>
            </w:r>
          </w:p>
        </w:tc>
        <w:tc>
          <w:tcPr>
            <w:tcW w:w="979"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435F3F">
            <w:pPr>
              <w:pStyle w:val="western"/>
              <w:spacing w:before="0" w:beforeAutospacing="0" w:after="0" w:afterAutospacing="0"/>
            </w:pPr>
            <w:r>
              <w:rPr>
                <w:sz w:val="20"/>
                <w:szCs w:val="20"/>
              </w:rPr>
              <w:t xml:space="preserve">Cena jedn. netto. </w:t>
            </w:r>
          </w:p>
        </w:tc>
        <w:tc>
          <w:tcPr>
            <w:tcW w:w="1128"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435F3F">
            <w:pPr>
              <w:pStyle w:val="western"/>
              <w:spacing w:before="0" w:beforeAutospacing="0" w:after="0" w:afterAutospacing="0"/>
            </w:pPr>
            <w:r>
              <w:rPr>
                <w:sz w:val="20"/>
                <w:szCs w:val="20"/>
              </w:rPr>
              <w:t xml:space="preserve">Wartość netto </w:t>
            </w:r>
          </w:p>
        </w:tc>
        <w:tc>
          <w:tcPr>
            <w:tcW w:w="568"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435F3F">
            <w:pPr>
              <w:pStyle w:val="western"/>
              <w:spacing w:before="0" w:beforeAutospacing="0" w:after="0" w:afterAutospacing="0"/>
            </w:pPr>
            <w:r>
              <w:rPr>
                <w:sz w:val="20"/>
                <w:szCs w:val="20"/>
              </w:rPr>
              <w:t>VAT</w:t>
            </w:r>
          </w:p>
          <w:p w:rsidR="00BE6F42" w:rsidRDefault="00BE6F42" w:rsidP="00435F3F">
            <w:pPr>
              <w:pStyle w:val="western"/>
              <w:spacing w:before="0" w:beforeAutospacing="0" w:after="0" w:afterAutospacing="0"/>
            </w:pPr>
            <w:r>
              <w:rPr>
                <w:sz w:val="20"/>
                <w:szCs w:val="20"/>
              </w:rPr>
              <w:t>%</w:t>
            </w:r>
          </w:p>
        </w:tc>
        <w:tc>
          <w:tcPr>
            <w:tcW w:w="1276"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435F3F">
            <w:pPr>
              <w:pStyle w:val="western"/>
              <w:spacing w:before="0" w:beforeAutospacing="0" w:after="0" w:afterAutospacing="0"/>
            </w:pPr>
            <w:r>
              <w:rPr>
                <w:sz w:val="20"/>
                <w:szCs w:val="20"/>
              </w:rPr>
              <w:t>Wartość brutto</w:t>
            </w:r>
          </w:p>
        </w:tc>
        <w:tc>
          <w:tcPr>
            <w:tcW w:w="354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0" w:type="dxa"/>
            </w:tcMar>
            <w:hideMark/>
          </w:tcPr>
          <w:p w:rsidR="00BE6F42" w:rsidRDefault="00BE6F42" w:rsidP="00435F3F">
            <w:pPr>
              <w:pStyle w:val="western"/>
              <w:spacing w:before="0" w:beforeAutospacing="0" w:after="0" w:afterAutospacing="0"/>
            </w:pPr>
            <w:r>
              <w:rPr>
                <w:sz w:val="20"/>
                <w:szCs w:val="20"/>
              </w:rPr>
              <w:t>Informacje o produkcie i producencie</w:t>
            </w:r>
          </w:p>
        </w:tc>
      </w:tr>
      <w:tr w:rsidR="00BE6F42" w:rsidTr="00C01EBE">
        <w:trPr>
          <w:tblCellSpacing w:w="0" w:type="dxa"/>
          <w:jc w:val="center"/>
        </w:trPr>
        <w:tc>
          <w:tcPr>
            <w:tcW w:w="536"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pPr>
              <w:pStyle w:val="western"/>
            </w:pPr>
            <w:r>
              <w:rPr>
                <w:sz w:val="20"/>
                <w:szCs w:val="20"/>
              </w:rPr>
              <w:t>1.</w:t>
            </w:r>
          </w:p>
        </w:tc>
        <w:tc>
          <w:tcPr>
            <w:tcW w:w="5864"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pPr>
              <w:pStyle w:val="western"/>
            </w:pPr>
            <w:r>
              <w:rPr>
                <w:sz w:val="20"/>
                <w:szCs w:val="20"/>
              </w:rPr>
              <w:t xml:space="preserve">Mydło szare w kostkach Biały Jeleń o wadze nie mniejszej niż 100g </w:t>
            </w:r>
          </w:p>
        </w:tc>
        <w:tc>
          <w:tcPr>
            <w:tcW w:w="718"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9714AE">
            <w:pPr>
              <w:pStyle w:val="western"/>
              <w:jc w:val="center"/>
            </w:pPr>
          </w:p>
          <w:p w:rsidR="00BE6F42" w:rsidRDefault="00BE6F42" w:rsidP="009714AE">
            <w:pPr>
              <w:pStyle w:val="western"/>
              <w:jc w:val="center"/>
            </w:pPr>
            <w:r>
              <w:rPr>
                <w:sz w:val="20"/>
                <w:szCs w:val="20"/>
              </w:rPr>
              <w:t>30</w:t>
            </w:r>
          </w:p>
        </w:tc>
        <w:tc>
          <w:tcPr>
            <w:tcW w:w="979"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9714AE">
            <w:pPr>
              <w:pStyle w:val="western"/>
              <w:jc w:val="center"/>
            </w:pPr>
          </w:p>
        </w:tc>
        <w:tc>
          <w:tcPr>
            <w:tcW w:w="1128"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9714AE">
            <w:pPr>
              <w:pStyle w:val="western"/>
              <w:jc w:val="center"/>
            </w:pPr>
          </w:p>
        </w:tc>
        <w:tc>
          <w:tcPr>
            <w:tcW w:w="568"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9714AE">
            <w:pPr>
              <w:pStyle w:val="western"/>
              <w:jc w:val="center"/>
            </w:pPr>
          </w:p>
          <w:p w:rsidR="00BE6F42" w:rsidRDefault="00BE6F42" w:rsidP="009714AE">
            <w:pPr>
              <w:pStyle w:val="western"/>
              <w:jc w:val="center"/>
            </w:pPr>
            <w:r>
              <w:rPr>
                <w:sz w:val="20"/>
                <w:szCs w:val="20"/>
              </w:rPr>
              <w:t>23</w:t>
            </w:r>
          </w:p>
        </w:tc>
        <w:tc>
          <w:tcPr>
            <w:tcW w:w="1276"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9714AE">
            <w:pPr>
              <w:pStyle w:val="western"/>
              <w:jc w:val="center"/>
            </w:pPr>
          </w:p>
        </w:tc>
        <w:tc>
          <w:tcPr>
            <w:tcW w:w="354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0" w:type="dxa"/>
            </w:tcMar>
            <w:hideMark/>
          </w:tcPr>
          <w:p w:rsidR="009714AE" w:rsidRDefault="009714AE" w:rsidP="009714AE">
            <w:pPr>
              <w:pStyle w:val="western"/>
              <w:jc w:val="left"/>
              <w:rPr>
                <w:sz w:val="20"/>
                <w:szCs w:val="20"/>
              </w:rPr>
            </w:pPr>
            <w:r>
              <w:rPr>
                <w:sz w:val="20"/>
                <w:szCs w:val="20"/>
              </w:rPr>
              <w:t>Pełna nazwa producenta: …………………</w:t>
            </w:r>
          </w:p>
          <w:p w:rsidR="009714AE" w:rsidRDefault="009714AE" w:rsidP="009714AE">
            <w:pPr>
              <w:pStyle w:val="western"/>
              <w:jc w:val="left"/>
            </w:pPr>
            <w:r>
              <w:rPr>
                <w:sz w:val="20"/>
                <w:szCs w:val="20"/>
              </w:rPr>
              <w:t>Pełna nazwa wyboru: ……………………</w:t>
            </w:r>
          </w:p>
          <w:p w:rsidR="00BE6F42" w:rsidRDefault="009714AE" w:rsidP="009714AE">
            <w:pPr>
              <w:pStyle w:val="western"/>
              <w:jc w:val="left"/>
            </w:pPr>
            <w:r>
              <w:rPr>
                <w:sz w:val="20"/>
                <w:szCs w:val="20"/>
              </w:rPr>
              <w:t>Numer katalogowy: ………………………</w:t>
            </w:r>
          </w:p>
        </w:tc>
      </w:tr>
      <w:tr w:rsidR="00BE6F42" w:rsidTr="00C01EBE">
        <w:trPr>
          <w:tblCellSpacing w:w="0" w:type="dxa"/>
          <w:jc w:val="center"/>
        </w:trPr>
        <w:tc>
          <w:tcPr>
            <w:tcW w:w="536"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pPr>
              <w:pStyle w:val="western"/>
            </w:pPr>
            <w:r>
              <w:rPr>
                <w:sz w:val="20"/>
                <w:szCs w:val="20"/>
              </w:rPr>
              <w:t>2.</w:t>
            </w:r>
          </w:p>
        </w:tc>
        <w:tc>
          <w:tcPr>
            <w:tcW w:w="5864"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9714AE">
            <w:pPr>
              <w:pStyle w:val="western"/>
              <w:spacing w:before="0" w:beforeAutospacing="0" w:after="0" w:afterAutospacing="0"/>
            </w:pPr>
            <w:r>
              <w:rPr>
                <w:sz w:val="20"/>
                <w:szCs w:val="20"/>
              </w:rPr>
              <w:t xml:space="preserve">Płyn </w:t>
            </w:r>
          </w:p>
          <w:p w:rsidR="00BE6F42" w:rsidRDefault="00BE6F42" w:rsidP="009714AE">
            <w:pPr>
              <w:pStyle w:val="western"/>
              <w:spacing w:before="0" w:beforeAutospacing="0" w:after="0" w:afterAutospacing="0"/>
            </w:pPr>
            <w:r>
              <w:rPr>
                <w:sz w:val="20"/>
                <w:szCs w:val="20"/>
              </w:rPr>
              <w:t xml:space="preserve">do ręcznego mycia naczyń </w:t>
            </w:r>
          </w:p>
          <w:p w:rsidR="00BE6F42" w:rsidRDefault="00BE6F42" w:rsidP="009714AE">
            <w:pPr>
              <w:pStyle w:val="western"/>
              <w:spacing w:before="0" w:beforeAutospacing="0" w:after="0" w:afterAutospacing="0"/>
            </w:pPr>
            <w:r>
              <w:rPr>
                <w:sz w:val="20"/>
                <w:szCs w:val="20"/>
              </w:rPr>
              <w:t>o przyjemnym zapachu,</w:t>
            </w:r>
          </w:p>
          <w:p w:rsidR="00BE6F42" w:rsidRDefault="00BE6F42" w:rsidP="009714AE">
            <w:pPr>
              <w:pStyle w:val="western"/>
              <w:spacing w:before="0" w:beforeAutospacing="0" w:after="0" w:afterAutospacing="0"/>
            </w:pPr>
            <w:r>
              <w:rPr>
                <w:sz w:val="20"/>
                <w:szCs w:val="20"/>
              </w:rPr>
              <w:t>zawierający 5-15% anionowych środków powierzchniowo czynnych, &lt; 5 % amfoteryczne środki powierzchniowo czynne,</w:t>
            </w:r>
          </w:p>
          <w:p w:rsidR="00BE6F42" w:rsidRDefault="00BE6F42" w:rsidP="009714AE">
            <w:pPr>
              <w:pStyle w:val="western"/>
              <w:spacing w:before="0" w:beforeAutospacing="0" w:after="0" w:afterAutospacing="0"/>
            </w:pPr>
            <w:r>
              <w:rPr>
                <w:sz w:val="20"/>
                <w:szCs w:val="20"/>
              </w:rPr>
              <w:t>posiadający bardzo dobre właściwości myjące,</w:t>
            </w:r>
          </w:p>
          <w:p w:rsidR="00BE6F42" w:rsidRDefault="00BE6F42" w:rsidP="009714AE">
            <w:pPr>
              <w:pStyle w:val="western"/>
              <w:spacing w:before="0" w:beforeAutospacing="0" w:after="0" w:afterAutospacing="0"/>
            </w:pPr>
            <w:r>
              <w:rPr>
                <w:sz w:val="20"/>
                <w:szCs w:val="20"/>
              </w:rPr>
              <w:t xml:space="preserve">usuwający zanieczyszczenia organiczne i tłuszcze </w:t>
            </w:r>
          </w:p>
          <w:p w:rsidR="00BE6F42" w:rsidRDefault="00BE6F42" w:rsidP="009714AE">
            <w:pPr>
              <w:pStyle w:val="western"/>
              <w:spacing w:before="0" w:beforeAutospacing="0" w:after="0" w:afterAutospacing="0"/>
            </w:pPr>
            <w:r>
              <w:rPr>
                <w:sz w:val="20"/>
                <w:szCs w:val="20"/>
              </w:rPr>
              <w:t xml:space="preserve">o pojemności nie mniejszej niż 0,9 l; </w:t>
            </w:r>
          </w:p>
          <w:p w:rsidR="00BE6F42" w:rsidRDefault="00BE6F42" w:rsidP="009714AE">
            <w:pPr>
              <w:pStyle w:val="western"/>
              <w:spacing w:before="0" w:beforeAutospacing="0" w:after="0" w:afterAutospacing="0"/>
            </w:pPr>
            <w:r>
              <w:rPr>
                <w:sz w:val="20"/>
                <w:szCs w:val="20"/>
              </w:rPr>
              <w:t>płyn typu PUR lub produkt równoważny</w:t>
            </w:r>
          </w:p>
        </w:tc>
        <w:tc>
          <w:tcPr>
            <w:tcW w:w="718"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9714AE">
            <w:pPr>
              <w:pStyle w:val="western"/>
              <w:jc w:val="center"/>
            </w:pPr>
            <w:r>
              <w:rPr>
                <w:sz w:val="20"/>
                <w:szCs w:val="20"/>
              </w:rPr>
              <w:t>400</w:t>
            </w:r>
          </w:p>
        </w:tc>
        <w:tc>
          <w:tcPr>
            <w:tcW w:w="979"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9714AE">
            <w:pPr>
              <w:pStyle w:val="western"/>
              <w:jc w:val="center"/>
            </w:pPr>
          </w:p>
        </w:tc>
        <w:tc>
          <w:tcPr>
            <w:tcW w:w="1128"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9714AE">
            <w:pPr>
              <w:pStyle w:val="western"/>
              <w:jc w:val="center"/>
            </w:pPr>
          </w:p>
        </w:tc>
        <w:tc>
          <w:tcPr>
            <w:tcW w:w="568"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9714AE">
            <w:pPr>
              <w:pStyle w:val="western"/>
              <w:jc w:val="center"/>
            </w:pPr>
            <w:r>
              <w:rPr>
                <w:sz w:val="20"/>
                <w:szCs w:val="20"/>
              </w:rPr>
              <w:t>23</w:t>
            </w:r>
          </w:p>
        </w:tc>
        <w:tc>
          <w:tcPr>
            <w:tcW w:w="1276"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9714AE">
            <w:pPr>
              <w:pStyle w:val="western"/>
              <w:jc w:val="center"/>
            </w:pPr>
          </w:p>
        </w:tc>
        <w:tc>
          <w:tcPr>
            <w:tcW w:w="354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0" w:type="dxa"/>
            </w:tcMar>
            <w:hideMark/>
          </w:tcPr>
          <w:p w:rsidR="009714AE" w:rsidRDefault="009714AE" w:rsidP="009714AE">
            <w:pPr>
              <w:pStyle w:val="western"/>
              <w:jc w:val="left"/>
              <w:rPr>
                <w:sz w:val="20"/>
                <w:szCs w:val="20"/>
              </w:rPr>
            </w:pPr>
            <w:r>
              <w:rPr>
                <w:sz w:val="20"/>
                <w:szCs w:val="20"/>
              </w:rPr>
              <w:t>Pełna nazwa producenta: …………………</w:t>
            </w:r>
          </w:p>
          <w:p w:rsidR="009714AE" w:rsidRDefault="009714AE" w:rsidP="009714AE">
            <w:pPr>
              <w:pStyle w:val="western"/>
              <w:jc w:val="left"/>
            </w:pPr>
            <w:r>
              <w:rPr>
                <w:sz w:val="20"/>
                <w:szCs w:val="20"/>
              </w:rPr>
              <w:t>Pełna nazwa wyboru: ……………………</w:t>
            </w:r>
          </w:p>
          <w:p w:rsidR="00BE6F42" w:rsidRDefault="009714AE" w:rsidP="009714AE">
            <w:pPr>
              <w:pStyle w:val="western"/>
              <w:jc w:val="left"/>
            </w:pPr>
            <w:r>
              <w:rPr>
                <w:sz w:val="20"/>
                <w:szCs w:val="20"/>
              </w:rPr>
              <w:t>Numer katalogowy: ………………………</w:t>
            </w:r>
          </w:p>
        </w:tc>
      </w:tr>
      <w:tr w:rsidR="00BE6F42" w:rsidTr="00C01EBE">
        <w:trPr>
          <w:tblCellSpacing w:w="0" w:type="dxa"/>
          <w:jc w:val="center"/>
        </w:trPr>
        <w:tc>
          <w:tcPr>
            <w:tcW w:w="536"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pPr>
              <w:pStyle w:val="western"/>
            </w:pPr>
            <w:r>
              <w:rPr>
                <w:sz w:val="20"/>
                <w:szCs w:val="20"/>
              </w:rPr>
              <w:t>3.</w:t>
            </w:r>
          </w:p>
        </w:tc>
        <w:tc>
          <w:tcPr>
            <w:tcW w:w="5864"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9714AE">
            <w:pPr>
              <w:pStyle w:val="western"/>
              <w:spacing w:before="0" w:beforeAutospacing="0" w:after="0" w:afterAutospacing="0"/>
            </w:pPr>
            <w:r>
              <w:rPr>
                <w:sz w:val="20"/>
                <w:szCs w:val="20"/>
              </w:rPr>
              <w:t xml:space="preserve">Płyn </w:t>
            </w:r>
          </w:p>
          <w:p w:rsidR="00BE6F42" w:rsidRDefault="00BE6F42" w:rsidP="009714AE">
            <w:pPr>
              <w:pStyle w:val="western"/>
              <w:spacing w:before="0" w:beforeAutospacing="0" w:after="0" w:afterAutospacing="0"/>
            </w:pPr>
            <w:r>
              <w:rPr>
                <w:sz w:val="20"/>
                <w:szCs w:val="20"/>
              </w:rPr>
              <w:t>do ręcznego mycia naczyń</w:t>
            </w:r>
          </w:p>
          <w:p w:rsidR="00BE6F42" w:rsidRDefault="00BE6F42" w:rsidP="009714AE">
            <w:pPr>
              <w:pStyle w:val="western"/>
              <w:spacing w:before="0" w:beforeAutospacing="0" w:after="0" w:afterAutospacing="0"/>
            </w:pPr>
            <w:r>
              <w:rPr>
                <w:sz w:val="20"/>
                <w:szCs w:val="20"/>
              </w:rPr>
              <w:t>o zapachu miętowym lub cytrynowym,</w:t>
            </w:r>
          </w:p>
          <w:p w:rsidR="00BE6F42" w:rsidRDefault="00BE6F42" w:rsidP="009714AE">
            <w:pPr>
              <w:pStyle w:val="western"/>
              <w:spacing w:before="0" w:beforeAutospacing="0" w:after="0" w:afterAutospacing="0"/>
            </w:pPr>
            <w:r>
              <w:rPr>
                <w:sz w:val="20"/>
                <w:szCs w:val="20"/>
              </w:rPr>
              <w:t>klarowny</w:t>
            </w:r>
          </w:p>
          <w:p w:rsidR="00BE6F42" w:rsidRDefault="00BE6F42" w:rsidP="009714AE">
            <w:pPr>
              <w:pStyle w:val="western"/>
              <w:spacing w:before="0" w:beforeAutospacing="0" w:after="0" w:afterAutospacing="0"/>
            </w:pPr>
            <w:r>
              <w:rPr>
                <w:sz w:val="20"/>
                <w:szCs w:val="20"/>
              </w:rPr>
              <w:t>o gęstości w 25stopniach C - 1,05 – 1,15 g/cm3</w:t>
            </w:r>
          </w:p>
          <w:p w:rsidR="00BE6F42" w:rsidRDefault="00BE6F42" w:rsidP="009714AE">
            <w:pPr>
              <w:pStyle w:val="western"/>
              <w:spacing w:before="0" w:beforeAutospacing="0" w:after="0" w:afterAutospacing="0"/>
            </w:pPr>
            <w:r>
              <w:rPr>
                <w:sz w:val="20"/>
                <w:szCs w:val="20"/>
              </w:rPr>
              <w:t xml:space="preserve">usuwający zanieczyszczenia organiczne i tłuszcze </w:t>
            </w:r>
          </w:p>
          <w:p w:rsidR="00BE6F42" w:rsidRDefault="00BE6F42" w:rsidP="009714AE">
            <w:pPr>
              <w:pStyle w:val="western"/>
              <w:spacing w:before="0" w:beforeAutospacing="0" w:after="0" w:afterAutospacing="0"/>
            </w:pPr>
            <w:r>
              <w:rPr>
                <w:sz w:val="20"/>
                <w:szCs w:val="20"/>
              </w:rPr>
              <w:t xml:space="preserve">o pojemności nie mniejszej niż 5 l; </w:t>
            </w:r>
          </w:p>
          <w:p w:rsidR="00BE6F42" w:rsidRDefault="00BE6F42" w:rsidP="009714AE">
            <w:pPr>
              <w:pStyle w:val="western"/>
              <w:spacing w:before="0" w:beforeAutospacing="0" w:after="0" w:afterAutospacing="0"/>
            </w:pPr>
            <w:r>
              <w:rPr>
                <w:sz w:val="20"/>
                <w:szCs w:val="20"/>
              </w:rPr>
              <w:t>płyn typu DISK PAX lub produkt równoważny</w:t>
            </w:r>
          </w:p>
        </w:tc>
        <w:tc>
          <w:tcPr>
            <w:tcW w:w="718"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9714AE">
            <w:pPr>
              <w:pStyle w:val="western"/>
              <w:jc w:val="center"/>
            </w:pPr>
            <w:r>
              <w:rPr>
                <w:sz w:val="20"/>
                <w:szCs w:val="20"/>
              </w:rPr>
              <w:t>100</w:t>
            </w:r>
          </w:p>
        </w:tc>
        <w:tc>
          <w:tcPr>
            <w:tcW w:w="979"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9714AE">
            <w:pPr>
              <w:pStyle w:val="western"/>
              <w:jc w:val="center"/>
            </w:pPr>
          </w:p>
        </w:tc>
        <w:tc>
          <w:tcPr>
            <w:tcW w:w="1128"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9714AE">
            <w:pPr>
              <w:pStyle w:val="western"/>
              <w:jc w:val="center"/>
            </w:pPr>
          </w:p>
        </w:tc>
        <w:tc>
          <w:tcPr>
            <w:tcW w:w="568"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9714AE">
            <w:pPr>
              <w:pStyle w:val="western"/>
              <w:jc w:val="center"/>
            </w:pPr>
            <w:r>
              <w:rPr>
                <w:sz w:val="20"/>
                <w:szCs w:val="20"/>
              </w:rPr>
              <w:t>23</w:t>
            </w:r>
          </w:p>
        </w:tc>
        <w:tc>
          <w:tcPr>
            <w:tcW w:w="1276"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9714AE">
            <w:pPr>
              <w:pStyle w:val="western"/>
              <w:jc w:val="center"/>
            </w:pPr>
          </w:p>
          <w:p w:rsidR="00BE6F42" w:rsidRDefault="00BE6F42" w:rsidP="009714AE">
            <w:pPr>
              <w:pStyle w:val="western"/>
              <w:jc w:val="center"/>
            </w:pPr>
          </w:p>
          <w:p w:rsidR="00BE6F42" w:rsidRDefault="00BE6F42" w:rsidP="00BD6A54">
            <w:pPr>
              <w:pStyle w:val="western"/>
            </w:pPr>
          </w:p>
          <w:p w:rsidR="00BE6F42" w:rsidRDefault="00BE6F42" w:rsidP="009714AE">
            <w:pPr>
              <w:pStyle w:val="western"/>
              <w:jc w:val="center"/>
            </w:pPr>
          </w:p>
        </w:tc>
        <w:tc>
          <w:tcPr>
            <w:tcW w:w="354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0" w:type="dxa"/>
            </w:tcMar>
            <w:hideMark/>
          </w:tcPr>
          <w:p w:rsidR="009714AE" w:rsidRDefault="009714AE" w:rsidP="009714AE">
            <w:pPr>
              <w:pStyle w:val="western"/>
              <w:jc w:val="left"/>
              <w:rPr>
                <w:sz w:val="20"/>
                <w:szCs w:val="20"/>
              </w:rPr>
            </w:pPr>
            <w:r>
              <w:rPr>
                <w:sz w:val="20"/>
                <w:szCs w:val="20"/>
              </w:rPr>
              <w:t>Pełna nazwa producenta: …………………</w:t>
            </w:r>
          </w:p>
          <w:p w:rsidR="009714AE" w:rsidRDefault="009714AE" w:rsidP="009714AE">
            <w:pPr>
              <w:pStyle w:val="western"/>
              <w:jc w:val="left"/>
            </w:pPr>
            <w:r>
              <w:rPr>
                <w:sz w:val="20"/>
                <w:szCs w:val="20"/>
              </w:rPr>
              <w:t>Pełna nazwa wyboru: ……………………</w:t>
            </w:r>
          </w:p>
          <w:p w:rsidR="00BE6F42" w:rsidRDefault="009714AE" w:rsidP="009714AE">
            <w:pPr>
              <w:pStyle w:val="western"/>
            </w:pPr>
            <w:r>
              <w:rPr>
                <w:sz w:val="20"/>
                <w:szCs w:val="20"/>
              </w:rPr>
              <w:t>Numer katalogowy: ………………………</w:t>
            </w:r>
          </w:p>
        </w:tc>
      </w:tr>
      <w:tr w:rsidR="00BE6F42" w:rsidTr="00C01EBE">
        <w:trPr>
          <w:tblCellSpacing w:w="0" w:type="dxa"/>
          <w:jc w:val="center"/>
        </w:trPr>
        <w:tc>
          <w:tcPr>
            <w:tcW w:w="536"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pPr>
              <w:pStyle w:val="western"/>
            </w:pPr>
            <w:r>
              <w:rPr>
                <w:sz w:val="20"/>
                <w:szCs w:val="20"/>
              </w:rPr>
              <w:t>4.</w:t>
            </w:r>
          </w:p>
        </w:tc>
        <w:tc>
          <w:tcPr>
            <w:tcW w:w="5864"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BD6A54">
            <w:pPr>
              <w:pStyle w:val="western"/>
              <w:spacing w:before="0" w:beforeAutospacing="0" w:after="0" w:afterAutospacing="0"/>
            </w:pPr>
            <w:r>
              <w:rPr>
                <w:sz w:val="20"/>
                <w:szCs w:val="20"/>
              </w:rPr>
              <w:t>Środek</w:t>
            </w:r>
          </w:p>
          <w:p w:rsidR="00BE6F42" w:rsidRDefault="00BE6F42" w:rsidP="00BD6A54">
            <w:pPr>
              <w:pStyle w:val="western"/>
              <w:spacing w:before="0" w:beforeAutospacing="0" w:after="0" w:afterAutospacing="0"/>
            </w:pPr>
            <w:r>
              <w:rPr>
                <w:sz w:val="20"/>
                <w:szCs w:val="20"/>
              </w:rPr>
              <w:t>do pielęgnacji i konserwacji mebli, drewna</w:t>
            </w:r>
          </w:p>
          <w:p w:rsidR="00BE6F42" w:rsidRDefault="00BE6F42" w:rsidP="00BD6A54">
            <w:pPr>
              <w:pStyle w:val="western"/>
              <w:spacing w:before="0" w:beforeAutospacing="0" w:after="0" w:afterAutospacing="0"/>
            </w:pPr>
            <w:r>
              <w:rPr>
                <w:sz w:val="20"/>
                <w:szCs w:val="20"/>
              </w:rPr>
              <w:t>zapobiegający osiadaniu kurzu</w:t>
            </w:r>
          </w:p>
          <w:p w:rsidR="00BE6F42" w:rsidRDefault="00BE6F42" w:rsidP="00BD6A54">
            <w:pPr>
              <w:pStyle w:val="western"/>
              <w:spacing w:before="0" w:beforeAutospacing="0" w:after="0" w:afterAutospacing="0"/>
            </w:pPr>
            <w:r>
              <w:rPr>
                <w:sz w:val="20"/>
                <w:szCs w:val="20"/>
              </w:rPr>
              <w:t xml:space="preserve">nadający połysk bez smug </w:t>
            </w:r>
          </w:p>
          <w:p w:rsidR="00BE6F42" w:rsidRDefault="00BE6F42" w:rsidP="00BD6A54">
            <w:pPr>
              <w:pStyle w:val="western"/>
              <w:spacing w:before="0" w:beforeAutospacing="0" w:after="0" w:afterAutospacing="0"/>
            </w:pPr>
            <w:r>
              <w:rPr>
                <w:sz w:val="20"/>
                <w:szCs w:val="20"/>
              </w:rPr>
              <w:t>w aerozolu o poj. 250 ml</w:t>
            </w:r>
          </w:p>
          <w:p w:rsidR="00BE6F42" w:rsidRDefault="00BE6F42" w:rsidP="00BD6A54">
            <w:pPr>
              <w:pStyle w:val="western"/>
              <w:spacing w:before="0" w:beforeAutospacing="0" w:after="0" w:afterAutospacing="0"/>
            </w:pPr>
            <w:r>
              <w:rPr>
                <w:sz w:val="20"/>
                <w:szCs w:val="20"/>
              </w:rPr>
              <w:t>typu Sidolux lub produkt równoważny</w:t>
            </w:r>
          </w:p>
          <w:p w:rsidR="00BE6F42" w:rsidRDefault="00BE6F42" w:rsidP="00BD6A54">
            <w:pPr>
              <w:pStyle w:val="western"/>
              <w:spacing w:before="0" w:beforeAutospacing="0" w:after="0" w:afterAutospacing="0"/>
            </w:pPr>
          </w:p>
        </w:tc>
        <w:tc>
          <w:tcPr>
            <w:tcW w:w="718"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BD6A54">
            <w:pPr>
              <w:pStyle w:val="western"/>
              <w:jc w:val="center"/>
            </w:pPr>
            <w:r>
              <w:rPr>
                <w:sz w:val="20"/>
                <w:szCs w:val="20"/>
              </w:rPr>
              <w:t>10</w:t>
            </w:r>
          </w:p>
          <w:p w:rsidR="00BE6F42" w:rsidRDefault="00BE6F42" w:rsidP="00BD6A54">
            <w:pPr>
              <w:pStyle w:val="western"/>
            </w:pPr>
          </w:p>
        </w:tc>
        <w:tc>
          <w:tcPr>
            <w:tcW w:w="979"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BD6A54">
            <w:pPr>
              <w:pStyle w:val="western"/>
            </w:pPr>
          </w:p>
        </w:tc>
        <w:tc>
          <w:tcPr>
            <w:tcW w:w="1128"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BD6A54">
            <w:pPr>
              <w:pStyle w:val="western"/>
            </w:pPr>
          </w:p>
        </w:tc>
        <w:tc>
          <w:tcPr>
            <w:tcW w:w="568"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BD6A54">
            <w:pPr>
              <w:pStyle w:val="western"/>
              <w:jc w:val="center"/>
            </w:pPr>
            <w:r>
              <w:rPr>
                <w:sz w:val="20"/>
                <w:szCs w:val="20"/>
              </w:rPr>
              <w:t>23</w:t>
            </w:r>
          </w:p>
        </w:tc>
        <w:tc>
          <w:tcPr>
            <w:tcW w:w="1276"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BD6A54">
            <w:pPr>
              <w:pStyle w:val="western"/>
            </w:pPr>
          </w:p>
        </w:tc>
        <w:tc>
          <w:tcPr>
            <w:tcW w:w="3543" w:type="dxa"/>
            <w:tcBorders>
              <w:top w:val="nil"/>
              <w:left w:val="single" w:sz="6" w:space="0" w:color="000000"/>
              <w:bottom w:val="single" w:sz="6" w:space="0" w:color="000000"/>
              <w:right w:val="single" w:sz="6" w:space="0" w:color="000000"/>
            </w:tcBorders>
            <w:tcMar>
              <w:top w:w="0" w:type="dxa"/>
              <w:left w:w="6" w:type="dxa"/>
              <w:bottom w:w="0" w:type="dxa"/>
              <w:right w:w="0" w:type="dxa"/>
            </w:tcMar>
            <w:hideMark/>
          </w:tcPr>
          <w:p w:rsidR="00BD6A54" w:rsidRDefault="00BD6A54" w:rsidP="00BD6A54">
            <w:pPr>
              <w:pStyle w:val="western"/>
              <w:jc w:val="left"/>
              <w:rPr>
                <w:sz w:val="20"/>
                <w:szCs w:val="20"/>
              </w:rPr>
            </w:pPr>
            <w:r>
              <w:rPr>
                <w:sz w:val="20"/>
                <w:szCs w:val="20"/>
              </w:rPr>
              <w:t>Pełna nazwa producenta: …………………</w:t>
            </w:r>
          </w:p>
          <w:p w:rsidR="00BD6A54" w:rsidRDefault="00BD6A54" w:rsidP="00BD6A54">
            <w:pPr>
              <w:pStyle w:val="western"/>
              <w:jc w:val="left"/>
            </w:pPr>
            <w:r>
              <w:rPr>
                <w:sz w:val="20"/>
                <w:szCs w:val="20"/>
              </w:rPr>
              <w:t>Pełna nazwa wyboru: ……………………</w:t>
            </w:r>
          </w:p>
          <w:p w:rsidR="00BE6F42" w:rsidRDefault="00BD6A54" w:rsidP="00BD6A54">
            <w:pPr>
              <w:pStyle w:val="western"/>
            </w:pPr>
            <w:r>
              <w:rPr>
                <w:sz w:val="20"/>
                <w:szCs w:val="20"/>
              </w:rPr>
              <w:t>Numer katalogowy: ………………………</w:t>
            </w:r>
          </w:p>
        </w:tc>
      </w:tr>
      <w:tr w:rsidR="00BE6F42" w:rsidTr="00C01EBE">
        <w:trPr>
          <w:tblCellSpacing w:w="0" w:type="dxa"/>
          <w:jc w:val="center"/>
        </w:trPr>
        <w:tc>
          <w:tcPr>
            <w:tcW w:w="53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0" w:type="dxa"/>
            </w:tcMar>
            <w:hideMark/>
          </w:tcPr>
          <w:p w:rsidR="00BE6F42" w:rsidRDefault="00BE6F42">
            <w:pPr>
              <w:pStyle w:val="western"/>
            </w:pPr>
            <w:r>
              <w:rPr>
                <w:sz w:val="20"/>
                <w:szCs w:val="20"/>
              </w:rPr>
              <w:t>5.</w:t>
            </w:r>
          </w:p>
        </w:tc>
        <w:tc>
          <w:tcPr>
            <w:tcW w:w="5864"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rsidR="00BE6F42" w:rsidRDefault="00BE6F42" w:rsidP="00BD6A54">
            <w:pPr>
              <w:pStyle w:val="western"/>
              <w:spacing w:before="0" w:beforeAutospacing="0" w:after="0" w:afterAutospacing="0"/>
            </w:pPr>
            <w:r>
              <w:rPr>
                <w:sz w:val="20"/>
                <w:szCs w:val="20"/>
              </w:rPr>
              <w:t xml:space="preserve">Proszek do zmywarki </w:t>
            </w:r>
          </w:p>
          <w:p w:rsidR="00BE6F42" w:rsidRDefault="00BE6F42" w:rsidP="00BD6A54">
            <w:pPr>
              <w:pStyle w:val="western"/>
              <w:spacing w:before="0" w:beforeAutospacing="0" w:after="0" w:afterAutospacing="0"/>
            </w:pPr>
            <w:r>
              <w:rPr>
                <w:sz w:val="20"/>
                <w:szCs w:val="20"/>
              </w:rPr>
              <w:t>biały proszek z dodatkiem kolorowych ziaren</w:t>
            </w:r>
          </w:p>
          <w:p w:rsidR="00BE6F42" w:rsidRDefault="00BE6F42" w:rsidP="00BD6A54">
            <w:pPr>
              <w:pStyle w:val="western"/>
              <w:spacing w:before="0" w:beforeAutospacing="0" w:after="0" w:afterAutospacing="0"/>
            </w:pPr>
            <w:r>
              <w:rPr>
                <w:sz w:val="20"/>
                <w:szCs w:val="20"/>
              </w:rPr>
              <w:t>5-cio funkcyjny</w:t>
            </w:r>
          </w:p>
          <w:p w:rsidR="00BE6F42" w:rsidRDefault="00BE6F42" w:rsidP="00BD6A54">
            <w:pPr>
              <w:pStyle w:val="western"/>
              <w:spacing w:before="0" w:beforeAutospacing="0" w:after="0" w:afterAutospacing="0"/>
            </w:pPr>
            <w:r>
              <w:rPr>
                <w:sz w:val="20"/>
                <w:szCs w:val="20"/>
              </w:rPr>
              <w:t>w opakowaniu po minimum 3kg</w:t>
            </w:r>
          </w:p>
          <w:p w:rsidR="00BE6F42" w:rsidRDefault="00BE6F42" w:rsidP="00BD6A54">
            <w:pPr>
              <w:pStyle w:val="western"/>
              <w:spacing w:before="0" w:beforeAutospacing="0" w:after="0" w:afterAutospacing="0"/>
            </w:pPr>
            <w:r>
              <w:rPr>
                <w:sz w:val="20"/>
                <w:szCs w:val="20"/>
              </w:rPr>
              <w:t>zawierający aktywny tlen</w:t>
            </w:r>
          </w:p>
          <w:p w:rsidR="00BE6F42" w:rsidRDefault="00BE6F42" w:rsidP="00BD6A54">
            <w:pPr>
              <w:pStyle w:val="western"/>
              <w:spacing w:before="0" w:beforeAutospacing="0" w:after="0" w:afterAutospacing="0"/>
            </w:pPr>
            <w:r>
              <w:rPr>
                <w:sz w:val="20"/>
                <w:szCs w:val="20"/>
              </w:rPr>
              <w:t>chroniący zmywarkę</w:t>
            </w:r>
          </w:p>
          <w:p w:rsidR="00BE6F42" w:rsidRDefault="00BE6F42" w:rsidP="00BD6A54">
            <w:pPr>
              <w:pStyle w:val="western"/>
              <w:spacing w:before="0" w:beforeAutospacing="0" w:after="0" w:afterAutospacing="0"/>
            </w:pPr>
            <w:r>
              <w:rPr>
                <w:sz w:val="20"/>
                <w:szCs w:val="20"/>
              </w:rPr>
              <w:lastRenderedPageBreak/>
              <w:t>zapewniający higieniczną świeżość</w:t>
            </w:r>
          </w:p>
          <w:p w:rsidR="00BE6F42" w:rsidRDefault="00BE6F42" w:rsidP="00BD6A54">
            <w:pPr>
              <w:pStyle w:val="western"/>
              <w:spacing w:before="0" w:beforeAutospacing="0" w:after="0" w:afterAutospacing="0"/>
            </w:pPr>
            <w:r>
              <w:rPr>
                <w:sz w:val="20"/>
                <w:szCs w:val="20"/>
              </w:rPr>
              <w:t>skutecznie redukujący osadzający się kamień</w:t>
            </w:r>
          </w:p>
          <w:p w:rsidR="00BE6F42" w:rsidRDefault="00BE6F42" w:rsidP="00BD6A54">
            <w:pPr>
              <w:pStyle w:val="western"/>
              <w:spacing w:before="0" w:beforeAutospacing="0" w:after="0" w:afterAutospacing="0"/>
            </w:pPr>
            <w:r>
              <w:rPr>
                <w:sz w:val="20"/>
                <w:szCs w:val="20"/>
              </w:rPr>
              <w:t>pH 10,6 +/-0,6</w:t>
            </w:r>
          </w:p>
          <w:p w:rsidR="00BE6F42" w:rsidRDefault="00BE6F42" w:rsidP="00BD6A54">
            <w:pPr>
              <w:pStyle w:val="western"/>
              <w:spacing w:before="0" w:beforeAutospacing="0" w:after="0" w:afterAutospacing="0"/>
            </w:pPr>
            <w:r>
              <w:rPr>
                <w:sz w:val="20"/>
                <w:szCs w:val="20"/>
              </w:rPr>
              <w:t>proszek typu LUDWIK lub produkt równoważny</w:t>
            </w:r>
          </w:p>
        </w:tc>
        <w:tc>
          <w:tcPr>
            <w:tcW w:w="718"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rsidR="00BE6F42" w:rsidRDefault="00BE6F42" w:rsidP="00BD6A54">
            <w:pPr>
              <w:pStyle w:val="western"/>
              <w:jc w:val="center"/>
            </w:pPr>
            <w:r>
              <w:rPr>
                <w:sz w:val="20"/>
                <w:szCs w:val="20"/>
              </w:rPr>
              <w:lastRenderedPageBreak/>
              <w:t>150</w:t>
            </w:r>
          </w:p>
          <w:p w:rsidR="00BE6F42" w:rsidRDefault="00BE6F42" w:rsidP="00BD6A54">
            <w:pPr>
              <w:pStyle w:val="western"/>
              <w:jc w:val="center"/>
            </w:pPr>
          </w:p>
          <w:p w:rsidR="00BE6F42" w:rsidRDefault="00BE6F42" w:rsidP="00BD6A54">
            <w:pPr>
              <w:pStyle w:val="western"/>
              <w:jc w:val="center"/>
            </w:pPr>
          </w:p>
          <w:p w:rsidR="00BE6F42" w:rsidRDefault="00BE6F42" w:rsidP="00BD6A54">
            <w:pPr>
              <w:pStyle w:val="western"/>
              <w:jc w:val="center"/>
            </w:pPr>
          </w:p>
        </w:tc>
        <w:tc>
          <w:tcPr>
            <w:tcW w:w="979"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rsidR="00BE6F42" w:rsidRDefault="00BE6F42" w:rsidP="00BD6A54">
            <w:pPr>
              <w:pStyle w:val="western"/>
              <w:jc w:val="center"/>
            </w:pPr>
          </w:p>
        </w:tc>
        <w:tc>
          <w:tcPr>
            <w:tcW w:w="1128"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rsidR="00BE6F42" w:rsidRDefault="00BE6F42" w:rsidP="00BD6A54">
            <w:pPr>
              <w:pStyle w:val="western"/>
              <w:jc w:val="center"/>
            </w:pPr>
          </w:p>
        </w:tc>
        <w:tc>
          <w:tcPr>
            <w:tcW w:w="568"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rsidR="00BE6F42" w:rsidRDefault="00BE6F42" w:rsidP="00BD6A54">
            <w:pPr>
              <w:pStyle w:val="western"/>
              <w:jc w:val="center"/>
            </w:pPr>
            <w:r>
              <w:rPr>
                <w:sz w:val="20"/>
                <w:szCs w:val="20"/>
              </w:rPr>
              <w:t>23</w:t>
            </w:r>
          </w:p>
          <w:p w:rsidR="00BE6F42" w:rsidRDefault="00BE6F42" w:rsidP="00BD6A54">
            <w:pPr>
              <w:pStyle w:val="western"/>
              <w:jc w:val="center"/>
            </w:pP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rsidR="00BE6F42" w:rsidRDefault="00BE6F42" w:rsidP="00BD6A54">
            <w:pPr>
              <w:pStyle w:val="western"/>
            </w:pPr>
          </w:p>
          <w:p w:rsidR="00BE6F42" w:rsidRDefault="00BE6F42" w:rsidP="00BD6A54">
            <w:pPr>
              <w:pStyle w:val="western"/>
              <w:jc w:val="center"/>
            </w:pPr>
          </w:p>
          <w:p w:rsidR="00BE6F42" w:rsidRDefault="00BE6F42" w:rsidP="00BD6A54">
            <w:pPr>
              <w:pStyle w:val="western"/>
              <w:jc w:val="center"/>
            </w:pPr>
          </w:p>
          <w:p w:rsidR="00BE6F42" w:rsidRDefault="00BE6F42" w:rsidP="00BD6A54">
            <w:pPr>
              <w:pStyle w:val="western"/>
              <w:jc w:val="center"/>
            </w:pPr>
          </w:p>
        </w:tc>
        <w:tc>
          <w:tcPr>
            <w:tcW w:w="3543"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rsidR="00BD6A54" w:rsidRDefault="00BD6A54" w:rsidP="00BD6A54">
            <w:pPr>
              <w:pStyle w:val="western"/>
              <w:jc w:val="left"/>
              <w:rPr>
                <w:sz w:val="20"/>
                <w:szCs w:val="20"/>
              </w:rPr>
            </w:pPr>
            <w:r>
              <w:rPr>
                <w:sz w:val="20"/>
                <w:szCs w:val="20"/>
              </w:rPr>
              <w:lastRenderedPageBreak/>
              <w:t>Pełna nazwa producenta: …………………</w:t>
            </w:r>
          </w:p>
          <w:p w:rsidR="00BD6A54" w:rsidRDefault="00BD6A54" w:rsidP="00BD6A54">
            <w:pPr>
              <w:pStyle w:val="western"/>
              <w:jc w:val="left"/>
            </w:pPr>
            <w:r>
              <w:rPr>
                <w:sz w:val="20"/>
                <w:szCs w:val="20"/>
              </w:rPr>
              <w:t>Pełna nazwa wyboru: ……………………</w:t>
            </w:r>
          </w:p>
          <w:p w:rsidR="00BE6F42" w:rsidRDefault="00BD6A54" w:rsidP="00BD6A54">
            <w:pPr>
              <w:pStyle w:val="western"/>
            </w:pPr>
            <w:r>
              <w:rPr>
                <w:sz w:val="20"/>
                <w:szCs w:val="20"/>
              </w:rPr>
              <w:t>Numer katalogowy: ………………………</w:t>
            </w:r>
          </w:p>
        </w:tc>
      </w:tr>
      <w:tr w:rsidR="00BE6F42" w:rsidTr="00C01EBE">
        <w:trPr>
          <w:tblCellSpacing w:w="0" w:type="dxa"/>
          <w:jc w:val="center"/>
        </w:trPr>
        <w:tc>
          <w:tcPr>
            <w:tcW w:w="53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0" w:type="dxa"/>
            </w:tcMar>
            <w:hideMark/>
          </w:tcPr>
          <w:p w:rsidR="00BE6F42" w:rsidRDefault="00BE6F42">
            <w:pPr>
              <w:pStyle w:val="western"/>
            </w:pPr>
            <w:r>
              <w:rPr>
                <w:sz w:val="20"/>
                <w:szCs w:val="20"/>
              </w:rPr>
              <w:lastRenderedPageBreak/>
              <w:t>6.</w:t>
            </w:r>
          </w:p>
        </w:tc>
        <w:tc>
          <w:tcPr>
            <w:tcW w:w="5864"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rsidR="00BE6F42" w:rsidRDefault="00BE6F42" w:rsidP="00BD6A54">
            <w:pPr>
              <w:pStyle w:val="western"/>
              <w:spacing w:before="0" w:beforeAutospacing="0" w:after="0" w:afterAutospacing="0"/>
            </w:pPr>
            <w:r>
              <w:rPr>
                <w:sz w:val="20"/>
                <w:szCs w:val="20"/>
              </w:rPr>
              <w:t xml:space="preserve">Płyn </w:t>
            </w:r>
          </w:p>
          <w:p w:rsidR="00BE6F42" w:rsidRDefault="00BE6F42" w:rsidP="00BD6A54">
            <w:pPr>
              <w:pStyle w:val="western"/>
              <w:spacing w:before="0" w:beforeAutospacing="0" w:after="0" w:afterAutospacing="0"/>
            </w:pPr>
            <w:r>
              <w:rPr>
                <w:sz w:val="20"/>
                <w:szCs w:val="20"/>
              </w:rPr>
              <w:t>nabłyszczający do zmywarek</w:t>
            </w:r>
          </w:p>
          <w:p w:rsidR="00BE6F42" w:rsidRDefault="00BE6F42" w:rsidP="00BD6A54">
            <w:pPr>
              <w:pStyle w:val="western"/>
              <w:spacing w:before="0" w:beforeAutospacing="0" w:after="0" w:afterAutospacing="0"/>
            </w:pPr>
            <w:r>
              <w:rPr>
                <w:sz w:val="20"/>
                <w:szCs w:val="20"/>
              </w:rPr>
              <w:t>o pojemności opakowania nie mniejszej niż 750 ml</w:t>
            </w:r>
          </w:p>
          <w:p w:rsidR="00BE6F42" w:rsidRDefault="00BE6F42" w:rsidP="00BD6A54">
            <w:pPr>
              <w:pStyle w:val="western"/>
              <w:spacing w:before="0" w:beforeAutospacing="0" w:after="0" w:afterAutospacing="0"/>
            </w:pPr>
            <w:r>
              <w:rPr>
                <w:sz w:val="20"/>
                <w:szCs w:val="20"/>
              </w:rPr>
              <w:t xml:space="preserve">bezbarwny, bezzpaachowy </w:t>
            </w:r>
          </w:p>
          <w:p w:rsidR="00BE6F42" w:rsidRDefault="00BE6F42" w:rsidP="00BD6A54">
            <w:pPr>
              <w:pStyle w:val="western"/>
              <w:spacing w:before="0" w:beforeAutospacing="0" w:after="0" w:afterAutospacing="0"/>
            </w:pPr>
            <w:r>
              <w:rPr>
                <w:sz w:val="20"/>
                <w:szCs w:val="20"/>
              </w:rPr>
              <w:t>o gąstości względnej 1,04 – 1,06 g/cm3 (20°C)</w:t>
            </w:r>
          </w:p>
          <w:p w:rsidR="00BE6F42" w:rsidRDefault="00BE6F42" w:rsidP="00BD6A54">
            <w:pPr>
              <w:pStyle w:val="western"/>
              <w:spacing w:before="0" w:beforeAutospacing="0" w:after="0" w:afterAutospacing="0"/>
            </w:pPr>
            <w:r>
              <w:rPr>
                <w:sz w:val="20"/>
                <w:szCs w:val="20"/>
              </w:rPr>
              <w:t>przeznaczony do płukania i nabłyszczania naczyń mytych w zmywarce</w:t>
            </w:r>
          </w:p>
          <w:p w:rsidR="00BE6F42" w:rsidRDefault="00BE6F42" w:rsidP="00BD6A54">
            <w:pPr>
              <w:pStyle w:val="western"/>
              <w:spacing w:before="0" w:beforeAutospacing="0" w:after="0" w:afterAutospacing="0"/>
            </w:pPr>
            <w:r>
              <w:rPr>
                <w:sz w:val="20"/>
                <w:szCs w:val="20"/>
              </w:rPr>
              <w:t>nie pozostawiający na mytych naczyniach plam i zacieków</w:t>
            </w:r>
          </w:p>
          <w:p w:rsidR="00BE6F42" w:rsidRDefault="00BE6F42" w:rsidP="00BD6A54">
            <w:pPr>
              <w:pStyle w:val="western"/>
              <w:spacing w:before="0" w:beforeAutospacing="0" w:after="0" w:afterAutospacing="0"/>
            </w:pPr>
            <w:r>
              <w:rPr>
                <w:sz w:val="20"/>
                <w:szCs w:val="20"/>
              </w:rPr>
              <w:t>płyn typu Ludwik lub produkt równoważny</w:t>
            </w:r>
          </w:p>
        </w:tc>
        <w:tc>
          <w:tcPr>
            <w:tcW w:w="718"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rsidR="00BE6F42" w:rsidRDefault="00BE6F42" w:rsidP="001D27EE">
            <w:pPr>
              <w:pStyle w:val="western"/>
              <w:jc w:val="center"/>
            </w:pPr>
            <w:r>
              <w:rPr>
                <w:sz w:val="20"/>
                <w:szCs w:val="20"/>
              </w:rPr>
              <w:t>50</w:t>
            </w:r>
          </w:p>
        </w:tc>
        <w:tc>
          <w:tcPr>
            <w:tcW w:w="979"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rsidR="00BE6F42" w:rsidRDefault="00BE6F42" w:rsidP="001D27EE">
            <w:pPr>
              <w:pStyle w:val="western"/>
              <w:jc w:val="center"/>
            </w:pPr>
          </w:p>
        </w:tc>
        <w:tc>
          <w:tcPr>
            <w:tcW w:w="1128"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rsidR="00BE6F42" w:rsidRDefault="00BE6F42" w:rsidP="001D27EE">
            <w:pPr>
              <w:pStyle w:val="western"/>
              <w:jc w:val="center"/>
            </w:pPr>
          </w:p>
        </w:tc>
        <w:tc>
          <w:tcPr>
            <w:tcW w:w="568"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rsidR="00BE6F42" w:rsidRDefault="00BE6F42" w:rsidP="001D27EE">
            <w:pPr>
              <w:pStyle w:val="western"/>
              <w:jc w:val="center"/>
            </w:pPr>
            <w:r>
              <w:rPr>
                <w:sz w:val="20"/>
                <w:szCs w:val="20"/>
              </w:rPr>
              <w:t>23</w:t>
            </w:r>
          </w:p>
          <w:p w:rsidR="00BE6F42" w:rsidRDefault="00BE6F42" w:rsidP="001D27EE">
            <w:pPr>
              <w:pStyle w:val="western"/>
              <w:jc w:val="center"/>
            </w:pPr>
          </w:p>
          <w:p w:rsidR="00BE6F42" w:rsidRDefault="00BE6F42" w:rsidP="001D27EE">
            <w:pPr>
              <w:pStyle w:val="western"/>
            </w:pPr>
          </w:p>
          <w:p w:rsidR="00BE6F42" w:rsidRDefault="00BE6F42" w:rsidP="001D27EE">
            <w:pPr>
              <w:pStyle w:val="western"/>
              <w:jc w:val="center"/>
            </w:pP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rsidR="00BE6F42" w:rsidRDefault="00BE6F42">
            <w:pPr>
              <w:pStyle w:val="western"/>
            </w:pPr>
          </w:p>
          <w:p w:rsidR="00BE6F42" w:rsidRDefault="00BE6F42">
            <w:pPr>
              <w:pStyle w:val="western"/>
            </w:pPr>
          </w:p>
          <w:p w:rsidR="00BE6F42" w:rsidRDefault="00BE6F42">
            <w:pPr>
              <w:pStyle w:val="western"/>
            </w:pPr>
          </w:p>
          <w:p w:rsidR="00BE6F42" w:rsidRDefault="00BE6F42">
            <w:pPr>
              <w:pStyle w:val="western"/>
            </w:pPr>
          </w:p>
        </w:tc>
        <w:tc>
          <w:tcPr>
            <w:tcW w:w="3543"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rsidR="001D27EE" w:rsidRDefault="001D27EE" w:rsidP="001D27EE">
            <w:pPr>
              <w:pStyle w:val="western"/>
              <w:jc w:val="left"/>
              <w:rPr>
                <w:sz w:val="20"/>
                <w:szCs w:val="20"/>
              </w:rPr>
            </w:pPr>
            <w:r>
              <w:rPr>
                <w:sz w:val="20"/>
                <w:szCs w:val="20"/>
              </w:rPr>
              <w:t>Pełna nazwa producenta: …………………</w:t>
            </w:r>
          </w:p>
          <w:p w:rsidR="001D27EE" w:rsidRDefault="001D27EE" w:rsidP="001D27EE">
            <w:pPr>
              <w:pStyle w:val="western"/>
              <w:jc w:val="left"/>
            </w:pPr>
            <w:r>
              <w:rPr>
                <w:sz w:val="20"/>
                <w:szCs w:val="20"/>
              </w:rPr>
              <w:t>Pełna nazwa wyboru: ……………………</w:t>
            </w:r>
          </w:p>
          <w:p w:rsidR="00BE6F42" w:rsidRDefault="001D27EE" w:rsidP="001D27EE">
            <w:pPr>
              <w:pStyle w:val="western"/>
            </w:pPr>
            <w:r>
              <w:rPr>
                <w:sz w:val="20"/>
                <w:szCs w:val="20"/>
              </w:rPr>
              <w:t>Numer katalogowy: ………………………</w:t>
            </w:r>
          </w:p>
        </w:tc>
      </w:tr>
      <w:tr w:rsidR="00BE6F42" w:rsidTr="00C01EBE">
        <w:trPr>
          <w:tblCellSpacing w:w="0" w:type="dxa"/>
          <w:jc w:val="center"/>
        </w:trPr>
        <w:tc>
          <w:tcPr>
            <w:tcW w:w="536"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pPr>
              <w:pStyle w:val="western"/>
            </w:pPr>
            <w:r>
              <w:rPr>
                <w:sz w:val="20"/>
                <w:szCs w:val="20"/>
              </w:rPr>
              <w:t>7.</w:t>
            </w:r>
          </w:p>
        </w:tc>
        <w:tc>
          <w:tcPr>
            <w:tcW w:w="5864"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1D27EE">
            <w:pPr>
              <w:pStyle w:val="western"/>
              <w:spacing w:before="0" w:beforeAutospacing="0" w:after="0" w:afterAutospacing="0"/>
            </w:pPr>
            <w:r>
              <w:rPr>
                <w:sz w:val="20"/>
                <w:szCs w:val="20"/>
              </w:rPr>
              <w:t xml:space="preserve">Sól ochronna do zmywarek </w:t>
            </w:r>
          </w:p>
          <w:p w:rsidR="00BE6F42" w:rsidRDefault="00BE6F42" w:rsidP="001D27EE">
            <w:pPr>
              <w:pStyle w:val="western"/>
              <w:spacing w:before="0" w:beforeAutospacing="0" w:after="0" w:afterAutospacing="0"/>
            </w:pPr>
            <w:r>
              <w:rPr>
                <w:sz w:val="20"/>
                <w:szCs w:val="20"/>
              </w:rPr>
              <w:t>o wadze nie mniejszej niż 1,5 kg</w:t>
            </w:r>
          </w:p>
          <w:p w:rsidR="00BE6F42" w:rsidRDefault="00BE6F42" w:rsidP="001D27EE">
            <w:pPr>
              <w:pStyle w:val="western"/>
              <w:spacing w:before="0" w:beforeAutospacing="0" w:after="0" w:afterAutospacing="0"/>
            </w:pPr>
            <w:r>
              <w:rPr>
                <w:sz w:val="20"/>
                <w:szCs w:val="20"/>
              </w:rPr>
              <w:t>w postaci granulatu</w:t>
            </w:r>
          </w:p>
          <w:p w:rsidR="00BE6F42" w:rsidRDefault="00BE6F42" w:rsidP="001D27EE">
            <w:pPr>
              <w:pStyle w:val="western"/>
              <w:spacing w:before="0" w:beforeAutospacing="0" w:after="0" w:afterAutospacing="0"/>
            </w:pPr>
            <w:r>
              <w:rPr>
                <w:sz w:val="20"/>
                <w:szCs w:val="20"/>
              </w:rPr>
              <w:t>pH 1% roztworu 6-8</w:t>
            </w:r>
          </w:p>
          <w:p w:rsidR="00BE6F42" w:rsidRDefault="00BE6F42" w:rsidP="001D27EE">
            <w:pPr>
              <w:pStyle w:val="western"/>
              <w:spacing w:before="0" w:beforeAutospacing="0" w:after="0" w:afterAutospacing="0"/>
            </w:pPr>
            <w:r>
              <w:rPr>
                <w:sz w:val="20"/>
                <w:szCs w:val="20"/>
              </w:rPr>
              <w:t>sól typu Ludwik lub produkt równoważny</w:t>
            </w:r>
          </w:p>
        </w:tc>
        <w:tc>
          <w:tcPr>
            <w:tcW w:w="718"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1D27EE">
            <w:pPr>
              <w:pStyle w:val="western"/>
              <w:spacing w:before="0" w:beforeAutospacing="0" w:after="0" w:afterAutospacing="0"/>
              <w:jc w:val="center"/>
            </w:pPr>
          </w:p>
          <w:p w:rsidR="00BE6F42" w:rsidRDefault="00BE6F42" w:rsidP="001D27EE">
            <w:pPr>
              <w:pStyle w:val="western"/>
              <w:spacing w:before="0" w:beforeAutospacing="0" w:after="0" w:afterAutospacing="0"/>
              <w:jc w:val="center"/>
            </w:pPr>
          </w:p>
          <w:p w:rsidR="00BE6F42" w:rsidRDefault="00BE6F42" w:rsidP="001D27EE">
            <w:pPr>
              <w:pStyle w:val="western"/>
              <w:spacing w:before="0" w:beforeAutospacing="0" w:after="0" w:afterAutospacing="0"/>
              <w:jc w:val="center"/>
            </w:pPr>
            <w:r>
              <w:rPr>
                <w:sz w:val="20"/>
                <w:szCs w:val="20"/>
              </w:rPr>
              <w:t>50</w:t>
            </w:r>
          </w:p>
        </w:tc>
        <w:tc>
          <w:tcPr>
            <w:tcW w:w="979"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1D27EE">
            <w:pPr>
              <w:pStyle w:val="western"/>
              <w:spacing w:before="0" w:beforeAutospacing="0" w:after="0" w:afterAutospacing="0"/>
              <w:jc w:val="center"/>
            </w:pPr>
          </w:p>
        </w:tc>
        <w:tc>
          <w:tcPr>
            <w:tcW w:w="1128"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1D27EE">
            <w:pPr>
              <w:pStyle w:val="western"/>
              <w:spacing w:before="0" w:beforeAutospacing="0" w:after="0" w:afterAutospacing="0"/>
              <w:jc w:val="center"/>
            </w:pPr>
          </w:p>
        </w:tc>
        <w:tc>
          <w:tcPr>
            <w:tcW w:w="568"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1D27EE">
            <w:pPr>
              <w:pStyle w:val="western"/>
              <w:spacing w:before="0" w:beforeAutospacing="0" w:after="0" w:afterAutospacing="0"/>
              <w:jc w:val="center"/>
            </w:pPr>
          </w:p>
          <w:p w:rsidR="00BE6F42" w:rsidRDefault="00BE6F42" w:rsidP="001D27EE">
            <w:pPr>
              <w:pStyle w:val="western"/>
              <w:spacing w:before="0" w:beforeAutospacing="0" w:after="0" w:afterAutospacing="0"/>
              <w:jc w:val="center"/>
            </w:pPr>
          </w:p>
          <w:p w:rsidR="00BE6F42" w:rsidRDefault="00BE6F42" w:rsidP="001D27EE">
            <w:pPr>
              <w:pStyle w:val="western"/>
              <w:spacing w:before="0" w:beforeAutospacing="0" w:after="0" w:afterAutospacing="0"/>
              <w:jc w:val="center"/>
            </w:pPr>
            <w:r>
              <w:rPr>
                <w:sz w:val="20"/>
                <w:szCs w:val="20"/>
              </w:rPr>
              <w:t>23</w:t>
            </w:r>
          </w:p>
          <w:p w:rsidR="00BE6F42" w:rsidRDefault="00BE6F42" w:rsidP="001D27EE">
            <w:pPr>
              <w:pStyle w:val="western"/>
              <w:spacing w:before="0" w:beforeAutospacing="0" w:after="0" w:afterAutospacing="0"/>
              <w:jc w:val="center"/>
            </w:pPr>
          </w:p>
        </w:tc>
        <w:tc>
          <w:tcPr>
            <w:tcW w:w="1276"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pPr>
              <w:pStyle w:val="western"/>
            </w:pPr>
          </w:p>
        </w:tc>
        <w:tc>
          <w:tcPr>
            <w:tcW w:w="354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0" w:type="dxa"/>
            </w:tcMar>
            <w:hideMark/>
          </w:tcPr>
          <w:p w:rsidR="001D27EE" w:rsidRDefault="001D27EE" w:rsidP="001D27EE">
            <w:pPr>
              <w:pStyle w:val="western"/>
              <w:jc w:val="left"/>
              <w:rPr>
                <w:sz w:val="20"/>
                <w:szCs w:val="20"/>
              </w:rPr>
            </w:pPr>
            <w:r>
              <w:rPr>
                <w:sz w:val="20"/>
                <w:szCs w:val="20"/>
              </w:rPr>
              <w:t>Pełna nazwa producenta: …………………</w:t>
            </w:r>
          </w:p>
          <w:p w:rsidR="001D27EE" w:rsidRDefault="001D27EE" w:rsidP="001D27EE">
            <w:pPr>
              <w:pStyle w:val="western"/>
              <w:jc w:val="left"/>
            </w:pPr>
            <w:r>
              <w:rPr>
                <w:sz w:val="20"/>
                <w:szCs w:val="20"/>
              </w:rPr>
              <w:t>Pełna nazwa wyboru: ……………………</w:t>
            </w:r>
          </w:p>
          <w:p w:rsidR="00BE6F42" w:rsidRDefault="001D27EE" w:rsidP="001D27EE">
            <w:pPr>
              <w:pStyle w:val="western"/>
            </w:pPr>
            <w:r>
              <w:rPr>
                <w:sz w:val="20"/>
                <w:szCs w:val="20"/>
              </w:rPr>
              <w:t>Numer katalogowy: ………………………</w:t>
            </w:r>
          </w:p>
        </w:tc>
      </w:tr>
      <w:tr w:rsidR="00BE6F42" w:rsidTr="00C01EBE">
        <w:trPr>
          <w:tblCellSpacing w:w="0" w:type="dxa"/>
          <w:jc w:val="center"/>
        </w:trPr>
        <w:tc>
          <w:tcPr>
            <w:tcW w:w="536"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pPr>
              <w:pStyle w:val="western"/>
            </w:pPr>
            <w:r>
              <w:rPr>
                <w:sz w:val="20"/>
                <w:szCs w:val="20"/>
              </w:rPr>
              <w:t>8.</w:t>
            </w:r>
          </w:p>
        </w:tc>
        <w:tc>
          <w:tcPr>
            <w:tcW w:w="5864"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1D27EE">
            <w:pPr>
              <w:pStyle w:val="western"/>
              <w:spacing w:before="0" w:beforeAutospacing="0" w:after="0" w:afterAutospacing="0"/>
            </w:pPr>
            <w:r>
              <w:rPr>
                <w:sz w:val="20"/>
                <w:szCs w:val="20"/>
              </w:rPr>
              <w:t xml:space="preserve">Kostka zapachowa do WC, 40g </w:t>
            </w:r>
          </w:p>
          <w:p w:rsidR="00BE6F42" w:rsidRDefault="00BE6F42" w:rsidP="001D27EE">
            <w:pPr>
              <w:pStyle w:val="western"/>
              <w:spacing w:before="0" w:beforeAutospacing="0" w:after="0" w:afterAutospacing="0"/>
            </w:pPr>
            <w:r>
              <w:rPr>
                <w:sz w:val="20"/>
                <w:szCs w:val="20"/>
              </w:rPr>
              <w:t>z koszyczkiem</w:t>
            </w:r>
          </w:p>
          <w:p w:rsidR="00BE6F42" w:rsidRDefault="00BE6F42" w:rsidP="001D27EE">
            <w:pPr>
              <w:pStyle w:val="western"/>
              <w:spacing w:before="0" w:beforeAutospacing="0" w:after="0" w:afterAutospacing="0"/>
            </w:pPr>
            <w:r>
              <w:rPr>
                <w:sz w:val="20"/>
                <w:szCs w:val="20"/>
              </w:rPr>
              <w:t xml:space="preserve">dwu – fazowa, prostokątna </w:t>
            </w:r>
          </w:p>
          <w:p w:rsidR="00BE6F42" w:rsidRDefault="00BE6F42" w:rsidP="001D27EE">
            <w:pPr>
              <w:pStyle w:val="western"/>
              <w:spacing w:before="0" w:beforeAutospacing="0" w:after="0" w:afterAutospacing="0"/>
            </w:pPr>
            <w:r>
              <w:rPr>
                <w:sz w:val="20"/>
                <w:szCs w:val="20"/>
              </w:rPr>
              <w:t xml:space="preserve">działająca antybakteryjnie </w:t>
            </w:r>
          </w:p>
          <w:p w:rsidR="00BE6F42" w:rsidRDefault="00BE6F42" w:rsidP="001D27EE">
            <w:pPr>
              <w:pStyle w:val="western"/>
              <w:spacing w:before="0" w:beforeAutospacing="0" w:after="0" w:afterAutospacing="0"/>
            </w:pPr>
            <w:r>
              <w:rPr>
                <w:sz w:val="20"/>
                <w:szCs w:val="20"/>
              </w:rPr>
              <w:t>kostka typu Domestos lub produkt równoważny</w:t>
            </w:r>
          </w:p>
        </w:tc>
        <w:tc>
          <w:tcPr>
            <w:tcW w:w="718"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1D27EE">
            <w:pPr>
              <w:pStyle w:val="western"/>
              <w:spacing w:before="0" w:beforeAutospacing="0" w:after="0" w:afterAutospacing="0"/>
              <w:jc w:val="center"/>
            </w:pPr>
          </w:p>
          <w:p w:rsidR="00BE6F42" w:rsidRDefault="00BE6F42" w:rsidP="001D27EE">
            <w:pPr>
              <w:pStyle w:val="western"/>
              <w:spacing w:before="0" w:beforeAutospacing="0" w:after="0" w:afterAutospacing="0"/>
              <w:jc w:val="center"/>
            </w:pPr>
            <w:r>
              <w:rPr>
                <w:sz w:val="20"/>
                <w:szCs w:val="20"/>
              </w:rPr>
              <w:t>1200</w:t>
            </w:r>
          </w:p>
        </w:tc>
        <w:tc>
          <w:tcPr>
            <w:tcW w:w="979"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1D27EE">
            <w:pPr>
              <w:pStyle w:val="western"/>
              <w:spacing w:before="0" w:beforeAutospacing="0" w:after="0" w:afterAutospacing="0"/>
              <w:jc w:val="center"/>
            </w:pPr>
          </w:p>
        </w:tc>
        <w:tc>
          <w:tcPr>
            <w:tcW w:w="1128"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1D27EE">
            <w:pPr>
              <w:pStyle w:val="western"/>
              <w:spacing w:before="0" w:beforeAutospacing="0" w:after="0" w:afterAutospacing="0"/>
              <w:jc w:val="center"/>
            </w:pPr>
          </w:p>
        </w:tc>
        <w:tc>
          <w:tcPr>
            <w:tcW w:w="568"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1D27EE">
            <w:pPr>
              <w:pStyle w:val="western"/>
              <w:spacing w:before="0" w:beforeAutospacing="0" w:after="0" w:afterAutospacing="0"/>
              <w:jc w:val="center"/>
            </w:pPr>
          </w:p>
          <w:p w:rsidR="00BE6F42" w:rsidRDefault="00BE6F42" w:rsidP="001D27EE">
            <w:pPr>
              <w:pStyle w:val="western"/>
              <w:spacing w:before="0" w:beforeAutospacing="0" w:after="0" w:afterAutospacing="0"/>
              <w:jc w:val="center"/>
            </w:pPr>
            <w:r>
              <w:rPr>
                <w:sz w:val="20"/>
                <w:szCs w:val="20"/>
              </w:rPr>
              <w:t>23</w:t>
            </w:r>
          </w:p>
        </w:tc>
        <w:tc>
          <w:tcPr>
            <w:tcW w:w="1276"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pPr>
              <w:pStyle w:val="western"/>
            </w:pPr>
          </w:p>
        </w:tc>
        <w:tc>
          <w:tcPr>
            <w:tcW w:w="3543" w:type="dxa"/>
            <w:tcBorders>
              <w:top w:val="nil"/>
              <w:left w:val="single" w:sz="6" w:space="0" w:color="000000"/>
              <w:bottom w:val="single" w:sz="6" w:space="0" w:color="000000"/>
              <w:right w:val="single" w:sz="6" w:space="0" w:color="000000"/>
            </w:tcBorders>
            <w:tcMar>
              <w:top w:w="0" w:type="dxa"/>
              <w:left w:w="6" w:type="dxa"/>
              <w:bottom w:w="0" w:type="dxa"/>
              <w:right w:w="0" w:type="dxa"/>
            </w:tcMar>
            <w:hideMark/>
          </w:tcPr>
          <w:p w:rsidR="001D27EE" w:rsidRDefault="001D27EE" w:rsidP="001D27EE">
            <w:pPr>
              <w:pStyle w:val="western"/>
              <w:jc w:val="left"/>
              <w:rPr>
                <w:sz w:val="20"/>
                <w:szCs w:val="20"/>
              </w:rPr>
            </w:pPr>
            <w:r>
              <w:rPr>
                <w:sz w:val="20"/>
                <w:szCs w:val="20"/>
              </w:rPr>
              <w:t>Pełna nazwa producenta: …………………</w:t>
            </w:r>
          </w:p>
          <w:p w:rsidR="001D27EE" w:rsidRDefault="001D27EE" w:rsidP="001D27EE">
            <w:pPr>
              <w:pStyle w:val="western"/>
              <w:jc w:val="left"/>
            </w:pPr>
            <w:r>
              <w:rPr>
                <w:sz w:val="20"/>
                <w:szCs w:val="20"/>
              </w:rPr>
              <w:t>Pełna nazwa wyboru: ……………………</w:t>
            </w:r>
          </w:p>
          <w:p w:rsidR="00BE6F42" w:rsidRDefault="001D27EE" w:rsidP="001D27EE">
            <w:pPr>
              <w:pStyle w:val="western"/>
            </w:pPr>
            <w:r>
              <w:rPr>
                <w:sz w:val="20"/>
                <w:szCs w:val="20"/>
              </w:rPr>
              <w:t>Numer katalogowy: ………………………</w:t>
            </w:r>
          </w:p>
        </w:tc>
      </w:tr>
      <w:tr w:rsidR="00BE6F42" w:rsidTr="00C01EBE">
        <w:trPr>
          <w:tblCellSpacing w:w="0" w:type="dxa"/>
          <w:jc w:val="center"/>
        </w:trPr>
        <w:tc>
          <w:tcPr>
            <w:tcW w:w="536"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pPr>
              <w:pStyle w:val="western"/>
            </w:pPr>
            <w:r>
              <w:rPr>
                <w:sz w:val="20"/>
                <w:szCs w:val="20"/>
              </w:rPr>
              <w:t>9.</w:t>
            </w:r>
          </w:p>
        </w:tc>
        <w:tc>
          <w:tcPr>
            <w:tcW w:w="5864"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1D27EE">
            <w:pPr>
              <w:pStyle w:val="western"/>
              <w:spacing w:before="0" w:beforeAutospacing="0" w:after="0" w:afterAutospacing="0"/>
            </w:pPr>
            <w:r>
              <w:rPr>
                <w:sz w:val="20"/>
                <w:szCs w:val="20"/>
              </w:rPr>
              <w:t xml:space="preserve">Zapas – kostka zapachowa do WC, 40g </w:t>
            </w:r>
          </w:p>
          <w:p w:rsidR="00BE6F42" w:rsidRDefault="00BE6F42" w:rsidP="001D27EE">
            <w:pPr>
              <w:pStyle w:val="western"/>
              <w:spacing w:before="0" w:beforeAutospacing="0" w:after="0" w:afterAutospacing="0"/>
            </w:pPr>
            <w:r>
              <w:rPr>
                <w:sz w:val="20"/>
                <w:szCs w:val="20"/>
              </w:rPr>
              <w:t xml:space="preserve">dwu – fazowa, prostokątna </w:t>
            </w:r>
          </w:p>
          <w:p w:rsidR="00BE6F42" w:rsidRDefault="00BE6F42" w:rsidP="001D27EE">
            <w:pPr>
              <w:pStyle w:val="western"/>
              <w:spacing w:before="0" w:beforeAutospacing="0" w:after="0" w:afterAutospacing="0"/>
            </w:pPr>
            <w:r>
              <w:rPr>
                <w:sz w:val="20"/>
                <w:szCs w:val="20"/>
              </w:rPr>
              <w:t xml:space="preserve">działająca antybakteryjnie </w:t>
            </w:r>
          </w:p>
          <w:p w:rsidR="00BE6F42" w:rsidRDefault="00BE6F42" w:rsidP="001D27EE">
            <w:pPr>
              <w:pStyle w:val="western"/>
              <w:spacing w:before="0" w:beforeAutospacing="0" w:after="0" w:afterAutospacing="0"/>
            </w:pPr>
            <w:r>
              <w:rPr>
                <w:sz w:val="20"/>
                <w:szCs w:val="20"/>
              </w:rPr>
              <w:t>kostka typu Domestos lub produkt równoważny</w:t>
            </w:r>
          </w:p>
        </w:tc>
        <w:tc>
          <w:tcPr>
            <w:tcW w:w="718"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1D27EE">
            <w:pPr>
              <w:pStyle w:val="western"/>
              <w:spacing w:before="0" w:beforeAutospacing="0" w:after="0" w:afterAutospacing="0"/>
              <w:jc w:val="center"/>
            </w:pPr>
          </w:p>
          <w:p w:rsidR="00BE6F42" w:rsidRDefault="00BE6F42" w:rsidP="001D27EE">
            <w:pPr>
              <w:pStyle w:val="western"/>
              <w:spacing w:before="0" w:beforeAutospacing="0" w:after="0" w:afterAutospacing="0"/>
              <w:jc w:val="center"/>
            </w:pPr>
          </w:p>
          <w:p w:rsidR="00BE6F42" w:rsidRDefault="00BE6F42" w:rsidP="001D27EE">
            <w:pPr>
              <w:pStyle w:val="western"/>
              <w:spacing w:before="0" w:beforeAutospacing="0" w:after="0" w:afterAutospacing="0"/>
              <w:jc w:val="center"/>
            </w:pPr>
            <w:r>
              <w:rPr>
                <w:sz w:val="20"/>
                <w:szCs w:val="20"/>
              </w:rPr>
              <w:t>800</w:t>
            </w:r>
          </w:p>
        </w:tc>
        <w:tc>
          <w:tcPr>
            <w:tcW w:w="979"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1D27EE">
            <w:pPr>
              <w:pStyle w:val="western"/>
              <w:spacing w:before="0" w:beforeAutospacing="0" w:after="0" w:afterAutospacing="0"/>
              <w:jc w:val="center"/>
            </w:pPr>
          </w:p>
        </w:tc>
        <w:tc>
          <w:tcPr>
            <w:tcW w:w="1128"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1D27EE">
            <w:pPr>
              <w:pStyle w:val="western"/>
              <w:spacing w:before="0" w:beforeAutospacing="0" w:after="0" w:afterAutospacing="0"/>
              <w:jc w:val="center"/>
            </w:pPr>
          </w:p>
        </w:tc>
        <w:tc>
          <w:tcPr>
            <w:tcW w:w="568"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1D27EE">
            <w:pPr>
              <w:pStyle w:val="western"/>
              <w:spacing w:before="0" w:beforeAutospacing="0" w:after="0" w:afterAutospacing="0"/>
              <w:jc w:val="center"/>
            </w:pPr>
          </w:p>
          <w:p w:rsidR="00BE6F42" w:rsidRDefault="00BE6F42" w:rsidP="001D27EE">
            <w:pPr>
              <w:pStyle w:val="western"/>
              <w:spacing w:before="0" w:beforeAutospacing="0" w:after="0" w:afterAutospacing="0"/>
              <w:jc w:val="center"/>
            </w:pPr>
            <w:r>
              <w:rPr>
                <w:sz w:val="20"/>
                <w:szCs w:val="20"/>
              </w:rPr>
              <w:t>23</w:t>
            </w:r>
          </w:p>
          <w:p w:rsidR="00BE6F42" w:rsidRDefault="00BE6F42" w:rsidP="001D27EE">
            <w:pPr>
              <w:pStyle w:val="western"/>
              <w:spacing w:before="0" w:beforeAutospacing="0" w:after="0" w:afterAutospacing="0"/>
              <w:jc w:val="center"/>
            </w:pPr>
          </w:p>
        </w:tc>
        <w:tc>
          <w:tcPr>
            <w:tcW w:w="1276"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pPr>
              <w:pStyle w:val="western"/>
            </w:pPr>
          </w:p>
        </w:tc>
        <w:tc>
          <w:tcPr>
            <w:tcW w:w="3543" w:type="dxa"/>
            <w:tcBorders>
              <w:top w:val="nil"/>
              <w:left w:val="single" w:sz="6" w:space="0" w:color="000000"/>
              <w:bottom w:val="single" w:sz="6" w:space="0" w:color="000000"/>
              <w:right w:val="single" w:sz="6" w:space="0" w:color="000000"/>
            </w:tcBorders>
            <w:tcMar>
              <w:top w:w="0" w:type="dxa"/>
              <w:left w:w="6" w:type="dxa"/>
              <w:bottom w:w="0" w:type="dxa"/>
              <w:right w:w="0" w:type="dxa"/>
            </w:tcMar>
            <w:hideMark/>
          </w:tcPr>
          <w:p w:rsidR="001D27EE" w:rsidRDefault="001D27EE" w:rsidP="001D27EE">
            <w:pPr>
              <w:pStyle w:val="western"/>
              <w:jc w:val="left"/>
              <w:rPr>
                <w:sz w:val="20"/>
                <w:szCs w:val="20"/>
              </w:rPr>
            </w:pPr>
            <w:r>
              <w:rPr>
                <w:sz w:val="20"/>
                <w:szCs w:val="20"/>
              </w:rPr>
              <w:t>Pełna nazwa producenta: …………………</w:t>
            </w:r>
          </w:p>
          <w:p w:rsidR="001D27EE" w:rsidRDefault="001D27EE" w:rsidP="001D27EE">
            <w:pPr>
              <w:pStyle w:val="western"/>
              <w:jc w:val="left"/>
            </w:pPr>
            <w:r>
              <w:rPr>
                <w:sz w:val="20"/>
                <w:szCs w:val="20"/>
              </w:rPr>
              <w:t>Pełna nazwa wyboru: ……………………</w:t>
            </w:r>
          </w:p>
          <w:p w:rsidR="00BE6F42" w:rsidRDefault="001D27EE" w:rsidP="001D27EE">
            <w:pPr>
              <w:pStyle w:val="western"/>
            </w:pPr>
            <w:r>
              <w:rPr>
                <w:sz w:val="20"/>
                <w:szCs w:val="20"/>
              </w:rPr>
              <w:t>Numer katalogowy: ………………………</w:t>
            </w:r>
          </w:p>
        </w:tc>
      </w:tr>
      <w:tr w:rsidR="00BE6F42" w:rsidTr="00C01EBE">
        <w:trPr>
          <w:tblCellSpacing w:w="0" w:type="dxa"/>
          <w:jc w:val="center"/>
        </w:trPr>
        <w:tc>
          <w:tcPr>
            <w:tcW w:w="536"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pPr>
              <w:pStyle w:val="western"/>
            </w:pPr>
            <w:r>
              <w:rPr>
                <w:sz w:val="20"/>
                <w:szCs w:val="20"/>
              </w:rPr>
              <w:t>10.</w:t>
            </w:r>
          </w:p>
        </w:tc>
        <w:tc>
          <w:tcPr>
            <w:tcW w:w="5864"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1D27EE">
            <w:pPr>
              <w:pStyle w:val="western"/>
              <w:spacing w:before="0" w:beforeAutospacing="0" w:after="0" w:afterAutospacing="0"/>
            </w:pPr>
            <w:r>
              <w:rPr>
                <w:sz w:val="20"/>
                <w:szCs w:val="20"/>
              </w:rPr>
              <w:t xml:space="preserve">Rękawice gospodarcze typu IDEAL </w:t>
            </w:r>
          </w:p>
          <w:p w:rsidR="00BE6F42" w:rsidRDefault="00BE6F42" w:rsidP="001D27EE">
            <w:pPr>
              <w:pStyle w:val="western"/>
              <w:spacing w:before="0" w:beforeAutospacing="0" w:after="0" w:afterAutospacing="0"/>
            </w:pPr>
            <w:r>
              <w:rPr>
                <w:sz w:val="20"/>
                <w:szCs w:val="20"/>
              </w:rPr>
              <w:t>do prac domowych, sanitarnych, ogrodniczych,</w:t>
            </w:r>
          </w:p>
          <w:p w:rsidR="00BE6F42" w:rsidRDefault="00BE6F42" w:rsidP="001D27EE">
            <w:pPr>
              <w:pStyle w:val="western"/>
              <w:spacing w:before="0" w:beforeAutospacing="0" w:after="0" w:afterAutospacing="0"/>
            </w:pPr>
            <w:r>
              <w:rPr>
                <w:sz w:val="20"/>
                <w:szCs w:val="20"/>
              </w:rPr>
              <w:t>rękawice flokowane, z bawełnianą wyściółką, pochłaniającą pot</w:t>
            </w:r>
          </w:p>
          <w:p w:rsidR="00BE6F42" w:rsidRDefault="00BE6F42" w:rsidP="001D27EE">
            <w:pPr>
              <w:pStyle w:val="western"/>
              <w:spacing w:before="0" w:beforeAutospacing="0" w:after="0" w:afterAutospacing="0"/>
            </w:pPr>
            <w:r>
              <w:rPr>
                <w:sz w:val="20"/>
                <w:szCs w:val="20"/>
              </w:rPr>
              <w:t>moletowane na palcach i części chwytnej rękawicy w celu zapewnienia lepszej chwytności</w:t>
            </w:r>
          </w:p>
          <w:p w:rsidR="00BE6F42" w:rsidRDefault="00BE6F42" w:rsidP="001D27EE">
            <w:pPr>
              <w:pStyle w:val="western"/>
              <w:spacing w:before="0" w:beforeAutospacing="0" w:after="0" w:afterAutospacing="0"/>
            </w:pPr>
            <w:r>
              <w:rPr>
                <w:sz w:val="20"/>
                <w:szCs w:val="20"/>
              </w:rPr>
              <w:t>używane także w kontaktach z żywnością</w:t>
            </w:r>
          </w:p>
          <w:p w:rsidR="00BE6F42" w:rsidRDefault="00BE6F42" w:rsidP="001D27EE">
            <w:pPr>
              <w:pStyle w:val="western"/>
              <w:spacing w:before="0" w:beforeAutospacing="0" w:after="0" w:afterAutospacing="0"/>
            </w:pPr>
            <w:r>
              <w:rPr>
                <w:sz w:val="20"/>
                <w:szCs w:val="20"/>
              </w:rPr>
              <w:t>posiadające znak CE</w:t>
            </w:r>
          </w:p>
          <w:p w:rsidR="00BE6F42" w:rsidRDefault="00BE6F42" w:rsidP="001D27EE">
            <w:pPr>
              <w:pStyle w:val="western"/>
              <w:spacing w:before="0" w:beforeAutospacing="0" w:after="0" w:afterAutospacing="0"/>
            </w:pPr>
            <w:r>
              <w:rPr>
                <w:sz w:val="20"/>
                <w:szCs w:val="20"/>
              </w:rPr>
              <w:t xml:space="preserve">chroniące skórę rąk przed detergentami, środkami chemicznymi, </w:t>
            </w:r>
          </w:p>
          <w:p w:rsidR="00BE6F42" w:rsidRDefault="00BE6F42" w:rsidP="001D27EE">
            <w:pPr>
              <w:pStyle w:val="western"/>
              <w:spacing w:before="0" w:beforeAutospacing="0" w:after="0" w:afterAutospacing="0"/>
            </w:pPr>
            <w:r>
              <w:rPr>
                <w:sz w:val="20"/>
                <w:szCs w:val="20"/>
              </w:rPr>
              <w:t>mikroorganizmami</w:t>
            </w:r>
          </w:p>
          <w:p w:rsidR="00BE6F42" w:rsidRDefault="00BE6F42" w:rsidP="001D27EE">
            <w:pPr>
              <w:pStyle w:val="western"/>
              <w:spacing w:before="0" w:beforeAutospacing="0" w:after="0" w:afterAutospacing="0"/>
            </w:pPr>
            <w:r>
              <w:rPr>
                <w:sz w:val="20"/>
                <w:szCs w:val="20"/>
              </w:rPr>
              <w:t>zapobiegające mechanicznym podrażnieniom skóry rąk</w:t>
            </w:r>
          </w:p>
          <w:p w:rsidR="00BE6F42" w:rsidRDefault="00BE6F42" w:rsidP="001D27EE">
            <w:pPr>
              <w:pStyle w:val="western"/>
              <w:spacing w:before="0" w:beforeAutospacing="0" w:after="0" w:afterAutospacing="0"/>
            </w:pPr>
            <w:r>
              <w:rPr>
                <w:sz w:val="20"/>
                <w:szCs w:val="20"/>
              </w:rPr>
              <w:t>miękke, elastyczne, odporne na przekłucia i rozdarcia</w:t>
            </w:r>
          </w:p>
          <w:p w:rsidR="00BE6F42" w:rsidRDefault="00BE6F42" w:rsidP="001D27EE">
            <w:pPr>
              <w:pStyle w:val="western"/>
              <w:spacing w:before="0" w:beforeAutospacing="0" w:after="0" w:afterAutospacing="0"/>
            </w:pPr>
            <w:r>
              <w:rPr>
                <w:sz w:val="20"/>
                <w:szCs w:val="20"/>
              </w:rPr>
              <w:lastRenderedPageBreak/>
              <w:t>z przedłużonym mankietem</w:t>
            </w:r>
          </w:p>
          <w:p w:rsidR="00BE6F42" w:rsidRDefault="00BE6F42" w:rsidP="001D27EE">
            <w:pPr>
              <w:pStyle w:val="western"/>
              <w:spacing w:before="0" w:beforeAutospacing="0" w:after="0" w:afterAutospacing="0"/>
            </w:pPr>
            <w:r>
              <w:rPr>
                <w:sz w:val="20"/>
                <w:szCs w:val="20"/>
              </w:rPr>
              <w:t>zróżnicowane na prawą i lewą</w:t>
            </w:r>
          </w:p>
          <w:p w:rsidR="00BE6F42" w:rsidRDefault="00BE6F42" w:rsidP="001D27EE">
            <w:pPr>
              <w:pStyle w:val="western"/>
              <w:spacing w:before="0" w:beforeAutospacing="0" w:after="0" w:afterAutospacing="0"/>
            </w:pPr>
            <w:r>
              <w:rPr>
                <w:sz w:val="20"/>
                <w:szCs w:val="20"/>
              </w:rPr>
              <w:t>dostępne w rozmiarach: S (6-7), M (7-8), L (8-9), XL (9-10)</w:t>
            </w:r>
          </w:p>
          <w:p w:rsidR="00BE6F42" w:rsidRDefault="00BE6F42" w:rsidP="001D27EE">
            <w:pPr>
              <w:pStyle w:val="western"/>
              <w:spacing w:before="0" w:beforeAutospacing="0" w:after="0" w:afterAutospacing="0"/>
            </w:pPr>
            <w:r>
              <w:rPr>
                <w:sz w:val="20"/>
                <w:szCs w:val="20"/>
              </w:rPr>
              <w:t>pakowane parami w opakowanie foliowe OPP podlegające recyklingowi</w:t>
            </w:r>
          </w:p>
          <w:p w:rsidR="00BE6F42" w:rsidRDefault="00BE6F42" w:rsidP="001D27EE">
            <w:pPr>
              <w:pStyle w:val="western"/>
              <w:spacing w:before="0" w:beforeAutospacing="0" w:after="0" w:afterAutospacing="0"/>
            </w:pPr>
            <w:r>
              <w:rPr>
                <w:sz w:val="20"/>
                <w:szCs w:val="20"/>
              </w:rPr>
              <w:t>podlegające biodegradacji</w:t>
            </w:r>
          </w:p>
        </w:tc>
        <w:tc>
          <w:tcPr>
            <w:tcW w:w="718"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1D27EE">
            <w:pPr>
              <w:pStyle w:val="western"/>
              <w:jc w:val="center"/>
            </w:pPr>
            <w:r>
              <w:rPr>
                <w:sz w:val="20"/>
                <w:szCs w:val="20"/>
              </w:rPr>
              <w:lastRenderedPageBreak/>
              <w:t>1000 par</w:t>
            </w:r>
          </w:p>
        </w:tc>
        <w:tc>
          <w:tcPr>
            <w:tcW w:w="979"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1D27EE">
            <w:pPr>
              <w:pStyle w:val="western"/>
              <w:jc w:val="center"/>
            </w:pPr>
          </w:p>
        </w:tc>
        <w:tc>
          <w:tcPr>
            <w:tcW w:w="1128"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1D27EE">
            <w:pPr>
              <w:pStyle w:val="western"/>
              <w:jc w:val="center"/>
            </w:pPr>
          </w:p>
        </w:tc>
        <w:tc>
          <w:tcPr>
            <w:tcW w:w="568"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1D27EE">
            <w:pPr>
              <w:pStyle w:val="western"/>
              <w:jc w:val="center"/>
            </w:pPr>
            <w:r>
              <w:rPr>
                <w:sz w:val="20"/>
                <w:szCs w:val="20"/>
              </w:rPr>
              <w:t>23</w:t>
            </w:r>
          </w:p>
        </w:tc>
        <w:tc>
          <w:tcPr>
            <w:tcW w:w="1276"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1D27EE">
            <w:pPr>
              <w:pStyle w:val="western"/>
              <w:jc w:val="center"/>
            </w:pPr>
          </w:p>
          <w:p w:rsidR="00BE6F42" w:rsidRDefault="00BE6F42" w:rsidP="001D27EE">
            <w:pPr>
              <w:pStyle w:val="western"/>
              <w:jc w:val="center"/>
            </w:pPr>
          </w:p>
          <w:p w:rsidR="00BE6F42" w:rsidRDefault="00BE6F42" w:rsidP="001D27EE">
            <w:pPr>
              <w:pStyle w:val="western"/>
              <w:jc w:val="center"/>
            </w:pPr>
          </w:p>
          <w:p w:rsidR="00BE6F42" w:rsidRDefault="00BE6F42" w:rsidP="001D27EE">
            <w:pPr>
              <w:pStyle w:val="western"/>
              <w:jc w:val="center"/>
            </w:pPr>
          </w:p>
          <w:p w:rsidR="00BE6F42" w:rsidRDefault="00BE6F42" w:rsidP="001D27EE">
            <w:pPr>
              <w:pStyle w:val="western"/>
              <w:jc w:val="center"/>
            </w:pPr>
          </w:p>
        </w:tc>
        <w:tc>
          <w:tcPr>
            <w:tcW w:w="3543" w:type="dxa"/>
            <w:tcBorders>
              <w:top w:val="nil"/>
              <w:left w:val="single" w:sz="6" w:space="0" w:color="000000"/>
              <w:bottom w:val="single" w:sz="6" w:space="0" w:color="000000"/>
              <w:right w:val="single" w:sz="6" w:space="0" w:color="000000"/>
            </w:tcBorders>
            <w:tcMar>
              <w:top w:w="0" w:type="dxa"/>
              <w:left w:w="6" w:type="dxa"/>
              <w:bottom w:w="0" w:type="dxa"/>
              <w:right w:w="0" w:type="dxa"/>
            </w:tcMar>
            <w:hideMark/>
          </w:tcPr>
          <w:p w:rsidR="001D27EE" w:rsidRDefault="001D27EE" w:rsidP="001D27EE">
            <w:pPr>
              <w:pStyle w:val="western"/>
              <w:jc w:val="left"/>
              <w:rPr>
                <w:sz w:val="20"/>
                <w:szCs w:val="20"/>
              </w:rPr>
            </w:pPr>
            <w:r>
              <w:rPr>
                <w:sz w:val="20"/>
                <w:szCs w:val="20"/>
              </w:rPr>
              <w:t>Pełna nazwa producenta: …………………</w:t>
            </w:r>
          </w:p>
          <w:p w:rsidR="001D27EE" w:rsidRDefault="001D27EE" w:rsidP="001D27EE">
            <w:pPr>
              <w:pStyle w:val="western"/>
              <w:jc w:val="left"/>
            </w:pPr>
            <w:r>
              <w:rPr>
                <w:sz w:val="20"/>
                <w:szCs w:val="20"/>
              </w:rPr>
              <w:t>Pełna nazwa wyboru: ……………………</w:t>
            </w:r>
          </w:p>
          <w:p w:rsidR="00BE6F42" w:rsidRDefault="001D27EE" w:rsidP="001D27EE">
            <w:pPr>
              <w:pStyle w:val="western"/>
            </w:pPr>
            <w:r>
              <w:rPr>
                <w:sz w:val="20"/>
                <w:szCs w:val="20"/>
              </w:rPr>
              <w:t>Numer katalogowy: ………………………</w:t>
            </w:r>
          </w:p>
        </w:tc>
      </w:tr>
      <w:tr w:rsidR="00BE6F42" w:rsidTr="00C01EBE">
        <w:trPr>
          <w:tblCellSpacing w:w="0" w:type="dxa"/>
          <w:jc w:val="center"/>
        </w:trPr>
        <w:tc>
          <w:tcPr>
            <w:tcW w:w="53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0" w:type="dxa"/>
            </w:tcMar>
            <w:hideMark/>
          </w:tcPr>
          <w:p w:rsidR="00BE6F42" w:rsidRDefault="00BE6F42">
            <w:pPr>
              <w:pStyle w:val="western"/>
            </w:pPr>
            <w:r>
              <w:rPr>
                <w:sz w:val="20"/>
                <w:szCs w:val="20"/>
              </w:rPr>
              <w:lastRenderedPageBreak/>
              <w:t>11.</w:t>
            </w:r>
          </w:p>
        </w:tc>
        <w:tc>
          <w:tcPr>
            <w:tcW w:w="5864"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0" w:type="dxa"/>
            </w:tcMar>
            <w:hideMark/>
          </w:tcPr>
          <w:p w:rsidR="00BE6F42" w:rsidRDefault="00BE6F42" w:rsidP="001D27EE">
            <w:pPr>
              <w:pStyle w:val="western"/>
              <w:spacing w:before="0" w:beforeAutospacing="0" w:after="0" w:afterAutospacing="0"/>
            </w:pPr>
            <w:r>
              <w:rPr>
                <w:sz w:val="20"/>
                <w:szCs w:val="20"/>
              </w:rPr>
              <w:t xml:space="preserve">Proszek do prania uniwersalny, </w:t>
            </w:r>
          </w:p>
          <w:p w:rsidR="00BE6F42" w:rsidRDefault="00BE6F42" w:rsidP="001D27EE">
            <w:pPr>
              <w:pStyle w:val="western"/>
              <w:spacing w:before="0" w:beforeAutospacing="0" w:after="0" w:afterAutospacing="0"/>
            </w:pPr>
            <w:r>
              <w:rPr>
                <w:sz w:val="20"/>
                <w:szCs w:val="20"/>
              </w:rPr>
              <w:t xml:space="preserve">zawierający 5-15% anionowe środki powierzchniowo czynne, </w:t>
            </w:r>
          </w:p>
          <w:p w:rsidR="00BE6F42" w:rsidRDefault="00BE6F42" w:rsidP="001D27EE">
            <w:pPr>
              <w:pStyle w:val="western"/>
              <w:spacing w:before="0" w:beforeAutospacing="0" w:after="0" w:afterAutospacing="0"/>
            </w:pPr>
            <w:r>
              <w:rPr>
                <w:sz w:val="20"/>
                <w:szCs w:val="20"/>
              </w:rPr>
              <w:t xml:space="preserve">&lt;5% niejonowe środki powierzchniowo czynne, mydło, polikarboksylany, fosfoniany, zeolity, enzymy, </w:t>
            </w:r>
          </w:p>
          <w:p w:rsidR="00BE6F42" w:rsidRDefault="00BE6F42" w:rsidP="001D27EE">
            <w:pPr>
              <w:pStyle w:val="western"/>
              <w:spacing w:before="0" w:beforeAutospacing="0" w:after="0" w:afterAutospacing="0"/>
            </w:pPr>
            <w:r>
              <w:rPr>
                <w:sz w:val="20"/>
                <w:szCs w:val="20"/>
              </w:rPr>
              <w:t>o przyjemnym zapachu charakterystycznym do użytej kompozycji zapachowej.</w:t>
            </w:r>
          </w:p>
          <w:p w:rsidR="00BE6F42" w:rsidRDefault="00BE6F42" w:rsidP="001D27EE">
            <w:pPr>
              <w:pStyle w:val="western"/>
              <w:spacing w:before="0" w:beforeAutospacing="0" w:after="0" w:afterAutospacing="0"/>
            </w:pPr>
            <w:r>
              <w:rPr>
                <w:sz w:val="20"/>
                <w:szCs w:val="20"/>
              </w:rPr>
              <w:t xml:space="preserve">pakowanie handlowe o wadze nie mniejszej niż 5,25 kg </w:t>
            </w:r>
          </w:p>
          <w:p w:rsidR="00BE6F42" w:rsidRDefault="00BE6F42" w:rsidP="001D27EE">
            <w:pPr>
              <w:pStyle w:val="western"/>
              <w:spacing w:before="0" w:beforeAutospacing="0" w:after="0" w:afterAutospacing="0"/>
            </w:pPr>
            <w:r>
              <w:rPr>
                <w:sz w:val="20"/>
                <w:szCs w:val="20"/>
              </w:rPr>
              <w:t>proszek typu E lub produkt równoważny</w:t>
            </w:r>
          </w:p>
        </w:tc>
        <w:tc>
          <w:tcPr>
            <w:tcW w:w="718"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0" w:type="dxa"/>
            </w:tcMar>
            <w:hideMark/>
          </w:tcPr>
          <w:p w:rsidR="00BE6F42" w:rsidRDefault="00BE6F42" w:rsidP="00E03536">
            <w:pPr>
              <w:pStyle w:val="western"/>
            </w:pPr>
          </w:p>
          <w:p w:rsidR="00BE6F42" w:rsidRDefault="00BE6F42" w:rsidP="00E03536">
            <w:pPr>
              <w:pStyle w:val="western"/>
              <w:jc w:val="center"/>
            </w:pPr>
            <w:r>
              <w:rPr>
                <w:sz w:val="20"/>
                <w:szCs w:val="20"/>
              </w:rPr>
              <w:t>72</w:t>
            </w:r>
          </w:p>
        </w:tc>
        <w:tc>
          <w:tcPr>
            <w:tcW w:w="979"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0" w:type="dxa"/>
            </w:tcMar>
            <w:vAlign w:val="center"/>
            <w:hideMark/>
          </w:tcPr>
          <w:p w:rsidR="00BE6F42" w:rsidRDefault="00BE6F42" w:rsidP="00E03536">
            <w:pPr>
              <w:pStyle w:val="western"/>
              <w:jc w:val="center"/>
            </w:pPr>
          </w:p>
        </w:tc>
        <w:tc>
          <w:tcPr>
            <w:tcW w:w="1128"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0" w:type="dxa"/>
            </w:tcMar>
            <w:vAlign w:val="center"/>
            <w:hideMark/>
          </w:tcPr>
          <w:p w:rsidR="00BE6F42" w:rsidRDefault="00BE6F42" w:rsidP="00E03536">
            <w:pPr>
              <w:pStyle w:val="western"/>
              <w:jc w:val="center"/>
            </w:pPr>
          </w:p>
        </w:tc>
        <w:tc>
          <w:tcPr>
            <w:tcW w:w="568"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0" w:type="dxa"/>
            </w:tcMar>
            <w:hideMark/>
          </w:tcPr>
          <w:p w:rsidR="00BE6F42" w:rsidRDefault="00BE6F42" w:rsidP="00E03536">
            <w:pPr>
              <w:pStyle w:val="western"/>
            </w:pPr>
          </w:p>
          <w:p w:rsidR="00BE6F42" w:rsidRDefault="00BE6F42" w:rsidP="00E03536">
            <w:pPr>
              <w:pStyle w:val="western"/>
              <w:jc w:val="center"/>
            </w:pPr>
            <w:r>
              <w:rPr>
                <w:sz w:val="20"/>
                <w:szCs w:val="20"/>
              </w:rPr>
              <w:t>23</w:t>
            </w:r>
          </w:p>
          <w:p w:rsidR="00BE6F42" w:rsidRDefault="00BE6F42" w:rsidP="00E03536">
            <w:pPr>
              <w:pStyle w:val="western"/>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0" w:type="dxa"/>
            </w:tcMar>
            <w:vAlign w:val="center"/>
            <w:hideMark/>
          </w:tcPr>
          <w:p w:rsidR="00BE6F42" w:rsidRDefault="00BE6F42" w:rsidP="00E03536">
            <w:pPr>
              <w:pStyle w:val="western"/>
              <w:jc w:val="center"/>
            </w:pPr>
          </w:p>
        </w:tc>
        <w:tc>
          <w:tcPr>
            <w:tcW w:w="354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0" w:type="dxa"/>
            </w:tcMar>
            <w:hideMark/>
          </w:tcPr>
          <w:p w:rsidR="00BE6F42" w:rsidRDefault="00BE6F42">
            <w:pPr>
              <w:pStyle w:val="western"/>
            </w:pPr>
            <w:r>
              <w:rPr>
                <w:sz w:val="20"/>
                <w:szCs w:val="20"/>
              </w:rPr>
              <w:t>Pełna nazwa producenta</w:t>
            </w:r>
          </w:p>
          <w:p w:rsidR="00BE6F42" w:rsidRDefault="00BE6F42">
            <w:pPr>
              <w:pStyle w:val="western"/>
            </w:pPr>
            <w:r>
              <w:rPr>
                <w:sz w:val="20"/>
                <w:szCs w:val="20"/>
              </w:rPr>
              <w:t>Pełna nazwa wyrobu</w:t>
            </w:r>
          </w:p>
          <w:p w:rsidR="00BE6F42" w:rsidRDefault="00BE6F42">
            <w:pPr>
              <w:pStyle w:val="western"/>
            </w:pPr>
            <w:r>
              <w:rPr>
                <w:sz w:val="20"/>
                <w:szCs w:val="20"/>
              </w:rPr>
              <w:t>Numer katalogowy</w:t>
            </w:r>
          </w:p>
          <w:p w:rsidR="00BE6F42" w:rsidRDefault="00BE6F42">
            <w:pPr>
              <w:pStyle w:val="western"/>
            </w:pPr>
          </w:p>
        </w:tc>
      </w:tr>
      <w:tr w:rsidR="00BE6F42" w:rsidTr="00C01EBE">
        <w:trPr>
          <w:tblCellSpacing w:w="0" w:type="dxa"/>
          <w:jc w:val="center"/>
        </w:trPr>
        <w:tc>
          <w:tcPr>
            <w:tcW w:w="536"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pPr>
              <w:pStyle w:val="western"/>
            </w:pPr>
            <w:r>
              <w:rPr>
                <w:sz w:val="20"/>
                <w:szCs w:val="20"/>
              </w:rPr>
              <w:t>12.</w:t>
            </w:r>
          </w:p>
        </w:tc>
        <w:tc>
          <w:tcPr>
            <w:tcW w:w="5864"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1D27EE">
            <w:pPr>
              <w:pStyle w:val="western"/>
              <w:spacing w:before="0" w:beforeAutospacing="0" w:after="0" w:afterAutospacing="0"/>
            </w:pPr>
            <w:r>
              <w:rPr>
                <w:sz w:val="20"/>
                <w:szCs w:val="20"/>
              </w:rPr>
              <w:t>Patyczki z wacikiem do uszu – opakowanie min. 160 szt.</w:t>
            </w:r>
          </w:p>
        </w:tc>
        <w:tc>
          <w:tcPr>
            <w:tcW w:w="718"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E03536">
            <w:pPr>
              <w:pStyle w:val="western"/>
              <w:jc w:val="center"/>
            </w:pPr>
          </w:p>
          <w:p w:rsidR="00BE6F42" w:rsidRDefault="00BE6F42" w:rsidP="00E03536">
            <w:pPr>
              <w:pStyle w:val="western"/>
              <w:jc w:val="center"/>
            </w:pPr>
            <w:r>
              <w:rPr>
                <w:sz w:val="20"/>
                <w:szCs w:val="20"/>
              </w:rPr>
              <w:t>200</w:t>
            </w:r>
            <w:r w:rsidR="00E03536">
              <w:rPr>
                <w:sz w:val="20"/>
                <w:szCs w:val="20"/>
              </w:rPr>
              <w:t xml:space="preserve"> op.</w:t>
            </w:r>
          </w:p>
        </w:tc>
        <w:tc>
          <w:tcPr>
            <w:tcW w:w="979"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E03536">
            <w:pPr>
              <w:pStyle w:val="western"/>
              <w:jc w:val="center"/>
            </w:pPr>
          </w:p>
        </w:tc>
        <w:tc>
          <w:tcPr>
            <w:tcW w:w="1128"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E03536">
            <w:pPr>
              <w:pStyle w:val="western"/>
              <w:jc w:val="center"/>
            </w:pPr>
          </w:p>
        </w:tc>
        <w:tc>
          <w:tcPr>
            <w:tcW w:w="568"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E03536">
            <w:pPr>
              <w:pStyle w:val="western"/>
              <w:jc w:val="center"/>
            </w:pPr>
          </w:p>
          <w:p w:rsidR="00BE6F42" w:rsidRDefault="00BE6F42" w:rsidP="00E03536">
            <w:pPr>
              <w:pStyle w:val="western"/>
              <w:jc w:val="center"/>
            </w:pPr>
            <w:r>
              <w:rPr>
                <w:sz w:val="20"/>
                <w:szCs w:val="20"/>
              </w:rPr>
              <w:t>8</w:t>
            </w:r>
          </w:p>
        </w:tc>
        <w:tc>
          <w:tcPr>
            <w:tcW w:w="1276"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E03536">
            <w:pPr>
              <w:pStyle w:val="western"/>
              <w:jc w:val="center"/>
            </w:pPr>
          </w:p>
        </w:tc>
        <w:tc>
          <w:tcPr>
            <w:tcW w:w="354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0" w:type="dxa"/>
            </w:tcMar>
            <w:hideMark/>
          </w:tcPr>
          <w:p w:rsidR="00E03536" w:rsidRDefault="00E03536" w:rsidP="00E03536">
            <w:pPr>
              <w:pStyle w:val="western"/>
              <w:jc w:val="left"/>
              <w:rPr>
                <w:sz w:val="20"/>
                <w:szCs w:val="20"/>
              </w:rPr>
            </w:pPr>
            <w:r>
              <w:rPr>
                <w:sz w:val="20"/>
                <w:szCs w:val="20"/>
              </w:rPr>
              <w:t>Pełna nazwa producenta: …………………</w:t>
            </w:r>
          </w:p>
          <w:p w:rsidR="00E03536" w:rsidRDefault="00E03536" w:rsidP="00E03536">
            <w:pPr>
              <w:pStyle w:val="western"/>
              <w:jc w:val="left"/>
            </w:pPr>
            <w:r>
              <w:rPr>
                <w:sz w:val="20"/>
                <w:szCs w:val="20"/>
              </w:rPr>
              <w:t>Pełna nazwa wyboru: ……………………</w:t>
            </w:r>
          </w:p>
          <w:p w:rsidR="00BE6F42" w:rsidRDefault="00E03536" w:rsidP="00E03536">
            <w:pPr>
              <w:pStyle w:val="western"/>
            </w:pPr>
            <w:r>
              <w:rPr>
                <w:sz w:val="20"/>
                <w:szCs w:val="20"/>
              </w:rPr>
              <w:t>Numer katalogowy: ………………………</w:t>
            </w:r>
          </w:p>
        </w:tc>
      </w:tr>
      <w:tr w:rsidR="00BE6F42" w:rsidTr="00C01EBE">
        <w:trPr>
          <w:tblCellSpacing w:w="0" w:type="dxa"/>
          <w:jc w:val="center"/>
        </w:trPr>
        <w:tc>
          <w:tcPr>
            <w:tcW w:w="536"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pPr>
              <w:pStyle w:val="western"/>
            </w:pPr>
            <w:r>
              <w:rPr>
                <w:sz w:val="20"/>
                <w:szCs w:val="20"/>
              </w:rPr>
              <w:t>13</w:t>
            </w:r>
          </w:p>
        </w:tc>
        <w:tc>
          <w:tcPr>
            <w:tcW w:w="5864"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1D27EE">
            <w:pPr>
              <w:pStyle w:val="western"/>
              <w:spacing w:before="0" w:beforeAutospacing="0" w:after="0" w:afterAutospacing="0"/>
            </w:pPr>
            <w:r>
              <w:rPr>
                <w:sz w:val="20"/>
                <w:szCs w:val="20"/>
              </w:rPr>
              <w:t xml:space="preserve">Płyn do ochrony i nabłyszczania podłóg z PCV, linoleum </w:t>
            </w:r>
          </w:p>
          <w:p w:rsidR="00BE6F42" w:rsidRDefault="00BE6F42" w:rsidP="001D27EE">
            <w:pPr>
              <w:pStyle w:val="western"/>
              <w:spacing w:before="0" w:beforeAutospacing="0" w:after="0" w:afterAutospacing="0"/>
            </w:pPr>
            <w:r>
              <w:rPr>
                <w:sz w:val="20"/>
                <w:szCs w:val="20"/>
              </w:rPr>
              <w:t xml:space="preserve">o pojemności 500 ml </w:t>
            </w:r>
          </w:p>
          <w:p w:rsidR="00BE6F42" w:rsidRDefault="00BE6F42" w:rsidP="001D27EE">
            <w:pPr>
              <w:pStyle w:val="western"/>
              <w:spacing w:before="0" w:beforeAutospacing="0" w:after="0" w:afterAutospacing="0"/>
            </w:pPr>
            <w:r>
              <w:rPr>
                <w:sz w:val="20"/>
                <w:szCs w:val="20"/>
              </w:rPr>
              <w:t>o mlecznym wyglądzie</w:t>
            </w:r>
          </w:p>
          <w:p w:rsidR="00BE6F42" w:rsidRDefault="00BE6F42" w:rsidP="001D27EE">
            <w:pPr>
              <w:pStyle w:val="western"/>
              <w:spacing w:before="0" w:beforeAutospacing="0" w:after="0" w:afterAutospacing="0"/>
            </w:pPr>
            <w:r>
              <w:rPr>
                <w:sz w:val="20"/>
                <w:szCs w:val="20"/>
              </w:rPr>
              <w:t>w postaci jednorodnej cieczy</w:t>
            </w:r>
          </w:p>
          <w:p w:rsidR="00BE6F42" w:rsidRDefault="00BE6F42" w:rsidP="001D27EE">
            <w:pPr>
              <w:pStyle w:val="western"/>
              <w:spacing w:before="0" w:beforeAutospacing="0" w:after="0" w:afterAutospacing="0"/>
            </w:pPr>
            <w:r>
              <w:rPr>
                <w:sz w:val="20"/>
                <w:szCs w:val="20"/>
              </w:rPr>
              <w:t>pH 6,5 – 8,0</w:t>
            </w:r>
          </w:p>
          <w:p w:rsidR="00BE6F42" w:rsidRDefault="00BE6F42" w:rsidP="001D27EE">
            <w:pPr>
              <w:pStyle w:val="western"/>
              <w:spacing w:before="0" w:beforeAutospacing="0" w:after="0" w:afterAutospacing="0"/>
            </w:pPr>
            <w:r>
              <w:rPr>
                <w:sz w:val="20"/>
                <w:szCs w:val="20"/>
              </w:rPr>
              <w:t>płyn typu SIDOLUX lub produkt równoważny</w:t>
            </w:r>
          </w:p>
        </w:tc>
        <w:tc>
          <w:tcPr>
            <w:tcW w:w="718"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E03536">
            <w:pPr>
              <w:pStyle w:val="western"/>
              <w:jc w:val="center"/>
            </w:pPr>
          </w:p>
          <w:p w:rsidR="00BE6F42" w:rsidRDefault="00BE6F42" w:rsidP="00E03536">
            <w:pPr>
              <w:pStyle w:val="western"/>
              <w:jc w:val="center"/>
            </w:pPr>
            <w:r>
              <w:rPr>
                <w:sz w:val="20"/>
                <w:szCs w:val="20"/>
              </w:rPr>
              <w:t>30</w:t>
            </w:r>
          </w:p>
        </w:tc>
        <w:tc>
          <w:tcPr>
            <w:tcW w:w="979"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E03536">
            <w:pPr>
              <w:pStyle w:val="western"/>
              <w:jc w:val="center"/>
            </w:pPr>
          </w:p>
        </w:tc>
        <w:tc>
          <w:tcPr>
            <w:tcW w:w="1128"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E03536">
            <w:pPr>
              <w:pStyle w:val="western"/>
              <w:jc w:val="center"/>
            </w:pPr>
          </w:p>
        </w:tc>
        <w:tc>
          <w:tcPr>
            <w:tcW w:w="568"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E03536">
            <w:pPr>
              <w:pStyle w:val="western"/>
              <w:jc w:val="center"/>
            </w:pPr>
          </w:p>
          <w:p w:rsidR="00BE6F42" w:rsidRDefault="00BE6F42" w:rsidP="00E03536">
            <w:pPr>
              <w:pStyle w:val="western"/>
              <w:jc w:val="center"/>
            </w:pPr>
            <w:r>
              <w:rPr>
                <w:sz w:val="20"/>
                <w:szCs w:val="20"/>
              </w:rPr>
              <w:t>23</w:t>
            </w:r>
          </w:p>
        </w:tc>
        <w:tc>
          <w:tcPr>
            <w:tcW w:w="1276"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E03536">
            <w:pPr>
              <w:pStyle w:val="western"/>
              <w:jc w:val="center"/>
            </w:pPr>
          </w:p>
        </w:tc>
        <w:tc>
          <w:tcPr>
            <w:tcW w:w="3543" w:type="dxa"/>
            <w:tcBorders>
              <w:top w:val="nil"/>
              <w:left w:val="single" w:sz="6" w:space="0" w:color="000000"/>
              <w:bottom w:val="single" w:sz="6" w:space="0" w:color="000000"/>
              <w:right w:val="single" w:sz="6" w:space="0" w:color="000000"/>
            </w:tcBorders>
            <w:tcMar>
              <w:top w:w="0" w:type="dxa"/>
              <w:left w:w="6" w:type="dxa"/>
              <w:bottom w:w="0" w:type="dxa"/>
              <w:right w:w="0" w:type="dxa"/>
            </w:tcMar>
            <w:hideMark/>
          </w:tcPr>
          <w:p w:rsidR="00E03536" w:rsidRDefault="00E03536" w:rsidP="00E03536">
            <w:pPr>
              <w:pStyle w:val="western"/>
              <w:jc w:val="left"/>
              <w:rPr>
                <w:sz w:val="20"/>
                <w:szCs w:val="20"/>
              </w:rPr>
            </w:pPr>
            <w:r>
              <w:rPr>
                <w:sz w:val="20"/>
                <w:szCs w:val="20"/>
              </w:rPr>
              <w:t>Pełna nazwa producenta: …………………</w:t>
            </w:r>
          </w:p>
          <w:p w:rsidR="00E03536" w:rsidRDefault="00E03536" w:rsidP="00E03536">
            <w:pPr>
              <w:pStyle w:val="western"/>
              <w:jc w:val="left"/>
            </w:pPr>
            <w:r>
              <w:rPr>
                <w:sz w:val="20"/>
                <w:szCs w:val="20"/>
              </w:rPr>
              <w:t>Pełna nazwa wyboru: ……………………</w:t>
            </w:r>
          </w:p>
          <w:p w:rsidR="00BE6F42" w:rsidRDefault="00E03536" w:rsidP="00E03536">
            <w:pPr>
              <w:pStyle w:val="western"/>
            </w:pPr>
            <w:r>
              <w:rPr>
                <w:sz w:val="20"/>
                <w:szCs w:val="20"/>
              </w:rPr>
              <w:t>Numer katalogowy: ………………………</w:t>
            </w:r>
          </w:p>
        </w:tc>
      </w:tr>
      <w:tr w:rsidR="00BE6F42" w:rsidTr="00C01EBE">
        <w:trPr>
          <w:tblCellSpacing w:w="0" w:type="dxa"/>
          <w:jc w:val="center"/>
        </w:trPr>
        <w:tc>
          <w:tcPr>
            <w:tcW w:w="536"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pPr>
              <w:pStyle w:val="western"/>
            </w:pPr>
            <w:r>
              <w:rPr>
                <w:sz w:val="20"/>
                <w:szCs w:val="20"/>
              </w:rPr>
              <w:t>14</w:t>
            </w:r>
          </w:p>
        </w:tc>
        <w:tc>
          <w:tcPr>
            <w:tcW w:w="5864"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1D27EE">
            <w:pPr>
              <w:pStyle w:val="western"/>
              <w:spacing w:before="0" w:beforeAutospacing="0" w:after="0" w:afterAutospacing="0"/>
            </w:pPr>
            <w:r>
              <w:rPr>
                <w:sz w:val="20"/>
                <w:szCs w:val="20"/>
              </w:rPr>
              <w:t xml:space="preserve">Zmywacz </w:t>
            </w:r>
          </w:p>
          <w:p w:rsidR="00BE6F42" w:rsidRDefault="00BE6F42" w:rsidP="001D27EE">
            <w:pPr>
              <w:pStyle w:val="western"/>
              <w:spacing w:before="0" w:beforeAutospacing="0" w:after="0" w:afterAutospacing="0"/>
            </w:pPr>
            <w:r>
              <w:rPr>
                <w:sz w:val="20"/>
                <w:szCs w:val="20"/>
              </w:rPr>
              <w:t xml:space="preserve">do usuwania starych past z podłogi </w:t>
            </w:r>
          </w:p>
          <w:p w:rsidR="00BE6F42" w:rsidRDefault="00BE6F42" w:rsidP="001D27EE">
            <w:pPr>
              <w:pStyle w:val="western"/>
              <w:spacing w:before="0" w:beforeAutospacing="0" w:after="0" w:afterAutospacing="0"/>
            </w:pPr>
            <w:r>
              <w:rPr>
                <w:sz w:val="20"/>
                <w:szCs w:val="20"/>
              </w:rPr>
              <w:t>o pojemności 500 ml</w:t>
            </w:r>
          </w:p>
          <w:p w:rsidR="00BE6F42" w:rsidRDefault="00BE6F42" w:rsidP="001D27EE">
            <w:pPr>
              <w:pStyle w:val="western"/>
              <w:spacing w:before="0" w:beforeAutospacing="0" w:after="0" w:afterAutospacing="0"/>
            </w:pPr>
            <w:r>
              <w:rPr>
                <w:sz w:val="20"/>
                <w:szCs w:val="20"/>
              </w:rPr>
              <w:t xml:space="preserve">zmywacz typu SIDOLUX lub produkt równoważny </w:t>
            </w:r>
          </w:p>
        </w:tc>
        <w:tc>
          <w:tcPr>
            <w:tcW w:w="718" w:type="dxa"/>
            <w:tcBorders>
              <w:top w:val="nil"/>
              <w:left w:val="single" w:sz="6" w:space="0" w:color="000000"/>
              <w:bottom w:val="single" w:sz="6" w:space="0" w:color="000000"/>
              <w:right w:val="nil"/>
            </w:tcBorders>
            <w:tcMar>
              <w:top w:w="0" w:type="dxa"/>
              <w:left w:w="6" w:type="dxa"/>
              <w:bottom w:w="0" w:type="dxa"/>
              <w:right w:w="0" w:type="dxa"/>
            </w:tcMar>
            <w:hideMark/>
          </w:tcPr>
          <w:p w:rsidR="00546F8E" w:rsidRDefault="00546F8E" w:rsidP="00E03536">
            <w:pPr>
              <w:pStyle w:val="western"/>
              <w:jc w:val="center"/>
              <w:rPr>
                <w:sz w:val="20"/>
                <w:szCs w:val="20"/>
              </w:rPr>
            </w:pPr>
          </w:p>
          <w:p w:rsidR="00BE6F42" w:rsidRDefault="00BE6F42" w:rsidP="00E03536">
            <w:pPr>
              <w:pStyle w:val="western"/>
              <w:jc w:val="center"/>
            </w:pPr>
            <w:r>
              <w:rPr>
                <w:sz w:val="20"/>
                <w:szCs w:val="20"/>
              </w:rPr>
              <w:t>10</w:t>
            </w:r>
          </w:p>
        </w:tc>
        <w:tc>
          <w:tcPr>
            <w:tcW w:w="979"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E03536">
            <w:pPr>
              <w:pStyle w:val="western"/>
              <w:jc w:val="center"/>
            </w:pPr>
          </w:p>
        </w:tc>
        <w:tc>
          <w:tcPr>
            <w:tcW w:w="1128"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E03536">
            <w:pPr>
              <w:pStyle w:val="western"/>
              <w:jc w:val="center"/>
            </w:pPr>
          </w:p>
        </w:tc>
        <w:tc>
          <w:tcPr>
            <w:tcW w:w="568" w:type="dxa"/>
            <w:tcBorders>
              <w:top w:val="nil"/>
              <w:left w:val="single" w:sz="6" w:space="0" w:color="000000"/>
              <w:bottom w:val="single" w:sz="6" w:space="0" w:color="000000"/>
              <w:right w:val="nil"/>
            </w:tcBorders>
            <w:tcMar>
              <w:top w:w="0" w:type="dxa"/>
              <w:left w:w="6" w:type="dxa"/>
              <w:bottom w:w="0" w:type="dxa"/>
              <w:right w:w="0" w:type="dxa"/>
            </w:tcMar>
            <w:hideMark/>
          </w:tcPr>
          <w:p w:rsidR="00BE6F42" w:rsidRDefault="00BE6F42" w:rsidP="00546F8E">
            <w:pPr>
              <w:pStyle w:val="western"/>
            </w:pPr>
          </w:p>
          <w:p w:rsidR="00BE6F42" w:rsidRDefault="00BE6F42" w:rsidP="00E03536">
            <w:pPr>
              <w:pStyle w:val="western"/>
              <w:jc w:val="center"/>
            </w:pPr>
            <w:r>
              <w:rPr>
                <w:sz w:val="20"/>
                <w:szCs w:val="20"/>
              </w:rPr>
              <w:t>23</w:t>
            </w:r>
          </w:p>
        </w:tc>
        <w:tc>
          <w:tcPr>
            <w:tcW w:w="1276" w:type="dxa"/>
            <w:tcBorders>
              <w:top w:val="nil"/>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E03536">
            <w:pPr>
              <w:pStyle w:val="western"/>
              <w:jc w:val="center"/>
            </w:pPr>
          </w:p>
        </w:tc>
        <w:tc>
          <w:tcPr>
            <w:tcW w:w="3543" w:type="dxa"/>
            <w:tcBorders>
              <w:top w:val="nil"/>
              <w:left w:val="single" w:sz="6" w:space="0" w:color="000000"/>
              <w:bottom w:val="single" w:sz="6" w:space="0" w:color="000000"/>
              <w:right w:val="single" w:sz="6" w:space="0" w:color="000000"/>
            </w:tcBorders>
            <w:tcMar>
              <w:top w:w="0" w:type="dxa"/>
              <w:left w:w="6" w:type="dxa"/>
              <w:bottom w:w="0" w:type="dxa"/>
              <w:right w:w="0" w:type="dxa"/>
            </w:tcMar>
            <w:hideMark/>
          </w:tcPr>
          <w:p w:rsidR="00546F8E" w:rsidRDefault="00546F8E" w:rsidP="00546F8E">
            <w:pPr>
              <w:pStyle w:val="western"/>
              <w:jc w:val="left"/>
              <w:rPr>
                <w:sz w:val="20"/>
                <w:szCs w:val="20"/>
              </w:rPr>
            </w:pPr>
            <w:r>
              <w:rPr>
                <w:sz w:val="20"/>
                <w:szCs w:val="20"/>
              </w:rPr>
              <w:t>Pełna nazwa producenta: …………………</w:t>
            </w:r>
          </w:p>
          <w:p w:rsidR="00546F8E" w:rsidRDefault="00546F8E" w:rsidP="00546F8E">
            <w:pPr>
              <w:pStyle w:val="western"/>
              <w:jc w:val="left"/>
            </w:pPr>
            <w:r>
              <w:rPr>
                <w:sz w:val="20"/>
                <w:szCs w:val="20"/>
              </w:rPr>
              <w:t>Pełna nazwa wyboru: ……………………</w:t>
            </w:r>
          </w:p>
          <w:p w:rsidR="00BE6F42" w:rsidRDefault="00546F8E" w:rsidP="00546F8E">
            <w:pPr>
              <w:pStyle w:val="western"/>
            </w:pPr>
            <w:r>
              <w:rPr>
                <w:sz w:val="20"/>
                <w:szCs w:val="20"/>
              </w:rPr>
              <w:t>Numer katalogowy: ………………………</w:t>
            </w:r>
          </w:p>
        </w:tc>
      </w:tr>
    </w:tbl>
    <w:p w:rsidR="00BE6F42" w:rsidRDefault="00BE6F42" w:rsidP="00BE6F42">
      <w:pPr>
        <w:rPr>
          <w:vanish/>
        </w:rPr>
      </w:pPr>
    </w:p>
    <w:tbl>
      <w:tblPr>
        <w:tblW w:w="14622" w:type="dxa"/>
        <w:tblCellSpacing w:w="0" w:type="dxa"/>
        <w:tblCellMar>
          <w:top w:w="15" w:type="dxa"/>
          <w:left w:w="15" w:type="dxa"/>
          <w:bottom w:w="15" w:type="dxa"/>
          <w:right w:w="15" w:type="dxa"/>
        </w:tblCellMar>
        <w:tblLook w:val="04A0"/>
      </w:tblPr>
      <w:tblGrid>
        <w:gridCol w:w="534"/>
        <w:gridCol w:w="5866"/>
        <w:gridCol w:w="708"/>
        <w:gridCol w:w="993"/>
        <w:gridCol w:w="1132"/>
        <w:gridCol w:w="566"/>
        <w:gridCol w:w="1279"/>
        <w:gridCol w:w="3544"/>
      </w:tblGrid>
      <w:tr w:rsidR="00BE6F42" w:rsidTr="00C01EBE">
        <w:trPr>
          <w:tblCellSpacing w:w="0" w:type="dxa"/>
        </w:trPr>
        <w:tc>
          <w:tcPr>
            <w:tcW w:w="534"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BE6F42" w:rsidRDefault="00BE6F42">
            <w:pPr>
              <w:pStyle w:val="western"/>
            </w:pPr>
            <w:r>
              <w:rPr>
                <w:sz w:val="20"/>
                <w:szCs w:val="20"/>
              </w:rPr>
              <w:t>15</w:t>
            </w:r>
          </w:p>
        </w:tc>
        <w:tc>
          <w:tcPr>
            <w:tcW w:w="586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BE6F42" w:rsidRDefault="00BE6F42" w:rsidP="00546F8E">
            <w:pPr>
              <w:pStyle w:val="western"/>
              <w:spacing w:before="0" w:beforeAutospacing="0" w:after="0" w:afterAutospacing="0"/>
            </w:pPr>
            <w:r>
              <w:rPr>
                <w:sz w:val="20"/>
                <w:szCs w:val="20"/>
              </w:rPr>
              <w:t>Proszek</w:t>
            </w:r>
          </w:p>
          <w:p w:rsidR="00BE6F42" w:rsidRDefault="00BE6F42" w:rsidP="00546F8E">
            <w:pPr>
              <w:pStyle w:val="western"/>
              <w:spacing w:before="0" w:beforeAutospacing="0" w:after="0" w:afterAutospacing="0"/>
            </w:pPr>
            <w:r>
              <w:rPr>
                <w:sz w:val="20"/>
                <w:szCs w:val="20"/>
              </w:rPr>
              <w:t>do czyszczenia kuchenek, blatów, glazury, terakoty, wanien, brodzików, naczyń emaliowanych i ze stali nierdzewnej oraz innych powierzchni chromowanych i emaliowanych.</w:t>
            </w:r>
          </w:p>
          <w:p w:rsidR="00BE6F42" w:rsidRDefault="00BE6F42" w:rsidP="00E03536">
            <w:pPr>
              <w:pStyle w:val="western"/>
              <w:spacing w:before="0" w:beforeAutospacing="0" w:after="0" w:afterAutospacing="0"/>
            </w:pPr>
            <w:r>
              <w:rPr>
                <w:sz w:val="20"/>
                <w:szCs w:val="20"/>
              </w:rPr>
              <w:t>zawierający:</w:t>
            </w:r>
          </w:p>
          <w:p w:rsidR="00BE6F42" w:rsidRDefault="00BE6F42" w:rsidP="00E03536">
            <w:pPr>
              <w:pStyle w:val="western"/>
              <w:spacing w:before="0" w:beforeAutospacing="0" w:after="0" w:afterAutospacing="0"/>
            </w:pPr>
            <w:r>
              <w:rPr>
                <w:sz w:val="20"/>
                <w:szCs w:val="20"/>
              </w:rPr>
              <w:t xml:space="preserve">- poniżej 5 % anionowych środków powierzchniowo czynnych, </w:t>
            </w:r>
          </w:p>
          <w:p w:rsidR="00BE6F42" w:rsidRDefault="00BE6F42" w:rsidP="00E03536">
            <w:pPr>
              <w:pStyle w:val="western"/>
              <w:spacing w:before="0" w:beforeAutospacing="0" w:after="0" w:afterAutospacing="0"/>
            </w:pPr>
            <w:r>
              <w:rPr>
                <w:sz w:val="20"/>
                <w:szCs w:val="20"/>
              </w:rPr>
              <w:t>- związki wybielające na bazie aktywnego tlenu,</w:t>
            </w:r>
          </w:p>
          <w:p w:rsidR="00BE6F42" w:rsidRDefault="00BE6F42" w:rsidP="00E03536">
            <w:pPr>
              <w:pStyle w:val="western"/>
              <w:spacing w:before="0" w:beforeAutospacing="0" w:after="0" w:afterAutospacing="0"/>
            </w:pPr>
            <w:r>
              <w:rPr>
                <w:sz w:val="20"/>
                <w:szCs w:val="20"/>
              </w:rPr>
              <w:t>- fosfoniany,</w:t>
            </w:r>
          </w:p>
          <w:p w:rsidR="00BE6F42" w:rsidRDefault="00BE6F42" w:rsidP="00E03536">
            <w:pPr>
              <w:pStyle w:val="western"/>
              <w:spacing w:before="0" w:beforeAutospacing="0" w:after="0" w:afterAutospacing="0"/>
            </w:pPr>
            <w:r>
              <w:rPr>
                <w:sz w:val="20"/>
                <w:szCs w:val="20"/>
              </w:rPr>
              <w:t>w różnych wariantach zapachowych</w:t>
            </w:r>
          </w:p>
          <w:p w:rsidR="00BE6F42" w:rsidRDefault="00BE6F42" w:rsidP="00E03536">
            <w:pPr>
              <w:pStyle w:val="western"/>
              <w:spacing w:before="0" w:beforeAutospacing="0" w:after="0" w:afterAutospacing="0"/>
            </w:pPr>
            <w:r>
              <w:rPr>
                <w:sz w:val="20"/>
                <w:szCs w:val="20"/>
              </w:rPr>
              <w:t xml:space="preserve">opakowanie z tworzywa sztucznego, z zamknięciem umożliwiającym </w:t>
            </w:r>
            <w:r>
              <w:rPr>
                <w:sz w:val="20"/>
                <w:szCs w:val="20"/>
              </w:rPr>
              <w:lastRenderedPageBreak/>
              <w:t xml:space="preserve">dozowanie </w:t>
            </w:r>
          </w:p>
          <w:p w:rsidR="00BE6F42" w:rsidRDefault="00BE6F42" w:rsidP="00E03536">
            <w:pPr>
              <w:pStyle w:val="western"/>
              <w:spacing w:before="0" w:beforeAutospacing="0" w:after="0" w:afterAutospacing="0"/>
            </w:pPr>
            <w:r>
              <w:rPr>
                <w:sz w:val="20"/>
                <w:szCs w:val="20"/>
              </w:rPr>
              <w:t>opakowanie o wadze 500 g</w:t>
            </w:r>
          </w:p>
          <w:p w:rsidR="00BE6F42" w:rsidRDefault="00BE6F42" w:rsidP="00E03536">
            <w:pPr>
              <w:pStyle w:val="western"/>
              <w:spacing w:before="0" w:beforeAutospacing="0" w:after="0" w:afterAutospacing="0"/>
            </w:pPr>
            <w:r>
              <w:rPr>
                <w:sz w:val="20"/>
                <w:szCs w:val="20"/>
              </w:rPr>
              <w:t>nie rysujący czyszczących powierzchni</w:t>
            </w:r>
          </w:p>
          <w:p w:rsidR="00BE6F42" w:rsidRDefault="00BE6F42" w:rsidP="00E03536">
            <w:pPr>
              <w:pStyle w:val="western"/>
              <w:spacing w:before="0" w:beforeAutospacing="0" w:after="0" w:afterAutospacing="0"/>
            </w:pPr>
            <w:r>
              <w:rPr>
                <w:sz w:val="20"/>
                <w:szCs w:val="20"/>
              </w:rPr>
              <w:t xml:space="preserve">zawierający aktywny tlen </w:t>
            </w:r>
          </w:p>
          <w:p w:rsidR="00BE6F42" w:rsidRDefault="00BE6F42" w:rsidP="00E03536">
            <w:pPr>
              <w:pStyle w:val="western"/>
              <w:spacing w:before="0" w:beforeAutospacing="0" w:after="0" w:afterAutospacing="0"/>
            </w:pPr>
            <w:r>
              <w:rPr>
                <w:sz w:val="20"/>
                <w:szCs w:val="20"/>
              </w:rPr>
              <w:t>proszek typu IZO OXY POWER lub produkt równoważny</w:t>
            </w:r>
          </w:p>
        </w:tc>
        <w:tc>
          <w:tcPr>
            <w:tcW w:w="708"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BE6F42" w:rsidRDefault="00BE6F42" w:rsidP="00B43AB7">
            <w:pPr>
              <w:pStyle w:val="western"/>
              <w:jc w:val="center"/>
            </w:pPr>
            <w:r>
              <w:rPr>
                <w:sz w:val="20"/>
                <w:szCs w:val="20"/>
              </w:rPr>
              <w:lastRenderedPageBreak/>
              <w:t>1 000</w:t>
            </w:r>
          </w:p>
        </w:tc>
        <w:tc>
          <w:tcPr>
            <w:tcW w:w="99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BE6F42" w:rsidRDefault="00BE6F42" w:rsidP="00B43AB7">
            <w:pPr>
              <w:pStyle w:val="western"/>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BE6F42" w:rsidRDefault="00BE6F42" w:rsidP="00B43AB7">
            <w:pPr>
              <w:pStyle w:val="western"/>
              <w:jc w:val="center"/>
            </w:pPr>
          </w:p>
        </w:tc>
        <w:tc>
          <w:tcPr>
            <w:tcW w:w="56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BE6F42" w:rsidRDefault="00BE6F42" w:rsidP="00B43AB7">
            <w:pPr>
              <w:pStyle w:val="western"/>
              <w:jc w:val="center"/>
            </w:pPr>
            <w:r>
              <w:rPr>
                <w:sz w:val="20"/>
                <w:szCs w:val="20"/>
              </w:rPr>
              <w:t>23</w:t>
            </w:r>
          </w:p>
        </w:tc>
        <w:tc>
          <w:tcPr>
            <w:tcW w:w="1279"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BE6F42" w:rsidRDefault="00BE6F42" w:rsidP="00B43AB7">
            <w:pPr>
              <w:pStyle w:val="western"/>
              <w:jc w:val="center"/>
            </w:pPr>
          </w:p>
          <w:p w:rsidR="00BE6F42" w:rsidRDefault="00BE6F42" w:rsidP="00B43AB7">
            <w:pPr>
              <w:pStyle w:val="western"/>
              <w:jc w:val="center"/>
            </w:pPr>
          </w:p>
        </w:tc>
        <w:tc>
          <w:tcPr>
            <w:tcW w:w="3544"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546F8E" w:rsidRDefault="00546F8E" w:rsidP="00546F8E">
            <w:pPr>
              <w:pStyle w:val="western"/>
              <w:jc w:val="left"/>
              <w:rPr>
                <w:sz w:val="20"/>
                <w:szCs w:val="20"/>
              </w:rPr>
            </w:pPr>
            <w:r>
              <w:rPr>
                <w:sz w:val="20"/>
                <w:szCs w:val="20"/>
              </w:rPr>
              <w:t>Pełna nazwa producenta: …………………</w:t>
            </w:r>
          </w:p>
          <w:p w:rsidR="00546F8E" w:rsidRDefault="00546F8E" w:rsidP="00546F8E">
            <w:pPr>
              <w:pStyle w:val="western"/>
              <w:jc w:val="left"/>
            </w:pPr>
            <w:r>
              <w:rPr>
                <w:sz w:val="20"/>
                <w:szCs w:val="20"/>
              </w:rPr>
              <w:t>Pełna nazwa wyboru: ……………………</w:t>
            </w:r>
          </w:p>
          <w:p w:rsidR="00BE6F42" w:rsidRDefault="00546F8E" w:rsidP="00546F8E">
            <w:pPr>
              <w:pStyle w:val="western"/>
            </w:pPr>
            <w:r>
              <w:rPr>
                <w:sz w:val="20"/>
                <w:szCs w:val="20"/>
              </w:rPr>
              <w:t>Numer katalogowy: ………………………</w:t>
            </w:r>
          </w:p>
        </w:tc>
      </w:tr>
      <w:tr w:rsidR="00BE6F42" w:rsidTr="00C01EBE">
        <w:trPr>
          <w:tblCellSpacing w:w="0" w:type="dxa"/>
        </w:trPr>
        <w:tc>
          <w:tcPr>
            <w:tcW w:w="534" w:type="dxa"/>
            <w:tcBorders>
              <w:top w:val="nil"/>
              <w:left w:val="single" w:sz="6" w:space="0" w:color="000000"/>
              <w:bottom w:val="single" w:sz="6" w:space="0" w:color="000000"/>
              <w:right w:val="single" w:sz="6" w:space="0" w:color="000000"/>
            </w:tcBorders>
            <w:tcMar>
              <w:top w:w="0" w:type="dxa"/>
              <w:left w:w="6" w:type="dxa"/>
              <w:bottom w:w="0" w:type="dxa"/>
              <w:right w:w="6" w:type="dxa"/>
            </w:tcMar>
            <w:hideMark/>
          </w:tcPr>
          <w:p w:rsidR="00BE6F42" w:rsidRDefault="00BE6F42">
            <w:pPr>
              <w:pStyle w:val="western"/>
            </w:pPr>
            <w:r>
              <w:rPr>
                <w:sz w:val="20"/>
                <w:szCs w:val="20"/>
              </w:rPr>
              <w:lastRenderedPageBreak/>
              <w:t>16.</w:t>
            </w:r>
          </w:p>
        </w:tc>
        <w:tc>
          <w:tcPr>
            <w:tcW w:w="5866" w:type="dxa"/>
            <w:tcBorders>
              <w:top w:val="nil"/>
              <w:left w:val="single" w:sz="6" w:space="0" w:color="000000"/>
              <w:bottom w:val="single" w:sz="6" w:space="0" w:color="000000"/>
              <w:right w:val="single" w:sz="6" w:space="0" w:color="000000"/>
            </w:tcBorders>
            <w:tcMar>
              <w:top w:w="0" w:type="dxa"/>
              <w:left w:w="6" w:type="dxa"/>
              <w:bottom w:w="0" w:type="dxa"/>
              <w:right w:w="6" w:type="dxa"/>
            </w:tcMar>
            <w:hideMark/>
          </w:tcPr>
          <w:p w:rsidR="00BE6F42" w:rsidRDefault="00BE6F42" w:rsidP="00546F8E">
            <w:pPr>
              <w:pStyle w:val="western"/>
              <w:spacing w:before="0" w:beforeAutospacing="0" w:after="0" w:afterAutospacing="0"/>
            </w:pPr>
            <w:r>
              <w:rPr>
                <w:sz w:val="20"/>
                <w:szCs w:val="20"/>
              </w:rPr>
              <w:t xml:space="preserve">Zagęszczony płyn czyszcząco-dezynfekujący w rożnych wariantach zapachowych </w:t>
            </w:r>
          </w:p>
          <w:p w:rsidR="00BE6F42" w:rsidRDefault="00BE6F42" w:rsidP="00546F8E">
            <w:pPr>
              <w:pStyle w:val="western"/>
              <w:spacing w:before="0" w:beforeAutospacing="0" w:after="0" w:afterAutospacing="0"/>
            </w:pPr>
            <w:r>
              <w:rPr>
                <w:sz w:val="20"/>
                <w:szCs w:val="20"/>
              </w:rPr>
              <w:t xml:space="preserve">- powinien skutecznie zabijać bakterie, grzyby , wirusy oraz zwalczać szkodliwe drobnoustroje </w:t>
            </w:r>
          </w:p>
          <w:p w:rsidR="00BE6F42" w:rsidRDefault="00BE6F42" w:rsidP="00546F8E">
            <w:pPr>
              <w:pStyle w:val="western"/>
              <w:spacing w:before="0" w:beforeAutospacing="0" w:after="0" w:afterAutospacing="0"/>
            </w:pPr>
            <w:r>
              <w:rPr>
                <w:sz w:val="20"/>
                <w:szCs w:val="20"/>
              </w:rPr>
              <w:t>- zapobiegający powstawaniu osadów</w:t>
            </w:r>
          </w:p>
          <w:p w:rsidR="00BE6F42" w:rsidRDefault="00BE6F42" w:rsidP="00546F8E">
            <w:pPr>
              <w:pStyle w:val="western"/>
              <w:spacing w:before="0" w:beforeAutospacing="0" w:after="0" w:afterAutospacing="0"/>
            </w:pPr>
            <w:r>
              <w:rPr>
                <w:sz w:val="20"/>
                <w:szCs w:val="20"/>
              </w:rPr>
              <w:t>-powinien skutecznie usuwać nieprzyjemny zapach</w:t>
            </w:r>
          </w:p>
          <w:p w:rsidR="00BE6F42" w:rsidRDefault="00BE6F42" w:rsidP="00546F8E">
            <w:pPr>
              <w:pStyle w:val="western"/>
              <w:spacing w:before="0" w:beforeAutospacing="0" w:after="0" w:afterAutospacing="0"/>
            </w:pPr>
            <w:r>
              <w:rPr>
                <w:sz w:val="20"/>
                <w:szCs w:val="20"/>
              </w:rPr>
              <w:t>-przeznaczony do łazienek, toalet oraz otworów kanalizacyjnych</w:t>
            </w:r>
          </w:p>
          <w:p w:rsidR="00BE6F42" w:rsidRDefault="00BE6F42" w:rsidP="00546F8E">
            <w:pPr>
              <w:pStyle w:val="western"/>
              <w:spacing w:before="0" w:beforeAutospacing="0" w:after="0" w:afterAutospacing="0"/>
            </w:pPr>
            <w:r>
              <w:rPr>
                <w:sz w:val="20"/>
                <w:szCs w:val="20"/>
              </w:rPr>
              <w:t>- opakowanie o pojemności 750ml</w:t>
            </w:r>
          </w:p>
          <w:p w:rsidR="00BE6F42" w:rsidRDefault="00BE6F42" w:rsidP="00546F8E">
            <w:pPr>
              <w:pStyle w:val="western"/>
              <w:spacing w:before="0" w:beforeAutospacing="0" w:after="0" w:afterAutospacing="0"/>
            </w:pPr>
            <w:r>
              <w:rPr>
                <w:sz w:val="20"/>
                <w:szCs w:val="20"/>
              </w:rPr>
              <w:t>Płyn typu Domestos lub produkt równoważny</w:t>
            </w:r>
          </w:p>
        </w:tc>
        <w:tc>
          <w:tcPr>
            <w:tcW w:w="708" w:type="dxa"/>
            <w:tcBorders>
              <w:top w:val="nil"/>
              <w:left w:val="single" w:sz="6" w:space="0" w:color="000000"/>
              <w:bottom w:val="single" w:sz="6" w:space="0" w:color="000000"/>
              <w:right w:val="single" w:sz="6" w:space="0" w:color="000000"/>
            </w:tcBorders>
            <w:tcMar>
              <w:top w:w="0" w:type="dxa"/>
              <w:left w:w="6" w:type="dxa"/>
              <w:bottom w:w="0" w:type="dxa"/>
              <w:right w:w="6" w:type="dxa"/>
            </w:tcMar>
            <w:hideMark/>
          </w:tcPr>
          <w:p w:rsidR="00BE6F42" w:rsidRDefault="00BE6F42" w:rsidP="00B43AB7">
            <w:pPr>
              <w:pStyle w:val="western"/>
              <w:spacing w:before="0" w:beforeAutospacing="0" w:after="0" w:afterAutospacing="0"/>
              <w:jc w:val="center"/>
            </w:pPr>
            <w:r>
              <w:rPr>
                <w:sz w:val="20"/>
                <w:szCs w:val="20"/>
              </w:rPr>
              <w:t>100</w:t>
            </w:r>
          </w:p>
        </w:tc>
        <w:tc>
          <w:tcPr>
            <w:tcW w:w="993" w:type="dxa"/>
            <w:tcBorders>
              <w:top w:val="nil"/>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BE6F42" w:rsidRDefault="00BE6F42" w:rsidP="00B43AB7">
            <w:pPr>
              <w:pStyle w:val="western"/>
              <w:spacing w:before="0" w:beforeAutospacing="0" w:after="0" w:afterAutospacing="0"/>
              <w:jc w:val="center"/>
            </w:pPr>
          </w:p>
        </w:tc>
        <w:tc>
          <w:tcPr>
            <w:tcW w:w="1132" w:type="dxa"/>
            <w:tcBorders>
              <w:top w:val="nil"/>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BE6F42" w:rsidRDefault="00BE6F42" w:rsidP="00B43AB7">
            <w:pPr>
              <w:pStyle w:val="western"/>
              <w:spacing w:before="0" w:beforeAutospacing="0" w:after="0" w:afterAutospacing="0"/>
              <w:jc w:val="center"/>
            </w:pPr>
          </w:p>
        </w:tc>
        <w:tc>
          <w:tcPr>
            <w:tcW w:w="566" w:type="dxa"/>
            <w:tcBorders>
              <w:top w:val="nil"/>
              <w:left w:val="single" w:sz="6" w:space="0" w:color="000000"/>
              <w:bottom w:val="single" w:sz="6" w:space="0" w:color="000000"/>
              <w:right w:val="single" w:sz="6" w:space="0" w:color="000000"/>
            </w:tcBorders>
            <w:tcMar>
              <w:top w:w="0" w:type="dxa"/>
              <w:left w:w="6" w:type="dxa"/>
              <w:bottom w:w="0" w:type="dxa"/>
              <w:right w:w="6" w:type="dxa"/>
            </w:tcMar>
            <w:hideMark/>
          </w:tcPr>
          <w:p w:rsidR="00BE6F42" w:rsidRDefault="00BE6F42" w:rsidP="00B43AB7">
            <w:pPr>
              <w:pStyle w:val="western"/>
              <w:spacing w:before="0" w:beforeAutospacing="0" w:after="0" w:afterAutospacing="0"/>
              <w:jc w:val="center"/>
            </w:pPr>
          </w:p>
        </w:tc>
        <w:tc>
          <w:tcPr>
            <w:tcW w:w="1279" w:type="dxa"/>
            <w:tcBorders>
              <w:top w:val="nil"/>
              <w:left w:val="single" w:sz="6" w:space="0" w:color="000000"/>
              <w:bottom w:val="single" w:sz="6" w:space="0" w:color="000000"/>
              <w:right w:val="single" w:sz="6" w:space="0" w:color="000000"/>
            </w:tcBorders>
            <w:tcMar>
              <w:top w:w="0" w:type="dxa"/>
              <w:left w:w="6" w:type="dxa"/>
              <w:bottom w:w="0" w:type="dxa"/>
              <w:right w:w="6" w:type="dxa"/>
            </w:tcMar>
            <w:vAlign w:val="center"/>
            <w:hideMark/>
          </w:tcPr>
          <w:p w:rsidR="00BE6F42" w:rsidRDefault="00BE6F42" w:rsidP="00B43AB7">
            <w:pPr>
              <w:pStyle w:val="western"/>
              <w:spacing w:before="0" w:beforeAutospacing="0" w:after="0" w:afterAutospacing="0"/>
              <w:jc w:val="center"/>
            </w:pPr>
          </w:p>
        </w:tc>
        <w:tc>
          <w:tcPr>
            <w:tcW w:w="3544" w:type="dxa"/>
            <w:tcBorders>
              <w:top w:val="nil"/>
              <w:left w:val="single" w:sz="6" w:space="0" w:color="000000"/>
              <w:bottom w:val="single" w:sz="6" w:space="0" w:color="000000"/>
              <w:right w:val="single" w:sz="6" w:space="0" w:color="000000"/>
            </w:tcBorders>
            <w:tcMar>
              <w:top w:w="0" w:type="dxa"/>
              <w:left w:w="6" w:type="dxa"/>
              <w:bottom w:w="0" w:type="dxa"/>
              <w:right w:w="6" w:type="dxa"/>
            </w:tcMar>
            <w:hideMark/>
          </w:tcPr>
          <w:p w:rsidR="00546F8E" w:rsidRDefault="00546F8E" w:rsidP="00546F8E">
            <w:pPr>
              <w:pStyle w:val="western"/>
              <w:jc w:val="left"/>
              <w:rPr>
                <w:sz w:val="20"/>
                <w:szCs w:val="20"/>
              </w:rPr>
            </w:pPr>
            <w:r>
              <w:rPr>
                <w:sz w:val="20"/>
                <w:szCs w:val="20"/>
              </w:rPr>
              <w:t>Pełna nazwa producenta: …………………</w:t>
            </w:r>
          </w:p>
          <w:p w:rsidR="00546F8E" w:rsidRDefault="00546F8E" w:rsidP="00546F8E">
            <w:pPr>
              <w:pStyle w:val="western"/>
              <w:jc w:val="left"/>
            </w:pPr>
            <w:r>
              <w:rPr>
                <w:sz w:val="20"/>
                <w:szCs w:val="20"/>
              </w:rPr>
              <w:t>Pełna nazwa wyboru: ……………………</w:t>
            </w:r>
          </w:p>
          <w:p w:rsidR="00BE6F42" w:rsidRDefault="00546F8E" w:rsidP="00546F8E">
            <w:pPr>
              <w:pStyle w:val="western"/>
              <w:spacing w:before="0" w:beforeAutospacing="0" w:after="0" w:afterAutospacing="0"/>
            </w:pPr>
            <w:r>
              <w:rPr>
                <w:sz w:val="20"/>
                <w:szCs w:val="20"/>
              </w:rPr>
              <w:t>Numer katalogowy: ………………………</w:t>
            </w:r>
          </w:p>
        </w:tc>
      </w:tr>
      <w:tr w:rsidR="00BE6F42" w:rsidTr="00C01EBE">
        <w:trPr>
          <w:tblCellSpacing w:w="0" w:type="dxa"/>
        </w:trPr>
        <w:tc>
          <w:tcPr>
            <w:tcW w:w="534"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546F8E">
            <w:pPr>
              <w:pStyle w:val="western"/>
              <w:spacing w:before="0" w:beforeAutospacing="0" w:after="0" w:afterAutospacing="0"/>
              <w:rPr>
                <w:lang w:val="en-US"/>
              </w:rPr>
            </w:pPr>
          </w:p>
        </w:tc>
        <w:tc>
          <w:tcPr>
            <w:tcW w:w="5866"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546F8E">
            <w:pPr>
              <w:pStyle w:val="western"/>
              <w:spacing w:before="0" w:beforeAutospacing="0" w:after="0" w:afterAutospacing="0"/>
              <w:rPr>
                <w:lang w:val="en-US"/>
              </w:rPr>
            </w:pPr>
          </w:p>
          <w:p w:rsidR="00BE6F42" w:rsidRDefault="00BE6F42" w:rsidP="00546F8E">
            <w:pPr>
              <w:pStyle w:val="western"/>
              <w:spacing w:before="0" w:beforeAutospacing="0" w:after="0" w:afterAutospacing="0"/>
            </w:pPr>
            <w:r>
              <w:rPr>
                <w:b/>
                <w:bCs/>
                <w:sz w:val="20"/>
                <w:szCs w:val="20"/>
                <w:lang w:val="en-US"/>
              </w:rPr>
              <w:t>Warto</w:t>
            </w:r>
            <w:r>
              <w:rPr>
                <w:b/>
                <w:bCs/>
                <w:sz w:val="20"/>
                <w:szCs w:val="20"/>
              </w:rPr>
              <w:t>ść części</w:t>
            </w:r>
          </w:p>
        </w:tc>
        <w:tc>
          <w:tcPr>
            <w:tcW w:w="708" w:type="dxa"/>
            <w:tcBorders>
              <w:top w:val="single" w:sz="6" w:space="0" w:color="000000"/>
              <w:left w:val="single" w:sz="6" w:space="0" w:color="000000"/>
              <w:bottom w:val="single" w:sz="6" w:space="0" w:color="000000"/>
              <w:right w:val="nil"/>
            </w:tcBorders>
            <w:tcMar>
              <w:top w:w="0" w:type="dxa"/>
              <w:left w:w="6" w:type="dxa"/>
              <w:bottom w:w="0" w:type="dxa"/>
              <w:right w:w="0" w:type="dxa"/>
            </w:tcMar>
            <w:hideMark/>
          </w:tcPr>
          <w:p w:rsidR="00BE6F42" w:rsidRDefault="00BE6F42" w:rsidP="00546F8E">
            <w:pPr>
              <w:pStyle w:val="western"/>
              <w:spacing w:before="0" w:beforeAutospacing="0" w:after="0" w:afterAutospacing="0"/>
              <w:rPr>
                <w:lang w:val="en-US"/>
              </w:rPr>
            </w:pPr>
          </w:p>
        </w:tc>
        <w:tc>
          <w:tcPr>
            <w:tcW w:w="993"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546F8E">
            <w:pPr>
              <w:pStyle w:val="western"/>
              <w:spacing w:before="0" w:beforeAutospacing="0" w:after="0" w:afterAutospacing="0"/>
              <w:rPr>
                <w:lang w:val="en-US"/>
              </w:rPr>
            </w:pPr>
          </w:p>
        </w:tc>
        <w:tc>
          <w:tcPr>
            <w:tcW w:w="1132"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546F8E">
            <w:pPr>
              <w:pStyle w:val="western"/>
              <w:spacing w:before="0" w:beforeAutospacing="0" w:after="0" w:afterAutospacing="0"/>
              <w:jc w:val="center"/>
              <w:rPr>
                <w:lang w:val="en-US"/>
              </w:rPr>
            </w:pPr>
          </w:p>
        </w:tc>
        <w:tc>
          <w:tcPr>
            <w:tcW w:w="566"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546F8E">
            <w:pPr>
              <w:pStyle w:val="western"/>
              <w:spacing w:before="0" w:beforeAutospacing="0" w:after="0" w:afterAutospacing="0"/>
              <w:jc w:val="center"/>
              <w:rPr>
                <w:lang w:val="en-US"/>
              </w:rPr>
            </w:pPr>
          </w:p>
        </w:tc>
        <w:tc>
          <w:tcPr>
            <w:tcW w:w="1279" w:type="dxa"/>
            <w:tcBorders>
              <w:top w:val="single" w:sz="6" w:space="0" w:color="000000"/>
              <w:left w:val="single" w:sz="6" w:space="0" w:color="000000"/>
              <w:bottom w:val="single" w:sz="6" w:space="0" w:color="000000"/>
              <w:right w:val="nil"/>
            </w:tcBorders>
            <w:tcMar>
              <w:top w:w="0" w:type="dxa"/>
              <w:left w:w="6" w:type="dxa"/>
              <w:bottom w:w="0" w:type="dxa"/>
              <w:right w:w="0" w:type="dxa"/>
            </w:tcMar>
            <w:vAlign w:val="center"/>
            <w:hideMark/>
          </w:tcPr>
          <w:p w:rsidR="00BE6F42" w:rsidRDefault="00BE6F42" w:rsidP="00546F8E">
            <w:pPr>
              <w:pStyle w:val="western"/>
              <w:spacing w:before="0" w:beforeAutospacing="0" w:after="0" w:afterAutospacing="0"/>
              <w:jc w:val="center"/>
              <w:rPr>
                <w:lang w:val="en-US"/>
              </w:rPr>
            </w:pPr>
          </w:p>
        </w:tc>
        <w:tc>
          <w:tcPr>
            <w:tcW w:w="3544"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rsidR="00BE6F42" w:rsidRDefault="00BE6F42" w:rsidP="00546F8E">
            <w:pPr>
              <w:pStyle w:val="western"/>
              <w:spacing w:before="0" w:beforeAutospacing="0" w:after="0" w:afterAutospacing="0"/>
              <w:rPr>
                <w:lang w:val="en-US"/>
              </w:rPr>
            </w:pPr>
          </w:p>
        </w:tc>
      </w:tr>
    </w:tbl>
    <w:p w:rsidR="00BE6F42" w:rsidRDefault="00BE6F42" w:rsidP="00BE6F42">
      <w:pPr>
        <w:pStyle w:val="western"/>
      </w:pPr>
    </w:p>
    <w:p w:rsidR="00BE6F42" w:rsidRPr="00C01EBE" w:rsidRDefault="00BE6F42" w:rsidP="00C01EBE">
      <w:pPr>
        <w:pStyle w:val="western"/>
        <w:spacing w:before="0" w:beforeAutospacing="0" w:after="0" w:afterAutospacing="0"/>
        <w:rPr>
          <w:b/>
        </w:rPr>
      </w:pPr>
      <w:r w:rsidRPr="00C01EBE">
        <w:rPr>
          <w:b/>
        </w:rPr>
        <w:t>Część nr 4- dostawa mopów, stelaży i ściereczek</w:t>
      </w:r>
    </w:p>
    <w:tbl>
      <w:tblPr>
        <w:tblW w:w="14865" w:type="dxa"/>
        <w:tblCellSpacing w:w="0" w:type="dxa"/>
        <w:tblCellMar>
          <w:left w:w="0" w:type="dxa"/>
          <w:right w:w="0" w:type="dxa"/>
        </w:tblCellMar>
        <w:tblLook w:val="04A0"/>
      </w:tblPr>
      <w:tblGrid>
        <w:gridCol w:w="557"/>
        <w:gridCol w:w="5837"/>
        <w:gridCol w:w="709"/>
        <w:gridCol w:w="992"/>
        <w:gridCol w:w="1134"/>
        <w:gridCol w:w="567"/>
        <w:gridCol w:w="1276"/>
        <w:gridCol w:w="3793"/>
      </w:tblGrid>
      <w:tr w:rsidR="00BE6F42" w:rsidTr="002106EC">
        <w:trPr>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rsidP="009840A5">
            <w:pPr>
              <w:pStyle w:val="western"/>
              <w:spacing w:before="0" w:beforeAutospacing="0" w:after="0" w:afterAutospacing="0"/>
            </w:pPr>
            <w:r>
              <w:rPr>
                <w:sz w:val="20"/>
                <w:szCs w:val="20"/>
              </w:rPr>
              <w:t>L.p.</w:t>
            </w:r>
          </w:p>
        </w:tc>
        <w:tc>
          <w:tcPr>
            <w:tcW w:w="5837" w:type="dxa"/>
            <w:tcBorders>
              <w:top w:val="single" w:sz="6" w:space="0" w:color="000000"/>
              <w:left w:val="single" w:sz="6" w:space="0" w:color="000000"/>
              <w:bottom w:val="single" w:sz="6" w:space="0" w:color="000000"/>
              <w:right w:val="nil"/>
            </w:tcBorders>
            <w:hideMark/>
          </w:tcPr>
          <w:p w:rsidR="00BE6F42" w:rsidRDefault="00BE6F42" w:rsidP="009840A5">
            <w:pPr>
              <w:pStyle w:val="western"/>
              <w:spacing w:before="0" w:beforeAutospacing="0" w:after="0" w:afterAutospacing="0"/>
            </w:pPr>
            <w:r>
              <w:rPr>
                <w:sz w:val="20"/>
                <w:szCs w:val="20"/>
              </w:rPr>
              <w:t>Opis przedmiotu zamówienia</w:t>
            </w:r>
          </w:p>
        </w:tc>
        <w:tc>
          <w:tcPr>
            <w:tcW w:w="709" w:type="dxa"/>
            <w:tcBorders>
              <w:top w:val="single" w:sz="6" w:space="0" w:color="000000"/>
              <w:left w:val="single" w:sz="6" w:space="0" w:color="000000"/>
              <w:bottom w:val="single" w:sz="6" w:space="0" w:color="000000"/>
              <w:right w:val="nil"/>
            </w:tcBorders>
            <w:hideMark/>
          </w:tcPr>
          <w:p w:rsidR="00BE6F42" w:rsidRDefault="00BE6F42" w:rsidP="009840A5">
            <w:pPr>
              <w:pStyle w:val="western"/>
              <w:spacing w:before="0" w:beforeAutospacing="0" w:after="0" w:afterAutospacing="0"/>
            </w:pPr>
            <w:r>
              <w:rPr>
                <w:sz w:val="20"/>
                <w:szCs w:val="20"/>
              </w:rPr>
              <w:t>Ilość</w:t>
            </w:r>
          </w:p>
          <w:p w:rsidR="00BE6F42" w:rsidRDefault="00BE6F42" w:rsidP="009840A5">
            <w:pPr>
              <w:pStyle w:val="western"/>
              <w:spacing w:before="0" w:beforeAutospacing="0" w:after="0" w:afterAutospacing="0"/>
            </w:pPr>
            <w:r>
              <w:rPr>
                <w:sz w:val="20"/>
                <w:szCs w:val="20"/>
              </w:rPr>
              <w:t xml:space="preserve"> szt.</w:t>
            </w:r>
          </w:p>
        </w:tc>
        <w:tc>
          <w:tcPr>
            <w:tcW w:w="992" w:type="dxa"/>
            <w:tcBorders>
              <w:top w:val="single" w:sz="6" w:space="0" w:color="000000"/>
              <w:left w:val="single" w:sz="6" w:space="0" w:color="000000"/>
              <w:bottom w:val="single" w:sz="6" w:space="0" w:color="000000"/>
              <w:right w:val="nil"/>
            </w:tcBorders>
            <w:vAlign w:val="center"/>
            <w:hideMark/>
          </w:tcPr>
          <w:p w:rsidR="00BE6F42" w:rsidRDefault="00BE6F42" w:rsidP="009840A5">
            <w:pPr>
              <w:pStyle w:val="western"/>
              <w:spacing w:before="0" w:beforeAutospacing="0" w:after="0" w:afterAutospacing="0"/>
            </w:pPr>
            <w:r>
              <w:rPr>
                <w:sz w:val="20"/>
                <w:szCs w:val="20"/>
              </w:rPr>
              <w:t xml:space="preserve">Cena jedn. netto </w:t>
            </w:r>
          </w:p>
        </w:tc>
        <w:tc>
          <w:tcPr>
            <w:tcW w:w="1134" w:type="dxa"/>
            <w:tcBorders>
              <w:top w:val="single" w:sz="6" w:space="0" w:color="000000"/>
              <w:left w:val="single" w:sz="6" w:space="0" w:color="000000"/>
              <w:bottom w:val="single" w:sz="6" w:space="0" w:color="000000"/>
              <w:right w:val="nil"/>
            </w:tcBorders>
            <w:vAlign w:val="center"/>
            <w:hideMark/>
          </w:tcPr>
          <w:p w:rsidR="00BE6F42" w:rsidRDefault="00BE6F42" w:rsidP="009840A5">
            <w:pPr>
              <w:pStyle w:val="western"/>
              <w:spacing w:before="0" w:beforeAutospacing="0" w:after="0" w:afterAutospacing="0"/>
            </w:pPr>
            <w:r>
              <w:rPr>
                <w:sz w:val="20"/>
                <w:szCs w:val="20"/>
              </w:rPr>
              <w:t>Wartość netto</w:t>
            </w:r>
          </w:p>
        </w:tc>
        <w:tc>
          <w:tcPr>
            <w:tcW w:w="567" w:type="dxa"/>
            <w:tcBorders>
              <w:top w:val="single" w:sz="6" w:space="0" w:color="000000"/>
              <w:left w:val="single" w:sz="6" w:space="0" w:color="000000"/>
              <w:bottom w:val="single" w:sz="6" w:space="0" w:color="000000"/>
              <w:right w:val="nil"/>
            </w:tcBorders>
            <w:vAlign w:val="center"/>
            <w:hideMark/>
          </w:tcPr>
          <w:p w:rsidR="00BE6F42" w:rsidRDefault="00BE6F42" w:rsidP="009840A5">
            <w:pPr>
              <w:pStyle w:val="western"/>
              <w:spacing w:before="0" w:beforeAutospacing="0" w:after="0" w:afterAutospacing="0"/>
            </w:pPr>
            <w:r>
              <w:rPr>
                <w:sz w:val="20"/>
                <w:szCs w:val="20"/>
              </w:rPr>
              <w:t>VAT</w:t>
            </w:r>
          </w:p>
          <w:p w:rsidR="00BE6F42" w:rsidRDefault="00BE6F42" w:rsidP="009840A5">
            <w:pPr>
              <w:pStyle w:val="western"/>
              <w:spacing w:before="0" w:beforeAutospacing="0" w:after="0" w:afterAutospacing="0"/>
            </w:pPr>
            <w:r>
              <w:rPr>
                <w:sz w:val="20"/>
                <w:szCs w:val="20"/>
              </w:rPr>
              <w:t>%</w:t>
            </w:r>
          </w:p>
        </w:tc>
        <w:tc>
          <w:tcPr>
            <w:tcW w:w="1276" w:type="dxa"/>
            <w:tcBorders>
              <w:top w:val="single" w:sz="6" w:space="0" w:color="000000"/>
              <w:left w:val="single" w:sz="6" w:space="0" w:color="000000"/>
              <w:bottom w:val="single" w:sz="6" w:space="0" w:color="000000"/>
              <w:right w:val="nil"/>
            </w:tcBorders>
            <w:vAlign w:val="center"/>
            <w:hideMark/>
          </w:tcPr>
          <w:p w:rsidR="00BE6F42" w:rsidRDefault="00BE6F42" w:rsidP="009840A5">
            <w:pPr>
              <w:pStyle w:val="western"/>
              <w:spacing w:before="0" w:beforeAutospacing="0" w:after="0" w:afterAutospacing="0"/>
            </w:pPr>
            <w:r>
              <w:rPr>
                <w:sz w:val="20"/>
                <w:szCs w:val="20"/>
              </w:rPr>
              <w:t>Wartość brutto</w:t>
            </w:r>
          </w:p>
        </w:tc>
        <w:tc>
          <w:tcPr>
            <w:tcW w:w="3793" w:type="dxa"/>
            <w:tcBorders>
              <w:top w:val="single" w:sz="6" w:space="0" w:color="000000"/>
              <w:left w:val="single" w:sz="6" w:space="0" w:color="000000"/>
              <w:bottom w:val="single" w:sz="6" w:space="0" w:color="000000"/>
              <w:right w:val="single" w:sz="6" w:space="0" w:color="000000"/>
            </w:tcBorders>
            <w:hideMark/>
          </w:tcPr>
          <w:p w:rsidR="00BE6F42" w:rsidRDefault="00BE6F42" w:rsidP="009840A5">
            <w:pPr>
              <w:pStyle w:val="western"/>
              <w:spacing w:before="0" w:beforeAutospacing="0" w:after="0" w:afterAutospacing="0"/>
            </w:pPr>
            <w:r>
              <w:rPr>
                <w:sz w:val="20"/>
                <w:szCs w:val="20"/>
              </w:rPr>
              <w:t>Informacje o produkcie i producencie</w:t>
            </w:r>
          </w:p>
        </w:tc>
      </w:tr>
      <w:tr w:rsidR="00BE6F42" w:rsidTr="002106EC">
        <w:trPr>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1.</w:t>
            </w:r>
          </w:p>
        </w:tc>
        <w:tc>
          <w:tcPr>
            <w:tcW w:w="5837" w:type="dxa"/>
            <w:tcBorders>
              <w:top w:val="single" w:sz="6" w:space="0" w:color="000000"/>
              <w:left w:val="single" w:sz="6" w:space="0" w:color="000000"/>
              <w:bottom w:val="single" w:sz="6" w:space="0" w:color="000000"/>
              <w:right w:val="nil"/>
            </w:tcBorders>
            <w:hideMark/>
          </w:tcPr>
          <w:p w:rsidR="00BE6F42" w:rsidRDefault="00BE6F42" w:rsidP="00C01EBE">
            <w:pPr>
              <w:pStyle w:val="western"/>
              <w:spacing w:before="0" w:beforeAutospacing="0" w:after="0" w:afterAutospacing="0"/>
            </w:pPr>
            <w:r>
              <w:rPr>
                <w:sz w:val="20"/>
                <w:szCs w:val="20"/>
              </w:rPr>
              <w:t xml:space="preserve">Mop </w:t>
            </w:r>
          </w:p>
          <w:p w:rsidR="00BE6F42" w:rsidRDefault="00BE6F42" w:rsidP="00C01EBE">
            <w:pPr>
              <w:pStyle w:val="western"/>
              <w:spacing w:before="0" w:beforeAutospacing="0" w:after="0" w:afterAutospacing="0"/>
            </w:pPr>
            <w:r>
              <w:t>●</w:t>
            </w:r>
            <w:r>
              <w:rPr>
                <w:sz w:val="20"/>
                <w:szCs w:val="20"/>
              </w:rPr>
              <w:t>do systemu wiaderkowego i kuwetowego</w:t>
            </w:r>
          </w:p>
          <w:p w:rsidR="00BE6F42" w:rsidRDefault="00BE6F42" w:rsidP="00C01EBE">
            <w:pPr>
              <w:pStyle w:val="western"/>
              <w:spacing w:before="0" w:beforeAutospacing="0" w:after="0" w:afterAutospacing="0"/>
            </w:pPr>
            <w:r>
              <w:t>●</w:t>
            </w:r>
            <w:r>
              <w:rPr>
                <w:sz w:val="20"/>
                <w:szCs w:val="20"/>
              </w:rPr>
              <w:t>skład: poliester 60% (+-10%), bawełna, mikrofaza</w:t>
            </w:r>
          </w:p>
          <w:p w:rsidR="00BE6F42" w:rsidRDefault="00BE6F42" w:rsidP="00C01EBE">
            <w:pPr>
              <w:pStyle w:val="western"/>
              <w:spacing w:before="0" w:beforeAutospacing="0" w:after="0" w:afterAutospacing="0"/>
            </w:pPr>
            <w:r>
              <w:t>●</w:t>
            </w:r>
            <w:r>
              <w:rPr>
                <w:sz w:val="20"/>
                <w:szCs w:val="20"/>
              </w:rPr>
              <w:t>tkany (nie szyty)</w:t>
            </w:r>
          </w:p>
          <w:p w:rsidR="00BE6F42" w:rsidRDefault="00BE6F42" w:rsidP="00C01EBE">
            <w:pPr>
              <w:pStyle w:val="western"/>
              <w:spacing w:before="0" w:beforeAutospacing="0" w:after="0" w:afterAutospacing="0"/>
            </w:pPr>
            <w:r>
              <w:t>●</w:t>
            </w:r>
            <w:r>
              <w:rPr>
                <w:sz w:val="20"/>
                <w:szCs w:val="20"/>
              </w:rPr>
              <w:t>oznakowany data produkcji, opis konserwacji</w:t>
            </w:r>
          </w:p>
          <w:p w:rsidR="00BE6F42" w:rsidRDefault="00BE6F42" w:rsidP="00C01EBE">
            <w:pPr>
              <w:pStyle w:val="western"/>
              <w:spacing w:before="0" w:beforeAutospacing="0" w:after="0" w:afterAutospacing="0"/>
            </w:pPr>
            <w:r>
              <w:t>●</w:t>
            </w:r>
            <w:r>
              <w:rPr>
                <w:sz w:val="20"/>
                <w:szCs w:val="20"/>
              </w:rPr>
              <w:t>lamówka wszyta w obrzeże, nie tasiemki do wycinania</w:t>
            </w:r>
          </w:p>
          <w:p w:rsidR="00BE6F42" w:rsidRDefault="00BE6F42" w:rsidP="00C01EBE">
            <w:pPr>
              <w:pStyle w:val="western"/>
              <w:spacing w:before="0" w:beforeAutospacing="0" w:after="0" w:afterAutospacing="0"/>
            </w:pPr>
            <w:r>
              <w:t>●</w:t>
            </w:r>
            <w:r>
              <w:rPr>
                <w:sz w:val="20"/>
                <w:szCs w:val="20"/>
              </w:rPr>
              <w:t>minimum 15 ściegów tkania</w:t>
            </w:r>
          </w:p>
          <w:p w:rsidR="00BE6F42" w:rsidRDefault="00BE6F42" w:rsidP="00C01EBE">
            <w:pPr>
              <w:pStyle w:val="western"/>
              <w:spacing w:before="0" w:beforeAutospacing="0" w:after="0" w:afterAutospacing="0"/>
            </w:pPr>
            <w:r>
              <w:t>●</w:t>
            </w:r>
            <w:r>
              <w:rPr>
                <w:sz w:val="20"/>
                <w:szCs w:val="20"/>
              </w:rPr>
              <w:t>przystosowany do uchwytu o długości 40 cm</w:t>
            </w:r>
          </w:p>
          <w:p w:rsidR="00BE6F42" w:rsidRDefault="00BE6F42" w:rsidP="00C01EBE">
            <w:pPr>
              <w:pStyle w:val="western"/>
              <w:spacing w:before="0" w:beforeAutospacing="0" w:after="0" w:afterAutospacing="0"/>
            </w:pPr>
            <w:r>
              <w:t>●</w:t>
            </w:r>
            <w:r>
              <w:rPr>
                <w:sz w:val="20"/>
                <w:szCs w:val="20"/>
              </w:rPr>
              <w:t>2 kieszenie do mocowania uchwytu, z nacięciami do szybkiego odprowadzenia wody</w:t>
            </w:r>
          </w:p>
          <w:p w:rsidR="00BE6F42" w:rsidRDefault="00BE6F42" w:rsidP="00C01EBE">
            <w:pPr>
              <w:pStyle w:val="western"/>
              <w:spacing w:before="0" w:beforeAutospacing="0" w:after="0" w:afterAutospacing="0"/>
            </w:pPr>
            <w:r>
              <w:t>●</w:t>
            </w:r>
            <w:r>
              <w:rPr>
                <w:sz w:val="20"/>
                <w:szCs w:val="20"/>
              </w:rPr>
              <w:t>zewnętrzna tasiemka do zawieszenia na uchwycie ułatwiająca płukanie mopa</w:t>
            </w:r>
          </w:p>
          <w:p w:rsidR="00BE6F42" w:rsidRDefault="00BE6F42" w:rsidP="00C01EBE">
            <w:pPr>
              <w:pStyle w:val="western"/>
              <w:spacing w:before="0" w:beforeAutospacing="0" w:after="0" w:afterAutospacing="0"/>
            </w:pPr>
            <w:r>
              <w:t>●</w:t>
            </w:r>
            <w:r>
              <w:rPr>
                <w:sz w:val="20"/>
                <w:szCs w:val="20"/>
              </w:rPr>
              <w:t>do czyszczenia wszelkich powierzchni na wilgotno i na mokro oraz dezynfekcji</w:t>
            </w:r>
          </w:p>
          <w:p w:rsidR="00BE6F42" w:rsidRDefault="00BE6F42" w:rsidP="00C01EBE">
            <w:pPr>
              <w:pStyle w:val="western"/>
              <w:spacing w:before="0" w:beforeAutospacing="0" w:after="0" w:afterAutospacing="0"/>
            </w:pPr>
            <w:r>
              <w:lastRenderedPageBreak/>
              <w:t>●</w:t>
            </w:r>
            <w:r>
              <w:rPr>
                <w:sz w:val="20"/>
                <w:szCs w:val="20"/>
              </w:rPr>
              <w:t>skutecznie usuwa zabrudzenia w mikro-porach podłoża dzięki mikrowłóknom</w:t>
            </w:r>
          </w:p>
          <w:p w:rsidR="00BE6F42" w:rsidRDefault="00BE6F42" w:rsidP="00C01EBE">
            <w:pPr>
              <w:pStyle w:val="western"/>
              <w:spacing w:before="0" w:beforeAutospacing="0" w:after="0" w:afterAutospacing="0"/>
            </w:pPr>
            <w:r>
              <w:t>●</w:t>
            </w:r>
            <w:r>
              <w:rPr>
                <w:sz w:val="20"/>
                <w:szCs w:val="20"/>
              </w:rPr>
              <w:t>gwarancja na 350 cykli prania w temperaturze do 950 C</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9840A5">
            <w:pPr>
              <w:pStyle w:val="western"/>
              <w:spacing w:before="0" w:beforeAutospacing="0" w:after="0" w:afterAutospacing="0"/>
              <w:jc w:val="center"/>
            </w:pPr>
            <w:r>
              <w:rPr>
                <w:sz w:val="20"/>
                <w:szCs w:val="20"/>
              </w:rPr>
              <w:lastRenderedPageBreak/>
              <w:t>2000</w:t>
            </w:r>
          </w:p>
        </w:tc>
        <w:tc>
          <w:tcPr>
            <w:tcW w:w="992" w:type="dxa"/>
            <w:tcBorders>
              <w:top w:val="single" w:sz="6" w:space="0" w:color="000000"/>
              <w:left w:val="single" w:sz="6" w:space="0" w:color="000000"/>
              <w:bottom w:val="single" w:sz="6" w:space="0" w:color="000000"/>
              <w:right w:val="nil"/>
            </w:tcBorders>
            <w:hideMark/>
          </w:tcPr>
          <w:p w:rsidR="00BE6F42" w:rsidRDefault="00BE6F42" w:rsidP="009840A5">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hideMark/>
          </w:tcPr>
          <w:p w:rsidR="00BE6F42" w:rsidRDefault="00BE6F42" w:rsidP="009840A5">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hideMark/>
          </w:tcPr>
          <w:p w:rsidR="00BE6F42" w:rsidRDefault="00BE6F42" w:rsidP="009840A5">
            <w:pPr>
              <w:pStyle w:val="western"/>
              <w:spacing w:before="0" w:beforeAutospacing="0" w:after="0" w:afterAutospacing="0"/>
              <w:jc w:val="center"/>
            </w:pPr>
          </w:p>
          <w:p w:rsidR="00BE6F42" w:rsidRDefault="00BE6F42" w:rsidP="009840A5">
            <w:pPr>
              <w:pStyle w:val="western"/>
              <w:spacing w:before="0" w:beforeAutospacing="0" w:after="0" w:afterAutospacing="0"/>
              <w:jc w:val="center"/>
            </w:pPr>
          </w:p>
          <w:p w:rsidR="009840A5" w:rsidRDefault="009840A5" w:rsidP="009840A5">
            <w:pPr>
              <w:pStyle w:val="western"/>
              <w:spacing w:before="0" w:beforeAutospacing="0" w:after="0" w:afterAutospacing="0"/>
              <w:jc w:val="center"/>
            </w:pPr>
          </w:p>
          <w:p w:rsidR="009840A5" w:rsidRDefault="009840A5" w:rsidP="009840A5">
            <w:pPr>
              <w:pStyle w:val="western"/>
              <w:spacing w:before="0" w:beforeAutospacing="0" w:after="0" w:afterAutospacing="0"/>
              <w:jc w:val="center"/>
            </w:pPr>
          </w:p>
          <w:p w:rsidR="009840A5" w:rsidRDefault="009840A5" w:rsidP="009840A5">
            <w:pPr>
              <w:pStyle w:val="western"/>
              <w:spacing w:before="0" w:beforeAutospacing="0" w:after="0" w:afterAutospacing="0"/>
              <w:jc w:val="center"/>
            </w:pPr>
          </w:p>
          <w:p w:rsidR="00BE6F42" w:rsidRDefault="00BE6F42" w:rsidP="009840A5">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9840A5">
            <w:pPr>
              <w:pStyle w:val="western"/>
              <w:spacing w:before="0" w:beforeAutospacing="0" w:after="0" w:afterAutospacing="0"/>
            </w:pPr>
          </w:p>
        </w:tc>
        <w:tc>
          <w:tcPr>
            <w:tcW w:w="3793" w:type="dxa"/>
            <w:tcBorders>
              <w:top w:val="single" w:sz="6" w:space="0" w:color="000000"/>
              <w:left w:val="single" w:sz="6" w:space="0" w:color="000000"/>
              <w:bottom w:val="single" w:sz="6" w:space="0" w:color="000000"/>
              <w:right w:val="single" w:sz="6" w:space="0" w:color="000000"/>
            </w:tcBorders>
            <w:hideMark/>
          </w:tcPr>
          <w:p w:rsidR="009840A5" w:rsidRDefault="009840A5" w:rsidP="009840A5">
            <w:pPr>
              <w:pStyle w:val="western"/>
              <w:jc w:val="left"/>
              <w:rPr>
                <w:sz w:val="20"/>
                <w:szCs w:val="20"/>
              </w:rPr>
            </w:pPr>
            <w:r>
              <w:rPr>
                <w:sz w:val="20"/>
                <w:szCs w:val="20"/>
              </w:rPr>
              <w:t>Pełna nazwa producenta: …………………</w:t>
            </w:r>
          </w:p>
          <w:p w:rsidR="009840A5" w:rsidRDefault="009840A5" w:rsidP="009840A5">
            <w:pPr>
              <w:pStyle w:val="western"/>
              <w:jc w:val="left"/>
            </w:pPr>
            <w:r>
              <w:rPr>
                <w:sz w:val="20"/>
                <w:szCs w:val="20"/>
              </w:rPr>
              <w:t>Pełna nazwa wyboru: ……………………</w:t>
            </w:r>
          </w:p>
          <w:p w:rsidR="00BE6F42" w:rsidRDefault="009840A5" w:rsidP="009840A5">
            <w:pPr>
              <w:pStyle w:val="western"/>
            </w:pPr>
            <w:r>
              <w:rPr>
                <w:sz w:val="20"/>
                <w:szCs w:val="20"/>
              </w:rPr>
              <w:t>Numer katalogowy: ………………………</w:t>
            </w:r>
          </w:p>
        </w:tc>
      </w:tr>
      <w:tr w:rsidR="00BE6F42" w:rsidTr="002106EC">
        <w:trPr>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lastRenderedPageBreak/>
              <w:t>2.</w:t>
            </w:r>
          </w:p>
        </w:tc>
        <w:tc>
          <w:tcPr>
            <w:tcW w:w="5837" w:type="dxa"/>
            <w:tcBorders>
              <w:top w:val="single" w:sz="6" w:space="0" w:color="000000"/>
              <w:left w:val="single" w:sz="6" w:space="0" w:color="000000"/>
              <w:bottom w:val="single" w:sz="6" w:space="0" w:color="000000"/>
              <w:right w:val="nil"/>
            </w:tcBorders>
            <w:hideMark/>
          </w:tcPr>
          <w:p w:rsidR="00BE6F42" w:rsidRDefault="00BE6F42" w:rsidP="00C01EBE">
            <w:pPr>
              <w:pStyle w:val="western"/>
              <w:spacing w:before="0" w:beforeAutospacing="0" w:after="0" w:afterAutospacing="0"/>
            </w:pPr>
            <w:r>
              <w:rPr>
                <w:sz w:val="20"/>
                <w:szCs w:val="20"/>
              </w:rPr>
              <w:t>Stelaż</w:t>
            </w:r>
          </w:p>
          <w:p w:rsidR="00BE6F42" w:rsidRDefault="00BE6F42" w:rsidP="00C01EBE">
            <w:pPr>
              <w:pStyle w:val="western"/>
              <w:spacing w:before="0" w:beforeAutospacing="0" w:after="0" w:afterAutospacing="0"/>
            </w:pPr>
            <w:r>
              <w:t xml:space="preserve">● </w:t>
            </w:r>
            <w:r>
              <w:rPr>
                <w:sz w:val="20"/>
                <w:szCs w:val="20"/>
              </w:rPr>
              <w:t>trapezowy</w:t>
            </w:r>
          </w:p>
          <w:p w:rsidR="00BE6F42" w:rsidRDefault="00BE6F42" w:rsidP="00C01EBE">
            <w:pPr>
              <w:pStyle w:val="western"/>
              <w:spacing w:before="0" w:beforeAutospacing="0" w:after="0" w:afterAutospacing="0"/>
            </w:pPr>
            <w:r>
              <w:t xml:space="preserve">● </w:t>
            </w:r>
            <w:r>
              <w:rPr>
                <w:sz w:val="20"/>
                <w:szCs w:val="20"/>
              </w:rPr>
              <w:t xml:space="preserve">z blokadą </w:t>
            </w:r>
          </w:p>
          <w:p w:rsidR="00BE6F42" w:rsidRDefault="00BE6F42" w:rsidP="00C01EBE">
            <w:pPr>
              <w:pStyle w:val="western"/>
              <w:spacing w:before="0" w:beforeAutospacing="0" w:after="0" w:afterAutospacing="0"/>
            </w:pPr>
            <w:r>
              <w:t>●</w:t>
            </w:r>
            <w:r>
              <w:rPr>
                <w:sz w:val="20"/>
                <w:szCs w:val="20"/>
              </w:rPr>
              <w:t>wykonany z aluminium i polipropylenu o parametrach technicznych:</w:t>
            </w:r>
            <w:r>
              <w:rPr>
                <w:sz w:val="20"/>
                <w:szCs w:val="20"/>
              </w:rPr>
              <w:br/>
              <w:t xml:space="preserve">a/ długość 23 cm </w:t>
            </w:r>
          </w:p>
          <w:p w:rsidR="00BE6F42" w:rsidRDefault="00BE6F42" w:rsidP="00C01EBE">
            <w:pPr>
              <w:pStyle w:val="western"/>
              <w:spacing w:before="0" w:beforeAutospacing="0" w:after="0" w:afterAutospacing="0"/>
            </w:pPr>
            <w:r>
              <w:rPr>
                <w:sz w:val="20"/>
                <w:szCs w:val="20"/>
              </w:rPr>
              <w:t>b/ wyposażony w 2 rzepy o szerokości 23 mm</w:t>
            </w:r>
          </w:p>
          <w:p w:rsidR="00BE6F42" w:rsidRDefault="00BE6F42" w:rsidP="00C01EBE">
            <w:pPr>
              <w:pStyle w:val="western"/>
              <w:spacing w:before="0" w:beforeAutospacing="0" w:after="0" w:afterAutospacing="0"/>
            </w:pPr>
            <w:r>
              <w:rPr>
                <w:sz w:val="20"/>
                <w:szCs w:val="20"/>
              </w:rPr>
              <w:t>c/uchwyt z przegubem do montażu kija aluminiowego</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6353D1">
            <w:pPr>
              <w:pStyle w:val="western"/>
              <w:spacing w:before="0" w:beforeAutospacing="0" w:after="0" w:afterAutospacing="0"/>
              <w:jc w:val="center"/>
            </w:pPr>
            <w:r>
              <w:rPr>
                <w:sz w:val="20"/>
                <w:szCs w:val="20"/>
              </w:rPr>
              <w:t>1</w:t>
            </w:r>
          </w:p>
        </w:tc>
        <w:tc>
          <w:tcPr>
            <w:tcW w:w="992" w:type="dxa"/>
            <w:tcBorders>
              <w:top w:val="single" w:sz="6" w:space="0" w:color="000000"/>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p w:rsidR="00BE6F42" w:rsidRDefault="00BE6F42" w:rsidP="006353D1">
            <w:pPr>
              <w:pStyle w:val="western"/>
              <w:spacing w:before="0" w:beforeAutospacing="0" w:after="0" w:afterAutospacing="0"/>
              <w:jc w:val="center"/>
            </w:pPr>
          </w:p>
          <w:p w:rsidR="00BE6F42" w:rsidRDefault="00BE6F42" w:rsidP="006353D1">
            <w:pPr>
              <w:pStyle w:val="western"/>
              <w:spacing w:before="0" w:beforeAutospacing="0" w:after="0" w:afterAutospacing="0"/>
              <w:jc w:val="center"/>
            </w:pPr>
          </w:p>
          <w:p w:rsidR="00BE6F42" w:rsidRDefault="00BE6F42" w:rsidP="006353D1">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tc>
        <w:tc>
          <w:tcPr>
            <w:tcW w:w="3793" w:type="dxa"/>
            <w:tcBorders>
              <w:top w:val="single" w:sz="6" w:space="0" w:color="000000"/>
              <w:left w:val="single" w:sz="6" w:space="0" w:color="000000"/>
              <w:bottom w:val="single" w:sz="6" w:space="0" w:color="000000"/>
              <w:right w:val="single" w:sz="6" w:space="0" w:color="000000"/>
            </w:tcBorders>
            <w:hideMark/>
          </w:tcPr>
          <w:p w:rsidR="009840A5" w:rsidRDefault="009840A5" w:rsidP="009840A5">
            <w:pPr>
              <w:pStyle w:val="western"/>
              <w:jc w:val="left"/>
              <w:rPr>
                <w:sz w:val="20"/>
                <w:szCs w:val="20"/>
              </w:rPr>
            </w:pPr>
            <w:r>
              <w:rPr>
                <w:sz w:val="20"/>
                <w:szCs w:val="20"/>
              </w:rPr>
              <w:t>Pełna nazwa producenta: …………………</w:t>
            </w:r>
          </w:p>
          <w:p w:rsidR="009840A5" w:rsidRDefault="009840A5" w:rsidP="009840A5">
            <w:pPr>
              <w:pStyle w:val="western"/>
              <w:jc w:val="left"/>
            </w:pPr>
            <w:r>
              <w:rPr>
                <w:sz w:val="20"/>
                <w:szCs w:val="20"/>
              </w:rPr>
              <w:t>Pełna nazwa wyboru: ……………………</w:t>
            </w:r>
          </w:p>
          <w:p w:rsidR="00BE6F42" w:rsidRDefault="009840A5" w:rsidP="009840A5">
            <w:pPr>
              <w:pStyle w:val="western"/>
            </w:pPr>
            <w:r>
              <w:rPr>
                <w:sz w:val="20"/>
                <w:szCs w:val="20"/>
              </w:rPr>
              <w:t>Numer katalogowy: ………………………</w:t>
            </w:r>
          </w:p>
        </w:tc>
      </w:tr>
      <w:tr w:rsidR="00BE6F42" w:rsidTr="002106EC">
        <w:trPr>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3.</w:t>
            </w:r>
          </w:p>
        </w:tc>
        <w:tc>
          <w:tcPr>
            <w:tcW w:w="5837" w:type="dxa"/>
            <w:tcBorders>
              <w:top w:val="single" w:sz="6" w:space="0" w:color="000000"/>
              <w:left w:val="single" w:sz="6" w:space="0" w:color="000000"/>
              <w:bottom w:val="single" w:sz="6" w:space="0" w:color="000000"/>
              <w:right w:val="nil"/>
            </w:tcBorders>
            <w:hideMark/>
          </w:tcPr>
          <w:p w:rsidR="00BE6F42" w:rsidRDefault="00BE6F42" w:rsidP="00C01EBE">
            <w:pPr>
              <w:pStyle w:val="western"/>
              <w:spacing w:before="0" w:beforeAutospacing="0" w:after="0" w:afterAutospacing="0"/>
            </w:pPr>
            <w:r>
              <w:rPr>
                <w:sz w:val="20"/>
                <w:szCs w:val="20"/>
              </w:rPr>
              <w:t>Mop do polerowania na sucho:</w:t>
            </w:r>
          </w:p>
          <w:p w:rsidR="00BE6F42" w:rsidRDefault="00BE6F42" w:rsidP="00C01EBE">
            <w:pPr>
              <w:pStyle w:val="western"/>
              <w:spacing w:before="0" w:beforeAutospacing="0" w:after="0" w:afterAutospacing="0"/>
            </w:pPr>
            <w:r>
              <w:t>●</w:t>
            </w:r>
            <w:r>
              <w:rPr>
                <w:sz w:val="20"/>
                <w:szCs w:val="20"/>
              </w:rPr>
              <w:t xml:space="preserve">mikrowłókno </w:t>
            </w:r>
          </w:p>
          <w:p w:rsidR="00BE6F42" w:rsidRDefault="00BE6F42" w:rsidP="00C01EBE">
            <w:pPr>
              <w:pStyle w:val="western"/>
              <w:spacing w:before="0" w:beforeAutospacing="0" w:after="0" w:afterAutospacing="0"/>
            </w:pPr>
            <w:r>
              <w:t>●</w:t>
            </w:r>
            <w:r>
              <w:rPr>
                <w:sz w:val="20"/>
                <w:szCs w:val="20"/>
              </w:rPr>
              <w:t xml:space="preserve">powierzchnia gładka </w:t>
            </w:r>
          </w:p>
          <w:p w:rsidR="00BE6F42" w:rsidRDefault="00BE6F42" w:rsidP="00C01EBE">
            <w:pPr>
              <w:pStyle w:val="western"/>
              <w:spacing w:before="0" w:beforeAutospacing="0" w:after="0" w:afterAutospacing="0"/>
            </w:pPr>
            <w:r>
              <w:t>●</w:t>
            </w:r>
            <w:r>
              <w:rPr>
                <w:sz w:val="20"/>
                <w:szCs w:val="20"/>
              </w:rPr>
              <w:t xml:space="preserve">ciężar – 40 gram </w:t>
            </w:r>
          </w:p>
          <w:p w:rsidR="00BE6F42" w:rsidRDefault="00BE6F42" w:rsidP="00C01EBE">
            <w:pPr>
              <w:pStyle w:val="western"/>
              <w:spacing w:before="0" w:beforeAutospacing="0" w:after="0" w:afterAutospacing="0"/>
            </w:pPr>
            <w:r>
              <w:t>●</w:t>
            </w:r>
            <w:r>
              <w:rPr>
                <w:sz w:val="20"/>
                <w:szCs w:val="20"/>
              </w:rPr>
              <w:t xml:space="preserve">wymiary: </w:t>
            </w:r>
          </w:p>
          <w:p w:rsidR="00BE6F42" w:rsidRDefault="00BE6F42" w:rsidP="00C01EBE">
            <w:pPr>
              <w:pStyle w:val="western"/>
              <w:spacing w:before="0" w:beforeAutospacing="0" w:after="0" w:afterAutospacing="0"/>
            </w:pPr>
            <w:r>
              <w:rPr>
                <w:sz w:val="20"/>
                <w:szCs w:val="20"/>
              </w:rPr>
              <w:t xml:space="preserve">a/wysokość – 16,5 cm </w:t>
            </w:r>
          </w:p>
          <w:p w:rsidR="00BE6F42" w:rsidRDefault="00BE6F42" w:rsidP="00C01EBE">
            <w:pPr>
              <w:pStyle w:val="western"/>
              <w:spacing w:before="0" w:beforeAutospacing="0" w:after="0" w:afterAutospacing="0"/>
            </w:pPr>
            <w:r>
              <w:rPr>
                <w:sz w:val="20"/>
                <w:szCs w:val="20"/>
              </w:rPr>
              <w:t>b/ boki – 24 cm; 31 cm</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6353D1">
            <w:pPr>
              <w:pStyle w:val="western"/>
              <w:spacing w:before="0" w:beforeAutospacing="0" w:after="0" w:afterAutospacing="0"/>
              <w:jc w:val="center"/>
            </w:pPr>
            <w:r>
              <w:rPr>
                <w:sz w:val="20"/>
                <w:szCs w:val="20"/>
              </w:rPr>
              <w:t>1</w:t>
            </w:r>
          </w:p>
        </w:tc>
        <w:tc>
          <w:tcPr>
            <w:tcW w:w="992" w:type="dxa"/>
            <w:tcBorders>
              <w:top w:val="single" w:sz="6" w:space="0" w:color="000000"/>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p w:rsidR="00BE6F42" w:rsidRDefault="00BE6F42" w:rsidP="006353D1">
            <w:pPr>
              <w:pStyle w:val="western"/>
              <w:spacing w:before="0" w:beforeAutospacing="0" w:after="0" w:afterAutospacing="0"/>
              <w:jc w:val="center"/>
            </w:pPr>
          </w:p>
          <w:p w:rsidR="00BE6F42" w:rsidRDefault="00BE6F42" w:rsidP="006353D1">
            <w:pPr>
              <w:pStyle w:val="western"/>
              <w:spacing w:before="0" w:beforeAutospacing="0" w:after="0" w:afterAutospacing="0"/>
              <w:jc w:val="center"/>
            </w:pPr>
          </w:p>
          <w:p w:rsidR="00BE6F42" w:rsidRDefault="00BE6F42" w:rsidP="006353D1">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tc>
        <w:tc>
          <w:tcPr>
            <w:tcW w:w="3793" w:type="dxa"/>
            <w:tcBorders>
              <w:top w:val="single" w:sz="6" w:space="0" w:color="000000"/>
              <w:left w:val="single" w:sz="6" w:space="0" w:color="000000"/>
              <w:bottom w:val="single" w:sz="6" w:space="0" w:color="000000"/>
              <w:right w:val="single" w:sz="6" w:space="0" w:color="000000"/>
            </w:tcBorders>
            <w:hideMark/>
          </w:tcPr>
          <w:p w:rsidR="006353D1" w:rsidRDefault="006353D1" w:rsidP="006353D1">
            <w:pPr>
              <w:pStyle w:val="western"/>
              <w:jc w:val="left"/>
              <w:rPr>
                <w:sz w:val="20"/>
                <w:szCs w:val="20"/>
              </w:rPr>
            </w:pPr>
            <w:r>
              <w:rPr>
                <w:sz w:val="20"/>
                <w:szCs w:val="20"/>
              </w:rPr>
              <w:t>Pełna nazwa producenta: …………………</w:t>
            </w:r>
          </w:p>
          <w:p w:rsidR="006353D1" w:rsidRDefault="006353D1" w:rsidP="006353D1">
            <w:pPr>
              <w:pStyle w:val="western"/>
              <w:jc w:val="left"/>
            </w:pPr>
            <w:r>
              <w:rPr>
                <w:sz w:val="20"/>
                <w:szCs w:val="20"/>
              </w:rPr>
              <w:t>Pełna nazwa wyboru: ……………………</w:t>
            </w:r>
          </w:p>
          <w:p w:rsidR="00BE6F42" w:rsidRDefault="006353D1" w:rsidP="006353D1">
            <w:pPr>
              <w:pStyle w:val="western"/>
            </w:pPr>
            <w:r>
              <w:rPr>
                <w:sz w:val="20"/>
                <w:szCs w:val="20"/>
              </w:rPr>
              <w:t>Numer katalogowy: ………………………</w:t>
            </w:r>
          </w:p>
        </w:tc>
      </w:tr>
      <w:tr w:rsidR="00BE6F42" w:rsidTr="002106EC">
        <w:trPr>
          <w:trHeight w:val="705"/>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4.</w:t>
            </w:r>
          </w:p>
        </w:tc>
        <w:tc>
          <w:tcPr>
            <w:tcW w:w="5837" w:type="dxa"/>
            <w:tcBorders>
              <w:top w:val="single" w:sz="6" w:space="0" w:color="000000"/>
              <w:left w:val="single" w:sz="6" w:space="0" w:color="000000"/>
              <w:bottom w:val="single" w:sz="6" w:space="0" w:color="000000"/>
              <w:right w:val="nil"/>
            </w:tcBorders>
            <w:hideMark/>
          </w:tcPr>
          <w:p w:rsidR="00BE6F42" w:rsidRDefault="00BE6F42" w:rsidP="00C01EBE">
            <w:pPr>
              <w:pStyle w:val="western"/>
              <w:spacing w:before="0" w:beforeAutospacing="0" w:after="0" w:afterAutospacing="0"/>
            </w:pPr>
            <w:r>
              <w:rPr>
                <w:sz w:val="20"/>
                <w:szCs w:val="20"/>
              </w:rPr>
              <w:t xml:space="preserve">Kij </w:t>
            </w:r>
          </w:p>
          <w:p w:rsidR="00BE6F42" w:rsidRDefault="00BE6F42" w:rsidP="00C01EBE">
            <w:pPr>
              <w:pStyle w:val="western"/>
              <w:spacing w:before="0" w:beforeAutospacing="0" w:after="0" w:afterAutospacing="0"/>
            </w:pPr>
            <w:r>
              <w:t xml:space="preserve">● </w:t>
            </w:r>
            <w:r>
              <w:rPr>
                <w:sz w:val="20"/>
                <w:szCs w:val="20"/>
              </w:rPr>
              <w:t xml:space="preserve">teleskopowy 0,5-0,9m </w:t>
            </w:r>
          </w:p>
          <w:p w:rsidR="00BE6F42" w:rsidRDefault="00BE6F42" w:rsidP="00C01EBE">
            <w:pPr>
              <w:pStyle w:val="western"/>
              <w:spacing w:before="0" w:beforeAutospacing="0" w:after="0" w:afterAutospacing="0"/>
            </w:pPr>
            <w:r>
              <w:t xml:space="preserve">● </w:t>
            </w:r>
            <w:r>
              <w:rPr>
                <w:sz w:val="20"/>
                <w:szCs w:val="20"/>
              </w:rPr>
              <w:t xml:space="preserve">kompatybilny ze stelażem z pozycji nr 2. </w:t>
            </w:r>
          </w:p>
          <w:p w:rsidR="00BE6F42" w:rsidRDefault="00BE6F42" w:rsidP="00C01EBE">
            <w:pPr>
              <w:pStyle w:val="western"/>
              <w:spacing w:before="0" w:beforeAutospacing="0" w:after="0" w:afterAutospacing="0"/>
            </w:pPr>
          </w:p>
          <w:p w:rsidR="00BE6F42" w:rsidRDefault="00BE6F42" w:rsidP="00C01EBE">
            <w:pPr>
              <w:pStyle w:val="western"/>
              <w:spacing w:before="0" w:beforeAutospacing="0" w:after="0" w:afterAutospacing="0"/>
            </w:pP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6353D1">
            <w:pPr>
              <w:pStyle w:val="western"/>
              <w:spacing w:before="0" w:beforeAutospacing="0" w:after="0" w:afterAutospacing="0"/>
              <w:jc w:val="center"/>
            </w:pPr>
          </w:p>
          <w:p w:rsidR="00BE6F42" w:rsidRDefault="00BE6F42" w:rsidP="006353D1">
            <w:pPr>
              <w:pStyle w:val="western"/>
              <w:spacing w:before="0" w:beforeAutospacing="0" w:after="0" w:afterAutospacing="0"/>
              <w:jc w:val="center"/>
            </w:pPr>
            <w:r>
              <w:rPr>
                <w:sz w:val="20"/>
                <w:szCs w:val="20"/>
              </w:rPr>
              <w:t>1</w:t>
            </w:r>
          </w:p>
        </w:tc>
        <w:tc>
          <w:tcPr>
            <w:tcW w:w="992" w:type="dxa"/>
            <w:tcBorders>
              <w:top w:val="single" w:sz="6" w:space="0" w:color="000000"/>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p w:rsidR="00BE6F42" w:rsidRDefault="00BE6F42" w:rsidP="006353D1">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tc>
        <w:tc>
          <w:tcPr>
            <w:tcW w:w="3793" w:type="dxa"/>
            <w:tcBorders>
              <w:top w:val="single" w:sz="6" w:space="0" w:color="000000"/>
              <w:left w:val="single" w:sz="6" w:space="0" w:color="000000"/>
              <w:bottom w:val="single" w:sz="6" w:space="0" w:color="000000"/>
              <w:right w:val="single" w:sz="6" w:space="0" w:color="000000"/>
            </w:tcBorders>
            <w:hideMark/>
          </w:tcPr>
          <w:p w:rsidR="006353D1" w:rsidRDefault="006353D1" w:rsidP="006353D1">
            <w:pPr>
              <w:pStyle w:val="western"/>
              <w:jc w:val="left"/>
              <w:rPr>
                <w:sz w:val="20"/>
                <w:szCs w:val="20"/>
              </w:rPr>
            </w:pPr>
            <w:r>
              <w:rPr>
                <w:sz w:val="20"/>
                <w:szCs w:val="20"/>
              </w:rPr>
              <w:t>Pełna nazwa producenta: …………………</w:t>
            </w:r>
          </w:p>
          <w:p w:rsidR="006353D1" w:rsidRDefault="006353D1" w:rsidP="006353D1">
            <w:pPr>
              <w:pStyle w:val="western"/>
              <w:jc w:val="left"/>
            </w:pPr>
            <w:r>
              <w:rPr>
                <w:sz w:val="20"/>
                <w:szCs w:val="20"/>
              </w:rPr>
              <w:t>Pełna nazwa wyboru: ……………………</w:t>
            </w:r>
          </w:p>
          <w:p w:rsidR="00BE6F42" w:rsidRDefault="006353D1" w:rsidP="006353D1">
            <w:pPr>
              <w:pStyle w:val="western"/>
            </w:pPr>
            <w:r>
              <w:rPr>
                <w:sz w:val="20"/>
                <w:szCs w:val="20"/>
              </w:rPr>
              <w:t>Numer katalogowy: ………………………</w:t>
            </w:r>
          </w:p>
        </w:tc>
      </w:tr>
      <w:tr w:rsidR="00BE6F42" w:rsidTr="002106EC">
        <w:trPr>
          <w:trHeight w:val="705"/>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5.</w:t>
            </w:r>
          </w:p>
        </w:tc>
        <w:tc>
          <w:tcPr>
            <w:tcW w:w="5837" w:type="dxa"/>
            <w:tcBorders>
              <w:top w:val="single" w:sz="6" w:space="0" w:color="000000"/>
              <w:left w:val="single" w:sz="6" w:space="0" w:color="000000"/>
              <w:bottom w:val="single" w:sz="6" w:space="0" w:color="000000"/>
              <w:right w:val="nil"/>
            </w:tcBorders>
            <w:hideMark/>
          </w:tcPr>
          <w:p w:rsidR="00BE6F42" w:rsidRDefault="00BE6F42" w:rsidP="00C01EBE">
            <w:pPr>
              <w:pStyle w:val="western"/>
              <w:spacing w:before="0" w:beforeAutospacing="0" w:after="0" w:afterAutospacing="0"/>
            </w:pPr>
            <w:r>
              <w:rPr>
                <w:sz w:val="20"/>
                <w:szCs w:val="20"/>
              </w:rPr>
              <w:t>Kij</w:t>
            </w:r>
            <w:r>
              <w:rPr>
                <w:sz w:val="20"/>
                <w:szCs w:val="20"/>
              </w:rPr>
              <w:br/>
              <w:t>● teleskopowy aluminiowy z podłużnym profilowaniem, 3- łączeniowy</w:t>
            </w:r>
          </w:p>
          <w:p w:rsidR="00BE6F42" w:rsidRDefault="00BE6F42" w:rsidP="00C01EBE">
            <w:pPr>
              <w:pStyle w:val="western"/>
              <w:spacing w:before="0" w:beforeAutospacing="0" w:after="0" w:afterAutospacing="0"/>
            </w:pPr>
            <w:r>
              <w:t xml:space="preserve">● </w:t>
            </w:r>
            <w:r>
              <w:rPr>
                <w:sz w:val="20"/>
                <w:szCs w:val="20"/>
              </w:rPr>
              <w:t xml:space="preserve">długość złożonego kija ze stożkiem 170 cm - 171 cm </w:t>
            </w:r>
          </w:p>
          <w:p w:rsidR="00BE6F42" w:rsidRDefault="00BE6F42" w:rsidP="00C01EBE">
            <w:pPr>
              <w:pStyle w:val="western"/>
              <w:spacing w:before="0" w:beforeAutospacing="0" w:after="0" w:afterAutospacing="0"/>
            </w:pPr>
            <w:r>
              <w:t xml:space="preserve">● </w:t>
            </w:r>
            <w:r>
              <w:rPr>
                <w:sz w:val="20"/>
                <w:szCs w:val="20"/>
              </w:rPr>
              <w:t xml:space="preserve">długość uchwytu 130 mm </w:t>
            </w:r>
          </w:p>
          <w:p w:rsidR="00BE6F42" w:rsidRDefault="00BE6F42" w:rsidP="00C01EBE">
            <w:pPr>
              <w:pStyle w:val="western"/>
              <w:spacing w:before="0" w:beforeAutospacing="0" w:after="0" w:afterAutospacing="0"/>
            </w:pPr>
            <w:r>
              <w:t xml:space="preserve">● </w:t>
            </w:r>
            <w:r>
              <w:rPr>
                <w:sz w:val="20"/>
                <w:szCs w:val="20"/>
              </w:rPr>
              <w:t>długość rozłożonego kija 420cm - 422 cm</w:t>
            </w:r>
          </w:p>
          <w:p w:rsidR="00BE6F42" w:rsidRDefault="00BE6F42" w:rsidP="00C01EBE">
            <w:pPr>
              <w:pStyle w:val="western"/>
              <w:spacing w:before="0" w:beforeAutospacing="0" w:after="0" w:afterAutospacing="0"/>
            </w:pPr>
            <w:r>
              <w:t xml:space="preserve">● </w:t>
            </w:r>
            <w:r>
              <w:rPr>
                <w:sz w:val="20"/>
                <w:szCs w:val="20"/>
              </w:rPr>
              <w:t xml:space="preserve">waga 920-960 g </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6353D1">
            <w:pPr>
              <w:pStyle w:val="western"/>
              <w:spacing w:before="0" w:beforeAutospacing="0" w:after="0" w:afterAutospacing="0"/>
              <w:jc w:val="center"/>
            </w:pPr>
            <w:r>
              <w:rPr>
                <w:sz w:val="20"/>
                <w:szCs w:val="20"/>
              </w:rPr>
              <w:t>3</w:t>
            </w:r>
          </w:p>
        </w:tc>
        <w:tc>
          <w:tcPr>
            <w:tcW w:w="992" w:type="dxa"/>
            <w:tcBorders>
              <w:top w:val="single" w:sz="6" w:space="0" w:color="000000"/>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p w:rsidR="00BE6F42" w:rsidRDefault="00BE6F42" w:rsidP="006353D1">
            <w:pPr>
              <w:pStyle w:val="western"/>
              <w:spacing w:before="0" w:beforeAutospacing="0" w:after="0" w:afterAutospacing="0"/>
              <w:jc w:val="center"/>
            </w:pPr>
          </w:p>
          <w:p w:rsidR="00BE6F42" w:rsidRDefault="00BE6F42" w:rsidP="006353D1">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tc>
        <w:tc>
          <w:tcPr>
            <w:tcW w:w="3793" w:type="dxa"/>
            <w:tcBorders>
              <w:top w:val="single" w:sz="6" w:space="0" w:color="000000"/>
              <w:left w:val="single" w:sz="6" w:space="0" w:color="000000"/>
              <w:bottom w:val="single" w:sz="6" w:space="0" w:color="000000"/>
              <w:right w:val="single" w:sz="6" w:space="0" w:color="000000"/>
            </w:tcBorders>
            <w:hideMark/>
          </w:tcPr>
          <w:p w:rsidR="006353D1" w:rsidRDefault="006353D1" w:rsidP="006353D1">
            <w:pPr>
              <w:pStyle w:val="western"/>
              <w:jc w:val="left"/>
              <w:rPr>
                <w:sz w:val="20"/>
                <w:szCs w:val="20"/>
              </w:rPr>
            </w:pPr>
            <w:r>
              <w:rPr>
                <w:sz w:val="20"/>
                <w:szCs w:val="20"/>
              </w:rPr>
              <w:t>Pełna nazwa producenta: …………………</w:t>
            </w:r>
          </w:p>
          <w:p w:rsidR="006353D1" w:rsidRDefault="006353D1" w:rsidP="006353D1">
            <w:pPr>
              <w:pStyle w:val="western"/>
              <w:jc w:val="left"/>
            </w:pPr>
            <w:r>
              <w:rPr>
                <w:sz w:val="20"/>
                <w:szCs w:val="20"/>
              </w:rPr>
              <w:t>Pełna nazwa wyboru: ……………………</w:t>
            </w:r>
          </w:p>
          <w:p w:rsidR="00BE6F42" w:rsidRDefault="006353D1" w:rsidP="006353D1">
            <w:pPr>
              <w:pStyle w:val="western"/>
            </w:pPr>
            <w:r>
              <w:rPr>
                <w:sz w:val="20"/>
                <w:szCs w:val="20"/>
              </w:rPr>
              <w:t>Numer katalogowy: ………………………</w:t>
            </w:r>
          </w:p>
        </w:tc>
      </w:tr>
      <w:tr w:rsidR="00BE6F42" w:rsidTr="002106EC">
        <w:trPr>
          <w:tblCellSpacing w:w="0" w:type="dxa"/>
        </w:trPr>
        <w:tc>
          <w:tcPr>
            <w:tcW w:w="557" w:type="dxa"/>
            <w:tcBorders>
              <w:top w:val="nil"/>
              <w:left w:val="single" w:sz="6" w:space="0" w:color="000000"/>
              <w:bottom w:val="single" w:sz="6" w:space="0" w:color="000000"/>
              <w:right w:val="nil"/>
            </w:tcBorders>
            <w:hideMark/>
          </w:tcPr>
          <w:p w:rsidR="00BE6F42" w:rsidRDefault="00BE6F42">
            <w:pPr>
              <w:pStyle w:val="western"/>
            </w:pPr>
            <w:r>
              <w:rPr>
                <w:sz w:val="20"/>
                <w:szCs w:val="20"/>
              </w:rPr>
              <w:t>6.</w:t>
            </w:r>
          </w:p>
        </w:tc>
        <w:tc>
          <w:tcPr>
            <w:tcW w:w="5837" w:type="dxa"/>
            <w:tcBorders>
              <w:top w:val="nil"/>
              <w:left w:val="single" w:sz="6" w:space="0" w:color="000000"/>
              <w:bottom w:val="single" w:sz="6" w:space="0" w:color="000000"/>
              <w:right w:val="nil"/>
            </w:tcBorders>
            <w:hideMark/>
          </w:tcPr>
          <w:p w:rsidR="00BE6F42" w:rsidRPr="00A322DA" w:rsidRDefault="00BE6F42" w:rsidP="00C01EBE">
            <w:pPr>
              <w:pStyle w:val="western"/>
              <w:spacing w:before="0" w:beforeAutospacing="0" w:after="0" w:afterAutospacing="0"/>
              <w:rPr>
                <w:color w:val="000000" w:themeColor="text1"/>
              </w:rPr>
            </w:pPr>
            <w:r w:rsidRPr="00A322DA">
              <w:rPr>
                <w:color w:val="000000" w:themeColor="text1"/>
                <w:sz w:val="20"/>
                <w:szCs w:val="20"/>
              </w:rPr>
              <w:t>Uchwyt zestawu do czyszczenia trudno dostępnych miejsc</w:t>
            </w:r>
          </w:p>
          <w:p w:rsidR="00BE6F42" w:rsidRPr="00A322DA" w:rsidRDefault="00BE6F42" w:rsidP="006353D1">
            <w:pPr>
              <w:pStyle w:val="western"/>
              <w:spacing w:before="0" w:beforeAutospacing="0" w:after="0" w:afterAutospacing="0"/>
              <w:jc w:val="left"/>
              <w:rPr>
                <w:color w:val="000000" w:themeColor="text1"/>
              </w:rPr>
            </w:pPr>
            <w:r w:rsidRPr="00A322DA">
              <w:rPr>
                <w:color w:val="000000" w:themeColor="text1"/>
              </w:rPr>
              <w:t xml:space="preserve">● </w:t>
            </w:r>
            <w:r w:rsidRPr="00A322DA">
              <w:rPr>
                <w:color w:val="000000" w:themeColor="text1"/>
                <w:sz w:val="20"/>
                <w:szCs w:val="20"/>
              </w:rPr>
              <w:t>korpus – aluminium</w:t>
            </w:r>
          </w:p>
          <w:p w:rsidR="00BE6F42" w:rsidRPr="00A322DA" w:rsidRDefault="00BE6F42" w:rsidP="006353D1">
            <w:pPr>
              <w:pStyle w:val="western"/>
              <w:spacing w:before="0" w:beforeAutospacing="0" w:after="0" w:afterAutospacing="0"/>
              <w:jc w:val="left"/>
              <w:rPr>
                <w:color w:val="000000" w:themeColor="text1"/>
              </w:rPr>
            </w:pPr>
            <w:r w:rsidRPr="00A322DA">
              <w:rPr>
                <w:color w:val="000000" w:themeColor="text1"/>
              </w:rPr>
              <w:t>●</w:t>
            </w:r>
            <w:r w:rsidR="006353D1" w:rsidRPr="00A322DA">
              <w:rPr>
                <w:color w:val="000000" w:themeColor="text1"/>
              </w:rPr>
              <w:t xml:space="preserve"> </w:t>
            </w:r>
            <w:r w:rsidRPr="00A322DA">
              <w:rPr>
                <w:color w:val="000000" w:themeColor="text1"/>
                <w:sz w:val="20"/>
                <w:szCs w:val="20"/>
              </w:rPr>
              <w:t>przegub – polipropylen</w:t>
            </w:r>
          </w:p>
          <w:p w:rsidR="00BE6F42" w:rsidRPr="00A322DA" w:rsidRDefault="00BE6F42" w:rsidP="006353D1">
            <w:pPr>
              <w:pStyle w:val="western"/>
              <w:spacing w:before="0" w:beforeAutospacing="0" w:after="0" w:afterAutospacing="0"/>
              <w:jc w:val="left"/>
              <w:rPr>
                <w:color w:val="000000" w:themeColor="text1"/>
              </w:rPr>
            </w:pPr>
            <w:r w:rsidRPr="00A322DA">
              <w:rPr>
                <w:color w:val="000000" w:themeColor="text1"/>
              </w:rPr>
              <w:t>●</w:t>
            </w:r>
            <w:r w:rsidR="006353D1" w:rsidRPr="00A322DA">
              <w:rPr>
                <w:color w:val="000000" w:themeColor="text1"/>
              </w:rPr>
              <w:t xml:space="preserve"> </w:t>
            </w:r>
            <w:r w:rsidRPr="00A322DA">
              <w:rPr>
                <w:color w:val="000000" w:themeColor="text1"/>
                <w:sz w:val="20"/>
                <w:szCs w:val="20"/>
              </w:rPr>
              <w:t>wkład – pianka poliuretanowa z elastycznym metalowym trzpieniem odpornym na odkształcenia,</w:t>
            </w:r>
          </w:p>
          <w:p w:rsidR="00BE6F42" w:rsidRPr="00A322DA" w:rsidRDefault="00BE6F42" w:rsidP="006353D1">
            <w:pPr>
              <w:pStyle w:val="western"/>
              <w:spacing w:before="0" w:beforeAutospacing="0" w:after="0" w:afterAutospacing="0"/>
              <w:jc w:val="left"/>
              <w:rPr>
                <w:color w:val="000000" w:themeColor="text1"/>
              </w:rPr>
            </w:pPr>
            <w:r w:rsidRPr="00A322DA">
              <w:rPr>
                <w:color w:val="000000" w:themeColor="text1"/>
              </w:rPr>
              <w:t>●</w:t>
            </w:r>
            <w:r w:rsidR="006353D1" w:rsidRPr="00A322DA">
              <w:rPr>
                <w:color w:val="000000" w:themeColor="text1"/>
              </w:rPr>
              <w:t xml:space="preserve"> </w:t>
            </w:r>
            <w:r w:rsidRPr="00A322DA">
              <w:rPr>
                <w:color w:val="000000" w:themeColor="text1"/>
                <w:sz w:val="20"/>
                <w:szCs w:val="20"/>
              </w:rPr>
              <w:t xml:space="preserve">długość: 70 cm z uchwytem, 50 cm bez uchwytu </w:t>
            </w:r>
          </w:p>
          <w:p w:rsidR="00BE6F42" w:rsidRPr="00A322DA" w:rsidRDefault="00BE6F42" w:rsidP="006353D1">
            <w:pPr>
              <w:pStyle w:val="western"/>
              <w:spacing w:before="0" w:beforeAutospacing="0" w:after="0" w:afterAutospacing="0"/>
              <w:jc w:val="left"/>
              <w:rPr>
                <w:color w:val="000000" w:themeColor="text1"/>
              </w:rPr>
            </w:pPr>
            <w:r w:rsidRPr="00A322DA">
              <w:rPr>
                <w:color w:val="000000" w:themeColor="text1"/>
              </w:rPr>
              <w:t>●</w:t>
            </w:r>
            <w:r w:rsidR="006353D1" w:rsidRPr="00A322DA">
              <w:rPr>
                <w:color w:val="000000" w:themeColor="text1"/>
              </w:rPr>
              <w:t xml:space="preserve"> </w:t>
            </w:r>
            <w:r w:rsidRPr="00A322DA">
              <w:rPr>
                <w:color w:val="000000" w:themeColor="text1"/>
                <w:sz w:val="20"/>
                <w:szCs w:val="20"/>
              </w:rPr>
              <w:t>szerokość – 6cm</w:t>
            </w:r>
          </w:p>
          <w:p w:rsidR="00BE6F42" w:rsidRPr="00A322DA" w:rsidRDefault="00BE6F42" w:rsidP="006353D1">
            <w:pPr>
              <w:pStyle w:val="western"/>
              <w:spacing w:before="0" w:beforeAutospacing="0" w:after="0" w:afterAutospacing="0"/>
              <w:jc w:val="left"/>
              <w:rPr>
                <w:color w:val="000000" w:themeColor="text1"/>
              </w:rPr>
            </w:pPr>
            <w:r w:rsidRPr="00A322DA">
              <w:rPr>
                <w:color w:val="000000" w:themeColor="text1"/>
              </w:rPr>
              <w:lastRenderedPageBreak/>
              <w:t>●</w:t>
            </w:r>
            <w:r w:rsidR="006353D1" w:rsidRPr="00A322DA">
              <w:rPr>
                <w:color w:val="000000" w:themeColor="text1"/>
              </w:rPr>
              <w:t xml:space="preserve"> </w:t>
            </w:r>
            <w:r w:rsidRPr="00A322DA">
              <w:rPr>
                <w:color w:val="000000" w:themeColor="text1"/>
                <w:sz w:val="20"/>
                <w:szCs w:val="20"/>
              </w:rPr>
              <w:t>wysokość – 2 cm</w:t>
            </w:r>
          </w:p>
          <w:p w:rsidR="00BE6F42" w:rsidRPr="00A322DA" w:rsidRDefault="00BE6F42" w:rsidP="006353D1">
            <w:pPr>
              <w:pStyle w:val="western"/>
              <w:spacing w:before="0" w:beforeAutospacing="0" w:after="0" w:afterAutospacing="0"/>
              <w:jc w:val="left"/>
              <w:rPr>
                <w:color w:val="000000" w:themeColor="text1"/>
              </w:rPr>
            </w:pPr>
            <w:r w:rsidRPr="00A322DA">
              <w:rPr>
                <w:color w:val="000000" w:themeColor="text1"/>
              </w:rPr>
              <w:t>●</w:t>
            </w:r>
            <w:r w:rsidR="006353D1" w:rsidRPr="00A322DA">
              <w:rPr>
                <w:color w:val="000000" w:themeColor="text1"/>
              </w:rPr>
              <w:t xml:space="preserve"> </w:t>
            </w:r>
            <w:r w:rsidRPr="00A322DA">
              <w:rPr>
                <w:color w:val="000000" w:themeColor="text1"/>
                <w:sz w:val="20"/>
                <w:szCs w:val="20"/>
              </w:rPr>
              <w:t>ciężar: 180 gram z nakładką, 150 gram bez nakładki.</w:t>
            </w:r>
          </w:p>
          <w:p w:rsidR="00BE6F42" w:rsidRPr="00A322DA" w:rsidRDefault="00BE6F42" w:rsidP="006353D1">
            <w:pPr>
              <w:pStyle w:val="western"/>
              <w:spacing w:before="0" w:beforeAutospacing="0" w:after="0" w:afterAutospacing="0"/>
              <w:jc w:val="left"/>
              <w:rPr>
                <w:color w:val="000000" w:themeColor="text1"/>
              </w:rPr>
            </w:pPr>
            <w:r w:rsidRPr="00A322DA">
              <w:rPr>
                <w:color w:val="000000" w:themeColor="text1"/>
              </w:rPr>
              <w:t>●</w:t>
            </w:r>
            <w:r w:rsidR="006353D1" w:rsidRPr="00A322DA">
              <w:rPr>
                <w:color w:val="000000" w:themeColor="text1"/>
              </w:rPr>
              <w:t xml:space="preserve"> </w:t>
            </w:r>
            <w:r w:rsidRPr="00A322DA">
              <w:rPr>
                <w:color w:val="000000" w:themeColor="text1"/>
                <w:sz w:val="20"/>
                <w:szCs w:val="20"/>
              </w:rPr>
              <w:t>parametry nakładki:</w:t>
            </w:r>
            <w:r w:rsidRPr="00A322DA">
              <w:rPr>
                <w:color w:val="000000" w:themeColor="text1"/>
                <w:sz w:val="20"/>
                <w:szCs w:val="20"/>
              </w:rPr>
              <w:br/>
              <w:t xml:space="preserve">a/materiał – 100% mikrowłókno </w:t>
            </w:r>
          </w:p>
          <w:p w:rsidR="00BE6F42" w:rsidRPr="00A322DA" w:rsidRDefault="006353D1" w:rsidP="006353D1">
            <w:pPr>
              <w:pStyle w:val="western"/>
              <w:spacing w:before="0" w:beforeAutospacing="0" w:after="0" w:afterAutospacing="0"/>
              <w:jc w:val="left"/>
              <w:rPr>
                <w:color w:val="000000" w:themeColor="text1"/>
              </w:rPr>
            </w:pPr>
            <w:r w:rsidRPr="00A322DA">
              <w:rPr>
                <w:color w:val="000000" w:themeColor="text1"/>
                <w:sz w:val="20"/>
                <w:szCs w:val="20"/>
              </w:rPr>
              <w:t>b/temperatura prania – 95°</w:t>
            </w:r>
            <w:r w:rsidR="00BE6F42" w:rsidRPr="00A322DA">
              <w:rPr>
                <w:color w:val="000000" w:themeColor="text1"/>
                <w:sz w:val="20"/>
                <w:szCs w:val="20"/>
              </w:rPr>
              <w:t xml:space="preserve"> C,</w:t>
            </w:r>
          </w:p>
          <w:p w:rsidR="00BE6F42" w:rsidRPr="00A322DA" w:rsidRDefault="00BE6F42" w:rsidP="006353D1">
            <w:pPr>
              <w:pStyle w:val="western"/>
              <w:spacing w:before="0" w:beforeAutospacing="0" w:after="0" w:afterAutospacing="0"/>
              <w:jc w:val="left"/>
              <w:rPr>
                <w:color w:val="000000" w:themeColor="text1"/>
              </w:rPr>
            </w:pPr>
            <w:r w:rsidRPr="00A322DA">
              <w:rPr>
                <w:color w:val="000000" w:themeColor="text1"/>
                <w:sz w:val="20"/>
                <w:szCs w:val="20"/>
              </w:rPr>
              <w:t>c/ ilość prań – ok. 500 cykli,</w:t>
            </w:r>
          </w:p>
          <w:p w:rsidR="00BE6F42" w:rsidRPr="00A322DA" w:rsidRDefault="00BE6F42" w:rsidP="006353D1">
            <w:pPr>
              <w:pStyle w:val="western"/>
              <w:spacing w:before="0" w:beforeAutospacing="0" w:after="0" w:afterAutospacing="0"/>
              <w:jc w:val="left"/>
              <w:rPr>
                <w:color w:val="000000" w:themeColor="text1"/>
              </w:rPr>
            </w:pPr>
            <w:r w:rsidRPr="00A322DA">
              <w:rPr>
                <w:color w:val="000000" w:themeColor="text1"/>
                <w:sz w:val="20"/>
                <w:szCs w:val="20"/>
              </w:rPr>
              <w:t xml:space="preserve">d/pętelka zamknięta o wysokości 2mm, </w:t>
            </w:r>
          </w:p>
          <w:p w:rsidR="00BE6F42" w:rsidRPr="00A322DA" w:rsidRDefault="00BE6F42" w:rsidP="006353D1">
            <w:pPr>
              <w:pStyle w:val="western"/>
              <w:spacing w:before="0" w:beforeAutospacing="0" w:after="0" w:afterAutospacing="0"/>
              <w:jc w:val="left"/>
              <w:rPr>
                <w:color w:val="000000" w:themeColor="text1"/>
              </w:rPr>
            </w:pPr>
            <w:r w:rsidRPr="00A322DA">
              <w:rPr>
                <w:color w:val="000000" w:themeColor="text1"/>
                <w:sz w:val="20"/>
                <w:szCs w:val="20"/>
              </w:rPr>
              <w:t>e/długość – 53 cm</w:t>
            </w:r>
          </w:p>
          <w:p w:rsidR="00BE6F42" w:rsidRPr="00A322DA" w:rsidRDefault="00BE6F42" w:rsidP="006353D1">
            <w:pPr>
              <w:pStyle w:val="western"/>
              <w:spacing w:before="0" w:beforeAutospacing="0" w:after="0" w:afterAutospacing="0"/>
              <w:jc w:val="left"/>
              <w:rPr>
                <w:color w:val="000000" w:themeColor="text1"/>
              </w:rPr>
            </w:pPr>
            <w:r w:rsidRPr="00A322DA">
              <w:rPr>
                <w:color w:val="000000" w:themeColor="text1"/>
                <w:sz w:val="20"/>
                <w:szCs w:val="20"/>
              </w:rPr>
              <w:t>f/ szerokość – 8 cm</w:t>
            </w:r>
          </w:p>
          <w:p w:rsidR="00BE6F42" w:rsidRPr="00A322DA" w:rsidRDefault="00BE6F42" w:rsidP="006353D1">
            <w:pPr>
              <w:pStyle w:val="western"/>
              <w:spacing w:before="0" w:beforeAutospacing="0" w:after="0" w:afterAutospacing="0"/>
              <w:jc w:val="left"/>
              <w:rPr>
                <w:color w:val="000000" w:themeColor="text1"/>
              </w:rPr>
            </w:pPr>
            <w:r w:rsidRPr="00A322DA">
              <w:rPr>
                <w:color w:val="000000" w:themeColor="text1"/>
                <w:sz w:val="20"/>
                <w:szCs w:val="20"/>
              </w:rPr>
              <w:t>g/ciężar – 30 gram</w:t>
            </w:r>
          </w:p>
        </w:tc>
        <w:tc>
          <w:tcPr>
            <w:tcW w:w="709" w:type="dxa"/>
            <w:tcBorders>
              <w:top w:val="nil"/>
              <w:left w:val="single" w:sz="6" w:space="0" w:color="000000"/>
              <w:bottom w:val="single" w:sz="6" w:space="0" w:color="000000"/>
              <w:right w:val="nil"/>
            </w:tcBorders>
            <w:vAlign w:val="center"/>
            <w:hideMark/>
          </w:tcPr>
          <w:p w:rsidR="00BE6F42" w:rsidRDefault="00BE6F42" w:rsidP="006353D1">
            <w:pPr>
              <w:pStyle w:val="western"/>
              <w:spacing w:before="0" w:beforeAutospacing="0" w:after="0" w:afterAutospacing="0"/>
              <w:jc w:val="center"/>
            </w:pPr>
            <w:r>
              <w:rPr>
                <w:sz w:val="20"/>
                <w:szCs w:val="20"/>
              </w:rPr>
              <w:lastRenderedPageBreak/>
              <w:t>4</w:t>
            </w:r>
          </w:p>
        </w:tc>
        <w:tc>
          <w:tcPr>
            <w:tcW w:w="992" w:type="dxa"/>
            <w:tcBorders>
              <w:top w:val="nil"/>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tc>
        <w:tc>
          <w:tcPr>
            <w:tcW w:w="1134" w:type="dxa"/>
            <w:tcBorders>
              <w:top w:val="nil"/>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tc>
        <w:tc>
          <w:tcPr>
            <w:tcW w:w="567" w:type="dxa"/>
            <w:tcBorders>
              <w:top w:val="nil"/>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p w:rsidR="00BE6F42" w:rsidRDefault="00BE6F42" w:rsidP="006353D1">
            <w:pPr>
              <w:pStyle w:val="western"/>
              <w:spacing w:before="0" w:beforeAutospacing="0" w:after="0" w:afterAutospacing="0"/>
              <w:jc w:val="center"/>
            </w:pPr>
          </w:p>
          <w:p w:rsidR="00BE6F42" w:rsidRDefault="00BE6F42" w:rsidP="006353D1">
            <w:pPr>
              <w:pStyle w:val="western"/>
              <w:spacing w:before="0" w:beforeAutospacing="0" w:after="0" w:afterAutospacing="0"/>
              <w:jc w:val="center"/>
            </w:pPr>
            <w:r>
              <w:rPr>
                <w:sz w:val="20"/>
                <w:szCs w:val="20"/>
              </w:rPr>
              <w:t>23%</w:t>
            </w:r>
          </w:p>
        </w:tc>
        <w:tc>
          <w:tcPr>
            <w:tcW w:w="1276" w:type="dxa"/>
            <w:tcBorders>
              <w:top w:val="nil"/>
              <w:left w:val="single" w:sz="6" w:space="0" w:color="000000"/>
              <w:bottom w:val="single" w:sz="6" w:space="0" w:color="000000"/>
              <w:right w:val="nil"/>
            </w:tcBorders>
            <w:hideMark/>
          </w:tcPr>
          <w:p w:rsidR="00BE6F42" w:rsidRDefault="00BE6F42" w:rsidP="006353D1">
            <w:pPr>
              <w:pStyle w:val="western"/>
              <w:spacing w:before="0" w:beforeAutospacing="0" w:after="0" w:afterAutospacing="0"/>
              <w:jc w:val="center"/>
            </w:pPr>
          </w:p>
        </w:tc>
        <w:tc>
          <w:tcPr>
            <w:tcW w:w="3793" w:type="dxa"/>
            <w:tcBorders>
              <w:top w:val="nil"/>
              <w:left w:val="single" w:sz="6" w:space="0" w:color="000000"/>
              <w:bottom w:val="single" w:sz="6" w:space="0" w:color="000000"/>
              <w:right w:val="single" w:sz="6" w:space="0" w:color="000000"/>
            </w:tcBorders>
            <w:hideMark/>
          </w:tcPr>
          <w:p w:rsidR="006353D1" w:rsidRDefault="006353D1" w:rsidP="006353D1">
            <w:pPr>
              <w:pStyle w:val="western"/>
              <w:jc w:val="left"/>
              <w:rPr>
                <w:sz w:val="20"/>
                <w:szCs w:val="20"/>
              </w:rPr>
            </w:pPr>
            <w:r>
              <w:rPr>
                <w:sz w:val="20"/>
                <w:szCs w:val="20"/>
              </w:rPr>
              <w:t>Pełna nazwa producenta: …………………</w:t>
            </w:r>
          </w:p>
          <w:p w:rsidR="006353D1" w:rsidRDefault="006353D1" w:rsidP="006353D1">
            <w:pPr>
              <w:pStyle w:val="western"/>
              <w:jc w:val="left"/>
            </w:pPr>
            <w:r>
              <w:rPr>
                <w:sz w:val="20"/>
                <w:szCs w:val="20"/>
              </w:rPr>
              <w:t>Pełna nazwa wyboru: ……………………</w:t>
            </w:r>
          </w:p>
          <w:p w:rsidR="00BE6F42" w:rsidRDefault="006353D1" w:rsidP="006353D1">
            <w:pPr>
              <w:pStyle w:val="western"/>
            </w:pPr>
            <w:r>
              <w:rPr>
                <w:sz w:val="20"/>
                <w:szCs w:val="20"/>
              </w:rPr>
              <w:t>Numer katalogowy: ………………………</w:t>
            </w:r>
          </w:p>
        </w:tc>
      </w:tr>
      <w:tr w:rsidR="00BE6F42" w:rsidTr="002106EC">
        <w:trPr>
          <w:tblCellSpacing w:w="0" w:type="dxa"/>
        </w:trPr>
        <w:tc>
          <w:tcPr>
            <w:tcW w:w="557" w:type="dxa"/>
            <w:tcBorders>
              <w:top w:val="nil"/>
              <w:left w:val="single" w:sz="6" w:space="0" w:color="000000"/>
              <w:bottom w:val="single" w:sz="6" w:space="0" w:color="000000"/>
              <w:right w:val="nil"/>
            </w:tcBorders>
            <w:hideMark/>
          </w:tcPr>
          <w:p w:rsidR="00BE6F42" w:rsidRPr="00AC63EA" w:rsidRDefault="00BE6F42">
            <w:pPr>
              <w:pStyle w:val="western"/>
              <w:rPr>
                <w:color w:val="000000" w:themeColor="text1"/>
              </w:rPr>
            </w:pPr>
            <w:r w:rsidRPr="00AC63EA">
              <w:rPr>
                <w:color w:val="000000" w:themeColor="text1"/>
                <w:sz w:val="20"/>
                <w:szCs w:val="20"/>
              </w:rPr>
              <w:lastRenderedPageBreak/>
              <w:t>7.</w:t>
            </w:r>
          </w:p>
        </w:tc>
        <w:tc>
          <w:tcPr>
            <w:tcW w:w="5837" w:type="dxa"/>
            <w:tcBorders>
              <w:top w:val="nil"/>
              <w:left w:val="single" w:sz="6" w:space="0" w:color="000000"/>
              <w:bottom w:val="single" w:sz="6" w:space="0" w:color="000000"/>
              <w:right w:val="nil"/>
            </w:tcBorders>
            <w:hideMark/>
          </w:tcPr>
          <w:p w:rsidR="00BE6F42" w:rsidRPr="00A322DA" w:rsidRDefault="00BE6F42" w:rsidP="00C01EBE">
            <w:pPr>
              <w:pStyle w:val="western"/>
              <w:spacing w:before="0" w:beforeAutospacing="0" w:after="0" w:afterAutospacing="0"/>
              <w:rPr>
                <w:color w:val="000000" w:themeColor="text1"/>
              </w:rPr>
            </w:pPr>
            <w:r w:rsidRPr="00A322DA">
              <w:rPr>
                <w:color w:val="000000" w:themeColor="text1"/>
                <w:sz w:val="20"/>
                <w:szCs w:val="20"/>
              </w:rPr>
              <w:t xml:space="preserve">Stelaż trapezowy </w:t>
            </w:r>
          </w:p>
          <w:p w:rsidR="00BE6F42" w:rsidRPr="00A322DA" w:rsidRDefault="00BE6F42" w:rsidP="006353D1">
            <w:pPr>
              <w:pStyle w:val="western"/>
              <w:spacing w:before="0" w:beforeAutospacing="0" w:after="0" w:afterAutospacing="0"/>
              <w:jc w:val="left"/>
              <w:rPr>
                <w:color w:val="000000" w:themeColor="text1"/>
              </w:rPr>
            </w:pPr>
            <w:r w:rsidRPr="00A322DA">
              <w:rPr>
                <w:color w:val="000000" w:themeColor="text1"/>
              </w:rPr>
              <w:t>●</w:t>
            </w:r>
            <w:r w:rsidR="006353D1" w:rsidRPr="00A322DA">
              <w:rPr>
                <w:color w:val="000000" w:themeColor="text1"/>
              </w:rPr>
              <w:t xml:space="preserve"> </w:t>
            </w:r>
            <w:r w:rsidRPr="00A322DA">
              <w:rPr>
                <w:color w:val="000000" w:themeColor="text1"/>
                <w:sz w:val="20"/>
                <w:szCs w:val="20"/>
              </w:rPr>
              <w:t xml:space="preserve">wykonany z aluminium i polipropylenu </w:t>
            </w:r>
          </w:p>
          <w:p w:rsidR="00BE6F42" w:rsidRPr="00A322DA" w:rsidRDefault="00BE6F42" w:rsidP="006353D1">
            <w:pPr>
              <w:pStyle w:val="western"/>
              <w:spacing w:before="0" w:beforeAutospacing="0" w:after="0" w:afterAutospacing="0"/>
              <w:jc w:val="left"/>
              <w:rPr>
                <w:color w:val="000000" w:themeColor="text1"/>
              </w:rPr>
            </w:pPr>
            <w:r w:rsidRPr="00A322DA">
              <w:rPr>
                <w:color w:val="000000" w:themeColor="text1"/>
              </w:rPr>
              <w:t xml:space="preserve">● </w:t>
            </w:r>
            <w:r w:rsidRPr="00A322DA">
              <w:rPr>
                <w:color w:val="000000" w:themeColor="text1"/>
                <w:sz w:val="20"/>
                <w:szCs w:val="20"/>
              </w:rPr>
              <w:t>o parametrach technicznych:</w:t>
            </w:r>
            <w:r w:rsidRPr="00A322DA">
              <w:rPr>
                <w:color w:val="000000" w:themeColor="text1"/>
                <w:sz w:val="20"/>
                <w:szCs w:val="20"/>
              </w:rPr>
              <w:br/>
              <w:t xml:space="preserve">a/ waga – 250 g </w:t>
            </w:r>
            <w:r w:rsidRPr="00A322DA">
              <w:rPr>
                <w:color w:val="000000" w:themeColor="text1"/>
                <w:sz w:val="20"/>
                <w:szCs w:val="20"/>
              </w:rPr>
              <w:br/>
              <w:t>b/długość - krótszy bok 38, dłuższy bok 40 cm</w:t>
            </w:r>
            <w:r w:rsidRPr="00A322DA">
              <w:rPr>
                <w:color w:val="000000" w:themeColor="text1"/>
                <w:sz w:val="20"/>
                <w:szCs w:val="20"/>
              </w:rPr>
              <w:br/>
              <w:t xml:space="preserve">c/szerokość - 8 cm </w:t>
            </w:r>
          </w:p>
          <w:p w:rsidR="00BE6F42" w:rsidRPr="00A322DA" w:rsidRDefault="00BE6F42" w:rsidP="006353D1">
            <w:pPr>
              <w:pStyle w:val="western"/>
              <w:spacing w:before="0" w:beforeAutospacing="0" w:after="0" w:afterAutospacing="0"/>
              <w:jc w:val="left"/>
              <w:rPr>
                <w:color w:val="000000" w:themeColor="text1"/>
              </w:rPr>
            </w:pPr>
            <w:r w:rsidRPr="00A322DA">
              <w:rPr>
                <w:color w:val="000000" w:themeColor="text1"/>
              </w:rPr>
              <w:t>●</w:t>
            </w:r>
            <w:r w:rsidR="006353D1" w:rsidRPr="00A322DA">
              <w:rPr>
                <w:color w:val="000000" w:themeColor="text1"/>
              </w:rPr>
              <w:t xml:space="preserve"> </w:t>
            </w:r>
            <w:r w:rsidRPr="00A322DA">
              <w:rPr>
                <w:color w:val="000000" w:themeColor="text1"/>
                <w:sz w:val="20"/>
                <w:szCs w:val="20"/>
              </w:rPr>
              <w:t>wyposażony od spodniej części w wymienne rzepy z przegubem do montażu kija aluminiowego.</w:t>
            </w:r>
          </w:p>
        </w:tc>
        <w:tc>
          <w:tcPr>
            <w:tcW w:w="709" w:type="dxa"/>
            <w:tcBorders>
              <w:top w:val="nil"/>
              <w:left w:val="single" w:sz="6" w:space="0" w:color="000000"/>
              <w:bottom w:val="single" w:sz="6" w:space="0" w:color="000000"/>
              <w:right w:val="nil"/>
            </w:tcBorders>
            <w:vAlign w:val="center"/>
            <w:hideMark/>
          </w:tcPr>
          <w:p w:rsidR="00BE6F42" w:rsidRDefault="00BE6F42" w:rsidP="006353D1">
            <w:pPr>
              <w:pStyle w:val="western"/>
              <w:jc w:val="center"/>
            </w:pPr>
            <w:r>
              <w:rPr>
                <w:sz w:val="20"/>
                <w:szCs w:val="20"/>
              </w:rPr>
              <w:t>1</w:t>
            </w:r>
          </w:p>
        </w:tc>
        <w:tc>
          <w:tcPr>
            <w:tcW w:w="992" w:type="dxa"/>
            <w:tcBorders>
              <w:top w:val="nil"/>
              <w:left w:val="single" w:sz="6" w:space="0" w:color="000000"/>
              <w:bottom w:val="single" w:sz="6" w:space="0" w:color="000000"/>
              <w:right w:val="nil"/>
            </w:tcBorders>
            <w:hideMark/>
          </w:tcPr>
          <w:p w:rsidR="00BE6F42" w:rsidRDefault="00BE6F42" w:rsidP="006353D1">
            <w:pPr>
              <w:pStyle w:val="western"/>
              <w:jc w:val="center"/>
            </w:pPr>
          </w:p>
        </w:tc>
        <w:tc>
          <w:tcPr>
            <w:tcW w:w="1134" w:type="dxa"/>
            <w:tcBorders>
              <w:top w:val="nil"/>
              <w:left w:val="single" w:sz="6" w:space="0" w:color="000000"/>
              <w:bottom w:val="single" w:sz="6" w:space="0" w:color="000000"/>
              <w:right w:val="nil"/>
            </w:tcBorders>
            <w:hideMark/>
          </w:tcPr>
          <w:p w:rsidR="00BE6F42" w:rsidRDefault="00BE6F42" w:rsidP="006353D1">
            <w:pPr>
              <w:pStyle w:val="western"/>
              <w:jc w:val="center"/>
            </w:pPr>
          </w:p>
        </w:tc>
        <w:tc>
          <w:tcPr>
            <w:tcW w:w="567" w:type="dxa"/>
            <w:tcBorders>
              <w:top w:val="nil"/>
              <w:left w:val="single" w:sz="6" w:space="0" w:color="000000"/>
              <w:bottom w:val="single" w:sz="6" w:space="0" w:color="000000"/>
              <w:right w:val="nil"/>
            </w:tcBorders>
            <w:hideMark/>
          </w:tcPr>
          <w:p w:rsidR="00BE6F42" w:rsidRDefault="00BE6F42" w:rsidP="006353D1">
            <w:pPr>
              <w:pStyle w:val="western"/>
              <w:jc w:val="center"/>
            </w:pPr>
          </w:p>
          <w:p w:rsidR="00BE6F42" w:rsidRDefault="00BE6F42" w:rsidP="001A4437">
            <w:pPr>
              <w:pStyle w:val="western"/>
            </w:pPr>
          </w:p>
          <w:p w:rsidR="00BE6F42" w:rsidRDefault="00BE6F42" w:rsidP="006353D1">
            <w:pPr>
              <w:pStyle w:val="western"/>
              <w:jc w:val="center"/>
            </w:pPr>
          </w:p>
          <w:p w:rsidR="00BE6F42" w:rsidRDefault="00BE6F42" w:rsidP="006353D1">
            <w:pPr>
              <w:pStyle w:val="western"/>
              <w:jc w:val="center"/>
            </w:pPr>
            <w:r>
              <w:rPr>
                <w:sz w:val="20"/>
                <w:szCs w:val="20"/>
              </w:rPr>
              <w:t>23%</w:t>
            </w:r>
          </w:p>
        </w:tc>
        <w:tc>
          <w:tcPr>
            <w:tcW w:w="1276" w:type="dxa"/>
            <w:tcBorders>
              <w:top w:val="nil"/>
              <w:left w:val="single" w:sz="6" w:space="0" w:color="000000"/>
              <w:bottom w:val="single" w:sz="6" w:space="0" w:color="000000"/>
              <w:right w:val="nil"/>
            </w:tcBorders>
            <w:hideMark/>
          </w:tcPr>
          <w:p w:rsidR="00BE6F42" w:rsidRDefault="00BE6F42" w:rsidP="006353D1">
            <w:pPr>
              <w:pStyle w:val="western"/>
              <w:jc w:val="center"/>
            </w:pPr>
          </w:p>
        </w:tc>
        <w:tc>
          <w:tcPr>
            <w:tcW w:w="3793" w:type="dxa"/>
            <w:tcBorders>
              <w:top w:val="nil"/>
              <w:left w:val="single" w:sz="6" w:space="0" w:color="000000"/>
              <w:bottom w:val="single" w:sz="6" w:space="0" w:color="000000"/>
              <w:right w:val="single" w:sz="6" w:space="0" w:color="000000"/>
            </w:tcBorders>
            <w:hideMark/>
          </w:tcPr>
          <w:p w:rsidR="006353D1" w:rsidRDefault="006353D1" w:rsidP="006353D1">
            <w:pPr>
              <w:pStyle w:val="western"/>
              <w:jc w:val="left"/>
              <w:rPr>
                <w:sz w:val="20"/>
                <w:szCs w:val="20"/>
              </w:rPr>
            </w:pPr>
            <w:r>
              <w:rPr>
                <w:sz w:val="20"/>
                <w:szCs w:val="20"/>
              </w:rPr>
              <w:t>Pełna nazwa producenta: …………………</w:t>
            </w:r>
          </w:p>
          <w:p w:rsidR="006353D1" w:rsidRDefault="006353D1" w:rsidP="006353D1">
            <w:pPr>
              <w:pStyle w:val="western"/>
              <w:jc w:val="left"/>
            </w:pPr>
            <w:r>
              <w:rPr>
                <w:sz w:val="20"/>
                <w:szCs w:val="20"/>
              </w:rPr>
              <w:t>Pełna nazwa wyboru: ……………………</w:t>
            </w:r>
          </w:p>
          <w:p w:rsidR="00BE6F42" w:rsidRDefault="006353D1" w:rsidP="006353D1">
            <w:pPr>
              <w:pStyle w:val="western"/>
            </w:pPr>
            <w:r>
              <w:rPr>
                <w:sz w:val="20"/>
                <w:szCs w:val="20"/>
              </w:rPr>
              <w:t>Numer katalogowy: ………………………</w:t>
            </w:r>
          </w:p>
        </w:tc>
      </w:tr>
      <w:tr w:rsidR="00BE6F42" w:rsidTr="002106EC">
        <w:trPr>
          <w:trHeight w:val="885"/>
          <w:tblCellSpacing w:w="0" w:type="dxa"/>
        </w:trPr>
        <w:tc>
          <w:tcPr>
            <w:tcW w:w="557" w:type="dxa"/>
            <w:tcBorders>
              <w:top w:val="nil"/>
              <w:left w:val="single" w:sz="6" w:space="0" w:color="000000"/>
              <w:bottom w:val="single" w:sz="6" w:space="0" w:color="000000"/>
              <w:right w:val="nil"/>
            </w:tcBorders>
            <w:hideMark/>
          </w:tcPr>
          <w:p w:rsidR="00BE6F42" w:rsidRDefault="00BE6F42">
            <w:pPr>
              <w:pStyle w:val="western"/>
            </w:pPr>
            <w:r>
              <w:rPr>
                <w:sz w:val="20"/>
                <w:szCs w:val="20"/>
              </w:rPr>
              <w:t>8.</w:t>
            </w:r>
          </w:p>
        </w:tc>
        <w:tc>
          <w:tcPr>
            <w:tcW w:w="5837" w:type="dxa"/>
            <w:tcBorders>
              <w:top w:val="nil"/>
              <w:left w:val="single" w:sz="6" w:space="0" w:color="000000"/>
              <w:bottom w:val="single" w:sz="6" w:space="0" w:color="000000"/>
              <w:right w:val="nil"/>
            </w:tcBorders>
            <w:hideMark/>
          </w:tcPr>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Kij teleskopowy aluminiowy kompatybilny z zestawem z pozycji </w:t>
            </w:r>
            <w:r w:rsidR="00A322DA" w:rsidRPr="00A322DA">
              <w:rPr>
                <w:color w:val="auto"/>
                <w:sz w:val="20"/>
                <w:szCs w:val="20"/>
              </w:rPr>
              <w:t>6</w:t>
            </w:r>
            <w:r w:rsidRPr="00A322DA">
              <w:rPr>
                <w:color w:val="auto"/>
                <w:sz w:val="20"/>
                <w:szCs w:val="20"/>
              </w:rPr>
              <w:t xml:space="preserve">. </w:t>
            </w:r>
          </w:p>
          <w:p w:rsidR="00BE6F42" w:rsidRPr="00141D0E" w:rsidRDefault="00BE6F42" w:rsidP="00C01EBE">
            <w:pPr>
              <w:pStyle w:val="western"/>
              <w:spacing w:before="0" w:beforeAutospacing="0" w:after="0" w:afterAutospacing="0"/>
              <w:rPr>
                <w:color w:val="FF0000"/>
              </w:rPr>
            </w:pPr>
            <w:r w:rsidRPr="00A322DA">
              <w:rPr>
                <w:color w:val="auto"/>
                <w:sz w:val="20"/>
                <w:szCs w:val="20"/>
              </w:rPr>
              <w:t>Rączka wykonan</w:t>
            </w:r>
            <w:r w:rsidR="006353D1" w:rsidRPr="00A322DA">
              <w:rPr>
                <w:color w:val="auto"/>
                <w:sz w:val="20"/>
                <w:szCs w:val="20"/>
              </w:rPr>
              <w:t>a z polipropylenu. Wysokość regu</w:t>
            </w:r>
            <w:r w:rsidRPr="00A322DA">
              <w:rPr>
                <w:color w:val="auto"/>
                <w:sz w:val="20"/>
                <w:szCs w:val="20"/>
              </w:rPr>
              <w:t>lowana płynnie od 1m do 1,8m. Waga kija 375g</w:t>
            </w:r>
          </w:p>
        </w:tc>
        <w:tc>
          <w:tcPr>
            <w:tcW w:w="709" w:type="dxa"/>
            <w:tcBorders>
              <w:top w:val="nil"/>
              <w:left w:val="single" w:sz="6" w:space="0" w:color="000000"/>
              <w:bottom w:val="single" w:sz="6" w:space="0" w:color="000000"/>
              <w:right w:val="nil"/>
            </w:tcBorders>
            <w:vAlign w:val="center"/>
            <w:hideMark/>
          </w:tcPr>
          <w:p w:rsidR="00BE6F42" w:rsidRDefault="00BE6F42" w:rsidP="006353D1">
            <w:pPr>
              <w:pStyle w:val="western"/>
              <w:jc w:val="center"/>
            </w:pPr>
            <w:r>
              <w:rPr>
                <w:sz w:val="20"/>
                <w:szCs w:val="20"/>
              </w:rPr>
              <w:t>1</w:t>
            </w:r>
          </w:p>
        </w:tc>
        <w:tc>
          <w:tcPr>
            <w:tcW w:w="992" w:type="dxa"/>
            <w:tcBorders>
              <w:top w:val="nil"/>
              <w:left w:val="single" w:sz="6" w:space="0" w:color="000000"/>
              <w:bottom w:val="single" w:sz="6" w:space="0" w:color="000000"/>
              <w:right w:val="nil"/>
            </w:tcBorders>
            <w:hideMark/>
          </w:tcPr>
          <w:p w:rsidR="00BE6F42" w:rsidRDefault="00BE6F42" w:rsidP="006353D1">
            <w:pPr>
              <w:pStyle w:val="western"/>
              <w:jc w:val="center"/>
            </w:pPr>
          </w:p>
        </w:tc>
        <w:tc>
          <w:tcPr>
            <w:tcW w:w="1134" w:type="dxa"/>
            <w:tcBorders>
              <w:top w:val="nil"/>
              <w:left w:val="single" w:sz="6" w:space="0" w:color="000000"/>
              <w:bottom w:val="single" w:sz="6" w:space="0" w:color="000000"/>
              <w:right w:val="nil"/>
            </w:tcBorders>
            <w:hideMark/>
          </w:tcPr>
          <w:p w:rsidR="00BE6F42" w:rsidRDefault="00BE6F42" w:rsidP="006353D1">
            <w:pPr>
              <w:pStyle w:val="western"/>
              <w:jc w:val="center"/>
            </w:pPr>
          </w:p>
        </w:tc>
        <w:tc>
          <w:tcPr>
            <w:tcW w:w="567" w:type="dxa"/>
            <w:tcBorders>
              <w:top w:val="nil"/>
              <w:left w:val="single" w:sz="6" w:space="0" w:color="000000"/>
              <w:bottom w:val="single" w:sz="6" w:space="0" w:color="000000"/>
              <w:right w:val="nil"/>
            </w:tcBorders>
            <w:hideMark/>
          </w:tcPr>
          <w:p w:rsidR="00BE6F42" w:rsidRDefault="00BE6F42" w:rsidP="006353D1">
            <w:pPr>
              <w:pStyle w:val="western"/>
              <w:jc w:val="center"/>
            </w:pPr>
          </w:p>
          <w:p w:rsidR="00BE6F42" w:rsidRDefault="00BE6F42" w:rsidP="006353D1">
            <w:pPr>
              <w:pStyle w:val="western"/>
              <w:jc w:val="center"/>
            </w:pPr>
            <w:r>
              <w:rPr>
                <w:sz w:val="20"/>
                <w:szCs w:val="20"/>
              </w:rPr>
              <w:t>23%</w:t>
            </w:r>
          </w:p>
        </w:tc>
        <w:tc>
          <w:tcPr>
            <w:tcW w:w="1276" w:type="dxa"/>
            <w:tcBorders>
              <w:top w:val="nil"/>
              <w:left w:val="single" w:sz="6" w:space="0" w:color="000000"/>
              <w:bottom w:val="single" w:sz="6" w:space="0" w:color="000000"/>
              <w:right w:val="nil"/>
            </w:tcBorders>
            <w:hideMark/>
          </w:tcPr>
          <w:p w:rsidR="00BE6F42" w:rsidRDefault="00BE6F42" w:rsidP="006353D1">
            <w:pPr>
              <w:pStyle w:val="western"/>
              <w:jc w:val="center"/>
            </w:pPr>
          </w:p>
        </w:tc>
        <w:tc>
          <w:tcPr>
            <w:tcW w:w="3793" w:type="dxa"/>
            <w:tcBorders>
              <w:top w:val="nil"/>
              <w:left w:val="single" w:sz="6" w:space="0" w:color="000000"/>
              <w:bottom w:val="single" w:sz="6" w:space="0" w:color="000000"/>
              <w:right w:val="single" w:sz="6" w:space="0" w:color="000000"/>
            </w:tcBorders>
            <w:hideMark/>
          </w:tcPr>
          <w:p w:rsidR="006353D1" w:rsidRDefault="006353D1" w:rsidP="006353D1">
            <w:pPr>
              <w:pStyle w:val="western"/>
              <w:jc w:val="left"/>
              <w:rPr>
                <w:sz w:val="20"/>
                <w:szCs w:val="20"/>
              </w:rPr>
            </w:pPr>
            <w:r>
              <w:rPr>
                <w:sz w:val="20"/>
                <w:szCs w:val="20"/>
              </w:rPr>
              <w:t>Pełna nazwa producenta: …………………</w:t>
            </w:r>
          </w:p>
          <w:p w:rsidR="006353D1" w:rsidRDefault="006353D1" w:rsidP="006353D1">
            <w:pPr>
              <w:pStyle w:val="western"/>
              <w:jc w:val="left"/>
            </w:pPr>
            <w:r>
              <w:rPr>
                <w:sz w:val="20"/>
                <w:szCs w:val="20"/>
              </w:rPr>
              <w:t>Pełna nazwa wyboru: ……………………</w:t>
            </w:r>
          </w:p>
          <w:p w:rsidR="00BE6F42" w:rsidRDefault="006353D1" w:rsidP="006353D1">
            <w:pPr>
              <w:pStyle w:val="western"/>
            </w:pPr>
            <w:r>
              <w:rPr>
                <w:sz w:val="20"/>
                <w:szCs w:val="20"/>
              </w:rPr>
              <w:t>Numer katalogowy: ………………………</w:t>
            </w:r>
          </w:p>
        </w:tc>
      </w:tr>
      <w:tr w:rsidR="00BE6F42" w:rsidTr="002106EC">
        <w:trPr>
          <w:tblCellSpacing w:w="0" w:type="dxa"/>
        </w:trPr>
        <w:tc>
          <w:tcPr>
            <w:tcW w:w="557" w:type="dxa"/>
            <w:tcBorders>
              <w:top w:val="nil"/>
              <w:left w:val="single" w:sz="6" w:space="0" w:color="000000"/>
              <w:bottom w:val="single" w:sz="6" w:space="0" w:color="000000"/>
              <w:right w:val="nil"/>
            </w:tcBorders>
            <w:hideMark/>
          </w:tcPr>
          <w:p w:rsidR="00BE6F42" w:rsidRPr="00A322DA" w:rsidRDefault="00BE6F42">
            <w:pPr>
              <w:pStyle w:val="western"/>
              <w:rPr>
                <w:color w:val="auto"/>
              </w:rPr>
            </w:pPr>
            <w:r w:rsidRPr="00A322DA">
              <w:rPr>
                <w:color w:val="auto"/>
                <w:sz w:val="20"/>
                <w:szCs w:val="20"/>
              </w:rPr>
              <w:t>9.</w:t>
            </w:r>
          </w:p>
        </w:tc>
        <w:tc>
          <w:tcPr>
            <w:tcW w:w="5837" w:type="dxa"/>
            <w:tcBorders>
              <w:top w:val="nil"/>
              <w:left w:val="single" w:sz="6" w:space="0" w:color="000000"/>
              <w:bottom w:val="single" w:sz="6" w:space="0" w:color="000000"/>
              <w:right w:val="nil"/>
            </w:tcBorders>
            <w:hideMark/>
          </w:tcPr>
          <w:p w:rsidR="00BE6F42" w:rsidRPr="00A322DA" w:rsidRDefault="00BE6F42" w:rsidP="00C01EBE">
            <w:pPr>
              <w:pStyle w:val="western"/>
              <w:spacing w:before="0" w:beforeAutospacing="0" w:after="0" w:afterAutospacing="0"/>
              <w:rPr>
                <w:color w:val="auto"/>
                <w:lang w:val="en-US"/>
              </w:rPr>
            </w:pPr>
            <w:r w:rsidRPr="00A322DA">
              <w:rPr>
                <w:color w:val="auto"/>
                <w:sz w:val="20"/>
                <w:szCs w:val="20"/>
                <w:lang w:val="en-US"/>
              </w:rPr>
              <w:t xml:space="preserve">Mop typu Spaint Plus Basic dł. 50 cm </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2 kieszenie z nacięciami na szybkie odprowadzenie wody</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tkany, nie szyty</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 xml:space="preserve">tasiemka do zawieszania mopa szyta na zewnątrz kieszeni, </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bawełna 60 %, poliester 40 %</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obwoluta na mopie koloru niebieskiego</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temperatura prania 950 C</w:t>
            </w:r>
          </w:p>
          <w:p w:rsidR="00BE6F42" w:rsidRPr="00A322DA" w:rsidRDefault="00BE6F42" w:rsidP="00C01EBE">
            <w:pPr>
              <w:pStyle w:val="western"/>
              <w:spacing w:before="0" w:beforeAutospacing="0" w:after="0" w:afterAutospacing="0"/>
              <w:rPr>
                <w:color w:val="auto"/>
              </w:rPr>
            </w:pPr>
            <w:r w:rsidRPr="00A322DA">
              <w:rPr>
                <w:color w:val="auto"/>
              </w:rPr>
              <w:t xml:space="preserve">● </w:t>
            </w:r>
            <w:r w:rsidRPr="00A322DA">
              <w:rPr>
                <w:color w:val="auto"/>
                <w:sz w:val="20"/>
                <w:szCs w:val="20"/>
              </w:rPr>
              <w:t>temperatura suszenia 1100 C</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gwarancja prań min. 250 razy</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waga 180 g +/- 10 %</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długość mopa 54 cm</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szerokość mopa 16,4 cm</w:t>
            </w:r>
          </w:p>
        </w:tc>
        <w:tc>
          <w:tcPr>
            <w:tcW w:w="709" w:type="dxa"/>
            <w:tcBorders>
              <w:top w:val="nil"/>
              <w:left w:val="single" w:sz="6" w:space="0" w:color="000000"/>
              <w:bottom w:val="single" w:sz="6" w:space="0" w:color="000000"/>
              <w:right w:val="nil"/>
            </w:tcBorders>
            <w:vAlign w:val="center"/>
            <w:hideMark/>
          </w:tcPr>
          <w:p w:rsidR="00BE6F42" w:rsidRDefault="00BE6F42" w:rsidP="006353D1">
            <w:pPr>
              <w:pStyle w:val="western"/>
              <w:jc w:val="center"/>
            </w:pPr>
            <w:r>
              <w:rPr>
                <w:sz w:val="20"/>
                <w:szCs w:val="20"/>
              </w:rPr>
              <w:t>100</w:t>
            </w:r>
          </w:p>
        </w:tc>
        <w:tc>
          <w:tcPr>
            <w:tcW w:w="992" w:type="dxa"/>
            <w:tcBorders>
              <w:top w:val="nil"/>
              <w:left w:val="single" w:sz="6" w:space="0" w:color="000000"/>
              <w:bottom w:val="single" w:sz="6" w:space="0" w:color="000000"/>
              <w:right w:val="nil"/>
            </w:tcBorders>
            <w:hideMark/>
          </w:tcPr>
          <w:p w:rsidR="00BE6F42" w:rsidRDefault="00BE6F42" w:rsidP="006353D1">
            <w:pPr>
              <w:pStyle w:val="western"/>
              <w:jc w:val="center"/>
            </w:pPr>
          </w:p>
        </w:tc>
        <w:tc>
          <w:tcPr>
            <w:tcW w:w="1134" w:type="dxa"/>
            <w:tcBorders>
              <w:top w:val="nil"/>
              <w:left w:val="single" w:sz="6" w:space="0" w:color="000000"/>
              <w:bottom w:val="single" w:sz="6" w:space="0" w:color="000000"/>
              <w:right w:val="nil"/>
            </w:tcBorders>
            <w:hideMark/>
          </w:tcPr>
          <w:p w:rsidR="00BE6F42" w:rsidRDefault="00BE6F42" w:rsidP="006353D1">
            <w:pPr>
              <w:pStyle w:val="western"/>
              <w:jc w:val="center"/>
            </w:pPr>
          </w:p>
        </w:tc>
        <w:tc>
          <w:tcPr>
            <w:tcW w:w="567" w:type="dxa"/>
            <w:tcBorders>
              <w:top w:val="nil"/>
              <w:left w:val="single" w:sz="6" w:space="0" w:color="000000"/>
              <w:bottom w:val="single" w:sz="6" w:space="0" w:color="000000"/>
              <w:right w:val="nil"/>
            </w:tcBorders>
            <w:hideMark/>
          </w:tcPr>
          <w:p w:rsidR="006353D1" w:rsidRDefault="006353D1" w:rsidP="006353D1">
            <w:pPr>
              <w:pStyle w:val="western"/>
              <w:jc w:val="center"/>
              <w:rPr>
                <w:sz w:val="20"/>
                <w:szCs w:val="20"/>
              </w:rPr>
            </w:pPr>
          </w:p>
          <w:p w:rsidR="006353D1" w:rsidRDefault="006353D1" w:rsidP="006353D1">
            <w:pPr>
              <w:pStyle w:val="western"/>
              <w:jc w:val="center"/>
              <w:rPr>
                <w:sz w:val="20"/>
                <w:szCs w:val="20"/>
              </w:rPr>
            </w:pPr>
          </w:p>
          <w:p w:rsidR="00BE6F42" w:rsidRDefault="00BE6F42" w:rsidP="006353D1">
            <w:pPr>
              <w:pStyle w:val="western"/>
              <w:jc w:val="center"/>
            </w:pPr>
            <w:r>
              <w:rPr>
                <w:sz w:val="20"/>
                <w:szCs w:val="20"/>
              </w:rPr>
              <w:t>23%</w:t>
            </w:r>
          </w:p>
        </w:tc>
        <w:tc>
          <w:tcPr>
            <w:tcW w:w="1276" w:type="dxa"/>
            <w:tcBorders>
              <w:top w:val="nil"/>
              <w:left w:val="single" w:sz="6" w:space="0" w:color="000000"/>
              <w:bottom w:val="single" w:sz="6" w:space="0" w:color="000000"/>
              <w:right w:val="nil"/>
            </w:tcBorders>
            <w:hideMark/>
          </w:tcPr>
          <w:p w:rsidR="00BE6F42" w:rsidRDefault="00BE6F42" w:rsidP="006353D1">
            <w:pPr>
              <w:pStyle w:val="western"/>
              <w:jc w:val="center"/>
            </w:pPr>
          </w:p>
        </w:tc>
        <w:tc>
          <w:tcPr>
            <w:tcW w:w="3793" w:type="dxa"/>
            <w:tcBorders>
              <w:top w:val="nil"/>
              <w:left w:val="single" w:sz="6" w:space="0" w:color="000000"/>
              <w:bottom w:val="single" w:sz="6" w:space="0" w:color="000000"/>
              <w:right w:val="single" w:sz="6" w:space="0" w:color="000000"/>
            </w:tcBorders>
            <w:hideMark/>
          </w:tcPr>
          <w:p w:rsidR="006353D1" w:rsidRDefault="006353D1" w:rsidP="006353D1">
            <w:pPr>
              <w:pStyle w:val="western"/>
              <w:jc w:val="left"/>
              <w:rPr>
                <w:sz w:val="20"/>
                <w:szCs w:val="20"/>
              </w:rPr>
            </w:pPr>
            <w:r>
              <w:rPr>
                <w:sz w:val="20"/>
                <w:szCs w:val="20"/>
              </w:rPr>
              <w:t>Pełna nazwa producenta: …………………</w:t>
            </w:r>
          </w:p>
          <w:p w:rsidR="006353D1" w:rsidRDefault="006353D1" w:rsidP="006353D1">
            <w:pPr>
              <w:pStyle w:val="western"/>
              <w:jc w:val="left"/>
            </w:pPr>
            <w:r>
              <w:rPr>
                <w:sz w:val="20"/>
                <w:szCs w:val="20"/>
              </w:rPr>
              <w:t>Pełna nazwa wyboru: ……………………</w:t>
            </w:r>
          </w:p>
          <w:p w:rsidR="00BE6F42" w:rsidRDefault="006353D1" w:rsidP="006353D1">
            <w:pPr>
              <w:pStyle w:val="western"/>
            </w:pPr>
            <w:r>
              <w:rPr>
                <w:sz w:val="20"/>
                <w:szCs w:val="20"/>
              </w:rPr>
              <w:t>Numer katalogowy: ………………………</w:t>
            </w:r>
          </w:p>
        </w:tc>
      </w:tr>
      <w:tr w:rsidR="00BE6F42" w:rsidTr="002106EC">
        <w:trPr>
          <w:tblCellSpacing w:w="0" w:type="dxa"/>
        </w:trPr>
        <w:tc>
          <w:tcPr>
            <w:tcW w:w="557" w:type="dxa"/>
            <w:tcBorders>
              <w:top w:val="nil"/>
              <w:left w:val="single" w:sz="6" w:space="0" w:color="000000"/>
              <w:bottom w:val="single" w:sz="6" w:space="0" w:color="000000"/>
              <w:right w:val="nil"/>
            </w:tcBorders>
            <w:hideMark/>
          </w:tcPr>
          <w:p w:rsidR="00BE6F42" w:rsidRPr="00A322DA" w:rsidRDefault="00BE6F42">
            <w:pPr>
              <w:pStyle w:val="western"/>
              <w:rPr>
                <w:color w:val="auto"/>
              </w:rPr>
            </w:pPr>
            <w:r w:rsidRPr="00A322DA">
              <w:rPr>
                <w:color w:val="auto"/>
                <w:sz w:val="20"/>
                <w:szCs w:val="20"/>
              </w:rPr>
              <w:lastRenderedPageBreak/>
              <w:t>10.</w:t>
            </w:r>
          </w:p>
        </w:tc>
        <w:tc>
          <w:tcPr>
            <w:tcW w:w="5837" w:type="dxa"/>
            <w:tcBorders>
              <w:top w:val="nil"/>
              <w:left w:val="single" w:sz="6" w:space="0" w:color="000000"/>
              <w:bottom w:val="single" w:sz="6" w:space="0" w:color="000000"/>
              <w:right w:val="nil"/>
            </w:tcBorders>
            <w:hideMark/>
          </w:tcPr>
          <w:p w:rsidR="00BE6F42" w:rsidRPr="00A322DA" w:rsidRDefault="00BE6F42" w:rsidP="00C01EBE">
            <w:pPr>
              <w:pStyle w:val="western"/>
              <w:spacing w:before="0" w:beforeAutospacing="0" w:after="0" w:afterAutospacing="0"/>
              <w:rPr>
                <w:color w:val="auto"/>
              </w:rPr>
            </w:pPr>
            <w:r w:rsidRPr="00A322DA">
              <w:rPr>
                <w:color w:val="auto"/>
                <w:sz w:val="20"/>
                <w:szCs w:val="20"/>
              </w:rPr>
              <w:t>Kij</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 xml:space="preserve">aluminiowy – eloksalowany </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 xml:space="preserve">o długości 140 cm 900 i średnicy 23,5 mm </w:t>
            </w:r>
          </w:p>
          <w:p w:rsidR="00BE6F42" w:rsidRPr="00A322DA" w:rsidRDefault="00BE6F42" w:rsidP="00C01EBE">
            <w:pPr>
              <w:pStyle w:val="western"/>
              <w:spacing w:before="0" w:beforeAutospacing="0" w:after="0" w:afterAutospacing="0"/>
              <w:rPr>
                <w:color w:val="auto"/>
              </w:rPr>
            </w:pPr>
            <w:r w:rsidRPr="00A322DA">
              <w:rPr>
                <w:color w:val="auto"/>
                <w:sz w:val="20"/>
                <w:szCs w:val="20"/>
              </w:rPr>
              <w:t>zakończony końcówką antypoślizgową</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wytrzymały na dezynfekcję termiczną 110 º C</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wytrzymały na dezynfekcję chemiczną</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 xml:space="preserve">kompatybilny z uchwytem z poz. </w:t>
            </w:r>
            <w:r w:rsidR="00A322DA" w:rsidRPr="00A322DA">
              <w:rPr>
                <w:color w:val="auto"/>
                <w:sz w:val="20"/>
                <w:szCs w:val="20"/>
              </w:rPr>
              <w:t>6</w:t>
            </w:r>
          </w:p>
        </w:tc>
        <w:tc>
          <w:tcPr>
            <w:tcW w:w="709" w:type="dxa"/>
            <w:tcBorders>
              <w:top w:val="nil"/>
              <w:left w:val="single" w:sz="6" w:space="0" w:color="000000"/>
              <w:bottom w:val="single" w:sz="6" w:space="0" w:color="000000"/>
              <w:right w:val="nil"/>
            </w:tcBorders>
            <w:vAlign w:val="center"/>
            <w:hideMark/>
          </w:tcPr>
          <w:p w:rsidR="00BE6F42" w:rsidRDefault="00BE6F42" w:rsidP="001A4437">
            <w:pPr>
              <w:pStyle w:val="western"/>
              <w:spacing w:before="0" w:beforeAutospacing="0" w:after="0" w:afterAutospacing="0"/>
              <w:jc w:val="center"/>
            </w:pPr>
            <w:r>
              <w:rPr>
                <w:sz w:val="20"/>
                <w:szCs w:val="20"/>
              </w:rPr>
              <w:t>25</w:t>
            </w:r>
          </w:p>
        </w:tc>
        <w:tc>
          <w:tcPr>
            <w:tcW w:w="992" w:type="dxa"/>
            <w:tcBorders>
              <w:top w:val="nil"/>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1134" w:type="dxa"/>
            <w:tcBorders>
              <w:top w:val="nil"/>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567" w:type="dxa"/>
            <w:tcBorders>
              <w:top w:val="nil"/>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r>
              <w:rPr>
                <w:sz w:val="20"/>
                <w:szCs w:val="20"/>
              </w:rPr>
              <w:t>23%</w:t>
            </w:r>
          </w:p>
        </w:tc>
        <w:tc>
          <w:tcPr>
            <w:tcW w:w="1276" w:type="dxa"/>
            <w:tcBorders>
              <w:top w:val="nil"/>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3793" w:type="dxa"/>
            <w:tcBorders>
              <w:top w:val="nil"/>
              <w:left w:val="single" w:sz="6" w:space="0" w:color="000000"/>
              <w:bottom w:val="single" w:sz="6" w:space="0" w:color="000000"/>
              <w:right w:val="single" w:sz="6" w:space="0" w:color="000000"/>
            </w:tcBorders>
            <w:hideMark/>
          </w:tcPr>
          <w:p w:rsidR="006353D1" w:rsidRDefault="006353D1" w:rsidP="006353D1">
            <w:pPr>
              <w:pStyle w:val="western"/>
              <w:jc w:val="left"/>
              <w:rPr>
                <w:sz w:val="20"/>
                <w:szCs w:val="20"/>
              </w:rPr>
            </w:pPr>
            <w:r>
              <w:rPr>
                <w:sz w:val="20"/>
                <w:szCs w:val="20"/>
              </w:rPr>
              <w:t>Pełna nazwa producenta: …………………</w:t>
            </w:r>
          </w:p>
          <w:p w:rsidR="006353D1" w:rsidRDefault="006353D1" w:rsidP="006353D1">
            <w:pPr>
              <w:pStyle w:val="western"/>
              <w:jc w:val="left"/>
            </w:pPr>
            <w:r>
              <w:rPr>
                <w:sz w:val="20"/>
                <w:szCs w:val="20"/>
              </w:rPr>
              <w:t>Pełna nazwa wyboru: ……………………</w:t>
            </w:r>
          </w:p>
          <w:p w:rsidR="00BE6F42" w:rsidRDefault="006353D1" w:rsidP="006353D1">
            <w:pPr>
              <w:pStyle w:val="western"/>
            </w:pPr>
            <w:r>
              <w:rPr>
                <w:sz w:val="20"/>
                <w:szCs w:val="20"/>
              </w:rPr>
              <w:t>Numer katalogowy: ………………………</w:t>
            </w:r>
          </w:p>
        </w:tc>
      </w:tr>
      <w:tr w:rsidR="00BE6F42" w:rsidTr="002106EC">
        <w:trPr>
          <w:tblCellSpacing w:w="0" w:type="dxa"/>
        </w:trPr>
        <w:tc>
          <w:tcPr>
            <w:tcW w:w="557" w:type="dxa"/>
            <w:tcBorders>
              <w:top w:val="single" w:sz="6" w:space="0" w:color="000000"/>
              <w:left w:val="single" w:sz="6" w:space="0" w:color="000000"/>
              <w:bottom w:val="single" w:sz="6" w:space="0" w:color="000000"/>
              <w:right w:val="nil"/>
            </w:tcBorders>
            <w:hideMark/>
          </w:tcPr>
          <w:p w:rsidR="00BE6F42" w:rsidRPr="00A322DA" w:rsidRDefault="00BE6F42">
            <w:pPr>
              <w:pStyle w:val="western"/>
              <w:rPr>
                <w:color w:val="auto"/>
              </w:rPr>
            </w:pPr>
            <w:r w:rsidRPr="00A322DA">
              <w:rPr>
                <w:color w:val="auto"/>
                <w:sz w:val="20"/>
                <w:szCs w:val="20"/>
              </w:rPr>
              <w:t>11.</w:t>
            </w:r>
          </w:p>
        </w:tc>
        <w:tc>
          <w:tcPr>
            <w:tcW w:w="5837" w:type="dxa"/>
            <w:tcBorders>
              <w:top w:val="single" w:sz="6" w:space="0" w:color="000000"/>
              <w:left w:val="single" w:sz="6" w:space="0" w:color="000000"/>
              <w:bottom w:val="single" w:sz="6" w:space="0" w:color="000000"/>
              <w:right w:val="nil"/>
            </w:tcBorders>
            <w:hideMark/>
          </w:tcPr>
          <w:p w:rsidR="00BE6F42" w:rsidRPr="00A322DA" w:rsidRDefault="00BE6F42" w:rsidP="00C01EBE">
            <w:pPr>
              <w:pStyle w:val="western"/>
              <w:spacing w:before="0" w:beforeAutospacing="0" w:after="0" w:afterAutospacing="0"/>
              <w:rPr>
                <w:color w:val="auto"/>
              </w:rPr>
            </w:pPr>
            <w:r w:rsidRPr="00A322DA">
              <w:rPr>
                <w:color w:val="auto"/>
                <w:sz w:val="20"/>
                <w:szCs w:val="20"/>
              </w:rPr>
              <w:t>Kij</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aluminiowy – eloksalowany</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 xml:space="preserve">o zmiennej długości poprzez jego wysuwanie </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o wymiarach 900 do 1650 x 23,5 mm</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zakończony końcówką antypoślizgową i dziurką do zawieszania na haku</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wytrzymały na dezynfekcję termiczną 110 º C</w:t>
            </w:r>
          </w:p>
          <w:p w:rsidR="00BE6F42" w:rsidRPr="00A322DA" w:rsidRDefault="00BE6F42" w:rsidP="00C01EBE">
            <w:pPr>
              <w:pStyle w:val="western"/>
              <w:spacing w:before="0" w:beforeAutospacing="0" w:after="0" w:afterAutospacing="0"/>
              <w:rPr>
                <w:color w:val="auto"/>
              </w:rPr>
            </w:pPr>
            <w:r w:rsidRPr="00A322DA">
              <w:rPr>
                <w:color w:val="auto"/>
              </w:rPr>
              <w:t>●</w:t>
            </w:r>
            <w:r w:rsidR="006353D1" w:rsidRPr="00A322DA">
              <w:rPr>
                <w:color w:val="auto"/>
              </w:rPr>
              <w:t xml:space="preserve"> </w:t>
            </w:r>
            <w:r w:rsidRPr="00A322DA">
              <w:rPr>
                <w:color w:val="auto"/>
                <w:sz w:val="20"/>
                <w:szCs w:val="20"/>
              </w:rPr>
              <w:t>wytrzymały na dezynfekcję chemiczną</w:t>
            </w:r>
          </w:p>
          <w:p w:rsidR="00BE6F42" w:rsidRPr="00A322DA" w:rsidRDefault="00BE6F42" w:rsidP="00C01EBE">
            <w:pPr>
              <w:pStyle w:val="western"/>
              <w:spacing w:before="0" w:beforeAutospacing="0" w:after="0" w:afterAutospacing="0"/>
              <w:rPr>
                <w:color w:val="auto"/>
              </w:rPr>
            </w:pPr>
            <w:r w:rsidRPr="00A322DA">
              <w:rPr>
                <w:color w:val="auto"/>
              </w:rPr>
              <w:t xml:space="preserve">● </w:t>
            </w:r>
            <w:r w:rsidRPr="00A322DA">
              <w:rPr>
                <w:color w:val="auto"/>
                <w:sz w:val="20"/>
                <w:szCs w:val="20"/>
              </w:rPr>
              <w:t xml:space="preserve">kompatybilny z uchwytem z poz. </w:t>
            </w:r>
            <w:r w:rsidR="00A322DA" w:rsidRPr="00A322DA">
              <w:rPr>
                <w:color w:val="auto"/>
                <w:sz w:val="20"/>
                <w:szCs w:val="20"/>
              </w:rPr>
              <w:t>6</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1A4437">
            <w:pPr>
              <w:pStyle w:val="western"/>
              <w:spacing w:before="0" w:beforeAutospacing="0" w:after="0" w:afterAutospacing="0"/>
              <w:jc w:val="center"/>
            </w:pPr>
            <w:r>
              <w:rPr>
                <w:sz w:val="20"/>
                <w:szCs w:val="20"/>
              </w:rPr>
              <w:t>1</w:t>
            </w:r>
          </w:p>
        </w:tc>
        <w:tc>
          <w:tcPr>
            <w:tcW w:w="992"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3793" w:type="dxa"/>
            <w:tcBorders>
              <w:top w:val="single" w:sz="6" w:space="0" w:color="000000"/>
              <w:left w:val="single" w:sz="6" w:space="0" w:color="000000"/>
              <w:bottom w:val="single" w:sz="6" w:space="0" w:color="000000"/>
              <w:right w:val="single" w:sz="6" w:space="0" w:color="000000"/>
            </w:tcBorders>
            <w:hideMark/>
          </w:tcPr>
          <w:p w:rsidR="006353D1" w:rsidRDefault="006353D1" w:rsidP="006353D1">
            <w:pPr>
              <w:pStyle w:val="western"/>
              <w:jc w:val="left"/>
              <w:rPr>
                <w:sz w:val="20"/>
                <w:szCs w:val="20"/>
              </w:rPr>
            </w:pPr>
            <w:r>
              <w:rPr>
                <w:sz w:val="20"/>
                <w:szCs w:val="20"/>
              </w:rPr>
              <w:t>Pełna nazwa producenta: …………………</w:t>
            </w:r>
          </w:p>
          <w:p w:rsidR="006353D1" w:rsidRDefault="006353D1" w:rsidP="006353D1">
            <w:pPr>
              <w:pStyle w:val="western"/>
              <w:jc w:val="left"/>
            </w:pPr>
            <w:r>
              <w:rPr>
                <w:sz w:val="20"/>
                <w:szCs w:val="20"/>
              </w:rPr>
              <w:t>Pełna nazwa wyboru: ……………………</w:t>
            </w:r>
          </w:p>
          <w:p w:rsidR="00BE6F42" w:rsidRDefault="006353D1" w:rsidP="006353D1">
            <w:pPr>
              <w:pStyle w:val="western"/>
            </w:pPr>
            <w:r>
              <w:rPr>
                <w:sz w:val="20"/>
                <w:szCs w:val="20"/>
              </w:rPr>
              <w:t>Numer katalogowy: ………………………</w:t>
            </w:r>
          </w:p>
        </w:tc>
      </w:tr>
      <w:tr w:rsidR="00BE6F42" w:rsidTr="002106EC">
        <w:trPr>
          <w:tblCellSpacing w:w="0" w:type="dxa"/>
        </w:trPr>
        <w:tc>
          <w:tcPr>
            <w:tcW w:w="557" w:type="dxa"/>
            <w:tcBorders>
              <w:top w:val="single" w:sz="6" w:space="0" w:color="000000"/>
              <w:left w:val="single" w:sz="6" w:space="0" w:color="000000"/>
              <w:bottom w:val="single" w:sz="6" w:space="0" w:color="000000"/>
              <w:right w:val="nil"/>
            </w:tcBorders>
            <w:hideMark/>
          </w:tcPr>
          <w:p w:rsidR="00BE6F42" w:rsidRPr="00A322DA" w:rsidRDefault="00BE6F42">
            <w:pPr>
              <w:pStyle w:val="western"/>
              <w:rPr>
                <w:color w:val="auto"/>
              </w:rPr>
            </w:pPr>
            <w:r w:rsidRPr="00A322DA">
              <w:rPr>
                <w:color w:val="auto"/>
                <w:sz w:val="20"/>
                <w:szCs w:val="20"/>
              </w:rPr>
              <w:t>12.</w:t>
            </w:r>
          </w:p>
        </w:tc>
        <w:tc>
          <w:tcPr>
            <w:tcW w:w="5837" w:type="dxa"/>
            <w:tcBorders>
              <w:top w:val="single" w:sz="6" w:space="0" w:color="000000"/>
              <w:left w:val="single" w:sz="6" w:space="0" w:color="000000"/>
              <w:bottom w:val="single" w:sz="6" w:space="0" w:color="000000"/>
              <w:right w:val="nil"/>
            </w:tcBorders>
            <w:hideMark/>
          </w:tcPr>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Uchwyt do mopa typu Sprint Plus 40 </w:t>
            </w:r>
          </w:p>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 perforowany, wykonany z polipropylenu </w:t>
            </w:r>
          </w:p>
          <w:p w:rsidR="00BE6F42" w:rsidRPr="00A322DA" w:rsidRDefault="00BE6F42" w:rsidP="00C01EBE">
            <w:pPr>
              <w:pStyle w:val="western"/>
              <w:spacing w:before="0" w:beforeAutospacing="0" w:after="0" w:afterAutospacing="0"/>
              <w:rPr>
                <w:color w:val="auto"/>
              </w:rPr>
            </w:pPr>
            <w:r w:rsidRPr="00A322DA">
              <w:rPr>
                <w:color w:val="auto"/>
                <w:sz w:val="20"/>
                <w:szCs w:val="20"/>
              </w:rPr>
              <w:t>- system antypoślizgowy mopa na spodzie uchwytu</w:t>
            </w:r>
          </w:p>
          <w:p w:rsidR="00BE6F42" w:rsidRPr="00A322DA" w:rsidRDefault="00BE6F42" w:rsidP="00C01EBE">
            <w:pPr>
              <w:pStyle w:val="western"/>
              <w:spacing w:before="0" w:beforeAutospacing="0" w:after="0" w:afterAutospacing="0"/>
              <w:rPr>
                <w:color w:val="auto"/>
              </w:rPr>
            </w:pPr>
            <w:r w:rsidRPr="00A322DA">
              <w:rPr>
                <w:color w:val="auto"/>
                <w:sz w:val="20"/>
                <w:szCs w:val="20"/>
              </w:rPr>
              <w:t>- ściskowy uchwyt do kija z zatrzaskiem</w:t>
            </w:r>
          </w:p>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 nożne otwieranie – przycisk otwierający </w:t>
            </w:r>
          </w:p>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 przeguby wzmocnione metalowymi śrubami </w:t>
            </w:r>
          </w:p>
          <w:p w:rsidR="00BE6F42" w:rsidRPr="00A322DA" w:rsidRDefault="00BE6F42" w:rsidP="00C01EBE">
            <w:pPr>
              <w:pStyle w:val="western"/>
              <w:spacing w:before="0" w:beforeAutospacing="0" w:after="0" w:afterAutospacing="0"/>
              <w:rPr>
                <w:color w:val="auto"/>
              </w:rPr>
            </w:pPr>
            <w:r w:rsidRPr="00A322DA">
              <w:rPr>
                <w:color w:val="auto"/>
                <w:sz w:val="20"/>
                <w:szCs w:val="20"/>
              </w:rPr>
              <w:t>- do sprzątania i dezynfekcji</w:t>
            </w:r>
          </w:p>
          <w:p w:rsidR="00BE6F42" w:rsidRPr="00A322DA" w:rsidRDefault="00BE6F42" w:rsidP="00C01EBE">
            <w:pPr>
              <w:pStyle w:val="western"/>
              <w:spacing w:before="0" w:beforeAutospacing="0" w:after="0" w:afterAutospacing="0"/>
              <w:rPr>
                <w:color w:val="auto"/>
              </w:rPr>
            </w:pPr>
            <w:r w:rsidRPr="00A322DA">
              <w:rPr>
                <w:color w:val="auto"/>
                <w:sz w:val="20"/>
                <w:szCs w:val="20"/>
              </w:rPr>
              <w:t>- przeznaczony do mopów kieszeniowch i z taśmami</w:t>
            </w:r>
          </w:p>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 dezynfekcja termiczna 1100 C </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1A4437">
            <w:pPr>
              <w:pStyle w:val="western"/>
              <w:spacing w:before="0" w:beforeAutospacing="0" w:after="0" w:afterAutospacing="0"/>
              <w:jc w:val="center"/>
            </w:pPr>
            <w:r>
              <w:rPr>
                <w:sz w:val="20"/>
                <w:szCs w:val="20"/>
              </w:rPr>
              <w:t>30</w:t>
            </w:r>
          </w:p>
        </w:tc>
        <w:tc>
          <w:tcPr>
            <w:tcW w:w="992"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3793" w:type="dxa"/>
            <w:tcBorders>
              <w:top w:val="single" w:sz="6" w:space="0" w:color="000000"/>
              <w:left w:val="single" w:sz="6" w:space="0" w:color="000000"/>
              <w:bottom w:val="single" w:sz="6" w:space="0" w:color="000000"/>
              <w:right w:val="single" w:sz="6" w:space="0" w:color="000000"/>
            </w:tcBorders>
            <w:hideMark/>
          </w:tcPr>
          <w:p w:rsidR="006353D1" w:rsidRDefault="006353D1" w:rsidP="006353D1">
            <w:pPr>
              <w:pStyle w:val="western"/>
              <w:jc w:val="left"/>
              <w:rPr>
                <w:sz w:val="20"/>
                <w:szCs w:val="20"/>
              </w:rPr>
            </w:pPr>
            <w:r>
              <w:rPr>
                <w:sz w:val="20"/>
                <w:szCs w:val="20"/>
              </w:rPr>
              <w:t>Pełna nazwa producenta: …………………</w:t>
            </w:r>
          </w:p>
          <w:p w:rsidR="006353D1" w:rsidRDefault="006353D1" w:rsidP="006353D1">
            <w:pPr>
              <w:pStyle w:val="western"/>
              <w:jc w:val="left"/>
            </w:pPr>
            <w:r>
              <w:rPr>
                <w:sz w:val="20"/>
                <w:szCs w:val="20"/>
              </w:rPr>
              <w:t>Pełna nazwa wyboru: ……………………</w:t>
            </w:r>
          </w:p>
          <w:p w:rsidR="00BE6F42" w:rsidRDefault="006353D1" w:rsidP="006353D1">
            <w:pPr>
              <w:pStyle w:val="western"/>
            </w:pPr>
            <w:r>
              <w:rPr>
                <w:sz w:val="20"/>
                <w:szCs w:val="20"/>
              </w:rPr>
              <w:t>Numer katalogowy: ………………………</w:t>
            </w:r>
          </w:p>
        </w:tc>
      </w:tr>
      <w:tr w:rsidR="00BE6F42" w:rsidTr="002106EC">
        <w:trPr>
          <w:tblCellSpacing w:w="0" w:type="dxa"/>
        </w:trPr>
        <w:tc>
          <w:tcPr>
            <w:tcW w:w="557" w:type="dxa"/>
            <w:tcBorders>
              <w:top w:val="single" w:sz="6" w:space="0" w:color="000000"/>
              <w:left w:val="single" w:sz="6" w:space="0" w:color="000000"/>
              <w:bottom w:val="single" w:sz="6" w:space="0" w:color="000000"/>
              <w:right w:val="nil"/>
            </w:tcBorders>
            <w:hideMark/>
          </w:tcPr>
          <w:p w:rsidR="00BE6F42" w:rsidRPr="00A322DA" w:rsidRDefault="00BE6F42">
            <w:pPr>
              <w:pStyle w:val="western"/>
              <w:rPr>
                <w:color w:val="auto"/>
              </w:rPr>
            </w:pPr>
            <w:r w:rsidRPr="00A322DA">
              <w:rPr>
                <w:color w:val="auto"/>
                <w:sz w:val="20"/>
                <w:szCs w:val="20"/>
              </w:rPr>
              <w:t>13.</w:t>
            </w:r>
          </w:p>
        </w:tc>
        <w:tc>
          <w:tcPr>
            <w:tcW w:w="5837" w:type="dxa"/>
            <w:tcBorders>
              <w:top w:val="single" w:sz="6" w:space="0" w:color="000000"/>
              <w:left w:val="single" w:sz="6" w:space="0" w:color="000000"/>
              <w:bottom w:val="single" w:sz="6" w:space="0" w:color="000000"/>
              <w:right w:val="nil"/>
            </w:tcBorders>
            <w:hideMark/>
          </w:tcPr>
          <w:p w:rsidR="00BE6F42" w:rsidRPr="00A322DA" w:rsidRDefault="00BE6F42" w:rsidP="00C01EBE">
            <w:pPr>
              <w:pStyle w:val="western"/>
              <w:spacing w:before="0" w:beforeAutospacing="0" w:after="0" w:afterAutospacing="0"/>
              <w:rPr>
                <w:color w:val="auto"/>
              </w:rPr>
            </w:pPr>
            <w:r w:rsidRPr="00A322DA">
              <w:rPr>
                <w:color w:val="auto"/>
                <w:sz w:val="20"/>
                <w:szCs w:val="20"/>
              </w:rPr>
              <w:t>Wózek kuwetowy duży.</w:t>
            </w:r>
          </w:p>
          <w:p w:rsidR="00BE6F42" w:rsidRPr="00A322DA" w:rsidRDefault="00BE6F42" w:rsidP="00C01EBE">
            <w:pPr>
              <w:pStyle w:val="western"/>
              <w:spacing w:before="0" w:beforeAutospacing="0" w:after="0" w:afterAutospacing="0"/>
              <w:rPr>
                <w:color w:val="auto"/>
              </w:rPr>
            </w:pPr>
            <w:r w:rsidRPr="00A322DA">
              <w:rPr>
                <w:color w:val="auto"/>
                <w:sz w:val="20"/>
                <w:szCs w:val="20"/>
              </w:rPr>
              <w:t>- 2 szuflady koloru niebieskiego oraz czerwonego  wykonane z tworzywa PE mogące pomieścić od 15 do 25 nakładek ( do prepar</w:t>
            </w:r>
            <w:r w:rsidR="006353D1" w:rsidRPr="00A322DA">
              <w:rPr>
                <w:color w:val="auto"/>
                <w:sz w:val="20"/>
                <w:szCs w:val="20"/>
              </w:rPr>
              <w:t>atowania mopów chemią lub prepara</w:t>
            </w:r>
            <w:r w:rsidRPr="00A322DA">
              <w:rPr>
                <w:color w:val="auto"/>
                <w:sz w:val="20"/>
                <w:szCs w:val="20"/>
              </w:rPr>
              <w:t>tem dezynfekcyjnym)</w:t>
            </w:r>
          </w:p>
          <w:p w:rsidR="00BE6F42" w:rsidRPr="00A322DA" w:rsidRDefault="00BE6F42" w:rsidP="00C01EBE">
            <w:pPr>
              <w:pStyle w:val="western"/>
              <w:spacing w:before="0" w:beforeAutospacing="0" w:after="0" w:afterAutospacing="0"/>
              <w:rPr>
                <w:color w:val="auto"/>
              </w:rPr>
            </w:pPr>
            <w:r w:rsidRPr="00A322DA">
              <w:rPr>
                <w:color w:val="auto"/>
                <w:sz w:val="20"/>
                <w:szCs w:val="20"/>
              </w:rPr>
              <w:t>- sito wykonane z PE umożliwiające równomierną impregnację nakładek  znajdujących się w szufladach</w:t>
            </w:r>
          </w:p>
          <w:p w:rsidR="00BE6F42" w:rsidRPr="00A322DA" w:rsidRDefault="006353D1" w:rsidP="00C01EBE">
            <w:pPr>
              <w:pStyle w:val="western"/>
              <w:spacing w:before="0" w:beforeAutospacing="0" w:after="0" w:afterAutospacing="0"/>
              <w:rPr>
                <w:color w:val="auto"/>
              </w:rPr>
            </w:pPr>
            <w:r w:rsidRPr="00A322DA">
              <w:rPr>
                <w:color w:val="auto"/>
                <w:sz w:val="20"/>
                <w:szCs w:val="20"/>
              </w:rPr>
              <w:t>- 1 szu</w:t>
            </w:r>
            <w:r w:rsidR="00BE6F42" w:rsidRPr="00A322DA">
              <w:rPr>
                <w:color w:val="auto"/>
                <w:sz w:val="20"/>
                <w:szCs w:val="20"/>
              </w:rPr>
              <w:t>flada koloru szarego do przechowywania akcesor</w:t>
            </w:r>
            <w:r w:rsidRPr="00A322DA">
              <w:rPr>
                <w:color w:val="auto"/>
                <w:sz w:val="20"/>
                <w:szCs w:val="20"/>
              </w:rPr>
              <w:t>i</w:t>
            </w:r>
            <w:r w:rsidR="00BE6F42" w:rsidRPr="00A322DA">
              <w:rPr>
                <w:color w:val="auto"/>
                <w:sz w:val="20"/>
                <w:szCs w:val="20"/>
              </w:rPr>
              <w:t>ów pomocniczych</w:t>
            </w:r>
          </w:p>
          <w:p w:rsidR="00BE6F42" w:rsidRPr="00A322DA" w:rsidRDefault="00BE6F42" w:rsidP="00C01EBE">
            <w:pPr>
              <w:pStyle w:val="western"/>
              <w:spacing w:before="0" w:beforeAutospacing="0" w:after="0" w:afterAutospacing="0"/>
              <w:rPr>
                <w:color w:val="auto"/>
              </w:rPr>
            </w:pPr>
            <w:r w:rsidRPr="00A322DA">
              <w:rPr>
                <w:color w:val="auto"/>
                <w:sz w:val="20"/>
                <w:szCs w:val="20"/>
              </w:rPr>
              <w:t>- rozkładany uchwyt do mocowania dwóch worków na odpady o pojemności 70L wykonany z PE wraz z klapą zamykającą.</w:t>
            </w:r>
          </w:p>
          <w:p w:rsidR="00BE6F42" w:rsidRPr="00A322DA" w:rsidRDefault="00BE6F42" w:rsidP="00C01EBE">
            <w:pPr>
              <w:pStyle w:val="western"/>
              <w:spacing w:before="0" w:beforeAutospacing="0" w:after="0" w:afterAutospacing="0"/>
              <w:rPr>
                <w:color w:val="auto"/>
              </w:rPr>
            </w:pPr>
            <w:r w:rsidRPr="00A322DA">
              <w:rPr>
                <w:color w:val="auto"/>
                <w:sz w:val="20"/>
                <w:szCs w:val="20"/>
              </w:rPr>
              <w:t>- 3 wiadra o pojemności 5L /z zaznaczoną wewnątrz podziałką/ koloru niebieskiego, czerwonego oraz żółtego wykonane z PE.</w:t>
            </w:r>
          </w:p>
          <w:p w:rsidR="00BE6F42" w:rsidRPr="00A322DA" w:rsidRDefault="00BE6F42" w:rsidP="00C01EBE">
            <w:pPr>
              <w:pStyle w:val="western"/>
              <w:spacing w:before="0" w:beforeAutospacing="0" w:after="0" w:afterAutospacing="0"/>
              <w:rPr>
                <w:color w:val="auto"/>
              </w:rPr>
            </w:pPr>
            <w:r w:rsidRPr="00A322DA">
              <w:rPr>
                <w:color w:val="auto"/>
                <w:sz w:val="20"/>
                <w:szCs w:val="20"/>
              </w:rPr>
              <w:lastRenderedPageBreak/>
              <w:t>- 4 koła osadzone na łożyskach. Kółka powlekane jasną gumą .Kółka powinny być zaopatrzone w osłonę przeciw włóknową i nie powinny emitować dużego hałasu max. 87dB/A</w:t>
            </w:r>
          </w:p>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- 1 uchwyt do mocowania kija mopa, podstawa pod mop, </w:t>
            </w:r>
          </w:p>
          <w:p w:rsidR="00BE6F42" w:rsidRPr="00A322DA" w:rsidRDefault="00BE6F42" w:rsidP="00C01EBE">
            <w:pPr>
              <w:pStyle w:val="western"/>
              <w:spacing w:before="0" w:beforeAutospacing="0" w:after="0" w:afterAutospacing="0"/>
              <w:rPr>
                <w:color w:val="auto"/>
              </w:rPr>
            </w:pPr>
            <w:r w:rsidRPr="00A322DA">
              <w:rPr>
                <w:color w:val="auto"/>
                <w:sz w:val="20"/>
                <w:szCs w:val="20"/>
              </w:rPr>
              <w:t>- 1 uchwyt z haczykiem na drobne akcesoria,-</w:t>
            </w:r>
          </w:p>
          <w:p w:rsidR="00BE6F42" w:rsidRPr="00A322DA" w:rsidRDefault="00BE6F42" w:rsidP="00C01EBE">
            <w:pPr>
              <w:pStyle w:val="western"/>
              <w:spacing w:before="0" w:beforeAutospacing="0" w:after="0" w:afterAutospacing="0"/>
              <w:rPr>
                <w:color w:val="auto"/>
              </w:rPr>
            </w:pPr>
            <w:r w:rsidRPr="00A322DA">
              <w:rPr>
                <w:color w:val="auto"/>
                <w:sz w:val="20"/>
                <w:szCs w:val="20"/>
              </w:rPr>
              <w:t>Max wymiary wózka – długość 82 cm, szerokość 55 cm, wysokość 114 cm</w:t>
            </w:r>
          </w:p>
          <w:p w:rsidR="00BE6F42" w:rsidRPr="00A322DA" w:rsidRDefault="00BE6F42" w:rsidP="00C01EBE">
            <w:pPr>
              <w:pStyle w:val="western"/>
              <w:spacing w:before="0" w:beforeAutospacing="0" w:after="0" w:afterAutospacing="0"/>
              <w:rPr>
                <w:color w:val="auto"/>
              </w:rPr>
            </w:pPr>
            <w:r w:rsidRPr="00A322DA">
              <w:rPr>
                <w:color w:val="auto"/>
                <w:sz w:val="20"/>
                <w:szCs w:val="20"/>
              </w:rPr>
              <w:t>Max waga pustego wózka – 22kg</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r>
              <w:rPr>
                <w:sz w:val="20"/>
                <w:szCs w:val="20"/>
              </w:rPr>
              <w:t>3</w:t>
            </w:r>
          </w:p>
        </w:tc>
        <w:tc>
          <w:tcPr>
            <w:tcW w:w="992"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tc>
        <w:tc>
          <w:tcPr>
            <w:tcW w:w="3793" w:type="dxa"/>
            <w:tcBorders>
              <w:top w:val="single" w:sz="6" w:space="0" w:color="000000"/>
              <w:left w:val="single" w:sz="6" w:space="0" w:color="000000"/>
              <w:bottom w:val="single" w:sz="6" w:space="0" w:color="000000"/>
              <w:right w:val="single" w:sz="6" w:space="0" w:color="000000"/>
            </w:tcBorders>
            <w:hideMark/>
          </w:tcPr>
          <w:p w:rsidR="001A4437" w:rsidRDefault="001A4437" w:rsidP="001A4437">
            <w:pPr>
              <w:pStyle w:val="western"/>
              <w:jc w:val="left"/>
              <w:rPr>
                <w:sz w:val="20"/>
                <w:szCs w:val="20"/>
              </w:rPr>
            </w:pPr>
            <w:r>
              <w:rPr>
                <w:sz w:val="20"/>
                <w:szCs w:val="20"/>
              </w:rPr>
              <w:t>Pełna nazwa producenta: …………………</w:t>
            </w:r>
          </w:p>
          <w:p w:rsidR="001A4437" w:rsidRDefault="001A4437" w:rsidP="001A4437">
            <w:pPr>
              <w:pStyle w:val="western"/>
              <w:jc w:val="left"/>
            </w:pPr>
            <w:r>
              <w:rPr>
                <w:sz w:val="20"/>
                <w:szCs w:val="20"/>
              </w:rPr>
              <w:t>Pełna nazwa wyboru: ……………………</w:t>
            </w:r>
          </w:p>
          <w:p w:rsidR="00BE6F42" w:rsidRDefault="001A4437" w:rsidP="001A4437">
            <w:pPr>
              <w:pStyle w:val="western"/>
            </w:pPr>
            <w:r>
              <w:rPr>
                <w:sz w:val="20"/>
                <w:szCs w:val="20"/>
              </w:rPr>
              <w:t>Numer katalogowy: ………………………</w:t>
            </w:r>
          </w:p>
        </w:tc>
      </w:tr>
      <w:tr w:rsidR="00BE6F42" w:rsidTr="002106EC">
        <w:trPr>
          <w:tblCellSpacing w:w="0" w:type="dxa"/>
        </w:trPr>
        <w:tc>
          <w:tcPr>
            <w:tcW w:w="557" w:type="dxa"/>
            <w:tcBorders>
              <w:top w:val="nil"/>
              <w:left w:val="single" w:sz="6" w:space="0" w:color="000000"/>
              <w:bottom w:val="single" w:sz="6" w:space="0" w:color="000000"/>
              <w:right w:val="nil"/>
            </w:tcBorders>
            <w:hideMark/>
          </w:tcPr>
          <w:p w:rsidR="00BE6F42" w:rsidRPr="00A322DA" w:rsidRDefault="00BE6F42">
            <w:pPr>
              <w:pStyle w:val="western"/>
              <w:rPr>
                <w:color w:val="auto"/>
              </w:rPr>
            </w:pPr>
            <w:r w:rsidRPr="00A322DA">
              <w:rPr>
                <w:color w:val="auto"/>
                <w:sz w:val="20"/>
                <w:szCs w:val="20"/>
              </w:rPr>
              <w:lastRenderedPageBreak/>
              <w:t>14.</w:t>
            </w:r>
          </w:p>
        </w:tc>
        <w:tc>
          <w:tcPr>
            <w:tcW w:w="5837" w:type="dxa"/>
            <w:tcBorders>
              <w:top w:val="nil"/>
              <w:left w:val="single" w:sz="6" w:space="0" w:color="000000"/>
              <w:bottom w:val="single" w:sz="6" w:space="0" w:color="000000"/>
              <w:right w:val="nil"/>
            </w:tcBorders>
            <w:hideMark/>
          </w:tcPr>
          <w:p w:rsidR="00BE6F42" w:rsidRPr="00A322DA" w:rsidRDefault="00BE6F42" w:rsidP="00C01EBE">
            <w:pPr>
              <w:pStyle w:val="western"/>
              <w:spacing w:before="0" w:beforeAutospacing="0" w:after="0" w:afterAutospacing="0"/>
              <w:rPr>
                <w:color w:val="auto"/>
              </w:rPr>
            </w:pPr>
            <w:r w:rsidRPr="00A322DA">
              <w:rPr>
                <w:color w:val="auto"/>
                <w:sz w:val="20"/>
                <w:szCs w:val="20"/>
              </w:rPr>
              <w:t>Wózek kuwetowy duży.</w:t>
            </w:r>
          </w:p>
          <w:p w:rsidR="00BE6F42" w:rsidRPr="00A322DA" w:rsidRDefault="00BE6F42" w:rsidP="00C01EBE">
            <w:pPr>
              <w:pStyle w:val="western"/>
              <w:spacing w:before="0" w:beforeAutospacing="0" w:after="0" w:afterAutospacing="0"/>
              <w:rPr>
                <w:color w:val="auto"/>
              </w:rPr>
            </w:pPr>
            <w:r w:rsidRPr="00A322DA">
              <w:rPr>
                <w:color w:val="auto"/>
                <w:sz w:val="20"/>
                <w:szCs w:val="20"/>
              </w:rPr>
              <w:t>-   2 szuflady koloru niebieskiego oraz czerwonego  wykonane z tworzywa PE mogące pomieścić od 15 do 25 nakładek ( do preparatowania mopów chemią lub prep</w:t>
            </w:r>
            <w:r w:rsidR="006353D1" w:rsidRPr="00A322DA">
              <w:rPr>
                <w:color w:val="auto"/>
                <w:sz w:val="20"/>
                <w:szCs w:val="20"/>
              </w:rPr>
              <w:t>a</w:t>
            </w:r>
            <w:r w:rsidRPr="00A322DA">
              <w:rPr>
                <w:color w:val="auto"/>
                <w:sz w:val="20"/>
                <w:szCs w:val="20"/>
              </w:rPr>
              <w:t>ratem dezynfekcyjnym)</w:t>
            </w:r>
          </w:p>
          <w:p w:rsidR="00BE6F42" w:rsidRPr="00A322DA" w:rsidRDefault="00BE6F42" w:rsidP="00C01EBE">
            <w:pPr>
              <w:pStyle w:val="western"/>
              <w:spacing w:before="0" w:beforeAutospacing="0" w:after="0" w:afterAutospacing="0"/>
              <w:rPr>
                <w:color w:val="auto"/>
              </w:rPr>
            </w:pPr>
            <w:r w:rsidRPr="00A322DA">
              <w:rPr>
                <w:color w:val="auto"/>
                <w:sz w:val="20"/>
                <w:szCs w:val="20"/>
              </w:rPr>
              <w:t>-  sito  wykonane z PE umożliwiające równomierną impregnację nakładek  znajdujących się w szufladach</w:t>
            </w:r>
          </w:p>
          <w:p w:rsidR="00BE6F42" w:rsidRPr="00A322DA" w:rsidRDefault="00BE6F42" w:rsidP="00C01EBE">
            <w:pPr>
              <w:pStyle w:val="western"/>
              <w:spacing w:before="0" w:beforeAutospacing="0" w:after="0" w:afterAutospacing="0"/>
              <w:rPr>
                <w:color w:val="auto"/>
              </w:rPr>
            </w:pPr>
            <w:r w:rsidRPr="00A322DA">
              <w:rPr>
                <w:color w:val="auto"/>
                <w:sz w:val="20"/>
                <w:szCs w:val="20"/>
              </w:rPr>
              <w:t>- 1 szyflada koloru szarego do przechowywania akcesor</w:t>
            </w:r>
            <w:r w:rsidR="006353D1" w:rsidRPr="00A322DA">
              <w:rPr>
                <w:color w:val="auto"/>
                <w:sz w:val="20"/>
                <w:szCs w:val="20"/>
              </w:rPr>
              <w:t>i</w:t>
            </w:r>
            <w:r w:rsidRPr="00A322DA">
              <w:rPr>
                <w:color w:val="auto"/>
                <w:sz w:val="20"/>
                <w:szCs w:val="20"/>
              </w:rPr>
              <w:t>ów pomocniczych</w:t>
            </w:r>
          </w:p>
          <w:p w:rsidR="00BE6F42" w:rsidRPr="00A322DA" w:rsidRDefault="00BE6F42" w:rsidP="00C01EBE">
            <w:pPr>
              <w:pStyle w:val="western"/>
              <w:spacing w:before="0" w:beforeAutospacing="0" w:after="0" w:afterAutospacing="0"/>
              <w:rPr>
                <w:color w:val="auto"/>
              </w:rPr>
            </w:pPr>
            <w:r w:rsidRPr="00A322DA">
              <w:rPr>
                <w:color w:val="auto"/>
                <w:sz w:val="20"/>
                <w:szCs w:val="20"/>
              </w:rPr>
              <w:t>-  rozkładany uchwyt do mocowania dwóch worków na odpady o pojemności 70L  wykonany z PE wraz z klapą zamykającą.</w:t>
            </w:r>
          </w:p>
          <w:p w:rsidR="00BE6F42" w:rsidRPr="00A322DA" w:rsidRDefault="00BE6F42" w:rsidP="00C01EBE">
            <w:pPr>
              <w:pStyle w:val="western"/>
              <w:spacing w:before="0" w:beforeAutospacing="0" w:after="0" w:afterAutospacing="0"/>
              <w:rPr>
                <w:color w:val="auto"/>
              </w:rPr>
            </w:pPr>
            <w:r w:rsidRPr="00A322DA">
              <w:rPr>
                <w:color w:val="auto"/>
                <w:sz w:val="20"/>
                <w:szCs w:val="20"/>
              </w:rPr>
              <w:t>- 3 wiadra o pojemności 5L /z zaznaczoną wewnątrz podziałką/ koloru niebieskiego, czerwonego oraz żółtego wykonane z PE.</w:t>
            </w:r>
          </w:p>
          <w:p w:rsidR="00BE6F42" w:rsidRPr="00A322DA" w:rsidRDefault="00BE6F42" w:rsidP="00C01EBE">
            <w:pPr>
              <w:pStyle w:val="western"/>
              <w:spacing w:before="0" w:beforeAutospacing="0" w:after="0" w:afterAutospacing="0"/>
              <w:rPr>
                <w:color w:val="auto"/>
              </w:rPr>
            </w:pPr>
            <w:r w:rsidRPr="00A322DA">
              <w:rPr>
                <w:color w:val="auto"/>
                <w:sz w:val="20"/>
                <w:szCs w:val="20"/>
              </w:rPr>
              <w:t>- 4 koła osadzone na łożyskach. Kółka powlekane jasną gumą .Kółka powinny być zaopatrzone w osłonę przeciw włóknową i nie powinny emitować dużego hałasu max. 87dB/A</w:t>
            </w:r>
          </w:p>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- 1 uchwyt do mocowania kija mopa, podstawa pod mop, </w:t>
            </w:r>
          </w:p>
          <w:p w:rsidR="00BE6F42" w:rsidRPr="00A322DA" w:rsidRDefault="00BE6F42" w:rsidP="00C01EBE">
            <w:pPr>
              <w:pStyle w:val="western"/>
              <w:spacing w:before="0" w:beforeAutospacing="0" w:after="0" w:afterAutospacing="0"/>
              <w:rPr>
                <w:color w:val="auto"/>
              </w:rPr>
            </w:pPr>
            <w:r w:rsidRPr="00A322DA">
              <w:rPr>
                <w:color w:val="auto"/>
                <w:sz w:val="20"/>
                <w:szCs w:val="20"/>
              </w:rPr>
              <w:t>- 1 uchwyt z haczykiem na drobne akcesoria,</w:t>
            </w:r>
          </w:p>
          <w:p w:rsidR="00BE6F42" w:rsidRPr="00A322DA" w:rsidRDefault="00BE6F42" w:rsidP="00C01EBE">
            <w:pPr>
              <w:pStyle w:val="western"/>
              <w:spacing w:before="0" w:beforeAutospacing="0" w:after="0" w:afterAutospacing="0"/>
              <w:rPr>
                <w:color w:val="auto"/>
              </w:rPr>
            </w:pPr>
            <w:r w:rsidRPr="00A322DA">
              <w:rPr>
                <w:color w:val="auto"/>
                <w:sz w:val="20"/>
                <w:szCs w:val="20"/>
              </w:rPr>
              <w:t>-  2 sztuki drzwi w kolorze szarym  z kluczem i zamkiem wykonane z tworzywa PE do zabezpieczenia szuflad przed dostępem osób trzecich,</w:t>
            </w:r>
          </w:p>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  2 sztuki zaczepu magnesowego do zamykania drzwi, </w:t>
            </w:r>
          </w:p>
          <w:p w:rsidR="00BE6F42" w:rsidRPr="00A322DA" w:rsidRDefault="00BE6F42" w:rsidP="00C01EBE">
            <w:pPr>
              <w:pStyle w:val="western"/>
              <w:spacing w:before="0" w:beforeAutospacing="0" w:after="0" w:afterAutospacing="0"/>
              <w:rPr>
                <w:color w:val="auto"/>
              </w:rPr>
            </w:pPr>
            <w:r w:rsidRPr="00A322DA">
              <w:rPr>
                <w:color w:val="auto"/>
                <w:sz w:val="20"/>
                <w:szCs w:val="20"/>
              </w:rPr>
              <w:t>Max wymiary wózka – długość 82 cm, szerokość 55 cm, wysokość 114 cm</w:t>
            </w:r>
          </w:p>
          <w:p w:rsidR="00BE6F42" w:rsidRPr="00A322DA" w:rsidRDefault="00BE6F42" w:rsidP="00C01EBE">
            <w:pPr>
              <w:pStyle w:val="western"/>
              <w:spacing w:before="0" w:beforeAutospacing="0" w:after="0" w:afterAutospacing="0"/>
              <w:rPr>
                <w:color w:val="auto"/>
              </w:rPr>
            </w:pPr>
            <w:r w:rsidRPr="00A322DA">
              <w:rPr>
                <w:color w:val="auto"/>
                <w:sz w:val="20"/>
                <w:szCs w:val="20"/>
              </w:rPr>
              <w:t>Max waga pustego wózka - 22kg</w:t>
            </w:r>
          </w:p>
        </w:tc>
        <w:tc>
          <w:tcPr>
            <w:tcW w:w="709" w:type="dxa"/>
            <w:tcBorders>
              <w:top w:val="nil"/>
              <w:left w:val="single" w:sz="6" w:space="0" w:color="000000"/>
              <w:bottom w:val="single" w:sz="6" w:space="0" w:color="000000"/>
              <w:right w:val="nil"/>
            </w:tcBorders>
            <w:vAlign w:val="center"/>
            <w:hideMark/>
          </w:tcPr>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r>
              <w:rPr>
                <w:sz w:val="20"/>
                <w:szCs w:val="20"/>
              </w:rPr>
              <w:t>5</w:t>
            </w:r>
          </w:p>
        </w:tc>
        <w:tc>
          <w:tcPr>
            <w:tcW w:w="992" w:type="dxa"/>
            <w:tcBorders>
              <w:top w:val="nil"/>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1134" w:type="dxa"/>
            <w:tcBorders>
              <w:top w:val="nil"/>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567" w:type="dxa"/>
            <w:tcBorders>
              <w:top w:val="nil"/>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r>
              <w:rPr>
                <w:sz w:val="20"/>
                <w:szCs w:val="20"/>
              </w:rPr>
              <w:t>23%</w:t>
            </w:r>
          </w:p>
        </w:tc>
        <w:tc>
          <w:tcPr>
            <w:tcW w:w="1276" w:type="dxa"/>
            <w:tcBorders>
              <w:top w:val="nil"/>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tc>
        <w:tc>
          <w:tcPr>
            <w:tcW w:w="3793" w:type="dxa"/>
            <w:tcBorders>
              <w:top w:val="nil"/>
              <w:left w:val="single" w:sz="6" w:space="0" w:color="000000"/>
              <w:bottom w:val="single" w:sz="6" w:space="0" w:color="000000"/>
              <w:right w:val="single" w:sz="6" w:space="0" w:color="000000"/>
            </w:tcBorders>
            <w:hideMark/>
          </w:tcPr>
          <w:p w:rsidR="001A4437" w:rsidRDefault="001A4437" w:rsidP="001A4437">
            <w:pPr>
              <w:pStyle w:val="western"/>
              <w:jc w:val="left"/>
              <w:rPr>
                <w:sz w:val="20"/>
                <w:szCs w:val="20"/>
              </w:rPr>
            </w:pPr>
            <w:r>
              <w:rPr>
                <w:sz w:val="20"/>
                <w:szCs w:val="20"/>
              </w:rPr>
              <w:t>Pełna nazwa producenta: …………………</w:t>
            </w:r>
          </w:p>
          <w:p w:rsidR="001A4437" w:rsidRDefault="001A4437" w:rsidP="001A4437">
            <w:pPr>
              <w:pStyle w:val="western"/>
              <w:jc w:val="left"/>
            </w:pPr>
            <w:r>
              <w:rPr>
                <w:sz w:val="20"/>
                <w:szCs w:val="20"/>
              </w:rPr>
              <w:t>Pełna nazwa wyboru: ……………………</w:t>
            </w:r>
          </w:p>
          <w:p w:rsidR="00BE6F42" w:rsidRDefault="001A4437" w:rsidP="001A4437">
            <w:pPr>
              <w:pStyle w:val="western"/>
            </w:pPr>
            <w:r>
              <w:rPr>
                <w:sz w:val="20"/>
                <w:szCs w:val="20"/>
              </w:rPr>
              <w:t>Numer katalogowy: ………………………</w:t>
            </w:r>
          </w:p>
        </w:tc>
      </w:tr>
      <w:tr w:rsidR="00BE6F42" w:rsidTr="002106EC">
        <w:trPr>
          <w:tblCellSpacing w:w="0" w:type="dxa"/>
        </w:trPr>
        <w:tc>
          <w:tcPr>
            <w:tcW w:w="557" w:type="dxa"/>
            <w:tcBorders>
              <w:top w:val="nil"/>
              <w:left w:val="single" w:sz="6" w:space="0" w:color="000000"/>
              <w:bottom w:val="single" w:sz="6" w:space="0" w:color="000000"/>
              <w:right w:val="nil"/>
            </w:tcBorders>
            <w:hideMark/>
          </w:tcPr>
          <w:p w:rsidR="00BE6F42" w:rsidRDefault="00BE6F42">
            <w:pPr>
              <w:pStyle w:val="western"/>
            </w:pPr>
            <w:r>
              <w:rPr>
                <w:sz w:val="20"/>
                <w:szCs w:val="20"/>
              </w:rPr>
              <w:t>15.</w:t>
            </w:r>
          </w:p>
        </w:tc>
        <w:tc>
          <w:tcPr>
            <w:tcW w:w="5837" w:type="dxa"/>
            <w:tcBorders>
              <w:top w:val="nil"/>
              <w:left w:val="single" w:sz="6" w:space="0" w:color="000000"/>
              <w:bottom w:val="single" w:sz="6" w:space="0" w:color="000000"/>
              <w:right w:val="nil"/>
            </w:tcBorders>
            <w:hideMark/>
          </w:tcPr>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Zestaw naprawczy </w:t>
            </w:r>
          </w:p>
          <w:p w:rsidR="00BE6F42" w:rsidRPr="00A322DA" w:rsidRDefault="00BE6F42" w:rsidP="00C01EBE">
            <w:pPr>
              <w:pStyle w:val="western"/>
              <w:spacing w:before="0" w:beforeAutospacing="0" w:after="0" w:afterAutospacing="0"/>
              <w:rPr>
                <w:color w:val="auto"/>
              </w:rPr>
            </w:pPr>
            <w:r w:rsidRPr="00A322DA">
              <w:rPr>
                <w:color w:val="auto"/>
              </w:rPr>
              <w:t>●</w:t>
            </w:r>
            <w:r w:rsidRPr="00A322DA">
              <w:rPr>
                <w:color w:val="auto"/>
                <w:sz w:val="20"/>
                <w:szCs w:val="20"/>
              </w:rPr>
              <w:t xml:space="preserve">do uchwytu typu Sprint Plus </w:t>
            </w:r>
          </w:p>
          <w:p w:rsidR="00BE6F42" w:rsidRPr="00A322DA" w:rsidRDefault="00BE6F42" w:rsidP="00C01EBE">
            <w:pPr>
              <w:pStyle w:val="western"/>
              <w:spacing w:before="0" w:beforeAutospacing="0" w:after="0" w:afterAutospacing="0"/>
              <w:rPr>
                <w:color w:val="auto"/>
              </w:rPr>
            </w:pPr>
            <w:r w:rsidRPr="00A322DA">
              <w:rPr>
                <w:color w:val="auto"/>
              </w:rPr>
              <w:t>●</w:t>
            </w:r>
            <w:r w:rsidRPr="00A322DA">
              <w:rPr>
                <w:color w:val="auto"/>
                <w:sz w:val="20"/>
                <w:szCs w:val="20"/>
              </w:rPr>
              <w:t>kompatybilny z zaproponowanym uchwytem i kijem</w:t>
            </w:r>
          </w:p>
          <w:p w:rsidR="00BE6F42" w:rsidRPr="00A322DA" w:rsidRDefault="00BE6F42" w:rsidP="00C01EBE">
            <w:pPr>
              <w:pStyle w:val="western"/>
              <w:spacing w:before="0" w:beforeAutospacing="0" w:after="0" w:afterAutospacing="0"/>
              <w:rPr>
                <w:color w:val="auto"/>
              </w:rPr>
            </w:pPr>
          </w:p>
        </w:tc>
        <w:tc>
          <w:tcPr>
            <w:tcW w:w="709" w:type="dxa"/>
            <w:tcBorders>
              <w:top w:val="nil"/>
              <w:left w:val="single" w:sz="6" w:space="0" w:color="000000"/>
              <w:bottom w:val="single" w:sz="6" w:space="0" w:color="000000"/>
              <w:right w:val="nil"/>
            </w:tcBorders>
            <w:vAlign w:val="center"/>
            <w:hideMark/>
          </w:tcPr>
          <w:p w:rsidR="00BE6F42" w:rsidRDefault="00BE6F42" w:rsidP="001A4437">
            <w:pPr>
              <w:pStyle w:val="western"/>
              <w:spacing w:before="0" w:beforeAutospacing="0" w:after="0" w:afterAutospacing="0"/>
              <w:jc w:val="center"/>
            </w:pPr>
            <w:r>
              <w:rPr>
                <w:sz w:val="20"/>
                <w:szCs w:val="20"/>
              </w:rPr>
              <w:t>2</w:t>
            </w:r>
          </w:p>
          <w:p w:rsidR="00BE6F42" w:rsidRDefault="00BE6F42" w:rsidP="001A4437">
            <w:pPr>
              <w:pStyle w:val="western"/>
              <w:spacing w:before="0" w:beforeAutospacing="0" w:after="0" w:afterAutospacing="0"/>
              <w:jc w:val="center"/>
            </w:pPr>
          </w:p>
        </w:tc>
        <w:tc>
          <w:tcPr>
            <w:tcW w:w="992" w:type="dxa"/>
            <w:tcBorders>
              <w:top w:val="nil"/>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1134" w:type="dxa"/>
            <w:tcBorders>
              <w:top w:val="nil"/>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567" w:type="dxa"/>
            <w:tcBorders>
              <w:top w:val="nil"/>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r>
              <w:rPr>
                <w:sz w:val="20"/>
                <w:szCs w:val="20"/>
              </w:rPr>
              <w:t>23%</w:t>
            </w:r>
          </w:p>
        </w:tc>
        <w:tc>
          <w:tcPr>
            <w:tcW w:w="1276" w:type="dxa"/>
            <w:tcBorders>
              <w:top w:val="nil"/>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3793" w:type="dxa"/>
            <w:tcBorders>
              <w:top w:val="nil"/>
              <w:left w:val="single" w:sz="6" w:space="0" w:color="000000"/>
              <w:bottom w:val="single" w:sz="6" w:space="0" w:color="000000"/>
              <w:right w:val="single" w:sz="6" w:space="0" w:color="000000"/>
            </w:tcBorders>
            <w:hideMark/>
          </w:tcPr>
          <w:p w:rsidR="001A4437" w:rsidRDefault="001A4437" w:rsidP="001A4437">
            <w:pPr>
              <w:pStyle w:val="western"/>
              <w:jc w:val="left"/>
              <w:rPr>
                <w:sz w:val="20"/>
                <w:szCs w:val="20"/>
              </w:rPr>
            </w:pPr>
            <w:r>
              <w:rPr>
                <w:sz w:val="20"/>
                <w:szCs w:val="20"/>
              </w:rPr>
              <w:t>Pełna nazwa producenta: …………………</w:t>
            </w:r>
          </w:p>
          <w:p w:rsidR="001A4437" w:rsidRDefault="001A4437" w:rsidP="001A4437">
            <w:pPr>
              <w:pStyle w:val="western"/>
              <w:jc w:val="left"/>
            </w:pPr>
            <w:r>
              <w:rPr>
                <w:sz w:val="20"/>
                <w:szCs w:val="20"/>
              </w:rPr>
              <w:t>Pełna nazwa wyboru: ……………………</w:t>
            </w:r>
          </w:p>
          <w:p w:rsidR="00BE6F42" w:rsidRDefault="001A4437" w:rsidP="001A4437">
            <w:pPr>
              <w:pStyle w:val="western"/>
            </w:pPr>
            <w:r>
              <w:rPr>
                <w:sz w:val="20"/>
                <w:szCs w:val="20"/>
              </w:rPr>
              <w:t>Numer katalogowy: ………………………</w:t>
            </w:r>
          </w:p>
        </w:tc>
      </w:tr>
      <w:tr w:rsidR="00BE6F42" w:rsidTr="002106EC">
        <w:trPr>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16.</w:t>
            </w:r>
          </w:p>
        </w:tc>
        <w:tc>
          <w:tcPr>
            <w:tcW w:w="5837" w:type="dxa"/>
            <w:tcBorders>
              <w:top w:val="single" w:sz="6" w:space="0" w:color="000000"/>
              <w:left w:val="single" w:sz="6" w:space="0" w:color="000000"/>
              <w:bottom w:val="single" w:sz="6" w:space="0" w:color="000000"/>
              <w:right w:val="nil"/>
            </w:tcBorders>
            <w:hideMark/>
          </w:tcPr>
          <w:p w:rsidR="00BE6F42" w:rsidRPr="00A322DA" w:rsidRDefault="00BE6F42" w:rsidP="00C01EBE">
            <w:pPr>
              <w:pStyle w:val="western"/>
              <w:spacing w:before="0" w:beforeAutospacing="0" w:after="0" w:afterAutospacing="0"/>
              <w:rPr>
                <w:color w:val="auto"/>
              </w:rPr>
            </w:pPr>
            <w:r w:rsidRPr="00A322DA">
              <w:rPr>
                <w:color w:val="auto"/>
                <w:sz w:val="20"/>
                <w:szCs w:val="20"/>
              </w:rPr>
              <w:t>Ściereczki</w:t>
            </w:r>
          </w:p>
          <w:p w:rsidR="00BE6F42" w:rsidRPr="00A322DA" w:rsidRDefault="00BE6F42" w:rsidP="00C01EBE">
            <w:pPr>
              <w:pStyle w:val="western"/>
              <w:spacing w:before="0" w:beforeAutospacing="0" w:after="0" w:afterAutospacing="0"/>
              <w:rPr>
                <w:color w:val="auto"/>
              </w:rPr>
            </w:pPr>
            <w:r w:rsidRPr="00A322DA">
              <w:rPr>
                <w:color w:val="auto"/>
              </w:rPr>
              <w:t>●</w:t>
            </w:r>
            <w:r w:rsidRPr="00A322DA">
              <w:rPr>
                <w:color w:val="auto"/>
                <w:sz w:val="20"/>
                <w:szCs w:val="20"/>
              </w:rPr>
              <w:t>uniwersalne</w:t>
            </w:r>
          </w:p>
          <w:p w:rsidR="00BE6F42" w:rsidRPr="00A322DA" w:rsidRDefault="00BE6F42" w:rsidP="00C01EBE">
            <w:pPr>
              <w:pStyle w:val="western"/>
              <w:spacing w:before="0" w:beforeAutospacing="0" w:after="0" w:afterAutospacing="0"/>
              <w:rPr>
                <w:color w:val="auto"/>
              </w:rPr>
            </w:pPr>
            <w:r w:rsidRPr="00A322DA">
              <w:rPr>
                <w:color w:val="auto"/>
              </w:rPr>
              <w:t>●</w:t>
            </w:r>
            <w:r w:rsidRPr="00A322DA">
              <w:rPr>
                <w:color w:val="auto"/>
                <w:sz w:val="20"/>
                <w:szCs w:val="20"/>
              </w:rPr>
              <w:t>do wszechstronnego użytku</w:t>
            </w:r>
          </w:p>
          <w:p w:rsidR="00BE6F42" w:rsidRPr="00A322DA" w:rsidRDefault="00BE6F42" w:rsidP="00C01EBE">
            <w:pPr>
              <w:pStyle w:val="western"/>
              <w:spacing w:before="0" w:beforeAutospacing="0" w:after="0" w:afterAutospacing="0"/>
              <w:rPr>
                <w:color w:val="auto"/>
              </w:rPr>
            </w:pPr>
            <w:r w:rsidRPr="00A322DA">
              <w:rPr>
                <w:color w:val="auto"/>
              </w:rPr>
              <w:lastRenderedPageBreak/>
              <w:t>●</w:t>
            </w:r>
            <w:r w:rsidRPr="00A322DA">
              <w:rPr>
                <w:color w:val="auto"/>
                <w:sz w:val="20"/>
                <w:szCs w:val="20"/>
              </w:rPr>
              <w:t>dobrze wchłaniające wodę</w:t>
            </w:r>
          </w:p>
          <w:p w:rsidR="00BE6F42" w:rsidRPr="00A322DA" w:rsidRDefault="00BE6F42" w:rsidP="00C01EBE">
            <w:pPr>
              <w:pStyle w:val="western"/>
              <w:spacing w:before="0" w:beforeAutospacing="0" w:after="0" w:afterAutospacing="0"/>
              <w:rPr>
                <w:color w:val="auto"/>
              </w:rPr>
            </w:pPr>
            <w:r w:rsidRPr="00A322DA">
              <w:rPr>
                <w:color w:val="auto"/>
              </w:rPr>
              <w:t>●</w:t>
            </w:r>
            <w:r w:rsidRPr="00A322DA">
              <w:rPr>
                <w:color w:val="auto"/>
                <w:sz w:val="20"/>
                <w:szCs w:val="20"/>
              </w:rPr>
              <w:t xml:space="preserve">rozmiar 32 x 38 cm (+/- 1cm) </w:t>
            </w:r>
          </w:p>
          <w:p w:rsidR="00BE6F42" w:rsidRPr="00A322DA" w:rsidRDefault="00BE6F42" w:rsidP="00C01EBE">
            <w:pPr>
              <w:pStyle w:val="western"/>
              <w:spacing w:before="0" w:beforeAutospacing="0" w:after="0" w:afterAutospacing="0"/>
              <w:rPr>
                <w:color w:val="auto"/>
              </w:rPr>
            </w:pPr>
            <w:r w:rsidRPr="00A322DA">
              <w:rPr>
                <w:color w:val="auto"/>
              </w:rPr>
              <w:t>●</w:t>
            </w:r>
            <w:r w:rsidRPr="00A322DA">
              <w:rPr>
                <w:color w:val="auto"/>
                <w:sz w:val="20"/>
                <w:szCs w:val="20"/>
              </w:rPr>
              <w:t xml:space="preserve">pakowane po 3 szt. w kolorach: żółty, niebieski i czerwony lub różowy. </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1A4437">
            <w:pPr>
              <w:pStyle w:val="western"/>
              <w:spacing w:before="0" w:beforeAutospacing="0" w:after="0" w:afterAutospacing="0"/>
              <w:jc w:val="center"/>
            </w:pPr>
            <w:r>
              <w:rPr>
                <w:sz w:val="20"/>
                <w:szCs w:val="20"/>
              </w:rPr>
              <w:lastRenderedPageBreak/>
              <w:t>6000op</w:t>
            </w:r>
          </w:p>
        </w:tc>
        <w:tc>
          <w:tcPr>
            <w:tcW w:w="992"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3793" w:type="dxa"/>
            <w:tcBorders>
              <w:top w:val="single" w:sz="6" w:space="0" w:color="000000"/>
              <w:left w:val="single" w:sz="6" w:space="0" w:color="000000"/>
              <w:bottom w:val="single" w:sz="6" w:space="0" w:color="000000"/>
              <w:right w:val="single" w:sz="6" w:space="0" w:color="000000"/>
            </w:tcBorders>
            <w:hideMark/>
          </w:tcPr>
          <w:p w:rsidR="001A4437" w:rsidRDefault="001A4437" w:rsidP="001A4437">
            <w:pPr>
              <w:pStyle w:val="western"/>
              <w:jc w:val="left"/>
              <w:rPr>
                <w:sz w:val="20"/>
                <w:szCs w:val="20"/>
              </w:rPr>
            </w:pPr>
            <w:r>
              <w:rPr>
                <w:sz w:val="20"/>
                <w:szCs w:val="20"/>
              </w:rPr>
              <w:t>Pełna nazwa producenta: …………………</w:t>
            </w:r>
          </w:p>
          <w:p w:rsidR="001A4437" w:rsidRDefault="001A4437" w:rsidP="001A4437">
            <w:pPr>
              <w:pStyle w:val="western"/>
              <w:jc w:val="left"/>
            </w:pPr>
            <w:r>
              <w:rPr>
                <w:sz w:val="20"/>
                <w:szCs w:val="20"/>
              </w:rPr>
              <w:lastRenderedPageBreak/>
              <w:t>Pełna nazwa wyboru: ……………………</w:t>
            </w:r>
          </w:p>
          <w:p w:rsidR="00BE6F42" w:rsidRDefault="001A4437" w:rsidP="001A4437">
            <w:pPr>
              <w:pStyle w:val="western"/>
            </w:pPr>
            <w:r>
              <w:rPr>
                <w:sz w:val="20"/>
                <w:szCs w:val="20"/>
              </w:rPr>
              <w:t>Numer katalogowy: ………………………</w:t>
            </w:r>
          </w:p>
        </w:tc>
      </w:tr>
      <w:tr w:rsidR="00BE6F42" w:rsidTr="002106EC">
        <w:trPr>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lastRenderedPageBreak/>
              <w:t>17.</w:t>
            </w:r>
          </w:p>
        </w:tc>
        <w:tc>
          <w:tcPr>
            <w:tcW w:w="5837" w:type="dxa"/>
            <w:tcBorders>
              <w:top w:val="single" w:sz="6" w:space="0" w:color="000000"/>
              <w:left w:val="single" w:sz="6" w:space="0" w:color="000000"/>
              <w:bottom w:val="single" w:sz="6" w:space="0" w:color="000000"/>
              <w:right w:val="nil"/>
            </w:tcBorders>
            <w:hideMark/>
          </w:tcPr>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Tablica ostrzegawcza </w:t>
            </w:r>
          </w:p>
          <w:p w:rsidR="00BE6F42" w:rsidRPr="00A322DA" w:rsidRDefault="00BE6F42" w:rsidP="00C01EBE">
            <w:pPr>
              <w:pStyle w:val="western"/>
              <w:spacing w:before="0" w:beforeAutospacing="0" w:after="0" w:afterAutospacing="0"/>
              <w:rPr>
                <w:color w:val="auto"/>
              </w:rPr>
            </w:pPr>
            <w:r w:rsidRPr="00A322DA">
              <w:rPr>
                <w:color w:val="auto"/>
              </w:rPr>
              <w:t xml:space="preserve">• </w:t>
            </w:r>
            <w:r w:rsidRPr="00A322DA">
              <w:rPr>
                <w:color w:val="auto"/>
                <w:sz w:val="20"/>
                <w:szCs w:val="20"/>
              </w:rPr>
              <w:t xml:space="preserve">wykonana z tworzywa sztucznego ABS w kolorze żółtym </w:t>
            </w:r>
          </w:p>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odporna na działanie detergentów </w:t>
            </w:r>
          </w:p>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posiadająca znak ostrzegawczy z polskim napisem "UWAGA ŚLISKA PODŁOGA" </w:t>
            </w:r>
          </w:p>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wykonana z wysokiej jakości tworzywa sztucznego </w:t>
            </w:r>
          </w:p>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wyposażona w uchwyt </w:t>
            </w:r>
          </w:p>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stabilna, lekka, łatwa do rozkładania i przenoszenia </w:t>
            </w:r>
          </w:p>
          <w:p w:rsidR="00BE6F42" w:rsidRPr="00A322DA" w:rsidRDefault="00BE6F42" w:rsidP="00C01EBE">
            <w:pPr>
              <w:pStyle w:val="western"/>
              <w:spacing w:before="0" w:beforeAutospacing="0" w:after="0" w:afterAutospacing="0"/>
              <w:rPr>
                <w:color w:val="auto"/>
              </w:rPr>
            </w:pPr>
            <w:r w:rsidRPr="00A322DA">
              <w:rPr>
                <w:color w:val="auto"/>
                <w:sz w:val="20"/>
                <w:szCs w:val="20"/>
              </w:rPr>
              <w:t xml:space="preserve">składana </w:t>
            </w:r>
          </w:p>
          <w:p w:rsidR="00BE6F42" w:rsidRPr="00A322DA" w:rsidRDefault="00BE6F42" w:rsidP="00C01EBE">
            <w:pPr>
              <w:pStyle w:val="western"/>
              <w:spacing w:before="0" w:beforeAutospacing="0" w:after="0" w:afterAutospacing="0"/>
              <w:rPr>
                <w:color w:val="auto"/>
              </w:rPr>
            </w:pPr>
            <w:r w:rsidRPr="00A322DA">
              <w:rPr>
                <w:color w:val="auto"/>
                <w:sz w:val="20"/>
                <w:szCs w:val="20"/>
              </w:rPr>
              <w:t>kolor nadruku czarny</w:t>
            </w:r>
          </w:p>
          <w:p w:rsidR="00BE6F42" w:rsidRPr="00A322DA" w:rsidRDefault="00BE6F42" w:rsidP="00C01EBE">
            <w:pPr>
              <w:pStyle w:val="western"/>
              <w:spacing w:before="0" w:beforeAutospacing="0" w:after="0" w:afterAutospacing="0"/>
              <w:rPr>
                <w:color w:val="auto"/>
              </w:rPr>
            </w:pPr>
            <w:r w:rsidRPr="00A322DA">
              <w:rPr>
                <w:color w:val="auto"/>
                <w:sz w:val="20"/>
                <w:szCs w:val="20"/>
              </w:rPr>
              <w:t>wymiary:</w:t>
            </w:r>
          </w:p>
          <w:p w:rsidR="00BE6F42" w:rsidRPr="00A322DA" w:rsidRDefault="00BE6F42" w:rsidP="00C01EBE">
            <w:pPr>
              <w:pStyle w:val="western"/>
              <w:spacing w:before="0" w:beforeAutospacing="0" w:after="0" w:afterAutospacing="0"/>
              <w:rPr>
                <w:color w:val="auto"/>
              </w:rPr>
            </w:pPr>
            <w:r w:rsidRPr="00A322DA">
              <w:rPr>
                <w:color w:val="auto"/>
                <w:sz w:val="20"/>
                <w:szCs w:val="20"/>
              </w:rPr>
              <w:t>- szerokość 31 cm +/- 1 cm</w:t>
            </w:r>
          </w:p>
          <w:p w:rsidR="00BE6F42" w:rsidRPr="00A322DA" w:rsidRDefault="00BE6F42" w:rsidP="00C01EBE">
            <w:pPr>
              <w:pStyle w:val="western"/>
              <w:spacing w:before="0" w:beforeAutospacing="0" w:after="0" w:afterAutospacing="0"/>
              <w:rPr>
                <w:color w:val="auto"/>
              </w:rPr>
            </w:pPr>
            <w:r w:rsidRPr="00A322DA">
              <w:rPr>
                <w:color w:val="auto"/>
                <w:sz w:val="20"/>
                <w:szCs w:val="20"/>
              </w:rPr>
              <w:t>- wysokość 61 cm +/- 1 cm</w:t>
            </w:r>
          </w:p>
          <w:p w:rsidR="00BE6F42" w:rsidRPr="00A322DA" w:rsidRDefault="00BE6F42" w:rsidP="00C01EBE">
            <w:pPr>
              <w:pStyle w:val="western"/>
              <w:spacing w:before="0" w:beforeAutospacing="0" w:after="0" w:afterAutospacing="0"/>
              <w:rPr>
                <w:color w:val="auto"/>
              </w:rPr>
            </w:pPr>
            <w:r w:rsidRPr="00A322DA">
              <w:rPr>
                <w:color w:val="auto"/>
                <w:sz w:val="20"/>
                <w:szCs w:val="20"/>
              </w:rPr>
              <w:t>- głębokość 37 cm +/- 1 cm</w:t>
            </w:r>
          </w:p>
          <w:p w:rsidR="00BE6F42" w:rsidRPr="00A322DA" w:rsidRDefault="00BE6F42" w:rsidP="00C01EBE">
            <w:pPr>
              <w:pStyle w:val="western"/>
              <w:spacing w:before="0" w:beforeAutospacing="0" w:after="0" w:afterAutospacing="0"/>
              <w:rPr>
                <w:color w:val="auto"/>
              </w:rPr>
            </w:pPr>
            <w:r w:rsidRPr="00A322DA">
              <w:rPr>
                <w:color w:val="auto"/>
                <w:sz w:val="20"/>
                <w:szCs w:val="20"/>
              </w:rPr>
              <w:t>- wysokość rozłożonej 58 cm +/- 1 cm</w:t>
            </w:r>
          </w:p>
          <w:p w:rsidR="00BE6F42" w:rsidRPr="00A322DA" w:rsidRDefault="00BE6F42" w:rsidP="00C01EBE">
            <w:pPr>
              <w:pStyle w:val="western"/>
              <w:spacing w:before="0" w:beforeAutospacing="0" w:after="0" w:afterAutospacing="0"/>
              <w:rPr>
                <w:color w:val="auto"/>
              </w:rPr>
            </w:pPr>
            <w:r w:rsidRPr="00A322DA">
              <w:rPr>
                <w:color w:val="auto"/>
                <w:sz w:val="20"/>
                <w:szCs w:val="20"/>
              </w:rPr>
              <w:t>- rozstaw 43 cm +/- 1 cm</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1A4437">
            <w:pPr>
              <w:pStyle w:val="western"/>
              <w:spacing w:before="0" w:beforeAutospacing="0" w:after="0" w:afterAutospacing="0"/>
              <w:jc w:val="center"/>
            </w:pPr>
            <w:r>
              <w:rPr>
                <w:sz w:val="20"/>
                <w:szCs w:val="20"/>
              </w:rPr>
              <w:t>5</w:t>
            </w:r>
          </w:p>
        </w:tc>
        <w:tc>
          <w:tcPr>
            <w:tcW w:w="992"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p>
          <w:p w:rsidR="00BE6F42" w:rsidRDefault="00BE6F42" w:rsidP="001A4437">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jc w:val="center"/>
            </w:pPr>
          </w:p>
        </w:tc>
        <w:tc>
          <w:tcPr>
            <w:tcW w:w="3793" w:type="dxa"/>
            <w:tcBorders>
              <w:top w:val="single" w:sz="6" w:space="0" w:color="000000"/>
              <w:left w:val="single" w:sz="6" w:space="0" w:color="000000"/>
              <w:bottom w:val="single" w:sz="6" w:space="0" w:color="000000"/>
              <w:right w:val="single" w:sz="6" w:space="0" w:color="000000"/>
            </w:tcBorders>
            <w:hideMark/>
          </w:tcPr>
          <w:p w:rsidR="001A4437" w:rsidRDefault="001A4437" w:rsidP="001A4437">
            <w:pPr>
              <w:pStyle w:val="western"/>
              <w:jc w:val="left"/>
              <w:rPr>
                <w:sz w:val="20"/>
                <w:szCs w:val="20"/>
              </w:rPr>
            </w:pPr>
            <w:r>
              <w:rPr>
                <w:sz w:val="20"/>
                <w:szCs w:val="20"/>
              </w:rPr>
              <w:t>Pełna nazwa producenta: …………………</w:t>
            </w:r>
          </w:p>
          <w:p w:rsidR="001A4437" w:rsidRDefault="001A4437" w:rsidP="001A4437">
            <w:pPr>
              <w:pStyle w:val="western"/>
              <w:jc w:val="left"/>
            </w:pPr>
            <w:r>
              <w:rPr>
                <w:sz w:val="20"/>
                <w:szCs w:val="20"/>
              </w:rPr>
              <w:t>Pełna nazwa wyboru: ……………………</w:t>
            </w:r>
          </w:p>
          <w:p w:rsidR="00BE6F42" w:rsidRDefault="001A4437" w:rsidP="001A4437">
            <w:pPr>
              <w:pStyle w:val="western"/>
            </w:pPr>
            <w:r>
              <w:rPr>
                <w:sz w:val="20"/>
                <w:szCs w:val="20"/>
              </w:rPr>
              <w:t>Numer katalogowy: ………………………</w:t>
            </w:r>
          </w:p>
        </w:tc>
      </w:tr>
      <w:tr w:rsidR="00BE6F42" w:rsidTr="002106EC">
        <w:trPr>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p>
        </w:tc>
        <w:tc>
          <w:tcPr>
            <w:tcW w:w="5837" w:type="dxa"/>
            <w:tcBorders>
              <w:top w:val="single" w:sz="6" w:space="0" w:color="000000"/>
              <w:left w:val="single" w:sz="6" w:space="0" w:color="000000"/>
              <w:bottom w:val="single" w:sz="6" w:space="0" w:color="000000"/>
              <w:right w:val="nil"/>
            </w:tcBorders>
            <w:hideMark/>
          </w:tcPr>
          <w:p w:rsidR="00BE6F42" w:rsidRDefault="00BE6F42" w:rsidP="00C01EBE">
            <w:pPr>
              <w:pStyle w:val="western"/>
              <w:spacing w:before="0" w:beforeAutospacing="0" w:after="0" w:afterAutospacing="0"/>
            </w:pPr>
          </w:p>
          <w:p w:rsidR="00BE6F42" w:rsidRDefault="00BE6F42" w:rsidP="00C01EBE">
            <w:pPr>
              <w:pStyle w:val="western"/>
              <w:spacing w:before="0" w:beforeAutospacing="0" w:after="0" w:afterAutospacing="0"/>
            </w:pPr>
            <w:r>
              <w:rPr>
                <w:b/>
                <w:bCs/>
                <w:sz w:val="20"/>
                <w:szCs w:val="20"/>
              </w:rPr>
              <w:t>Wartość części</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pPr>
              <w:pStyle w:val="western"/>
            </w:pPr>
          </w:p>
        </w:tc>
        <w:tc>
          <w:tcPr>
            <w:tcW w:w="992" w:type="dxa"/>
            <w:tcBorders>
              <w:top w:val="single" w:sz="6" w:space="0" w:color="000000"/>
              <w:left w:val="single" w:sz="6" w:space="0" w:color="000000"/>
              <w:bottom w:val="single" w:sz="6" w:space="0" w:color="000000"/>
              <w:right w:val="nil"/>
            </w:tcBorders>
            <w:vAlign w:val="center"/>
            <w:hideMark/>
          </w:tcPr>
          <w:p w:rsidR="00BE6F42" w:rsidRDefault="00BE6F42">
            <w:pPr>
              <w:pStyle w:val="western"/>
            </w:pPr>
          </w:p>
        </w:tc>
        <w:tc>
          <w:tcPr>
            <w:tcW w:w="1134" w:type="dxa"/>
            <w:tcBorders>
              <w:top w:val="single" w:sz="6" w:space="0" w:color="000000"/>
              <w:left w:val="single" w:sz="6" w:space="0" w:color="000000"/>
              <w:bottom w:val="single" w:sz="6" w:space="0" w:color="000000"/>
              <w:right w:val="nil"/>
            </w:tcBorders>
            <w:hideMark/>
          </w:tcPr>
          <w:p w:rsidR="00BE6F42" w:rsidRDefault="00BE6F42">
            <w:pPr>
              <w:pStyle w:val="western"/>
            </w:pPr>
          </w:p>
        </w:tc>
        <w:tc>
          <w:tcPr>
            <w:tcW w:w="567" w:type="dxa"/>
            <w:tcBorders>
              <w:top w:val="single" w:sz="6" w:space="0" w:color="000000"/>
              <w:left w:val="single" w:sz="6" w:space="0" w:color="000000"/>
              <w:bottom w:val="single" w:sz="6" w:space="0" w:color="000000"/>
              <w:right w:val="nil"/>
            </w:tcBorders>
            <w:hideMark/>
          </w:tcPr>
          <w:p w:rsidR="00BE6F42" w:rsidRDefault="00BE6F42">
            <w:pPr>
              <w:pStyle w:val="western"/>
            </w:pPr>
          </w:p>
        </w:tc>
        <w:tc>
          <w:tcPr>
            <w:tcW w:w="1276" w:type="dxa"/>
            <w:tcBorders>
              <w:top w:val="single" w:sz="6" w:space="0" w:color="000000"/>
              <w:left w:val="single" w:sz="6" w:space="0" w:color="000000"/>
              <w:bottom w:val="single" w:sz="6" w:space="0" w:color="000000"/>
              <w:right w:val="nil"/>
            </w:tcBorders>
            <w:hideMark/>
          </w:tcPr>
          <w:p w:rsidR="00BE6F42" w:rsidRDefault="00BE6F42">
            <w:pPr>
              <w:pStyle w:val="western"/>
            </w:pPr>
          </w:p>
        </w:tc>
        <w:tc>
          <w:tcPr>
            <w:tcW w:w="3793" w:type="dxa"/>
            <w:tcBorders>
              <w:top w:val="single" w:sz="6" w:space="0" w:color="000000"/>
              <w:left w:val="single" w:sz="6" w:space="0" w:color="000000"/>
              <w:bottom w:val="single" w:sz="6" w:space="0" w:color="000000"/>
              <w:right w:val="single" w:sz="6" w:space="0" w:color="000000"/>
            </w:tcBorders>
            <w:hideMark/>
          </w:tcPr>
          <w:p w:rsidR="00BE6F42" w:rsidRDefault="00BE6F42">
            <w:pPr>
              <w:pStyle w:val="western"/>
            </w:pPr>
          </w:p>
        </w:tc>
      </w:tr>
    </w:tbl>
    <w:p w:rsidR="00BE6F42" w:rsidRDefault="00BE6F42" w:rsidP="00BE6F42">
      <w:pPr>
        <w:pStyle w:val="western"/>
      </w:pPr>
    </w:p>
    <w:p w:rsidR="00BE6F42" w:rsidRPr="001A4437" w:rsidRDefault="00BE6F42" w:rsidP="00C01EBE">
      <w:pPr>
        <w:pStyle w:val="western"/>
        <w:spacing w:before="0" w:beforeAutospacing="0" w:after="0" w:afterAutospacing="0"/>
        <w:rPr>
          <w:b/>
        </w:rPr>
      </w:pPr>
      <w:r w:rsidRPr="001A4437">
        <w:rPr>
          <w:b/>
        </w:rPr>
        <w:t>Część nr 5– dostawa mydeł oraz pojemników na mydło</w:t>
      </w:r>
    </w:p>
    <w:tbl>
      <w:tblPr>
        <w:tblW w:w="14805" w:type="dxa"/>
        <w:tblCellSpacing w:w="0" w:type="dxa"/>
        <w:tblCellMar>
          <w:left w:w="0" w:type="dxa"/>
          <w:right w:w="0" w:type="dxa"/>
        </w:tblCellMar>
        <w:tblLook w:val="04A0"/>
      </w:tblPr>
      <w:tblGrid>
        <w:gridCol w:w="557"/>
        <w:gridCol w:w="5837"/>
        <w:gridCol w:w="709"/>
        <w:gridCol w:w="992"/>
        <w:gridCol w:w="1134"/>
        <w:gridCol w:w="567"/>
        <w:gridCol w:w="1276"/>
        <w:gridCol w:w="3733"/>
      </w:tblGrid>
      <w:tr w:rsidR="00BE6F42" w:rsidTr="001A4437">
        <w:trPr>
          <w:trHeight w:val="495"/>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pPr>
            <w:r>
              <w:rPr>
                <w:sz w:val="20"/>
                <w:szCs w:val="20"/>
              </w:rPr>
              <w:t>L.p.</w:t>
            </w:r>
          </w:p>
        </w:tc>
        <w:tc>
          <w:tcPr>
            <w:tcW w:w="5837"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pPr>
            <w:r>
              <w:rPr>
                <w:sz w:val="20"/>
                <w:szCs w:val="20"/>
              </w:rPr>
              <w:t>Opis przedmiotu zamówienia</w:t>
            </w:r>
          </w:p>
        </w:tc>
        <w:tc>
          <w:tcPr>
            <w:tcW w:w="709" w:type="dxa"/>
            <w:tcBorders>
              <w:top w:val="single" w:sz="6" w:space="0" w:color="000000"/>
              <w:left w:val="single" w:sz="6" w:space="0" w:color="000000"/>
              <w:bottom w:val="single" w:sz="6" w:space="0" w:color="000000"/>
              <w:right w:val="nil"/>
            </w:tcBorders>
            <w:hideMark/>
          </w:tcPr>
          <w:p w:rsidR="00BE6F42" w:rsidRPr="008C61EE" w:rsidRDefault="00BE6F42" w:rsidP="001A4437">
            <w:pPr>
              <w:pStyle w:val="western"/>
              <w:spacing w:before="0" w:beforeAutospacing="0" w:after="0" w:afterAutospacing="0"/>
              <w:rPr>
                <w:sz w:val="20"/>
                <w:szCs w:val="20"/>
              </w:rPr>
            </w:pPr>
            <w:r w:rsidRPr="008C61EE">
              <w:rPr>
                <w:sz w:val="20"/>
                <w:szCs w:val="20"/>
              </w:rPr>
              <w:t>Ilość</w:t>
            </w:r>
          </w:p>
          <w:p w:rsidR="00BE6F42" w:rsidRPr="008C61EE" w:rsidRDefault="008C61EE" w:rsidP="001A4437">
            <w:pPr>
              <w:pStyle w:val="western"/>
              <w:spacing w:before="0" w:beforeAutospacing="0" w:after="0" w:afterAutospacing="0"/>
              <w:rPr>
                <w:sz w:val="20"/>
                <w:szCs w:val="20"/>
              </w:rPr>
            </w:pPr>
            <w:r>
              <w:rPr>
                <w:sz w:val="20"/>
                <w:szCs w:val="20"/>
              </w:rPr>
              <w:t>s</w:t>
            </w:r>
            <w:r w:rsidRPr="008C61EE">
              <w:rPr>
                <w:sz w:val="20"/>
                <w:szCs w:val="20"/>
              </w:rPr>
              <w:t>zt./op.</w:t>
            </w:r>
          </w:p>
        </w:tc>
        <w:tc>
          <w:tcPr>
            <w:tcW w:w="992" w:type="dxa"/>
            <w:tcBorders>
              <w:top w:val="single" w:sz="6" w:space="0" w:color="000000"/>
              <w:left w:val="single" w:sz="6" w:space="0" w:color="000000"/>
              <w:bottom w:val="single" w:sz="6" w:space="0" w:color="000000"/>
              <w:right w:val="nil"/>
            </w:tcBorders>
            <w:hideMark/>
          </w:tcPr>
          <w:p w:rsidR="00BE6F42" w:rsidRPr="008C61EE" w:rsidRDefault="00BE6F42" w:rsidP="001A4437">
            <w:pPr>
              <w:pStyle w:val="western"/>
              <w:spacing w:before="0" w:beforeAutospacing="0" w:after="0" w:afterAutospacing="0"/>
              <w:rPr>
                <w:sz w:val="20"/>
                <w:szCs w:val="20"/>
              </w:rPr>
            </w:pPr>
            <w:r w:rsidRPr="008C61EE">
              <w:rPr>
                <w:sz w:val="20"/>
                <w:szCs w:val="20"/>
              </w:rPr>
              <w:t xml:space="preserve">Cena jedn. netto </w:t>
            </w:r>
          </w:p>
        </w:tc>
        <w:tc>
          <w:tcPr>
            <w:tcW w:w="1134"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pPr>
            <w:r>
              <w:rPr>
                <w:sz w:val="20"/>
                <w:szCs w:val="20"/>
              </w:rPr>
              <w:t>Wartość netto</w:t>
            </w:r>
          </w:p>
        </w:tc>
        <w:tc>
          <w:tcPr>
            <w:tcW w:w="567"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pPr>
            <w:r>
              <w:rPr>
                <w:sz w:val="20"/>
                <w:szCs w:val="20"/>
              </w:rPr>
              <w:t>VAT</w:t>
            </w:r>
          </w:p>
          <w:p w:rsidR="00BE6F42" w:rsidRDefault="00BE6F42" w:rsidP="001A4437">
            <w:pPr>
              <w:pStyle w:val="western"/>
              <w:spacing w:before="0" w:beforeAutospacing="0" w:after="0" w:afterAutospacing="0"/>
            </w:pPr>
            <w:r>
              <w:rPr>
                <w:sz w:val="20"/>
                <w:szCs w:val="20"/>
              </w:rPr>
              <w:t>%</w:t>
            </w:r>
          </w:p>
        </w:tc>
        <w:tc>
          <w:tcPr>
            <w:tcW w:w="1276" w:type="dxa"/>
            <w:tcBorders>
              <w:top w:val="single" w:sz="6" w:space="0" w:color="000000"/>
              <w:left w:val="single" w:sz="6" w:space="0" w:color="000000"/>
              <w:bottom w:val="single" w:sz="6" w:space="0" w:color="000000"/>
              <w:right w:val="nil"/>
            </w:tcBorders>
            <w:hideMark/>
          </w:tcPr>
          <w:p w:rsidR="00BE6F42" w:rsidRDefault="00BE6F42" w:rsidP="001A4437">
            <w:pPr>
              <w:pStyle w:val="western"/>
              <w:spacing w:before="0" w:beforeAutospacing="0" w:after="0" w:afterAutospacing="0"/>
            </w:pPr>
            <w:r>
              <w:rPr>
                <w:sz w:val="20"/>
                <w:szCs w:val="20"/>
              </w:rPr>
              <w:t>Wartość brutto</w:t>
            </w:r>
          </w:p>
        </w:tc>
        <w:tc>
          <w:tcPr>
            <w:tcW w:w="3733" w:type="dxa"/>
            <w:tcBorders>
              <w:top w:val="single" w:sz="6" w:space="0" w:color="000000"/>
              <w:left w:val="single" w:sz="6" w:space="0" w:color="000000"/>
              <w:bottom w:val="single" w:sz="6" w:space="0" w:color="000000"/>
              <w:right w:val="single" w:sz="6" w:space="0" w:color="000000"/>
            </w:tcBorders>
            <w:hideMark/>
          </w:tcPr>
          <w:p w:rsidR="00BE6F42" w:rsidRDefault="00BE6F42" w:rsidP="001A4437">
            <w:pPr>
              <w:pStyle w:val="western"/>
              <w:spacing w:before="0" w:beforeAutospacing="0" w:after="0" w:afterAutospacing="0"/>
            </w:pPr>
            <w:r>
              <w:rPr>
                <w:sz w:val="20"/>
                <w:szCs w:val="20"/>
              </w:rPr>
              <w:t>Informacje o produkcie i producencie</w:t>
            </w:r>
          </w:p>
        </w:tc>
      </w:tr>
      <w:tr w:rsidR="00BE6F42" w:rsidTr="008C61EE">
        <w:trPr>
          <w:trHeight w:val="1136"/>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1.</w:t>
            </w:r>
          </w:p>
        </w:tc>
        <w:tc>
          <w:tcPr>
            <w:tcW w:w="5837" w:type="dxa"/>
            <w:tcBorders>
              <w:top w:val="single" w:sz="6" w:space="0" w:color="000000"/>
              <w:left w:val="single" w:sz="6" w:space="0" w:color="000000"/>
              <w:bottom w:val="single" w:sz="6" w:space="0" w:color="000000"/>
              <w:right w:val="nil"/>
            </w:tcBorders>
            <w:hideMark/>
          </w:tcPr>
          <w:p w:rsidR="00BE6F42" w:rsidRDefault="00BE6F42" w:rsidP="00C01EBE">
            <w:pPr>
              <w:pStyle w:val="western"/>
              <w:spacing w:before="0" w:beforeAutospacing="0" w:after="0" w:afterAutospacing="0"/>
            </w:pPr>
            <w:r>
              <w:rPr>
                <w:sz w:val="20"/>
                <w:szCs w:val="20"/>
              </w:rPr>
              <w:t>Mydełko</w:t>
            </w:r>
          </w:p>
          <w:p w:rsidR="00BE6F42" w:rsidRPr="00A1584B" w:rsidRDefault="00BE6F42" w:rsidP="00C01EBE">
            <w:pPr>
              <w:pStyle w:val="western"/>
              <w:spacing w:before="0" w:beforeAutospacing="0" w:after="0" w:afterAutospacing="0"/>
              <w:rPr>
                <w:b/>
              </w:rPr>
            </w:pPr>
            <w:r w:rsidRPr="00A1584B">
              <w:rPr>
                <w:b/>
                <w:sz w:val="20"/>
                <w:szCs w:val="20"/>
              </w:rPr>
              <w:t xml:space="preserve">w piance </w:t>
            </w:r>
          </w:p>
          <w:p w:rsidR="00BE6F42" w:rsidRDefault="00BE6F42" w:rsidP="00C01EBE">
            <w:pPr>
              <w:pStyle w:val="western"/>
              <w:spacing w:before="0" w:beforeAutospacing="0" w:after="0" w:afterAutospacing="0"/>
            </w:pPr>
            <w:r>
              <w:rPr>
                <w:sz w:val="20"/>
                <w:szCs w:val="20"/>
              </w:rPr>
              <w:t>do częstego mycia dłoni</w:t>
            </w:r>
          </w:p>
          <w:p w:rsidR="00BE6F42" w:rsidRDefault="00BE6F42" w:rsidP="00C01EBE">
            <w:pPr>
              <w:pStyle w:val="western"/>
              <w:spacing w:before="0" w:beforeAutospacing="0" w:after="0" w:afterAutospacing="0"/>
            </w:pPr>
            <w:r>
              <w:rPr>
                <w:sz w:val="20"/>
                <w:szCs w:val="20"/>
              </w:rPr>
              <w:t>w jednorazowych kasetach z systemem spieniającym</w:t>
            </w:r>
          </w:p>
          <w:p w:rsidR="00BE6F42" w:rsidRDefault="00BE6F42" w:rsidP="00C01EBE">
            <w:pPr>
              <w:pStyle w:val="western"/>
              <w:spacing w:before="0" w:beforeAutospacing="0" w:after="0" w:afterAutospacing="0"/>
            </w:pPr>
            <w:r>
              <w:rPr>
                <w:sz w:val="20"/>
                <w:szCs w:val="20"/>
              </w:rPr>
              <w:t xml:space="preserve">o pH 5,5 </w:t>
            </w:r>
          </w:p>
          <w:p w:rsidR="00141D0E" w:rsidRDefault="00BE6F42" w:rsidP="00C01EBE">
            <w:pPr>
              <w:pStyle w:val="western"/>
              <w:spacing w:before="0" w:beforeAutospacing="0" w:after="0" w:afterAutospacing="0"/>
              <w:rPr>
                <w:sz w:val="20"/>
                <w:szCs w:val="20"/>
              </w:rPr>
            </w:pPr>
            <w:r>
              <w:rPr>
                <w:sz w:val="20"/>
                <w:szCs w:val="20"/>
              </w:rPr>
              <w:t xml:space="preserve">delikatne dla skóry nie powodujące wysuszania dłoni </w:t>
            </w:r>
          </w:p>
          <w:p w:rsidR="00BE6F42" w:rsidRDefault="00BE6F42" w:rsidP="00C01EBE">
            <w:pPr>
              <w:pStyle w:val="western"/>
              <w:spacing w:before="0" w:beforeAutospacing="0" w:after="0" w:afterAutospacing="0"/>
            </w:pPr>
            <w:r>
              <w:rPr>
                <w:sz w:val="20"/>
                <w:szCs w:val="20"/>
              </w:rPr>
              <w:t>o przyjemnym zapachu</w:t>
            </w:r>
          </w:p>
          <w:p w:rsidR="00BE6F42" w:rsidRDefault="00BE6F42" w:rsidP="00C01EBE">
            <w:pPr>
              <w:pStyle w:val="western"/>
              <w:spacing w:before="0" w:beforeAutospacing="0" w:after="0" w:afterAutospacing="0"/>
            </w:pPr>
            <w:r>
              <w:rPr>
                <w:sz w:val="20"/>
                <w:szCs w:val="20"/>
              </w:rPr>
              <w:t xml:space="preserve">kasety z mydłem muszą być kompatybilne i pochodzić od tego samego producenta co dozowniki z pozycji nr 5 </w:t>
            </w:r>
          </w:p>
          <w:p w:rsidR="00BE6F42" w:rsidRPr="00A1584B" w:rsidRDefault="00BE6F42" w:rsidP="00C01EBE">
            <w:pPr>
              <w:pStyle w:val="western"/>
              <w:spacing w:before="0" w:beforeAutospacing="0" w:after="0" w:afterAutospacing="0"/>
              <w:rPr>
                <w:sz w:val="20"/>
                <w:szCs w:val="20"/>
              </w:rPr>
            </w:pPr>
            <w:r>
              <w:rPr>
                <w:sz w:val="20"/>
                <w:szCs w:val="20"/>
              </w:rPr>
              <w:t xml:space="preserve">produkt </w:t>
            </w:r>
            <w:r w:rsidR="008C61EE">
              <w:rPr>
                <w:sz w:val="20"/>
                <w:szCs w:val="20"/>
              </w:rPr>
              <w:t xml:space="preserve">zgodny z </w:t>
            </w:r>
            <w:r>
              <w:rPr>
                <w:sz w:val="20"/>
                <w:szCs w:val="20"/>
              </w:rPr>
              <w:t>norm</w:t>
            </w:r>
            <w:r w:rsidR="008C61EE">
              <w:rPr>
                <w:sz w:val="20"/>
                <w:szCs w:val="20"/>
              </w:rPr>
              <w:t>ą</w:t>
            </w:r>
            <w:r>
              <w:rPr>
                <w:sz w:val="20"/>
                <w:szCs w:val="20"/>
              </w:rPr>
              <w:t xml:space="preserve"> ISO 9001 oraz ISO</w:t>
            </w:r>
            <w:r w:rsidR="00A1584B">
              <w:rPr>
                <w:sz w:val="20"/>
                <w:szCs w:val="20"/>
              </w:rPr>
              <w:t xml:space="preserve"> </w:t>
            </w:r>
            <w:r>
              <w:rPr>
                <w:sz w:val="20"/>
                <w:szCs w:val="20"/>
              </w:rPr>
              <w:t>14001</w:t>
            </w:r>
          </w:p>
          <w:p w:rsidR="00BE6F42" w:rsidRDefault="00BE6F42" w:rsidP="00C01EBE">
            <w:pPr>
              <w:pStyle w:val="western"/>
              <w:spacing w:before="0" w:beforeAutospacing="0" w:after="0" w:afterAutospacing="0"/>
              <w:rPr>
                <w:sz w:val="20"/>
                <w:szCs w:val="20"/>
              </w:rPr>
            </w:pPr>
            <w:r>
              <w:rPr>
                <w:sz w:val="20"/>
                <w:szCs w:val="20"/>
              </w:rPr>
              <w:lastRenderedPageBreak/>
              <w:t>kompatybilne z posiadanymi przez zamawiającego dozownikami firmy Kimberly – Clark</w:t>
            </w:r>
          </w:p>
          <w:p w:rsidR="00A1584B" w:rsidRDefault="00A1584B" w:rsidP="00C01EBE">
            <w:pPr>
              <w:pStyle w:val="western"/>
              <w:spacing w:before="0" w:beforeAutospacing="0" w:after="0" w:afterAutospacing="0"/>
              <w:rPr>
                <w:sz w:val="20"/>
                <w:szCs w:val="20"/>
              </w:rPr>
            </w:pPr>
            <w:r>
              <w:rPr>
                <w:sz w:val="20"/>
                <w:szCs w:val="20"/>
              </w:rPr>
              <w:t>kaseta o pojemności 1 L</w:t>
            </w:r>
          </w:p>
          <w:p w:rsidR="00A1584B" w:rsidRDefault="00A1584B" w:rsidP="00C01EBE">
            <w:pPr>
              <w:pStyle w:val="western"/>
              <w:spacing w:before="0" w:beforeAutospacing="0" w:after="0" w:afterAutospacing="0"/>
            </w:pPr>
            <w:r>
              <w:rPr>
                <w:sz w:val="20"/>
                <w:szCs w:val="20"/>
              </w:rPr>
              <w:t>o wymiarach 19x9x9</w:t>
            </w:r>
          </w:p>
          <w:p w:rsidR="00BE6F42" w:rsidRDefault="001A4437" w:rsidP="00A1584B">
            <w:pPr>
              <w:pStyle w:val="western"/>
              <w:spacing w:before="0" w:beforeAutospacing="0" w:after="0" w:afterAutospacing="0"/>
            </w:pPr>
            <w:r>
              <w:rPr>
                <w:sz w:val="20"/>
                <w:szCs w:val="20"/>
              </w:rPr>
              <w:t xml:space="preserve">pakowane po </w:t>
            </w:r>
            <w:r w:rsidR="00A1584B">
              <w:rPr>
                <w:sz w:val="20"/>
                <w:szCs w:val="20"/>
              </w:rPr>
              <w:t>6 kaset</w:t>
            </w:r>
            <w:r w:rsidR="00BE6F42">
              <w:rPr>
                <w:sz w:val="20"/>
                <w:szCs w:val="20"/>
              </w:rPr>
              <w:t xml:space="preserve"> </w:t>
            </w:r>
            <w:r w:rsidR="00A1584B">
              <w:rPr>
                <w:sz w:val="20"/>
                <w:szCs w:val="20"/>
              </w:rPr>
              <w:t>w opakowaniu</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A1584B">
            <w:pPr>
              <w:pStyle w:val="western"/>
              <w:spacing w:before="0" w:beforeAutospacing="0" w:after="0" w:afterAutospacing="0"/>
              <w:jc w:val="center"/>
            </w:pPr>
            <w:r>
              <w:rPr>
                <w:sz w:val="20"/>
                <w:szCs w:val="20"/>
              </w:rPr>
              <w:lastRenderedPageBreak/>
              <w:t>15op</w:t>
            </w:r>
            <w:r w:rsidR="00352760">
              <w:rPr>
                <w:sz w:val="20"/>
                <w:szCs w:val="20"/>
              </w:rPr>
              <w:t>.</w:t>
            </w:r>
          </w:p>
        </w:tc>
        <w:tc>
          <w:tcPr>
            <w:tcW w:w="992" w:type="dxa"/>
            <w:tcBorders>
              <w:top w:val="single" w:sz="6" w:space="0" w:color="000000"/>
              <w:left w:val="single" w:sz="6" w:space="0" w:color="000000"/>
              <w:bottom w:val="single" w:sz="6" w:space="0" w:color="000000"/>
              <w:right w:val="nil"/>
            </w:tcBorders>
            <w:hideMark/>
          </w:tcPr>
          <w:p w:rsidR="00BE6F42" w:rsidRDefault="00BE6F42" w:rsidP="00A1584B">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hideMark/>
          </w:tcPr>
          <w:p w:rsidR="00BE6F42" w:rsidRDefault="00BE6F42" w:rsidP="00A1584B">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hideMark/>
          </w:tcPr>
          <w:p w:rsidR="00BE6F42" w:rsidRDefault="00BE6F42" w:rsidP="00A1584B">
            <w:pPr>
              <w:pStyle w:val="western"/>
              <w:spacing w:before="0" w:beforeAutospacing="0" w:after="0" w:afterAutospacing="0"/>
              <w:jc w:val="center"/>
            </w:pPr>
          </w:p>
          <w:p w:rsidR="00BE6F42" w:rsidRDefault="00BE6F42" w:rsidP="00A1584B">
            <w:pPr>
              <w:pStyle w:val="western"/>
              <w:spacing w:before="0" w:beforeAutospacing="0" w:after="0" w:afterAutospacing="0"/>
              <w:jc w:val="center"/>
            </w:pPr>
          </w:p>
          <w:p w:rsidR="00BE6F42" w:rsidRDefault="00BE6F42" w:rsidP="00A1584B">
            <w:pPr>
              <w:pStyle w:val="western"/>
              <w:spacing w:before="0" w:beforeAutospacing="0" w:after="0" w:afterAutospacing="0"/>
              <w:jc w:val="center"/>
            </w:pPr>
          </w:p>
          <w:p w:rsidR="00BE6F42" w:rsidRDefault="00BE6F42" w:rsidP="00A1584B">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A1584B">
            <w:pPr>
              <w:pStyle w:val="western"/>
              <w:spacing w:before="0" w:beforeAutospacing="0" w:after="0" w:afterAutospacing="0"/>
              <w:jc w:val="center"/>
            </w:pPr>
          </w:p>
          <w:p w:rsidR="00BE6F42" w:rsidRDefault="00BE6F42" w:rsidP="00A1584B">
            <w:pPr>
              <w:pStyle w:val="western"/>
              <w:spacing w:before="0" w:beforeAutospacing="0" w:after="0" w:afterAutospacing="0"/>
              <w:jc w:val="center"/>
            </w:pPr>
          </w:p>
        </w:tc>
        <w:tc>
          <w:tcPr>
            <w:tcW w:w="3733" w:type="dxa"/>
            <w:tcBorders>
              <w:top w:val="single" w:sz="6" w:space="0" w:color="000000"/>
              <w:left w:val="single" w:sz="6" w:space="0" w:color="000000"/>
              <w:bottom w:val="single" w:sz="6" w:space="0" w:color="000000"/>
              <w:right w:val="single" w:sz="6" w:space="0" w:color="000000"/>
            </w:tcBorders>
            <w:hideMark/>
          </w:tcPr>
          <w:p w:rsidR="001A4437" w:rsidRDefault="001A4437" w:rsidP="001A4437">
            <w:pPr>
              <w:pStyle w:val="western"/>
              <w:jc w:val="left"/>
              <w:rPr>
                <w:sz w:val="20"/>
                <w:szCs w:val="20"/>
              </w:rPr>
            </w:pPr>
            <w:r>
              <w:rPr>
                <w:sz w:val="20"/>
                <w:szCs w:val="20"/>
              </w:rPr>
              <w:t>Pełna nazwa producenta: …………………</w:t>
            </w:r>
          </w:p>
          <w:p w:rsidR="001A4437" w:rsidRDefault="001A4437" w:rsidP="001A4437">
            <w:pPr>
              <w:pStyle w:val="western"/>
              <w:jc w:val="left"/>
            </w:pPr>
            <w:r>
              <w:rPr>
                <w:sz w:val="20"/>
                <w:szCs w:val="20"/>
              </w:rPr>
              <w:t>Pełna nazwa wyboru: ……………………</w:t>
            </w:r>
          </w:p>
          <w:p w:rsidR="00BE6F42" w:rsidRDefault="001A4437" w:rsidP="001A4437">
            <w:pPr>
              <w:pStyle w:val="western"/>
            </w:pPr>
            <w:r>
              <w:rPr>
                <w:sz w:val="20"/>
                <w:szCs w:val="20"/>
              </w:rPr>
              <w:t>Numer katalogowy: ………………………</w:t>
            </w:r>
          </w:p>
        </w:tc>
      </w:tr>
      <w:tr w:rsidR="00BE6F42" w:rsidTr="001A4437">
        <w:trPr>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lastRenderedPageBreak/>
              <w:t>2.</w:t>
            </w:r>
          </w:p>
        </w:tc>
        <w:tc>
          <w:tcPr>
            <w:tcW w:w="5837" w:type="dxa"/>
            <w:tcBorders>
              <w:top w:val="single" w:sz="6" w:space="0" w:color="000000"/>
              <w:left w:val="single" w:sz="6" w:space="0" w:color="000000"/>
              <w:bottom w:val="single" w:sz="6" w:space="0" w:color="000000"/>
              <w:right w:val="nil"/>
            </w:tcBorders>
            <w:hideMark/>
          </w:tcPr>
          <w:p w:rsidR="00BE6F42" w:rsidRDefault="00BE6F42" w:rsidP="00C01EBE">
            <w:pPr>
              <w:pStyle w:val="western"/>
              <w:spacing w:before="0" w:beforeAutospacing="0" w:after="0" w:afterAutospacing="0"/>
            </w:pPr>
            <w:r>
              <w:rPr>
                <w:sz w:val="20"/>
                <w:szCs w:val="20"/>
              </w:rPr>
              <w:t>Mydełko</w:t>
            </w:r>
          </w:p>
          <w:p w:rsidR="00A1584B" w:rsidRDefault="00BE6F42" w:rsidP="00C01EBE">
            <w:pPr>
              <w:pStyle w:val="western"/>
              <w:spacing w:before="0" w:beforeAutospacing="0" w:after="0" w:afterAutospacing="0"/>
              <w:rPr>
                <w:b/>
                <w:sz w:val="20"/>
                <w:szCs w:val="20"/>
              </w:rPr>
            </w:pPr>
            <w:r w:rsidRPr="00A1584B">
              <w:rPr>
                <w:b/>
                <w:sz w:val="20"/>
                <w:szCs w:val="20"/>
              </w:rPr>
              <w:t xml:space="preserve">w płynie </w:t>
            </w:r>
          </w:p>
          <w:p w:rsidR="00BE6F42" w:rsidRDefault="00BE6F42" w:rsidP="00C01EBE">
            <w:pPr>
              <w:pStyle w:val="western"/>
              <w:spacing w:before="0" w:beforeAutospacing="0" w:after="0" w:afterAutospacing="0"/>
            </w:pPr>
            <w:r>
              <w:rPr>
                <w:sz w:val="20"/>
                <w:szCs w:val="20"/>
              </w:rPr>
              <w:t>do częstego mycia dłoni</w:t>
            </w:r>
          </w:p>
          <w:p w:rsidR="00BE6F42" w:rsidRDefault="00BE6F42" w:rsidP="00C01EBE">
            <w:pPr>
              <w:pStyle w:val="western"/>
              <w:spacing w:before="0" w:beforeAutospacing="0" w:after="0" w:afterAutospacing="0"/>
            </w:pPr>
            <w:r>
              <w:rPr>
                <w:sz w:val="20"/>
                <w:szCs w:val="20"/>
              </w:rPr>
              <w:t>w jednorazowych kasetach z systemem dozującym</w:t>
            </w:r>
          </w:p>
          <w:p w:rsidR="00BE6F42" w:rsidRDefault="00BE6F42" w:rsidP="00C01EBE">
            <w:pPr>
              <w:pStyle w:val="western"/>
              <w:spacing w:before="0" w:beforeAutospacing="0" w:after="0" w:afterAutospacing="0"/>
            </w:pPr>
            <w:r>
              <w:rPr>
                <w:sz w:val="20"/>
                <w:szCs w:val="20"/>
              </w:rPr>
              <w:t xml:space="preserve">o pH 5,5 </w:t>
            </w:r>
          </w:p>
          <w:p w:rsidR="00141D0E" w:rsidRDefault="00BE6F42" w:rsidP="00C01EBE">
            <w:pPr>
              <w:pStyle w:val="western"/>
              <w:spacing w:before="0" w:beforeAutospacing="0" w:after="0" w:afterAutospacing="0"/>
              <w:rPr>
                <w:sz w:val="20"/>
                <w:szCs w:val="20"/>
              </w:rPr>
            </w:pPr>
            <w:r>
              <w:rPr>
                <w:sz w:val="20"/>
                <w:szCs w:val="20"/>
              </w:rPr>
              <w:t xml:space="preserve">delikatne dla skóry nie powodujące wysuszania dłoni </w:t>
            </w:r>
          </w:p>
          <w:p w:rsidR="00BE6F42" w:rsidRDefault="00BE6F42" w:rsidP="00C01EBE">
            <w:pPr>
              <w:pStyle w:val="western"/>
              <w:spacing w:before="0" w:beforeAutospacing="0" w:after="0" w:afterAutospacing="0"/>
            </w:pPr>
            <w:r>
              <w:rPr>
                <w:sz w:val="20"/>
                <w:szCs w:val="20"/>
              </w:rPr>
              <w:t>o przyjemnym zapachu</w:t>
            </w:r>
          </w:p>
          <w:p w:rsidR="00BE6F42" w:rsidRDefault="00BE6F42" w:rsidP="00C01EBE">
            <w:pPr>
              <w:pStyle w:val="western"/>
              <w:spacing w:before="0" w:beforeAutospacing="0" w:after="0" w:afterAutospacing="0"/>
            </w:pPr>
            <w:r>
              <w:rPr>
                <w:sz w:val="20"/>
                <w:szCs w:val="20"/>
              </w:rPr>
              <w:t>kasety z mydłem muszą być kompatybilne i pochodzić od tego samego producenta co dozownik z pozycji 5</w:t>
            </w:r>
          </w:p>
          <w:p w:rsidR="00A1584B" w:rsidRPr="00A1584B" w:rsidRDefault="00A1584B" w:rsidP="00A1584B">
            <w:pPr>
              <w:pStyle w:val="western"/>
              <w:spacing w:before="0" w:beforeAutospacing="0" w:after="0" w:afterAutospacing="0"/>
              <w:rPr>
                <w:sz w:val="20"/>
                <w:szCs w:val="20"/>
              </w:rPr>
            </w:pPr>
            <w:r>
              <w:rPr>
                <w:sz w:val="20"/>
                <w:szCs w:val="20"/>
              </w:rPr>
              <w:t>produ</w:t>
            </w:r>
            <w:r w:rsidR="008C61EE">
              <w:rPr>
                <w:sz w:val="20"/>
                <w:szCs w:val="20"/>
              </w:rPr>
              <w:t xml:space="preserve">kt zgodny z </w:t>
            </w:r>
            <w:r>
              <w:rPr>
                <w:sz w:val="20"/>
                <w:szCs w:val="20"/>
              </w:rPr>
              <w:t xml:space="preserve"> norm</w:t>
            </w:r>
            <w:r w:rsidR="008C61EE">
              <w:rPr>
                <w:sz w:val="20"/>
                <w:szCs w:val="20"/>
              </w:rPr>
              <w:t>ą</w:t>
            </w:r>
            <w:r>
              <w:rPr>
                <w:sz w:val="20"/>
                <w:szCs w:val="20"/>
              </w:rPr>
              <w:t xml:space="preserve"> ISO 9001 oraz ISO 14001</w:t>
            </w:r>
          </w:p>
          <w:p w:rsidR="00A1584B" w:rsidRDefault="00A1584B" w:rsidP="00A1584B">
            <w:pPr>
              <w:pStyle w:val="western"/>
              <w:spacing w:before="0" w:beforeAutospacing="0" w:after="0" w:afterAutospacing="0"/>
              <w:rPr>
                <w:sz w:val="20"/>
                <w:szCs w:val="20"/>
              </w:rPr>
            </w:pPr>
            <w:r>
              <w:rPr>
                <w:sz w:val="20"/>
                <w:szCs w:val="20"/>
              </w:rPr>
              <w:t>kompatybilne z posiadanymi przez zamawiającego dozownikami firmy Kimberly – Clark</w:t>
            </w:r>
          </w:p>
          <w:p w:rsidR="00A1584B" w:rsidRDefault="00A1584B" w:rsidP="00A1584B">
            <w:pPr>
              <w:pStyle w:val="western"/>
              <w:spacing w:before="0" w:beforeAutospacing="0" w:after="0" w:afterAutospacing="0"/>
              <w:rPr>
                <w:sz w:val="20"/>
                <w:szCs w:val="20"/>
              </w:rPr>
            </w:pPr>
            <w:r>
              <w:rPr>
                <w:sz w:val="20"/>
                <w:szCs w:val="20"/>
              </w:rPr>
              <w:t>kaseta o pojemności 1 L</w:t>
            </w:r>
          </w:p>
          <w:p w:rsidR="00A1584B" w:rsidRDefault="00A1584B" w:rsidP="00A1584B">
            <w:pPr>
              <w:pStyle w:val="western"/>
              <w:spacing w:before="0" w:beforeAutospacing="0" w:after="0" w:afterAutospacing="0"/>
            </w:pPr>
            <w:r>
              <w:rPr>
                <w:sz w:val="20"/>
                <w:szCs w:val="20"/>
              </w:rPr>
              <w:t>o wymiarach 19x9x9</w:t>
            </w:r>
          </w:p>
          <w:p w:rsidR="00BE6F42" w:rsidRDefault="00A1584B" w:rsidP="00A1584B">
            <w:pPr>
              <w:pStyle w:val="western"/>
              <w:spacing w:before="0" w:beforeAutospacing="0" w:after="0" w:afterAutospacing="0"/>
            </w:pPr>
            <w:r>
              <w:rPr>
                <w:sz w:val="20"/>
                <w:szCs w:val="20"/>
              </w:rPr>
              <w:t>pakowane po 6 kaset w opakowaniu</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352760">
            <w:pPr>
              <w:pStyle w:val="western"/>
              <w:spacing w:before="0" w:beforeAutospacing="0" w:after="0" w:afterAutospacing="0"/>
              <w:jc w:val="center"/>
            </w:pPr>
            <w:r>
              <w:rPr>
                <w:sz w:val="20"/>
                <w:szCs w:val="20"/>
              </w:rPr>
              <w:t>450op.</w:t>
            </w:r>
          </w:p>
        </w:tc>
        <w:tc>
          <w:tcPr>
            <w:tcW w:w="992"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p w:rsidR="00BE6F42" w:rsidRDefault="00BE6F42" w:rsidP="00352760">
            <w:pPr>
              <w:pStyle w:val="western"/>
              <w:spacing w:before="0" w:beforeAutospacing="0" w:after="0" w:afterAutospacing="0"/>
              <w:jc w:val="center"/>
            </w:pPr>
          </w:p>
          <w:p w:rsidR="00BE6F42" w:rsidRDefault="00BE6F42" w:rsidP="00352760">
            <w:pPr>
              <w:pStyle w:val="western"/>
              <w:spacing w:before="0" w:beforeAutospacing="0" w:after="0" w:afterAutospacing="0"/>
              <w:jc w:val="center"/>
            </w:pPr>
          </w:p>
          <w:p w:rsidR="00BE6F42" w:rsidRDefault="00BE6F42" w:rsidP="00352760">
            <w:pPr>
              <w:pStyle w:val="western"/>
              <w:spacing w:before="0" w:beforeAutospacing="0" w:after="0" w:afterAutospacing="0"/>
              <w:jc w:val="center"/>
            </w:pPr>
          </w:p>
          <w:p w:rsidR="00BE6F42" w:rsidRDefault="00BE6F42" w:rsidP="00352760">
            <w:pPr>
              <w:pStyle w:val="western"/>
              <w:spacing w:before="0" w:beforeAutospacing="0" w:after="0" w:afterAutospacing="0"/>
              <w:jc w:val="center"/>
            </w:pPr>
          </w:p>
          <w:p w:rsidR="00BE6F42" w:rsidRDefault="00BE6F42" w:rsidP="00352760">
            <w:pPr>
              <w:pStyle w:val="western"/>
              <w:spacing w:before="0" w:beforeAutospacing="0" w:after="0" w:afterAutospacing="0"/>
              <w:jc w:val="center"/>
            </w:pPr>
          </w:p>
          <w:p w:rsidR="00BE6F42" w:rsidRDefault="00BE6F42" w:rsidP="00352760">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3733" w:type="dxa"/>
            <w:tcBorders>
              <w:top w:val="single" w:sz="6" w:space="0" w:color="000000"/>
              <w:left w:val="single" w:sz="6" w:space="0" w:color="000000"/>
              <w:bottom w:val="single" w:sz="6" w:space="0" w:color="000000"/>
              <w:right w:val="single" w:sz="6" w:space="0" w:color="000000"/>
            </w:tcBorders>
            <w:hideMark/>
          </w:tcPr>
          <w:p w:rsidR="00A1584B" w:rsidRDefault="00A1584B" w:rsidP="00A1584B">
            <w:pPr>
              <w:pStyle w:val="western"/>
              <w:jc w:val="left"/>
              <w:rPr>
                <w:sz w:val="20"/>
                <w:szCs w:val="20"/>
              </w:rPr>
            </w:pPr>
            <w:r>
              <w:rPr>
                <w:sz w:val="20"/>
                <w:szCs w:val="20"/>
              </w:rPr>
              <w:t>Pełna nazwa producenta: …………………</w:t>
            </w:r>
          </w:p>
          <w:p w:rsidR="00A1584B" w:rsidRDefault="00A1584B" w:rsidP="00A1584B">
            <w:pPr>
              <w:pStyle w:val="western"/>
              <w:jc w:val="left"/>
            </w:pPr>
            <w:r>
              <w:rPr>
                <w:sz w:val="20"/>
                <w:szCs w:val="20"/>
              </w:rPr>
              <w:t>Pełna nazwa wyboru: ……………………</w:t>
            </w:r>
          </w:p>
          <w:p w:rsidR="00BE6F42" w:rsidRDefault="00A1584B" w:rsidP="00A1584B">
            <w:pPr>
              <w:pStyle w:val="western"/>
            </w:pPr>
            <w:r>
              <w:rPr>
                <w:sz w:val="20"/>
                <w:szCs w:val="20"/>
              </w:rPr>
              <w:t>Numer katalogowy: ………………………</w:t>
            </w:r>
          </w:p>
        </w:tc>
      </w:tr>
      <w:tr w:rsidR="00BE6F42" w:rsidTr="001A4437">
        <w:trPr>
          <w:trHeight w:val="1530"/>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3.</w:t>
            </w:r>
          </w:p>
        </w:tc>
        <w:tc>
          <w:tcPr>
            <w:tcW w:w="5837" w:type="dxa"/>
            <w:tcBorders>
              <w:top w:val="single" w:sz="6" w:space="0" w:color="000000"/>
              <w:left w:val="single" w:sz="6" w:space="0" w:color="000000"/>
              <w:bottom w:val="single" w:sz="6" w:space="0" w:color="000000"/>
              <w:right w:val="nil"/>
            </w:tcBorders>
            <w:hideMark/>
          </w:tcPr>
          <w:p w:rsidR="00BE6F42" w:rsidRDefault="00BE6F42" w:rsidP="00C01EBE">
            <w:pPr>
              <w:pStyle w:val="western"/>
              <w:spacing w:before="0" w:beforeAutospacing="0" w:after="0" w:afterAutospacing="0"/>
            </w:pPr>
            <w:r>
              <w:rPr>
                <w:sz w:val="20"/>
                <w:szCs w:val="20"/>
              </w:rPr>
              <w:t>Delikatny preparat myjąco – pielęgnacyjny</w:t>
            </w:r>
          </w:p>
          <w:p w:rsidR="00BE6F42" w:rsidRDefault="00BE6F42" w:rsidP="00C01EBE">
            <w:pPr>
              <w:pStyle w:val="western"/>
              <w:spacing w:before="0" w:beforeAutospacing="0" w:after="0" w:afterAutospacing="0"/>
            </w:pPr>
            <w:r>
              <w:rPr>
                <w:sz w:val="20"/>
                <w:szCs w:val="20"/>
              </w:rPr>
              <w:t xml:space="preserve">dla noworodków i dzieci </w:t>
            </w:r>
          </w:p>
          <w:p w:rsidR="00BE6F42" w:rsidRDefault="00BE6F42" w:rsidP="00C01EBE">
            <w:pPr>
              <w:pStyle w:val="western"/>
              <w:spacing w:before="0" w:beforeAutospacing="0" w:after="0" w:afterAutospacing="0"/>
            </w:pPr>
            <w:r>
              <w:rPr>
                <w:sz w:val="20"/>
                <w:szCs w:val="20"/>
              </w:rPr>
              <w:t xml:space="preserve">w postaci pianki </w:t>
            </w:r>
          </w:p>
          <w:p w:rsidR="00BE6F42" w:rsidRDefault="00BE6F42" w:rsidP="00C01EBE">
            <w:pPr>
              <w:pStyle w:val="western"/>
              <w:spacing w:before="0" w:beforeAutospacing="0" w:after="0" w:afterAutospacing="0"/>
            </w:pPr>
            <w:r>
              <w:rPr>
                <w:sz w:val="20"/>
                <w:szCs w:val="20"/>
              </w:rPr>
              <w:t>przeznaczony do skóry wrażliwej</w:t>
            </w:r>
          </w:p>
          <w:p w:rsidR="00BE6F42" w:rsidRDefault="00BE6F42" w:rsidP="00C01EBE">
            <w:pPr>
              <w:pStyle w:val="western"/>
              <w:spacing w:before="0" w:beforeAutospacing="0" w:after="0" w:afterAutospacing="0"/>
            </w:pPr>
            <w:r>
              <w:rPr>
                <w:sz w:val="20"/>
                <w:szCs w:val="20"/>
              </w:rPr>
              <w:t xml:space="preserve">posiadający pozytywną opinię Instytutu Matki i Dziecka </w:t>
            </w:r>
          </w:p>
          <w:p w:rsidR="00BE6F42" w:rsidRDefault="00BE6F42" w:rsidP="00C01EBE">
            <w:pPr>
              <w:pStyle w:val="western"/>
              <w:spacing w:before="0" w:beforeAutospacing="0" w:after="0" w:afterAutospacing="0"/>
            </w:pPr>
            <w:r>
              <w:rPr>
                <w:sz w:val="20"/>
                <w:szCs w:val="20"/>
              </w:rPr>
              <w:t>o pojemności 400 ml</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352760">
            <w:pPr>
              <w:pStyle w:val="western"/>
              <w:spacing w:before="0" w:beforeAutospacing="0" w:after="0" w:afterAutospacing="0"/>
              <w:jc w:val="center"/>
            </w:pPr>
            <w:r>
              <w:rPr>
                <w:sz w:val="20"/>
                <w:szCs w:val="20"/>
              </w:rPr>
              <w:t>100</w:t>
            </w:r>
            <w:r w:rsidR="00352760">
              <w:rPr>
                <w:sz w:val="20"/>
                <w:szCs w:val="20"/>
              </w:rPr>
              <w:t xml:space="preserve"> szt.</w:t>
            </w:r>
          </w:p>
        </w:tc>
        <w:tc>
          <w:tcPr>
            <w:tcW w:w="992"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p w:rsidR="00BE6F42" w:rsidRDefault="00BE6F42" w:rsidP="00352760">
            <w:pPr>
              <w:pStyle w:val="western"/>
              <w:spacing w:before="0" w:beforeAutospacing="0" w:after="0" w:afterAutospacing="0"/>
              <w:jc w:val="center"/>
            </w:pPr>
          </w:p>
          <w:p w:rsidR="00BE6F42" w:rsidRDefault="00BE6F42" w:rsidP="00352760">
            <w:pPr>
              <w:pStyle w:val="western"/>
              <w:spacing w:before="0" w:beforeAutospacing="0" w:after="0" w:afterAutospacing="0"/>
              <w:jc w:val="center"/>
            </w:pPr>
          </w:p>
          <w:p w:rsidR="00BE6F42" w:rsidRDefault="00BE6F42" w:rsidP="00352760">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3733" w:type="dxa"/>
            <w:tcBorders>
              <w:top w:val="single" w:sz="6" w:space="0" w:color="000000"/>
              <w:left w:val="single" w:sz="6" w:space="0" w:color="000000"/>
              <w:bottom w:val="single" w:sz="6" w:space="0" w:color="000000"/>
              <w:right w:val="single" w:sz="6" w:space="0" w:color="000000"/>
            </w:tcBorders>
            <w:hideMark/>
          </w:tcPr>
          <w:p w:rsidR="00A1584B" w:rsidRDefault="00A1584B" w:rsidP="00A1584B">
            <w:pPr>
              <w:pStyle w:val="western"/>
              <w:jc w:val="left"/>
              <w:rPr>
                <w:sz w:val="20"/>
                <w:szCs w:val="20"/>
              </w:rPr>
            </w:pPr>
            <w:r>
              <w:rPr>
                <w:sz w:val="20"/>
                <w:szCs w:val="20"/>
              </w:rPr>
              <w:t>Pełna nazwa producenta: …………………</w:t>
            </w:r>
          </w:p>
          <w:p w:rsidR="00A1584B" w:rsidRDefault="00A1584B" w:rsidP="00A1584B">
            <w:pPr>
              <w:pStyle w:val="western"/>
              <w:jc w:val="left"/>
            </w:pPr>
            <w:r>
              <w:rPr>
                <w:sz w:val="20"/>
                <w:szCs w:val="20"/>
              </w:rPr>
              <w:t>Pełna nazwa wyboru: ……………………</w:t>
            </w:r>
          </w:p>
          <w:p w:rsidR="00BE6F42" w:rsidRDefault="00A1584B" w:rsidP="00A1584B">
            <w:pPr>
              <w:pStyle w:val="western"/>
            </w:pPr>
            <w:r>
              <w:rPr>
                <w:sz w:val="20"/>
                <w:szCs w:val="20"/>
              </w:rPr>
              <w:t>Numer katalogowy: ………………………</w:t>
            </w:r>
          </w:p>
        </w:tc>
      </w:tr>
      <w:tr w:rsidR="00BE6F42" w:rsidTr="001A4437">
        <w:trPr>
          <w:trHeight w:val="915"/>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4.</w:t>
            </w:r>
          </w:p>
        </w:tc>
        <w:tc>
          <w:tcPr>
            <w:tcW w:w="5837" w:type="dxa"/>
            <w:tcBorders>
              <w:top w:val="single" w:sz="6" w:space="0" w:color="000000"/>
              <w:left w:val="single" w:sz="6" w:space="0" w:color="000000"/>
              <w:bottom w:val="single" w:sz="6" w:space="0" w:color="000000"/>
              <w:right w:val="nil"/>
            </w:tcBorders>
            <w:hideMark/>
          </w:tcPr>
          <w:p w:rsidR="00BE6F42" w:rsidRDefault="00BE6F42" w:rsidP="00C01EBE">
            <w:pPr>
              <w:pStyle w:val="western"/>
              <w:spacing w:before="0" w:beforeAutospacing="0" w:after="0" w:afterAutospacing="0"/>
            </w:pPr>
            <w:r>
              <w:rPr>
                <w:sz w:val="20"/>
                <w:szCs w:val="20"/>
              </w:rPr>
              <w:t>Uchwyt ścienny z pompką, kompatybilny z preparatem myjąco – pielęgnacyjnym z poz. Nr 3</w:t>
            </w:r>
          </w:p>
          <w:p w:rsidR="00BE6F42" w:rsidRDefault="00BE6F42" w:rsidP="00C01EBE">
            <w:pPr>
              <w:pStyle w:val="western"/>
              <w:spacing w:before="0" w:beforeAutospacing="0" w:after="0" w:afterAutospacing="0"/>
            </w:pP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352760">
            <w:pPr>
              <w:pStyle w:val="western"/>
              <w:spacing w:before="0" w:beforeAutospacing="0" w:after="0" w:afterAutospacing="0"/>
              <w:jc w:val="center"/>
            </w:pPr>
            <w:r>
              <w:rPr>
                <w:sz w:val="20"/>
                <w:szCs w:val="20"/>
              </w:rPr>
              <w:t>10</w:t>
            </w:r>
            <w:r w:rsidR="00352760">
              <w:rPr>
                <w:sz w:val="20"/>
                <w:szCs w:val="20"/>
              </w:rPr>
              <w:t>szt.</w:t>
            </w:r>
          </w:p>
        </w:tc>
        <w:tc>
          <w:tcPr>
            <w:tcW w:w="992"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p w:rsidR="00BE6F42" w:rsidRDefault="00BE6F42" w:rsidP="00352760">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3733" w:type="dxa"/>
            <w:tcBorders>
              <w:top w:val="single" w:sz="6" w:space="0" w:color="000000"/>
              <w:left w:val="single" w:sz="6" w:space="0" w:color="000000"/>
              <w:bottom w:val="single" w:sz="6" w:space="0" w:color="000000"/>
              <w:right w:val="single" w:sz="6" w:space="0" w:color="000000"/>
            </w:tcBorders>
            <w:hideMark/>
          </w:tcPr>
          <w:p w:rsidR="00A1584B" w:rsidRDefault="00A1584B" w:rsidP="00A1584B">
            <w:pPr>
              <w:pStyle w:val="western"/>
              <w:jc w:val="left"/>
              <w:rPr>
                <w:sz w:val="20"/>
                <w:szCs w:val="20"/>
              </w:rPr>
            </w:pPr>
            <w:r>
              <w:rPr>
                <w:sz w:val="20"/>
                <w:szCs w:val="20"/>
              </w:rPr>
              <w:t>Pełna nazwa producenta: …………………</w:t>
            </w:r>
          </w:p>
          <w:p w:rsidR="00A1584B" w:rsidRDefault="00A1584B" w:rsidP="00A1584B">
            <w:pPr>
              <w:pStyle w:val="western"/>
              <w:jc w:val="left"/>
            </w:pPr>
            <w:r>
              <w:rPr>
                <w:sz w:val="20"/>
                <w:szCs w:val="20"/>
              </w:rPr>
              <w:t>Pełna nazwa wyboru: ……………………</w:t>
            </w:r>
          </w:p>
          <w:p w:rsidR="00BE6F42" w:rsidRDefault="00A1584B" w:rsidP="00A1584B">
            <w:pPr>
              <w:pStyle w:val="western"/>
            </w:pPr>
            <w:r>
              <w:rPr>
                <w:sz w:val="20"/>
                <w:szCs w:val="20"/>
              </w:rPr>
              <w:t>Numer katalogowy: ………………………</w:t>
            </w:r>
          </w:p>
        </w:tc>
      </w:tr>
      <w:tr w:rsidR="00BE6F42" w:rsidTr="001A4437">
        <w:trPr>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r>
              <w:rPr>
                <w:sz w:val="20"/>
                <w:szCs w:val="20"/>
              </w:rPr>
              <w:t>5.</w:t>
            </w:r>
          </w:p>
        </w:tc>
        <w:tc>
          <w:tcPr>
            <w:tcW w:w="5837" w:type="dxa"/>
            <w:tcBorders>
              <w:top w:val="single" w:sz="6" w:space="0" w:color="000000"/>
              <w:left w:val="single" w:sz="6" w:space="0" w:color="000000"/>
              <w:bottom w:val="single" w:sz="6" w:space="0" w:color="000000"/>
              <w:right w:val="nil"/>
            </w:tcBorders>
            <w:hideMark/>
          </w:tcPr>
          <w:p w:rsidR="00BE6F42" w:rsidRDefault="00BE6F42" w:rsidP="00C01EBE">
            <w:pPr>
              <w:pStyle w:val="western"/>
              <w:spacing w:before="0" w:beforeAutospacing="0" w:after="0" w:afterAutospacing="0"/>
            </w:pPr>
            <w:r>
              <w:rPr>
                <w:sz w:val="20"/>
                <w:szCs w:val="20"/>
              </w:rPr>
              <w:t>Dozownik mydła na wkłady</w:t>
            </w:r>
            <w:r w:rsidR="00352760">
              <w:rPr>
                <w:sz w:val="20"/>
                <w:szCs w:val="20"/>
              </w:rPr>
              <w:t xml:space="preserve"> o pojemności</w:t>
            </w:r>
            <w:r>
              <w:rPr>
                <w:sz w:val="20"/>
                <w:szCs w:val="20"/>
              </w:rPr>
              <w:t xml:space="preserve"> 1000 ml kompatybilny z mydłem z poz. nr 1 i 2 </w:t>
            </w:r>
          </w:p>
        </w:tc>
        <w:tc>
          <w:tcPr>
            <w:tcW w:w="709" w:type="dxa"/>
            <w:tcBorders>
              <w:top w:val="single" w:sz="6" w:space="0" w:color="000000"/>
              <w:left w:val="single" w:sz="6" w:space="0" w:color="000000"/>
              <w:bottom w:val="single" w:sz="6" w:space="0" w:color="000000"/>
              <w:right w:val="nil"/>
            </w:tcBorders>
            <w:vAlign w:val="center"/>
            <w:hideMark/>
          </w:tcPr>
          <w:p w:rsidR="00BE6F42" w:rsidRDefault="00BE6F42" w:rsidP="00352760">
            <w:pPr>
              <w:pStyle w:val="western"/>
              <w:spacing w:before="0" w:beforeAutospacing="0" w:after="0" w:afterAutospacing="0"/>
              <w:jc w:val="center"/>
            </w:pPr>
            <w:r>
              <w:rPr>
                <w:sz w:val="20"/>
                <w:szCs w:val="20"/>
              </w:rPr>
              <w:t>30</w:t>
            </w:r>
            <w:r w:rsidR="00352760">
              <w:rPr>
                <w:sz w:val="20"/>
                <w:szCs w:val="20"/>
              </w:rPr>
              <w:t xml:space="preserve"> szt.</w:t>
            </w:r>
          </w:p>
        </w:tc>
        <w:tc>
          <w:tcPr>
            <w:tcW w:w="992"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p w:rsidR="00BE6F42" w:rsidRDefault="00BE6F42" w:rsidP="00352760">
            <w:pPr>
              <w:pStyle w:val="western"/>
              <w:spacing w:before="0" w:beforeAutospacing="0" w:after="0" w:afterAutospacing="0"/>
              <w:jc w:val="center"/>
            </w:pPr>
            <w:r>
              <w:rPr>
                <w:sz w:val="20"/>
                <w:szCs w:val="20"/>
              </w:rPr>
              <w:t>23%</w:t>
            </w:r>
          </w:p>
        </w:tc>
        <w:tc>
          <w:tcPr>
            <w:tcW w:w="1276"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3733" w:type="dxa"/>
            <w:tcBorders>
              <w:top w:val="single" w:sz="6" w:space="0" w:color="000000"/>
              <w:left w:val="single" w:sz="6" w:space="0" w:color="000000"/>
              <w:bottom w:val="single" w:sz="6" w:space="0" w:color="000000"/>
              <w:right w:val="single" w:sz="6" w:space="0" w:color="000000"/>
            </w:tcBorders>
            <w:hideMark/>
          </w:tcPr>
          <w:p w:rsidR="00A1584B" w:rsidRDefault="00A1584B" w:rsidP="00A1584B">
            <w:pPr>
              <w:pStyle w:val="western"/>
              <w:jc w:val="left"/>
              <w:rPr>
                <w:sz w:val="20"/>
                <w:szCs w:val="20"/>
              </w:rPr>
            </w:pPr>
            <w:r>
              <w:rPr>
                <w:sz w:val="20"/>
                <w:szCs w:val="20"/>
              </w:rPr>
              <w:t>Pełna nazwa producenta: …………………</w:t>
            </w:r>
          </w:p>
          <w:p w:rsidR="00A1584B" w:rsidRDefault="00A1584B" w:rsidP="00A1584B">
            <w:pPr>
              <w:pStyle w:val="western"/>
              <w:jc w:val="left"/>
            </w:pPr>
            <w:r>
              <w:rPr>
                <w:sz w:val="20"/>
                <w:szCs w:val="20"/>
              </w:rPr>
              <w:t>Pełna nazwa wyboru: ……………………</w:t>
            </w:r>
          </w:p>
          <w:p w:rsidR="00BE6F42" w:rsidRDefault="00A1584B" w:rsidP="00A1584B">
            <w:pPr>
              <w:pStyle w:val="western"/>
            </w:pPr>
            <w:r>
              <w:rPr>
                <w:sz w:val="20"/>
                <w:szCs w:val="20"/>
              </w:rPr>
              <w:t>Numer katalogowy: ………………………</w:t>
            </w:r>
          </w:p>
        </w:tc>
      </w:tr>
      <w:tr w:rsidR="00BE6F42" w:rsidTr="001A4437">
        <w:trPr>
          <w:tblCellSpacing w:w="0" w:type="dxa"/>
        </w:trPr>
        <w:tc>
          <w:tcPr>
            <w:tcW w:w="557" w:type="dxa"/>
            <w:tcBorders>
              <w:top w:val="single" w:sz="6" w:space="0" w:color="000000"/>
              <w:left w:val="single" w:sz="6" w:space="0" w:color="000000"/>
              <w:bottom w:val="single" w:sz="6" w:space="0" w:color="000000"/>
              <w:right w:val="nil"/>
            </w:tcBorders>
            <w:hideMark/>
          </w:tcPr>
          <w:p w:rsidR="00BE6F42" w:rsidRDefault="00BE6F42">
            <w:pPr>
              <w:pStyle w:val="western"/>
            </w:pPr>
          </w:p>
        </w:tc>
        <w:tc>
          <w:tcPr>
            <w:tcW w:w="5837" w:type="dxa"/>
            <w:tcBorders>
              <w:top w:val="single" w:sz="6" w:space="0" w:color="000000"/>
              <w:left w:val="single" w:sz="6" w:space="0" w:color="000000"/>
              <w:bottom w:val="single" w:sz="6" w:space="0" w:color="000000"/>
              <w:right w:val="nil"/>
            </w:tcBorders>
            <w:hideMark/>
          </w:tcPr>
          <w:p w:rsidR="00BE6F42" w:rsidRDefault="00BE6F42" w:rsidP="00C01EBE">
            <w:pPr>
              <w:pStyle w:val="western"/>
              <w:spacing w:before="0" w:beforeAutospacing="0" w:after="0" w:afterAutospacing="0"/>
            </w:pPr>
          </w:p>
          <w:p w:rsidR="00BE6F42" w:rsidRDefault="00BE6F42" w:rsidP="00C01EBE">
            <w:pPr>
              <w:pStyle w:val="western"/>
              <w:spacing w:before="0" w:beforeAutospacing="0" w:after="0" w:afterAutospacing="0"/>
            </w:pPr>
            <w:r>
              <w:rPr>
                <w:b/>
                <w:bCs/>
                <w:sz w:val="20"/>
                <w:szCs w:val="20"/>
              </w:rPr>
              <w:t>Wartość części</w:t>
            </w:r>
          </w:p>
        </w:tc>
        <w:tc>
          <w:tcPr>
            <w:tcW w:w="709"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992"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1276" w:type="dxa"/>
            <w:tcBorders>
              <w:top w:val="single" w:sz="6" w:space="0" w:color="000000"/>
              <w:left w:val="single" w:sz="6" w:space="0" w:color="000000"/>
              <w:bottom w:val="single" w:sz="6" w:space="0" w:color="000000"/>
              <w:right w:val="nil"/>
            </w:tcBorders>
            <w:hideMark/>
          </w:tcPr>
          <w:p w:rsidR="00BE6F42" w:rsidRDefault="00BE6F42" w:rsidP="00352760">
            <w:pPr>
              <w:pStyle w:val="western"/>
              <w:spacing w:before="0" w:beforeAutospacing="0" w:after="0" w:afterAutospacing="0"/>
              <w:jc w:val="center"/>
            </w:pPr>
          </w:p>
        </w:tc>
        <w:tc>
          <w:tcPr>
            <w:tcW w:w="3733" w:type="dxa"/>
            <w:tcBorders>
              <w:top w:val="single" w:sz="6" w:space="0" w:color="000000"/>
              <w:left w:val="single" w:sz="6" w:space="0" w:color="000000"/>
              <w:bottom w:val="single" w:sz="6" w:space="0" w:color="000000"/>
              <w:right w:val="single" w:sz="6" w:space="0" w:color="000000"/>
            </w:tcBorders>
            <w:hideMark/>
          </w:tcPr>
          <w:p w:rsidR="00BE6F42" w:rsidRDefault="00BE6F42">
            <w:pPr>
              <w:pStyle w:val="western"/>
            </w:pPr>
          </w:p>
        </w:tc>
      </w:tr>
    </w:tbl>
    <w:p w:rsidR="00BE6F42" w:rsidRPr="00352760" w:rsidRDefault="00BE6F42" w:rsidP="00352760">
      <w:pPr>
        <w:pStyle w:val="western"/>
        <w:spacing w:before="0" w:beforeAutospacing="0" w:after="0" w:afterAutospacing="0"/>
      </w:pPr>
      <w:r w:rsidRPr="00352760">
        <w:rPr>
          <w:b/>
          <w:bCs/>
          <w:iCs/>
          <w:sz w:val="22"/>
          <w:szCs w:val="22"/>
        </w:rPr>
        <w:lastRenderedPageBreak/>
        <w:t>Część nr 6 – dostawa ręczników do rąk składanych w ZZ oraz pojemników na ręczniki</w:t>
      </w:r>
    </w:p>
    <w:tbl>
      <w:tblPr>
        <w:tblW w:w="14880" w:type="dxa"/>
        <w:tblCellSpacing w:w="0" w:type="dxa"/>
        <w:tblCellMar>
          <w:top w:w="15" w:type="dxa"/>
          <w:left w:w="15" w:type="dxa"/>
          <w:bottom w:w="15" w:type="dxa"/>
          <w:right w:w="15" w:type="dxa"/>
        </w:tblCellMar>
        <w:tblLook w:val="04A0"/>
      </w:tblPr>
      <w:tblGrid>
        <w:gridCol w:w="597"/>
        <w:gridCol w:w="5808"/>
        <w:gridCol w:w="709"/>
        <w:gridCol w:w="992"/>
        <w:gridCol w:w="1134"/>
        <w:gridCol w:w="567"/>
        <w:gridCol w:w="1276"/>
        <w:gridCol w:w="3797"/>
      </w:tblGrid>
      <w:tr w:rsidR="00BE6F42" w:rsidTr="00352760">
        <w:trPr>
          <w:tblCellSpacing w:w="0" w:type="dxa"/>
        </w:trPr>
        <w:tc>
          <w:tcPr>
            <w:tcW w:w="597" w:type="dxa"/>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BE6F42" w:rsidRDefault="00BE6F42" w:rsidP="00352760">
            <w:pPr>
              <w:pStyle w:val="western"/>
              <w:spacing w:before="0" w:beforeAutospacing="0" w:after="0" w:afterAutospacing="0"/>
            </w:pPr>
            <w:r>
              <w:rPr>
                <w:sz w:val="20"/>
                <w:szCs w:val="20"/>
              </w:rPr>
              <w:t>L.p.</w:t>
            </w:r>
          </w:p>
        </w:tc>
        <w:tc>
          <w:tcPr>
            <w:tcW w:w="5808" w:type="dxa"/>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BE6F42" w:rsidRDefault="00BE6F42" w:rsidP="00352760">
            <w:pPr>
              <w:pStyle w:val="western"/>
              <w:spacing w:before="0" w:beforeAutospacing="0" w:after="0" w:afterAutospacing="0"/>
            </w:pPr>
            <w:r>
              <w:rPr>
                <w:sz w:val="20"/>
                <w:szCs w:val="20"/>
              </w:rPr>
              <w:t>Opis przedmiotu zamówienia</w:t>
            </w:r>
          </w:p>
        </w:tc>
        <w:tc>
          <w:tcPr>
            <w:tcW w:w="709" w:type="dxa"/>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BE6F42" w:rsidRDefault="00BE6F42" w:rsidP="00352760">
            <w:pPr>
              <w:pStyle w:val="western"/>
              <w:spacing w:before="0" w:beforeAutospacing="0" w:after="0" w:afterAutospacing="0"/>
            </w:pPr>
            <w:r>
              <w:rPr>
                <w:sz w:val="20"/>
                <w:szCs w:val="20"/>
              </w:rPr>
              <w:t xml:space="preserve">Ilość </w:t>
            </w:r>
          </w:p>
          <w:p w:rsidR="00BE6F42" w:rsidRDefault="00BE6F42" w:rsidP="00352760">
            <w:pPr>
              <w:pStyle w:val="western"/>
              <w:spacing w:before="0" w:beforeAutospacing="0" w:after="0" w:afterAutospacing="0"/>
            </w:pPr>
            <w:r>
              <w:rPr>
                <w:sz w:val="20"/>
                <w:szCs w:val="20"/>
              </w:rPr>
              <w:t xml:space="preserve">szt. </w:t>
            </w:r>
          </w:p>
        </w:tc>
        <w:tc>
          <w:tcPr>
            <w:tcW w:w="992" w:type="dxa"/>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BE6F42" w:rsidRDefault="00BE6F42" w:rsidP="00352760">
            <w:pPr>
              <w:pStyle w:val="western"/>
              <w:spacing w:before="0" w:beforeAutospacing="0" w:after="0" w:afterAutospacing="0"/>
            </w:pPr>
            <w:r>
              <w:rPr>
                <w:sz w:val="20"/>
                <w:szCs w:val="20"/>
              </w:rPr>
              <w:t>Cena jedn. netto</w:t>
            </w:r>
          </w:p>
        </w:tc>
        <w:tc>
          <w:tcPr>
            <w:tcW w:w="1134" w:type="dxa"/>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BE6F42" w:rsidRDefault="00BE6F42" w:rsidP="00352760">
            <w:pPr>
              <w:pStyle w:val="western"/>
              <w:spacing w:before="0" w:beforeAutospacing="0" w:after="0" w:afterAutospacing="0"/>
            </w:pPr>
            <w:r>
              <w:rPr>
                <w:sz w:val="20"/>
                <w:szCs w:val="20"/>
              </w:rPr>
              <w:t xml:space="preserve">Wartość netto </w:t>
            </w:r>
          </w:p>
        </w:tc>
        <w:tc>
          <w:tcPr>
            <w:tcW w:w="567" w:type="dxa"/>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BE6F42" w:rsidRDefault="00BE6F42" w:rsidP="00352760">
            <w:pPr>
              <w:pStyle w:val="western"/>
              <w:spacing w:before="0" w:beforeAutospacing="0" w:after="0" w:afterAutospacing="0"/>
            </w:pPr>
            <w:r>
              <w:rPr>
                <w:sz w:val="20"/>
                <w:szCs w:val="20"/>
              </w:rPr>
              <w:t>VAT</w:t>
            </w:r>
          </w:p>
          <w:p w:rsidR="00BE6F42" w:rsidRDefault="00BE6F42" w:rsidP="00352760">
            <w:pPr>
              <w:pStyle w:val="western"/>
              <w:spacing w:before="0" w:beforeAutospacing="0" w:after="0" w:afterAutospacing="0"/>
            </w:pPr>
            <w:r>
              <w:rPr>
                <w:sz w:val="20"/>
                <w:szCs w:val="20"/>
              </w:rPr>
              <w:t>%</w:t>
            </w:r>
          </w:p>
        </w:tc>
        <w:tc>
          <w:tcPr>
            <w:tcW w:w="1276" w:type="dxa"/>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BE6F42" w:rsidRDefault="00BE6F42" w:rsidP="00352760">
            <w:pPr>
              <w:pStyle w:val="western"/>
              <w:spacing w:before="0" w:beforeAutospacing="0" w:after="0" w:afterAutospacing="0"/>
            </w:pPr>
            <w:r>
              <w:rPr>
                <w:sz w:val="20"/>
                <w:szCs w:val="20"/>
              </w:rPr>
              <w:t>Wartość brutto</w:t>
            </w:r>
          </w:p>
        </w:tc>
        <w:tc>
          <w:tcPr>
            <w:tcW w:w="3797" w:type="dxa"/>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hideMark/>
          </w:tcPr>
          <w:p w:rsidR="00BE6F42" w:rsidRDefault="00BE6F42" w:rsidP="00352760">
            <w:pPr>
              <w:pStyle w:val="western"/>
              <w:spacing w:before="0" w:beforeAutospacing="0" w:after="0" w:afterAutospacing="0"/>
            </w:pPr>
            <w:r>
              <w:rPr>
                <w:sz w:val="20"/>
                <w:szCs w:val="20"/>
              </w:rPr>
              <w:t>Informacje o produkcie i producencie</w:t>
            </w:r>
          </w:p>
        </w:tc>
      </w:tr>
      <w:tr w:rsidR="00BE6F42" w:rsidTr="00352760">
        <w:trPr>
          <w:tblCellSpacing w:w="0" w:type="dxa"/>
        </w:trPr>
        <w:tc>
          <w:tcPr>
            <w:tcW w:w="597" w:type="dxa"/>
            <w:tcBorders>
              <w:top w:val="nil"/>
              <w:left w:val="single" w:sz="6" w:space="0" w:color="000000"/>
              <w:bottom w:val="single" w:sz="6" w:space="0" w:color="000000"/>
              <w:right w:val="nil"/>
            </w:tcBorders>
            <w:tcMar>
              <w:top w:w="0" w:type="dxa"/>
              <w:left w:w="11" w:type="dxa"/>
              <w:bottom w:w="0" w:type="dxa"/>
              <w:right w:w="0" w:type="dxa"/>
            </w:tcMar>
            <w:hideMark/>
          </w:tcPr>
          <w:p w:rsidR="00BE6F42" w:rsidRDefault="00BE6F42">
            <w:pPr>
              <w:pStyle w:val="western"/>
            </w:pPr>
            <w:r>
              <w:rPr>
                <w:sz w:val="20"/>
                <w:szCs w:val="20"/>
              </w:rPr>
              <w:t>1</w:t>
            </w:r>
          </w:p>
        </w:tc>
        <w:tc>
          <w:tcPr>
            <w:tcW w:w="5808" w:type="dxa"/>
            <w:tcBorders>
              <w:top w:val="nil"/>
              <w:left w:val="single" w:sz="6" w:space="0" w:color="000000"/>
              <w:bottom w:val="single" w:sz="6" w:space="0" w:color="000000"/>
              <w:right w:val="nil"/>
            </w:tcBorders>
            <w:tcMar>
              <w:top w:w="0" w:type="dxa"/>
              <w:left w:w="11" w:type="dxa"/>
              <w:bottom w:w="0" w:type="dxa"/>
              <w:right w:w="0" w:type="dxa"/>
            </w:tcMar>
            <w:hideMark/>
          </w:tcPr>
          <w:p w:rsidR="00B77FC3" w:rsidRDefault="00B77FC3" w:rsidP="00B77FC3">
            <w:r>
              <w:rPr>
                <w:sz w:val="20"/>
                <w:szCs w:val="20"/>
              </w:rPr>
              <w:t>Ręcznik papierowy</w:t>
            </w:r>
          </w:p>
          <w:p w:rsidR="00B77FC3" w:rsidRDefault="00B77FC3" w:rsidP="00B77FC3">
            <w:r>
              <w:rPr>
                <w:sz w:val="20"/>
                <w:szCs w:val="20"/>
              </w:rPr>
              <w:t>wodoutwardzalny</w:t>
            </w:r>
          </w:p>
          <w:p w:rsidR="00B77FC3" w:rsidRDefault="00B77FC3" w:rsidP="00B77FC3">
            <w:r>
              <w:rPr>
                <w:sz w:val="20"/>
                <w:szCs w:val="20"/>
              </w:rPr>
              <w:t>szary</w:t>
            </w:r>
          </w:p>
          <w:p w:rsidR="00B77FC3" w:rsidRDefault="00B77FC3" w:rsidP="00B77FC3">
            <w:r>
              <w:rPr>
                <w:sz w:val="20"/>
                <w:szCs w:val="20"/>
              </w:rPr>
              <w:t xml:space="preserve"> impregnowany</w:t>
            </w:r>
          </w:p>
          <w:p w:rsidR="00B77FC3" w:rsidRDefault="00B77FC3" w:rsidP="00B77FC3">
            <w:r>
              <w:rPr>
                <w:sz w:val="20"/>
                <w:szCs w:val="20"/>
              </w:rPr>
              <w:t xml:space="preserve"> składany w ZZ </w:t>
            </w:r>
          </w:p>
          <w:p w:rsidR="00B77FC3" w:rsidRDefault="00B77FC3" w:rsidP="00B77FC3">
            <w:r>
              <w:rPr>
                <w:sz w:val="20"/>
                <w:szCs w:val="20"/>
              </w:rPr>
              <w:t xml:space="preserve"> o wymiarach 23 x 25 cm</w:t>
            </w:r>
          </w:p>
          <w:p w:rsidR="00B77FC3" w:rsidRDefault="00B77FC3" w:rsidP="00B77FC3">
            <w:r>
              <w:rPr>
                <w:sz w:val="20"/>
                <w:szCs w:val="20"/>
              </w:rPr>
              <w:t xml:space="preserve"> 1 szt. o zawartości min. 200 listków</w:t>
            </w:r>
          </w:p>
          <w:p w:rsidR="00B77FC3" w:rsidRDefault="00B77FC3" w:rsidP="00B77FC3">
            <w:r>
              <w:rPr>
                <w:sz w:val="20"/>
                <w:szCs w:val="20"/>
              </w:rPr>
              <w:t xml:space="preserve"> gramatura min. 42 g/m2</w:t>
            </w:r>
          </w:p>
          <w:p w:rsidR="00BE6F42" w:rsidRPr="00352760" w:rsidRDefault="00B77FC3" w:rsidP="00B77FC3">
            <w:pPr>
              <w:pStyle w:val="western"/>
              <w:spacing w:before="0" w:beforeAutospacing="0" w:after="0" w:afterAutospacing="0"/>
              <w:rPr>
                <w:sz w:val="20"/>
                <w:szCs w:val="20"/>
              </w:rPr>
            </w:pPr>
            <w:r>
              <w:rPr>
                <w:sz w:val="20"/>
                <w:szCs w:val="20"/>
              </w:rPr>
              <w:t xml:space="preserve"> każde opakowanie zbiorcze 20 sztuk zaopatrzone w etykietę zawierającą nazwę producenta, nazwę produktu oraz wymiary ręcznika</w:t>
            </w:r>
          </w:p>
        </w:tc>
        <w:tc>
          <w:tcPr>
            <w:tcW w:w="709" w:type="dxa"/>
            <w:tcBorders>
              <w:top w:val="nil"/>
              <w:left w:val="single" w:sz="6" w:space="0" w:color="000000"/>
              <w:bottom w:val="single" w:sz="6" w:space="0" w:color="000000"/>
              <w:right w:val="nil"/>
            </w:tcBorders>
            <w:tcMar>
              <w:top w:w="0" w:type="dxa"/>
              <w:left w:w="11" w:type="dxa"/>
              <w:bottom w:w="0" w:type="dxa"/>
              <w:right w:w="0" w:type="dxa"/>
            </w:tcMar>
            <w:hideMark/>
          </w:tcPr>
          <w:p w:rsidR="00BE6F42" w:rsidRPr="00352760" w:rsidRDefault="00BE6F42" w:rsidP="00352760">
            <w:pPr>
              <w:pStyle w:val="western"/>
              <w:spacing w:before="0" w:beforeAutospacing="0" w:after="0" w:afterAutospacing="0"/>
              <w:jc w:val="center"/>
              <w:rPr>
                <w:sz w:val="20"/>
                <w:szCs w:val="20"/>
              </w:rPr>
            </w:pPr>
          </w:p>
          <w:p w:rsidR="00BE6F42" w:rsidRPr="00352760" w:rsidRDefault="00BE6F42" w:rsidP="00352760">
            <w:pPr>
              <w:pStyle w:val="western"/>
              <w:spacing w:before="0" w:beforeAutospacing="0" w:after="0" w:afterAutospacing="0"/>
              <w:jc w:val="center"/>
              <w:rPr>
                <w:sz w:val="20"/>
                <w:szCs w:val="20"/>
              </w:rPr>
            </w:pPr>
          </w:p>
          <w:p w:rsidR="00BE6F42" w:rsidRPr="00352760" w:rsidRDefault="00BE6F42" w:rsidP="00352760">
            <w:pPr>
              <w:pStyle w:val="western"/>
              <w:spacing w:before="0" w:beforeAutospacing="0" w:after="0" w:afterAutospacing="0"/>
              <w:jc w:val="center"/>
              <w:rPr>
                <w:sz w:val="20"/>
                <w:szCs w:val="20"/>
              </w:rPr>
            </w:pPr>
            <w:r w:rsidRPr="00352760">
              <w:rPr>
                <w:bCs/>
                <w:sz w:val="20"/>
                <w:szCs w:val="20"/>
              </w:rPr>
              <w:t>38 000</w:t>
            </w:r>
          </w:p>
          <w:p w:rsidR="00BE6F42" w:rsidRPr="00352760" w:rsidRDefault="00BE6F42" w:rsidP="00352760">
            <w:pPr>
              <w:pStyle w:val="western"/>
              <w:spacing w:before="0" w:beforeAutospacing="0" w:after="0" w:afterAutospacing="0"/>
              <w:jc w:val="center"/>
              <w:rPr>
                <w:sz w:val="20"/>
                <w:szCs w:val="20"/>
              </w:rPr>
            </w:pPr>
          </w:p>
        </w:tc>
        <w:tc>
          <w:tcPr>
            <w:tcW w:w="992" w:type="dxa"/>
            <w:tcBorders>
              <w:top w:val="nil"/>
              <w:left w:val="single" w:sz="6" w:space="0" w:color="000000"/>
              <w:bottom w:val="single" w:sz="6" w:space="0" w:color="000000"/>
              <w:right w:val="nil"/>
            </w:tcBorders>
            <w:tcMar>
              <w:top w:w="0" w:type="dxa"/>
              <w:left w:w="11" w:type="dxa"/>
              <w:bottom w:w="0" w:type="dxa"/>
              <w:right w:w="0" w:type="dxa"/>
            </w:tcMar>
            <w:vAlign w:val="center"/>
            <w:hideMark/>
          </w:tcPr>
          <w:p w:rsidR="00BE6F42" w:rsidRPr="00352760" w:rsidRDefault="00BE6F42" w:rsidP="00352760">
            <w:pPr>
              <w:pStyle w:val="western"/>
              <w:spacing w:before="0" w:beforeAutospacing="0" w:after="0" w:afterAutospacing="0"/>
              <w:jc w:val="center"/>
              <w:rPr>
                <w:sz w:val="20"/>
                <w:szCs w:val="20"/>
              </w:rPr>
            </w:pPr>
          </w:p>
        </w:tc>
        <w:tc>
          <w:tcPr>
            <w:tcW w:w="1134" w:type="dxa"/>
            <w:tcBorders>
              <w:top w:val="nil"/>
              <w:left w:val="single" w:sz="6" w:space="0" w:color="000000"/>
              <w:bottom w:val="single" w:sz="6" w:space="0" w:color="000000"/>
              <w:right w:val="nil"/>
            </w:tcBorders>
            <w:tcMar>
              <w:top w:w="0" w:type="dxa"/>
              <w:left w:w="11" w:type="dxa"/>
              <w:bottom w:w="0" w:type="dxa"/>
              <w:right w:w="0" w:type="dxa"/>
            </w:tcMar>
            <w:vAlign w:val="center"/>
            <w:hideMark/>
          </w:tcPr>
          <w:p w:rsidR="00BE6F42" w:rsidRPr="00352760" w:rsidRDefault="00BE6F42" w:rsidP="00352760">
            <w:pPr>
              <w:pStyle w:val="western"/>
              <w:spacing w:before="0" w:beforeAutospacing="0" w:after="0" w:afterAutospacing="0"/>
              <w:jc w:val="center"/>
              <w:rPr>
                <w:sz w:val="20"/>
                <w:szCs w:val="20"/>
              </w:rPr>
            </w:pPr>
          </w:p>
        </w:tc>
        <w:tc>
          <w:tcPr>
            <w:tcW w:w="567" w:type="dxa"/>
            <w:tcBorders>
              <w:top w:val="nil"/>
              <w:left w:val="single" w:sz="6" w:space="0" w:color="000000"/>
              <w:bottom w:val="single" w:sz="6" w:space="0" w:color="000000"/>
              <w:right w:val="nil"/>
            </w:tcBorders>
            <w:tcMar>
              <w:top w:w="0" w:type="dxa"/>
              <w:left w:w="11" w:type="dxa"/>
              <w:bottom w:w="0" w:type="dxa"/>
              <w:right w:w="0" w:type="dxa"/>
            </w:tcMar>
            <w:hideMark/>
          </w:tcPr>
          <w:p w:rsidR="00BE6F42" w:rsidRPr="00352760" w:rsidRDefault="00BE6F42" w:rsidP="00352760">
            <w:pPr>
              <w:pStyle w:val="western"/>
              <w:spacing w:before="0" w:beforeAutospacing="0" w:after="0" w:afterAutospacing="0"/>
              <w:jc w:val="center"/>
              <w:rPr>
                <w:sz w:val="20"/>
                <w:szCs w:val="20"/>
              </w:rPr>
            </w:pPr>
          </w:p>
          <w:p w:rsidR="00BE6F42" w:rsidRPr="00352760" w:rsidRDefault="00BE6F42" w:rsidP="00352760">
            <w:pPr>
              <w:pStyle w:val="western"/>
              <w:spacing w:before="0" w:beforeAutospacing="0" w:after="0" w:afterAutospacing="0"/>
              <w:jc w:val="center"/>
              <w:rPr>
                <w:sz w:val="20"/>
                <w:szCs w:val="20"/>
              </w:rPr>
            </w:pPr>
          </w:p>
          <w:p w:rsidR="00BE6F42" w:rsidRPr="00352760" w:rsidRDefault="00BE6F42" w:rsidP="00352760">
            <w:pPr>
              <w:pStyle w:val="western"/>
              <w:spacing w:before="0" w:beforeAutospacing="0" w:after="0" w:afterAutospacing="0"/>
              <w:jc w:val="center"/>
              <w:rPr>
                <w:sz w:val="20"/>
                <w:szCs w:val="20"/>
              </w:rPr>
            </w:pPr>
            <w:r w:rsidRPr="00352760">
              <w:rPr>
                <w:bCs/>
                <w:sz w:val="20"/>
                <w:szCs w:val="20"/>
              </w:rPr>
              <w:t>23</w:t>
            </w:r>
          </w:p>
          <w:p w:rsidR="00BE6F42" w:rsidRPr="00352760" w:rsidRDefault="00BE6F42" w:rsidP="00352760">
            <w:pPr>
              <w:pStyle w:val="western"/>
              <w:spacing w:before="0" w:beforeAutospacing="0" w:after="0" w:afterAutospacing="0"/>
              <w:jc w:val="center"/>
              <w:rPr>
                <w:sz w:val="20"/>
                <w:szCs w:val="20"/>
              </w:rPr>
            </w:pPr>
          </w:p>
          <w:p w:rsidR="00BE6F42" w:rsidRPr="00352760" w:rsidRDefault="00BE6F42" w:rsidP="00352760">
            <w:pPr>
              <w:pStyle w:val="western"/>
              <w:spacing w:before="0" w:beforeAutospacing="0" w:after="0" w:afterAutospacing="0"/>
              <w:jc w:val="center"/>
              <w:rPr>
                <w:sz w:val="20"/>
                <w:szCs w:val="20"/>
              </w:rPr>
            </w:pPr>
          </w:p>
        </w:tc>
        <w:tc>
          <w:tcPr>
            <w:tcW w:w="1276" w:type="dxa"/>
            <w:tcBorders>
              <w:top w:val="nil"/>
              <w:left w:val="single" w:sz="6" w:space="0" w:color="000000"/>
              <w:bottom w:val="single" w:sz="6" w:space="0" w:color="000000"/>
              <w:right w:val="nil"/>
            </w:tcBorders>
            <w:tcMar>
              <w:top w:w="0" w:type="dxa"/>
              <w:left w:w="11" w:type="dxa"/>
              <w:bottom w:w="0" w:type="dxa"/>
              <w:right w:w="0" w:type="dxa"/>
            </w:tcMar>
            <w:vAlign w:val="center"/>
            <w:hideMark/>
          </w:tcPr>
          <w:p w:rsidR="00BE6F42" w:rsidRPr="00352760" w:rsidRDefault="00BE6F42" w:rsidP="00352760">
            <w:pPr>
              <w:pStyle w:val="western"/>
              <w:spacing w:before="0" w:beforeAutospacing="0" w:after="0" w:afterAutospacing="0"/>
              <w:jc w:val="center"/>
              <w:rPr>
                <w:sz w:val="20"/>
                <w:szCs w:val="20"/>
              </w:rPr>
            </w:pPr>
          </w:p>
        </w:tc>
        <w:tc>
          <w:tcPr>
            <w:tcW w:w="3797" w:type="dxa"/>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352760" w:rsidRDefault="00352760" w:rsidP="00352760">
            <w:pPr>
              <w:pStyle w:val="western"/>
              <w:jc w:val="left"/>
              <w:rPr>
                <w:sz w:val="20"/>
                <w:szCs w:val="20"/>
              </w:rPr>
            </w:pPr>
            <w:r>
              <w:rPr>
                <w:sz w:val="20"/>
                <w:szCs w:val="20"/>
              </w:rPr>
              <w:t>Pełna nazwa producenta: …………………</w:t>
            </w:r>
          </w:p>
          <w:p w:rsidR="00352760" w:rsidRDefault="00352760" w:rsidP="00352760">
            <w:pPr>
              <w:pStyle w:val="western"/>
              <w:jc w:val="left"/>
            </w:pPr>
            <w:r>
              <w:rPr>
                <w:sz w:val="20"/>
                <w:szCs w:val="20"/>
              </w:rPr>
              <w:t>Pełna nazwa wyboru: ……………………</w:t>
            </w:r>
          </w:p>
          <w:p w:rsidR="00BE6F42" w:rsidRDefault="00352760" w:rsidP="00352760">
            <w:pPr>
              <w:pStyle w:val="western"/>
            </w:pPr>
            <w:r>
              <w:rPr>
                <w:sz w:val="20"/>
                <w:szCs w:val="20"/>
              </w:rPr>
              <w:t>Numer katalogowy: ………………………</w:t>
            </w:r>
          </w:p>
        </w:tc>
      </w:tr>
      <w:tr w:rsidR="00BE6F42" w:rsidTr="00352760">
        <w:trPr>
          <w:tblCellSpacing w:w="0" w:type="dxa"/>
        </w:trPr>
        <w:tc>
          <w:tcPr>
            <w:tcW w:w="597" w:type="dxa"/>
            <w:tcBorders>
              <w:top w:val="nil"/>
              <w:left w:val="single" w:sz="6" w:space="0" w:color="000000"/>
              <w:bottom w:val="single" w:sz="6" w:space="0" w:color="000000"/>
              <w:right w:val="nil"/>
            </w:tcBorders>
            <w:tcMar>
              <w:top w:w="0" w:type="dxa"/>
              <w:left w:w="11" w:type="dxa"/>
              <w:bottom w:w="0" w:type="dxa"/>
              <w:right w:w="0" w:type="dxa"/>
            </w:tcMar>
            <w:hideMark/>
          </w:tcPr>
          <w:p w:rsidR="00BE6F42" w:rsidRDefault="00BE6F42">
            <w:pPr>
              <w:pStyle w:val="western"/>
            </w:pPr>
            <w:r>
              <w:rPr>
                <w:sz w:val="20"/>
                <w:szCs w:val="20"/>
              </w:rPr>
              <w:t>2</w:t>
            </w:r>
          </w:p>
        </w:tc>
        <w:tc>
          <w:tcPr>
            <w:tcW w:w="5808" w:type="dxa"/>
            <w:tcBorders>
              <w:top w:val="nil"/>
              <w:left w:val="single" w:sz="6" w:space="0" w:color="000000"/>
              <w:bottom w:val="single" w:sz="6" w:space="0" w:color="000000"/>
              <w:right w:val="nil"/>
            </w:tcBorders>
            <w:tcMar>
              <w:top w:w="0" w:type="dxa"/>
              <w:left w:w="11" w:type="dxa"/>
              <w:bottom w:w="0" w:type="dxa"/>
              <w:right w:w="0" w:type="dxa"/>
            </w:tcMar>
            <w:hideMark/>
          </w:tcPr>
          <w:p w:rsidR="00BE6F42" w:rsidRDefault="00BE6F42" w:rsidP="00C01EBE">
            <w:pPr>
              <w:pStyle w:val="western"/>
              <w:spacing w:before="0" w:beforeAutospacing="0" w:after="0" w:afterAutospacing="0"/>
            </w:pPr>
            <w:r>
              <w:rPr>
                <w:sz w:val="20"/>
                <w:szCs w:val="20"/>
              </w:rPr>
              <w:t xml:space="preserve">Pojemnik na ręczniki papierowe typu ZZ </w:t>
            </w:r>
          </w:p>
          <w:p w:rsidR="00BE6F42" w:rsidRDefault="00BE6F42" w:rsidP="00C01EBE">
            <w:pPr>
              <w:pStyle w:val="western"/>
              <w:spacing w:before="0" w:beforeAutospacing="0" w:after="0" w:afterAutospacing="0"/>
            </w:pPr>
            <w:r>
              <w:rPr>
                <w:sz w:val="20"/>
                <w:szCs w:val="20"/>
              </w:rPr>
              <w:t xml:space="preserve">pojemność: 500 listków </w:t>
            </w:r>
          </w:p>
          <w:p w:rsidR="00BE6F42" w:rsidRDefault="00BE6F42" w:rsidP="00C01EBE">
            <w:pPr>
              <w:pStyle w:val="western"/>
              <w:spacing w:before="0" w:beforeAutospacing="0" w:after="0" w:afterAutospacing="0"/>
            </w:pPr>
            <w:r>
              <w:rPr>
                <w:sz w:val="20"/>
                <w:szCs w:val="20"/>
              </w:rPr>
              <w:t>wykonany z tworzywa ABS</w:t>
            </w:r>
          </w:p>
          <w:p w:rsidR="00BE6F42" w:rsidRDefault="00BE6F42" w:rsidP="00C01EBE">
            <w:pPr>
              <w:pStyle w:val="western"/>
              <w:spacing w:before="0" w:beforeAutospacing="0" w:after="0" w:afterAutospacing="0"/>
            </w:pPr>
            <w:r>
              <w:rPr>
                <w:sz w:val="20"/>
                <w:szCs w:val="20"/>
              </w:rPr>
              <w:t>kolor: przednia pokrywa biała, tył szary</w:t>
            </w:r>
          </w:p>
          <w:p w:rsidR="00BE6F42" w:rsidRDefault="00BE6F42" w:rsidP="00C01EBE">
            <w:pPr>
              <w:pStyle w:val="western"/>
              <w:spacing w:before="0" w:beforeAutospacing="0" w:after="0" w:afterAutospacing="0"/>
            </w:pPr>
            <w:r>
              <w:rPr>
                <w:sz w:val="20"/>
                <w:szCs w:val="20"/>
              </w:rPr>
              <w:t xml:space="preserve">okienko do kontroli ilości ręczników </w:t>
            </w:r>
          </w:p>
          <w:p w:rsidR="00BE6F42" w:rsidRDefault="00BE6F42" w:rsidP="00C01EBE">
            <w:pPr>
              <w:pStyle w:val="western"/>
              <w:spacing w:before="0" w:beforeAutospacing="0" w:after="0" w:afterAutospacing="0"/>
            </w:pPr>
            <w:r>
              <w:rPr>
                <w:sz w:val="20"/>
                <w:szCs w:val="20"/>
              </w:rPr>
              <w:t>zamykany na kluczyk</w:t>
            </w:r>
          </w:p>
          <w:p w:rsidR="00BE6F42" w:rsidRDefault="00BE6F42" w:rsidP="00C01EBE">
            <w:pPr>
              <w:pStyle w:val="western"/>
              <w:spacing w:before="0" w:beforeAutospacing="0" w:after="0" w:afterAutospacing="0"/>
            </w:pPr>
            <w:r>
              <w:rPr>
                <w:sz w:val="20"/>
                <w:szCs w:val="20"/>
              </w:rPr>
              <w:t>wym.: wys. = 28 cm, szer. = 27 cm, gł. = 13 cm</w:t>
            </w:r>
          </w:p>
        </w:tc>
        <w:tc>
          <w:tcPr>
            <w:tcW w:w="709" w:type="dxa"/>
            <w:tcBorders>
              <w:top w:val="nil"/>
              <w:left w:val="single" w:sz="6" w:space="0" w:color="000000"/>
              <w:bottom w:val="single" w:sz="6" w:space="0" w:color="000000"/>
              <w:right w:val="nil"/>
            </w:tcBorders>
            <w:tcMar>
              <w:top w:w="0" w:type="dxa"/>
              <w:left w:w="11" w:type="dxa"/>
              <w:bottom w:w="0" w:type="dxa"/>
              <w:right w:w="0" w:type="dxa"/>
            </w:tcMar>
            <w:hideMark/>
          </w:tcPr>
          <w:p w:rsidR="00BE6F42" w:rsidRPr="00352760" w:rsidRDefault="00BE6F42" w:rsidP="00352760">
            <w:pPr>
              <w:pStyle w:val="western"/>
              <w:spacing w:before="0" w:beforeAutospacing="0" w:after="0" w:afterAutospacing="0"/>
              <w:jc w:val="center"/>
              <w:rPr>
                <w:sz w:val="20"/>
                <w:szCs w:val="20"/>
              </w:rPr>
            </w:pPr>
            <w:r w:rsidRPr="00352760">
              <w:rPr>
                <w:bCs/>
                <w:sz w:val="20"/>
                <w:szCs w:val="20"/>
              </w:rPr>
              <w:t>30</w:t>
            </w:r>
          </w:p>
        </w:tc>
        <w:tc>
          <w:tcPr>
            <w:tcW w:w="992" w:type="dxa"/>
            <w:tcBorders>
              <w:top w:val="nil"/>
              <w:left w:val="single" w:sz="6" w:space="0" w:color="000000"/>
              <w:bottom w:val="single" w:sz="6" w:space="0" w:color="000000"/>
              <w:right w:val="nil"/>
            </w:tcBorders>
            <w:tcMar>
              <w:top w:w="0" w:type="dxa"/>
              <w:left w:w="11" w:type="dxa"/>
              <w:bottom w:w="0" w:type="dxa"/>
              <w:right w:w="0" w:type="dxa"/>
            </w:tcMar>
            <w:vAlign w:val="center"/>
            <w:hideMark/>
          </w:tcPr>
          <w:p w:rsidR="00BE6F42" w:rsidRPr="00352760" w:rsidRDefault="00BE6F42" w:rsidP="00352760">
            <w:pPr>
              <w:pStyle w:val="western"/>
              <w:spacing w:before="0" w:beforeAutospacing="0" w:after="0" w:afterAutospacing="0"/>
              <w:jc w:val="center"/>
              <w:rPr>
                <w:sz w:val="20"/>
                <w:szCs w:val="20"/>
              </w:rPr>
            </w:pPr>
          </w:p>
        </w:tc>
        <w:tc>
          <w:tcPr>
            <w:tcW w:w="1134" w:type="dxa"/>
            <w:tcBorders>
              <w:top w:val="nil"/>
              <w:left w:val="single" w:sz="6" w:space="0" w:color="000000"/>
              <w:bottom w:val="single" w:sz="6" w:space="0" w:color="000000"/>
              <w:right w:val="nil"/>
            </w:tcBorders>
            <w:tcMar>
              <w:top w:w="0" w:type="dxa"/>
              <w:left w:w="11" w:type="dxa"/>
              <w:bottom w:w="0" w:type="dxa"/>
              <w:right w:w="0" w:type="dxa"/>
            </w:tcMar>
            <w:vAlign w:val="center"/>
            <w:hideMark/>
          </w:tcPr>
          <w:p w:rsidR="00BE6F42" w:rsidRPr="00352760" w:rsidRDefault="00BE6F42" w:rsidP="00352760">
            <w:pPr>
              <w:pStyle w:val="western"/>
              <w:spacing w:before="0" w:beforeAutospacing="0" w:after="0" w:afterAutospacing="0"/>
              <w:jc w:val="center"/>
              <w:rPr>
                <w:sz w:val="20"/>
                <w:szCs w:val="20"/>
              </w:rPr>
            </w:pPr>
          </w:p>
        </w:tc>
        <w:tc>
          <w:tcPr>
            <w:tcW w:w="567" w:type="dxa"/>
            <w:tcBorders>
              <w:top w:val="nil"/>
              <w:left w:val="single" w:sz="6" w:space="0" w:color="000000"/>
              <w:bottom w:val="single" w:sz="6" w:space="0" w:color="000000"/>
              <w:right w:val="nil"/>
            </w:tcBorders>
            <w:tcMar>
              <w:top w:w="0" w:type="dxa"/>
              <w:left w:w="11" w:type="dxa"/>
              <w:bottom w:w="0" w:type="dxa"/>
              <w:right w:w="0" w:type="dxa"/>
            </w:tcMar>
            <w:hideMark/>
          </w:tcPr>
          <w:p w:rsidR="00BE6F42" w:rsidRPr="00352760" w:rsidRDefault="00BE6F42" w:rsidP="00352760">
            <w:pPr>
              <w:pStyle w:val="western"/>
              <w:spacing w:before="0" w:beforeAutospacing="0" w:after="0" w:afterAutospacing="0"/>
              <w:jc w:val="center"/>
              <w:rPr>
                <w:sz w:val="20"/>
                <w:szCs w:val="20"/>
              </w:rPr>
            </w:pPr>
            <w:r w:rsidRPr="00352760">
              <w:rPr>
                <w:bCs/>
                <w:sz w:val="20"/>
                <w:szCs w:val="20"/>
              </w:rPr>
              <w:t>23</w:t>
            </w:r>
          </w:p>
        </w:tc>
        <w:tc>
          <w:tcPr>
            <w:tcW w:w="1276" w:type="dxa"/>
            <w:tcBorders>
              <w:top w:val="nil"/>
              <w:left w:val="single" w:sz="6" w:space="0" w:color="000000"/>
              <w:bottom w:val="single" w:sz="6" w:space="0" w:color="000000"/>
              <w:right w:val="nil"/>
            </w:tcBorders>
            <w:tcMar>
              <w:top w:w="0" w:type="dxa"/>
              <w:left w:w="11" w:type="dxa"/>
              <w:bottom w:w="0" w:type="dxa"/>
              <w:right w:w="0" w:type="dxa"/>
            </w:tcMar>
            <w:vAlign w:val="center"/>
            <w:hideMark/>
          </w:tcPr>
          <w:p w:rsidR="00BE6F42" w:rsidRPr="00352760" w:rsidRDefault="00BE6F42" w:rsidP="00352760">
            <w:pPr>
              <w:pStyle w:val="western"/>
              <w:spacing w:before="0" w:beforeAutospacing="0" w:after="0" w:afterAutospacing="0"/>
              <w:jc w:val="center"/>
              <w:rPr>
                <w:sz w:val="20"/>
                <w:szCs w:val="20"/>
              </w:rPr>
            </w:pPr>
          </w:p>
        </w:tc>
        <w:tc>
          <w:tcPr>
            <w:tcW w:w="3797" w:type="dxa"/>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352760" w:rsidRDefault="00352760" w:rsidP="00352760">
            <w:pPr>
              <w:pStyle w:val="western"/>
              <w:jc w:val="left"/>
              <w:rPr>
                <w:sz w:val="20"/>
                <w:szCs w:val="20"/>
              </w:rPr>
            </w:pPr>
            <w:r>
              <w:rPr>
                <w:sz w:val="20"/>
                <w:szCs w:val="20"/>
              </w:rPr>
              <w:t>Pełna nazwa producenta: …………………</w:t>
            </w:r>
          </w:p>
          <w:p w:rsidR="00352760" w:rsidRDefault="00352760" w:rsidP="00352760">
            <w:pPr>
              <w:pStyle w:val="western"/>
              <w:jc w:val="left"/>
            </w:pPr>
            <w:r>
              <w:rPr>
                <w:sz w:val="20"/>
                <w:szCs w:val="20"/>
              </w:rPr>
              <w:t>Pełna nazwa wyboru: ……………………</w:t>
            </w:r>
          </w:p>
          <w:p w:rsidR="00BE6F42" w:rsidRDefault="00352760" w:rsidP="00352760">
            <w:pPr>
              <w:pStyle w:val="western"/>
            </w:pPr>
            <w:r>
              <w:rPr>
                <w:sz w:val="20"/>
                <w:szCs w:val="20"/>
              </w:rPr>
              <w:t>Numer katalogowy: ………………………</w:t>
            </w:r>
          </w:p>
        </w:tc>
      </w:tr>
      <w:tr w:rsidR="00BE6F42" w:rsidTr="00352760">
        <w:trPr>
          <w:tblCellSpacing w:w="0" w:type="dxa"/>
        </w:trPr>
        <w:tc>
          <w:tcPr>
            <w:tcW w:w="597" w:type="dxa"/>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BE6F42" w:rsidRDefault="00BE6F42" w:rsidP="002C7289">
            <w:pPr>
              <w:pStyle w:val="western"/>
              <w:spacing w:before="0" w:beforeAutospacing="0" w:after="0" w:afterAutospacing="0"/>
            </w:pPr>
          </w:p>
        </w:tc>
        <w:tc>
          <w:tcPr>
            <w:tcW w:w="5808" w:type="dxa"/>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BE6F42" w:rsidRDefault="00BE6F42" w:rsidP="002C7289">
            <w:pPr>
              <w:pStyle w:val="western"/>
              <w:spacing w:before="0" w:beforeAutospacing="0" w:after="0" w:afterAutospacing="0"/>
            </w:pPr>
          </w:p>
          <w:p w:rsidR="00BE6F42" w:rsidRDefault="00BE6F42" w:rsidP="002C7289">
            <w:pPr>
              <w:pStyle w:val="western"/>
              <w:spacing w:before="0" w:beforeAutospacing="0" w:after="0" w:afterAutospacing="0"/>
            </w:pPr>
            <w:r>
              <w:rPr>
                <w:b/>
                <w:bCs/>
                <w:sz w:val="20"/>
                <w:szCs w:val="20"/>
              </w:rPr>
              <w:t>Wartość części</w:t>
            </w:r>
          </w:p>
        </w:tc>
        <w:tc>
          <w:tcPr>
            <w:tcW w:w="709" w:type="dxa"/>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BE6F42" w:rsidRPr="00352760" w:rsidRDefault="00BE6F42" w:rsidP="002C7289">
            <w:pPr>
              <w:pStyle w:val="western"/>
              <w:spacing w:before="0" w:beforeAutospacing="0" w:after="0" w:afterAutospacing="0"/>
              <w:jc w:val="center"/>
              <w:rPr>
                <w:sz w:val="20"/>
                <w:szCs w:val="20"/>
              </w:rPr>
            </w:pPr>
          </w:p>
        </w:tc>
        <w:tc>
          <w:tcPr>
            <w:tcW w:w="992"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rsidR="00BE6F42" w:rsidRPr="00352760" w:rsidRDefault="00BE6F42" w:rsidP="002C7289">
            <w:pPr>
              <w:pStyle w:val="western"/>
              <w:spacing w:before="0" w:beforeAutospacing="0" w:after="0" w:afterAutospacing="0"/>
              <w:jc w:val="center"/>
              <w:rPr>
                <w:sz w:val="20"/>
                <w:szCs w:val="20"/>
              </w:rPr>
            </w:pPr>
          </w:p>
        </w:tc>
        <w:tc>
          <w:tcPr>
            <w:tcW w:w="1134"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rsidR="00BE6F42" w:rsidRPr="00352760" w:rsidRDefault="00BE6F42" w:rsidP="002C7289">
            <w:pPr>
              <w:pStyle w:val="western"/>
              <w:spacing w:before="0" w:beforeAutospacing="0" w:after="0" w:afterAutospacing="0"/>
              <w:jc w:val="center"/>
              <w:rPr>
                <w:sz w:val="20"/>
                <w:szCs w:val="20"/>
              </w:rPr>
            </w:pPr>
          </w:p>
        </w:tc>
        <w:tc>
          <w:tcPr>
            <w:tcW w:w="567"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rsidR="00BE6F42" w:rsidRPr="00352760" w:rsidRDefault="00BE6F42" w:rsidP="002C7289">
            <w:pPr>
              <w:pStyle w:val="western"/>
              <w:spacing w:before="0" w:beforeAutospacing="0" w:after="0" w:afterAutospacing="0"/>
              <w:jc w:val="center"/>
              <w:rPr>
                <w:sz w:val="20"/>
                <w:szCs w:val="20"/>
              </w:rPr>
            </w:pPr>
          </w:p>
        </w:tc>
        <w:tc>
          <w:tcPr>
            <w:tcW w:w="1276"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rsidR="00BE6F42" w:rsidRPr="00352760" w:rsidRDefault="00BE6F42" w:rsidP="002C7289">
            <w:pPr>
              <w:pStyle w:val="western"/>
              <w:spacing w:before="0" w:beforeAutospacing="0" w:after="0" w:afterAutospacing="0"/>
              <w:jc w:val="center"/>
              <w:rPr>
                <w:sz w:val="20"/>
                <w:szCs w:val="20"/>
              </w:rPr>
            </w:pPr>
          </w:p>
        </w:tc>
        <w:tc>
          <w:tcPr>
            <w:tcW w:w="3797" w:type="dxa"/>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hideMark/>
          </w:tcPr>
          <w:p w:rsidR="00BE6F42" w:rsidRDefault="00BE6F42" w:rsidP="002C7289">
            <w:pPr>
              <w:pStyle w:val="western"/>
              <w:spacing w:before="0" w:beforeAutospacing="0" w:after="0" w:afterAutospacing="0"/>
            </w:pPr>
          </w:p>
        </w:tc>
      </w:tr>
    </w:tbl>
    <w:p w:rsidR="00BE6F42" w:rsidRDefault="00BE6F42" w:rsidP="00BE6F42">
      <w:pPr>
        <w:pStyle w:val="western"/>
        <w:rPr>
          <w:lang w:val="en-US"/>
        </w:rPr>
      </w:pPr>
    </w:p>
    <w:p w:rsidR="00BE6F42" w:rsidRPr="002C7289" w:rsidRDefault="00BE6F42" w:rsidP="002C7289">
      <w:pPr>
        <w:pStyle w:val="western"/>
        <w:spacing w:before="0" w:beforeAutospacing="0" w:after="0" w:afterAutospacing="0"/>
      </w:pPr>
      <w:r w:rsidRPr="002C7289">
        <w:rPr>
          <w:b/>
          <w:bCs/>
          <w:iCs/>
          <w:sz w:val="22"/>
          <w:szCs w:val="22"/>
        </w:rPr>
        <w:t>Część nr 7 – dostawa papieru toaletowego oraz pojemników na papier</w:t>
      </w:r>
    </w:p>
    <w:tbl>
      <w:tblPr>
        <w:tblW w:w="15007" w:type="dxa"/>
        <w:tblCellSpacing w:w="0" w:type="dxa"/>
        <w:tblCellMar>
          <w:top w:w="105" w:type="dxa"/>
          <w:left w:w="105" w:type="dxa"/>
          <w:bottom w:w="105" w:type="dxa"/>
          <w:right w:w="105" w:type="dxa"/>
        </w:tblCellMar>
        <w:tblLook w:val="04A0"/>
      </w:tblPr>
      <w:tblGrid>
        <w:gridCol w:w="508"/>
        <w:gridCol w:w="5994"/>
        <w:gridCol w:w="709"/>
        <w:gridCol w:w="943"/>
        <w:gridCol w:w="1183"/>
        <w:gridCol w:w="567"/>
        <w:gridCol w:w="1276"/>
        <w:gridCol w:w="3827"/>
      </w:tblGrid>
      <w:tr w:rsidR="00BE6F42" w:rsidTr="00B43AB7">
        <w:trPr>
          <w:tblCellSpacing w:w="0" w:type="dxa"/>
        </w:trPr>
        <w:tc>
          <w:tcPr>
            <w:tcW w:w="5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2C7289">
            <w:pPr>
              <w:pStyle w:val="western"/>
              <w:spacing w:before="0" w:beforeAutospacing="0" w:after="0" w:afterAutospacing="0"/>
            </w:pPr>
            <w:r>
              <w:rPr>
                <w:sz w:val="20"/>
                <w:szCs w:val="20"/>
              </w:rPr>
              <w:t>L.p.</w:t>
            </w:r>
          </w:p>
        </w:tc>
        <w:tc>
          <w:tcPr>
            <w:tcW w:w="599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2C7289">
            <w:pPr>
              <w:pStyle w:val="western"/>
              <w:spacing w:before="0" w:beforeAutospacing="0" w:after="0" w:afterAutospacing="0"/>
            </w:pPr>
            <w:r>
              <w:rPr>
                <w:sz w:val="20"/>
                <w:szCs w:val="20"/>
              </w:rPr>
              <w:t>Opis przedmiotu zamówienia</w:t>
            </w:r>
          </w:p>
        </w:tc>
        <w:tc>
          <w:tcPr>
            <w:tcW w:w="7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2C7289">
            <w:pPr>
              <w:pStyle w:val="western"/>
              <w:spacing w:before="0" w:beforeAutospacing="0" w:after="0" w:afterAutospacing="0"/>
            </w:pPr>
            <w:r>
              <w:rPr>
                <w:sz w:val="20"/>
                <w:szCs w:val="20"/>
              </w:rPr>
              <w:t xml:space="preserve">Ilość </w:t>
            </w:r>
          </w:p>
          <w:p w:rsidR="00BE6F42" w:rsidRDefault="00BE6F42" w:rsidP="002C7289">
            <w:pPr>
              <w:pStyle w:val="western"/>
              <w:spacing w:before="0" w:beforeAutospacing="0" w:after="0" w:afterAutospacing="0"/>
            </w:pPr>
            <w:r>
              <w:rPr>
                <w:sz w:val="20"/>
                <w:szCs w:val="20"/>
              </w:rPr>
              <w:t xml:space="preserve">szt. </w:t>
            </w:r>
          </w:p>
        </w:tc>
        <w:tc>
          <w:tcPr>
            <w:tcW w:w="9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2C7289">
            <w:pPr>
              <w:pStyle w:val="western"/>
              <w:spacing w:before="0" w:beforeAutospacing="0" w:after="0" w:afterAutospacing="0"/>
            </w:pPr>
            <w:r>
              <w:rPr>
                <w:sz w:val="20"/>
                <w:szCs w:val="20"/>
              </w:rPr>
              <w:t>Cena jedn. netto</w:t>
            </w:r>
          </w:p>
        </w:tc>
        <w:tc>
          <w:tcPr>
            <w:tcW w:w="118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2C7289">
            <w:pPr>
              <w:pStyle w:val="western"/>
              <w:spacing w:before="0" w:beforeAutospacing="0" w:after="0" w:afterAutospacing="0"/>
            </w:pPr>
            <w:r>
              <w:rPr>
                <w:sz w:val="20"/>
                <w:szCs w:val="20"/>
              </w:rPr>
              <w:t xml:space="preserve">Wartość netto </w:t>
            </w:r>
          </w:p>
        </w:tc>
        <w:tc>
          <w:tcPr>
            <w:tcW w:w="56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2C7289">
            <w:pPr>
              <w:pStyle w:val="western"/>
              <w:spacing w:before="0" w:beforeAutospacing="0" w:after="0" w:afterAutospacing="0"/>
            </w:pPr>
            <w:r>
              <w:rPr>
                <w:sz w:val="20"/>
                <w:szCs w:val="20"/>
              </w:rPr>
              <w:t>VAT</w:t>
            </w:r>
          </w:p>
          <w:p w:rsidR="00BE6F42" w:rsidRDefault="00BE6F42" w:rsidP="002C7289">
            <w:pPr>
              <w:pStyle w:val="western"/>
              <w:spacing w:before="0" w:beforeAutospacing="0" w:after="0" w:afterAutospacing="0"/>
            </w:pPr>
            <w:r>
              <w:rPr>
                <w:sz w:val="20"/>
                <w:szCs w:val="20"/>
              </w:rPr>
              <w:t>%</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2C7289">
            <w:pPr>
              <w:pStyle w:val="western"/>
              <w:spacing w:before="0" w:beforeAutospacing="0" w:after="0" w:afterAutospacing="0"/>
            </w:pPr>
            <w:r>
              <w:rPr>
                <w:sz w:val="20"/>
                <w:szCs w:val="20"/>
              </w:rPr>
              <w:t>Wartość brutto</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6F42" w:rsidRDefault="00BE6F42" w:rsidP="002C7289">
            <w:pPr>
              <w:pStyle w:val="western"/>
              <w:spacing w:before="0" w:beforeAutospacing="0" w:after="0" w:afterAutospacing="0"/>
            </w:pPr>
            <w:r>
              <w:rPr>
                <w:sz w:val="20"/>
                <w:szCs w:val="20"/>
              </w:rPr>
              <w:t>Informacje o produkcie i producencie</w:t>
            </w:r>
          </w:p>
        </w:tc>
      </w:tr>
      <w:tr w:rsidR="009877B5" w:rsidTr="00B43AB7">
        <w:trPr>
          <w:tblCellSpacing w:w="0" w:type="dxa"/>
        </w:trPr>
        <w:tc>
          <w:tcPr>
            <w:tcW w:w="5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877B5" w:rsidRDefault="009877B5" w:rsidP="002C7289">
            <w:pPr>
              <w:pStyle w:val="western"/>
              <w:spacing w:before="0" w:beforeAutospacing="0" w:after="0" w:afterAutospacing="0"/>
            </w:pPr>
          </w:p>
          <w:p w:rsidR="009877B5" w:rsidRDefault="009877B5" w:rsidP="002C7289">
            <w:pPr>
              <w:pStyle w:val="western"/>
              <w:spacing w:before="0" w:beforeAutospacing="0" w:after="0" w:afterAutospacing="0"/>
            </w:pPr>
            <w:r>
              <w:rPr>
                <w:sz w:val="20"/>
                <w:szCs w:val="20"/>
              </w:rPr>
              <w:t>1</w:t>
            </w:r>
          </w:p>
        </w:tc>
        <w:tc>
          <w:tcPr>
            <w:tcW w:w="599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877B5" w:rsidRPr="009877B5" w:rsidRDefault="009877B5" w:rsidP="002C7289">
            <w:pPr>
              <w:pStyle w:val="western"/>
              <w:spacing w:before="0" w:beforeAutospacing="0" w:after="0" w:afterAutospacing="0"/>
              <w:rPr>
                <w:sz w:val="20"/>
                <w:szCs w:val="20"/>
              </w:rPr>
            </w:pPr>
            <w:r>
              <w:rPr>
                <w:sz w:val="20"/>
                <w:szCs w:val="20"/>
              </w:rPr>
              <w:t>Papier toaletowy</w:t>
            </w:r>
            <w:r w:rsidR="00925D64">
              <w:rPr>
                <w:sz w:val="20"/>
                <w:szCs w:val="20"/>
              </w:rPr>
              <w:t xml:space="preserve"> perforowany</w:t>
            </w:r>
            <w:r>
              <w:rPr>
                <w:sz w:val="20"/>
                <w:szCs w:val="20"/>
              </w:rPr>
              <w:t>,</w:t>
            </w:r>
          </w:p>
          <w:p w:rsidR="009877B5" w:rsidRDefault="009877B5" w:rsidP="002C7289">
            <w:pPr>
              <w:pStyle w:val="western"/>
              <w:spacing w:before="0" w:beforeAutospacing="0" w:after="0" w:afterAutospacing="0"/>
              <w:rPr>
                <w:sz w:val="20"/>
                <w:szCs w:val="20"/>
              </w:rPr>
            </w:pPr>
            <w:r>
              <w:rPr>
                <w:sz w:val="20"/>
                <w:szCs w:val="20"/>
              </w:rPr>
              <w:t xml:space="preserve">dwuwarstwowy, </w:t>
            </w:r>
          </w:p>
          <w:p w:rsidR="009877B5" w:rsidRDefault="00925D64" w:rsidP="002C7289">
            <w:pPr>
              <w:pStyle w:val="western"/>
              <w:spacing w:before="0" w:beforeAutospacing="0" w:after="0" w:afterAutospacing="0"/>
            </w:pPr>
            <w:r>
              <w:rPr>
                <w:sz w:val="20"/>
                <w:szCs w:val="20"/>
              </w:rPr>
              <w:t>łatwo rozpuszczalny,</w:t>
            </w:r>
          </w:p>
          <w:p w:rsidR="009877B5" w:rsidRDefault="00925D64" w:rsidP="002C7289">
            <w:pPr>
              <w:pStyle w:val="western"/>
              <w:spacing w:before="0" w:beforeAutospacing="0" w:after="0" w:afterAutospacing="0"/>
            </w:pPr>
            <w:r>
              <w:rPr>
                <w:sz w:val="20"/>
                <w:szCs w:val="20"/>
              </w:rPr>
              <w:t>bielony 6</w:t>
            </w:r>
            <w:r w:rsidR="009877B5">
              <w:rPr>
                <w:sz w:val="20"/>
                <w:szCs w:val="20"/>
              </w:rPr>
              <w:t xml:space="preserve">5% </w:t>
            </w:r>
          </w:p>
          <w:p w:rsidR="009877B5" w:rsidRDefault="003D1907" w:rsidP="002C7289">
            <w:pPr>
              <w:pStyle w:val="western"/>
              <w:spacing w:before="0" w:beforeAutospacing="0" w:after="0" w:afterAutospacing="0"/>
            </w:pPr>
            <w:r>
              <w:rPr>
                <w:sz w:val="20"/>
                <w:szCs w:val="20"/>
              </w:rPr>
              <w:t>długość rolki 135-</w:t>
            </w:r>
            <w:r w:rsidR="009877B5">
              <w:rPr>
                <w:sz w:val="20"/>
                <w:szCs w:val="20"/>
              </w:rPr>
              <w:t xml:space="preserve">150 m </w:t>
            </w:r>
          </w:p>
          <w:p w:rsidR="009877B5" w:rsidRDefault="009877B5" w:rsidP="002C7289">
            <w:pPr>
              <w:pStyle w:val="western"/>
              <w:spacing w:before="0" w:beforeAutospacing="0" w:after="0" w:afterAutospacing="0"/>
            </w:pPr>
            <w:r>
              <w:rPr>
                <w:sz w:val="20"/>
                <w:szCs w:val="20"/>
              </w:rPr>
              <w:t xml:space="preserve">średnica rolki 18-19 cm </w:t>
            </w:r>
          </w:p>
          <w:p w:rsidR="009877B5" w:rsidRDefault="009877B5" w:rsidP="002C7289">
            <w:pPr>
              <w:pStyle w:val="western"/>
              <w:spacing w:before="0" w:beforeAutospacing="0" w:after="0" w:afterAutospacing="0"/>
              <w:rPr>
                <w:sz w:val="20"/>
                <w:szCs w:val="20"/>
              </w:rPr>
            </w:pPr>
            <w:r>
              <w:rPr>
                <w:sz w:val="20"/>
                <w:szCs w:val="20"/>
              </w:rPr>
              <w:t xml:space="preserve">gramatura </w:t>
            </w:r>
            <w:r w:rsidR="003D1907">
              <w:rPr>
                <w:sz w:val="20"/>
                <w:szCs w:val="20"/>
              </w:rPr>
              <w:t>38-42g/m²</w:t>
            </w:r>
          </w:p>
          <w:p w:rsidR="00925D64" w:rsidRDefault="00B77FC3" w:rsidP="002C7289">
            <w:pPr>
              <w:pStyle w:val="western"/>
              <w:spacing w:before="0" w:beforeAutospacing="0" w:after="0" w:afterAutospacing="0"/>
            </w:pPr>
            <w:r>
              <w:rPr>
                <w:sz w:val="20"/>
                <w:szCs w:val="20"/>
              </w:rPr>
              <w:t>szerokość rolki 9</w:t>
            </w:r>
            <w:r w:rsidR="00925D64">
              <w:rPr>
                <w:sz w:val="20"/>
                <w:szCs w:val="20"/>
              </w:rPr>
              <w:t xml:space="preserve"> cm</w:t>
            </w:r>
          </w:p>
          <w:p w:rsidR="009877B5" w:rsidRDefault="009877B5" w:rsidP="002C7289">
            <w:pPr>
              <w:pStyle w:val="western"/>
              <w:spacing w:before="0" w:beforeAutospacing="0" w:after="0" w:afterAutospacing="0"/>
              <w:rPr>
                <w:sz w:val="20"/>
                <w:szCs w:val="20"/>
              </w:rPr>
            </w:pPr>
            <w:r>
              <w:rPr>
                <w:sz w:val="20"/>
                <w:szCs w:val="20"/>
              </w:rPr>
              <w:t xml:space="preserve">pakowany w opakowanie zbiorcze zawierające 12 szt. </w:t>
            </w:r>
          </w:p>
          <w:p w:rsidR="009877B5" w:rsidRDefault="009877B5" w:rsidP="002C7289">
            <w:pPr>
              <w:pStyle w:val="western"/>
              <w:spacing w:before="0" w:beforeAutospacing="0" w:after="0" w:afterAutospacing="0"/>
            </w:pPr>
            <w:r>
              <w:rPr>
                <w:sz w:val="20"/>
                <w:szCs w:val="20"/>
              </w:rPr>
              <w:t xml:space="preserve">opakowanie zaopatrzone w etykietę zawierającą nazwę producenta, </w:t>
            </w:r>
            <w:r>
              <w:rPr>
                <w:sz w:val="20"/>
                <w:szCs w:val="20"/>
              </w:rPr>
              <w:lastRenderedPageBreak/>
              <w:t xml:space="preserve">nazwę produktu oraz </w:t>
            </w:r>
            <w:r w:rsidR="00B2296E">
              <w:rPr>
                <w:sz w:val="20"/>
                <w:szCs w:val="20"/>
              </w:rPr>
              <w:t xml:space="preserve">wszystkie </w:t>
            </w:r>
            <w:r>
              <w:rPr>
                <w:sz w:val="20"/>
                <w:szCs w:val="20"/>
              </w:rPr>
              <w:t xml:space="preserve">wymiary </w:t>
            </w:r>
            <w:r w:rsidR="000C78B1">
              <w:rPr>
                <w:sz w:val="20"/>
                <w:szCs w:val="20"/>
              </w:rPr>
              <w:t>papieru</w:t>
            </w:r>
          </w:p>
        </w:tc>
        <w:tc>
          <w:tcPr>
            <w:tcW w:w="7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877B5" w:rsidRPr="002C7289" w:rsidRDefault="009877B5" w:rsidP="002C7289">
            <w:pPr>
              <w:pStyle w:val="western"/>
              <w:spacing w:before="0" w:beforeAutospacing="0" w:after="0" w:afterAutospacing="0"/>
            </w:pPr>
            <w:r w:rsidRPr="002C7289">
              <w:rPr>
                <w:bCs/>
                <w:sz w:val="20"/>
                <w:szCs w:val="20"/>
              </w:rPr>
              <w:lastRenderedPageBreak/>
              <w:t>20000</w:t>
            </w:r>
          </w:p>
        </w:tc>
        <w:tc>
          <w:tcPr>
            <w:tcW w:w="9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877B5" w:rsidRPr="002C7289" w:rsidRDefault="009877B5" w:rsidP="002C7289">
            <w:pPr>
              <w:pStyle w:val="western"/>
              <w:spacing w:before="0" w:beforeAutospacing="0" w:after="0" w:afterAutospacing="0"/>
            </w:pPr>
          </w:p>
        </w:tc>
        <w:tc>
          <w:tcPr>
            <w:tcW w:w="118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877B5" w:rsidRPr="002C7289" w:rsidRDefault="009877B5" w:rsidP="002C7289">
            <w:pPr>
              <w:pStyle w:val="western"/>
              <w:spacing w:before="0" w:beforeAutospacing="0" w:after="0" w:afterAutospacing="0"/>
            </w:pPr>
          </w:p>
        </w:tc>
        <w:tc>
          <w:tcPr>
            <w:tcW w:w="56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877B5" w:rsidRPr="002C7289" w:rsidRDefault="009877B5" w:rsidP="002C7289">
            <w:pPr>
              <w:pStyle w:val="western"/>
              <w:spacing w:before="0" w:beforeAutospacing="0" w:after="0" w:afterAutospacing="0"/>
            </w:pPr>
            <w:r w:rsidRPr="002C7289">
              <w:rPr>
                <w:bCs/>
                <w:sz w:val="20"/>
                <w:szCs w:val="20"/>
              </w:rPr>
              <w:t>23</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877B5" w:rsidRPr="002C7289" w:rsidRDefault="009877B5" w:rsidP="002C7289">
            <w:pPr>
              <w:pStyle w:val="western"/>
              <w:spacing w:before="0" w:beforeAutospacing="0" w:after="0" w:afterAutospacing="0"/>
            </w:pP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77B5" w:rsidRDefault="009877B5" w:rsidP="00141D0E">
            <w:pPr>
              <w:pStyle w:val="western"/>
              <w:jc w:val="left"/>
              <w:rPr>
                <w:sz w:val="20"/>
                <w:szCs w:val="20"/>
              </w:rPr>
            </w:pPr>
            <w:r>
              <w:rPr>
                <w:sz w:val="20"/>
                <w:szCs w:val="20"/>
              </w:rPr>
              <w:t>Pełna nazwa producenta: …………………</w:t>
            </w:r>
          </w:p>
          <w:p w:rsidR="009877B5" w:rsidRDefault="009877B5" w:rsidP="00141D0E">
            <w:pPr>
              <w:pStyle w:val="western"/>
              <w:jc w:val="left"/>
            </w:pPr>
            <w:r>
              <w:rPr>
                <w:sz w:val="20"/>
                <w:szCs w:val="20"/>
              </w:rPr>
              <w:t>Pełna nazwa wyboru: ……………………</w:t>
            </w:r>
          </w:p>
          <w:p w:rsidR="009877B5" w:rsidRDefault="009877B5" w:rsidP="00141D0E">
            <w:pPr>
              <w:pStyle w:val="western"/>
            </w:pPr>
            <w:r>
              <w:rPr>
                <w:sz w:val="20"/>
                <w:szCs w:val="20"/>
              </w:rPr>
              <w:t>Numer katalogowy: ………………………</w:t>
            </w:r>
          </w:p>
        </w:tc>
      </w:tr>
      <w:tr w:rsidR="009877B5" w:rsidTr="00B43AB7">
        <w:trPr>
          <w:tblCellSpacing w:w="0" w:type="dxa"/>
        </w:trPr>
        <w:tc>
          <w:tcPr>
            <w:tcW w:w="5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877B5" w:rsidRDefault="009877B5" w:rsidP="002C7289">
            <w:pPr>
              <w:pStyle w:val="western"/>
              <w:spacing w:before="0" w:beforeAutospacing="0" w:after="0" w:afterAutospacing="0"/>
            </w:pPr>
            <w:r>
              <w:rPr>
                <w:sz w:val="20"/>
                <w:szCs w:val="20"/>
              </w:rPr>
              <w:lastRenderedPageBreak/>
              <w:t>2</w:t>
            </w:r>
          </w:p>
        </w:tc>
        <w:tc>
          <w:tcPr>
            <w:tcW w:w="599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877B5" w:rsidRDefault="009877B5" w:rsidP="002C7289">
            <w:pPr>
              <w:pStyle w:val="western"/>
              <w:spacing w:before="0" w:beforeAutospacing="0" w:after="0" w:afterAutospacing="0"/>
            </w:pPr>
            <w:r>
              <w:rPr>
                <w:sz w:val="20"/>
                <w:szCs w:val="20"/>
              </w:rPr>
              <w:t>Pojemnik na papier toaletowy</w:t>
            </w:r>
          </w:p>
          <w:p w:rsidR="009877B5" w:rsidRDefault="009877B5" w:rsidP="002C7289">
            <w:pPr>
              <w:pStyle w:val="western"/>
              <w:spacing w:before="0" w:beforeAutospacing="0" w:after="0" w:afterAutospacing="0"/>
            </w:pPr>
            <w:r>
              <w:rPr>
                <w:sz w:val="20"/>
                <w:szCs w:val="20"/>
              </w:rPr>
              <w:t>pojemność - rolka o maksymalnej średnicy 19 cm</w:t>
            </w:r>
          </w:p>
          <w:p w:rsidR="009877B5" w:rsidRDefault="009877B5" w:rsidP="002C7289">
            <w:pPr>
              <w:pStyle w:val="western"/>
              <w:spacing w:before="0" w:beforeAutospacing="0" w:after="0" w:afterAutospacing="0"/>
              <w:rPr>
                <w:sz w:val="20"/>
                <w:szCs w:val="20"/>
              </w:rPr>
            </w:pPr>
            <w:r>
              <w:rPr>
                <w:sz w:val="20"/>
                <w:szCs w:val="20"/>
              </w:rPr>
              <w:t>wykonany z tworzywa ABS</w:t>
            </w:r>
          </w:p>
          <w:p w:rsidR="00B2296E" w:rsidRDefault="00B2296E" w:rsidP="002C7289">
            <w:pPr>
              <w:pStyle w:val="western"/>
              <w:spacing w:before="0" w:beforeAutospacing="0" w:after="0" w:afterAutospacing="0"/>
            </w:pPr>
            <w:r>
              <w:rPr>
                <w:sz w:val="20"/>
                <w:szCs w:val="20"/>
              </w:rPr>
              <w:t>biały odporny na środki czyszczące i dezynfekcyjne</w:t>
            </w:r>
          </w:p>
          <w:p w:rsidR="009877B5" w:rsidRDefault="009877B5" w:rsidP="002C7289">
            <w:pPr>
              <w:pStyle w:val="western"/>
              <w:spacing w:before="0" w:beforeAutospacing="0" w:after="0" w:afterAutospacing="0"/>
              <w:rPr>
                <w:sz w:val="20"/>
                <w:szCs w:val="20"/>
              </w:rPr>
            </w:pPr>
            <w:r>
              <w:rPr>
                <w:sz w:val="20"/>
                <w:szCs w:val="20"/>
              </w:rPr>
              <w:t>zamykany na kluczyk</w:t>
            </w:r>
          </w:p>
          <w:p w:rsidR="00B2296E" w:rsidRDefault="00B2296E" w:rsidP="002C7289">
            <w:pPr>
              <w:pStyle w:val="western"/>
              <w:spacing w:before="0" w:beforeAutospacing="0" w:after="0" w:afterAutospacing="0"/>
            </w:pPr>
            <w:r>
              <w:rPr>
                <w:sz w:val="20"/>
                <w:szCs w:val="20"/>
              </w:rPr>
              <w:t>wymiary pojemnika:</w:t>
            </w:r>
          </w:p>
          <w:p w:rsidR="009877B5" w:rsidRDefault="009877B5" w:rsidP="002C7289">
            <w:pPr>
              <w:pStyle w:val="western"/>
              <w:spacing w:before="0" w:beforeAutospacing="0" w:after="0" w:afterAutospacing="0"/>
            </w:pPr>
            <w:r>
              <w:rPr>
                <w:sz w:val="20"/>
                <w:szCs w:val="20"/>
              </w:rPr>
              <w:t>szerokość 24 cm</w:t>
            </w:r>
          </w:p>
          <w:p w:rsidR="009877B5" w:rsidRDefault="009877B5" w:rsidP="002C7289">
            <w:pPr>
              <w:pStyle w:val="western"/>
              <w:spacing w:before="0" w:beforeAutospacing="0" w:after="0" w:afterAutospacing="0"/>
            </w:pPr>
            <w:r>
              <w:rPr>
                <w:sz w:val="20"/>
                <w:szCs w:val="20"/>
              </w:rPr>
              <w:t xml:space="preserve">wysokość 26 cm </w:t>
            </w:r>
          </w:p>
          <w:p w:rsidR="009877B5" w:rsidRDefault="009877B5" w:rsidP="002C7289">
            <w:pPr>
              <w:pStyle w:val="western"/>
              <w:spacing w:before="0" w:beforeAutospacing="0" w:after="0" w:afterAutospacing="0"/>
            </w:pPr>
            <w:r>
              <w:rPr>
                <w:sz w:val="20"/>
                <w:szCs w:val="20"/>
              </w:rPr>
              <w:t>głębokość 13 cm</w:t>
            </w:r>
          </w:p>
        </w:tc>
        <w:tc>
          <w:tcPr>
            <w:tcW w:w="7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877B5" w:rsidRDefault="009877B5" w:rsidP="002C7289">
            <w:pPr>
              <w:pStyle w:val="western"/>
              <w:spacing w:before="0" w:beforeAutospacing="0" w:after="0" w:afterAutospacing="0"/>
            </w:pPr>
            <w:r>
              <w:rPr>
                <w:b/>
                <w:bCs/>
                <w:sz w:val="20"/>
                <w:szCs w:val="20"/>
              </w:rPr>
              <w:t>10</w:t>
            </w:r>
          </w:p>
        </w:tc>
        <w:tc>
          <w:tcPr>
            <w:tcW w:w="9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877B5" w:rsidRDefault="009877B5" w:rsidP="002C7289">
            <w:pPr>
              <w:pStyle w:val="western"/>
              <w:spacing w:before="0" w:beforeAutospacing="0" w:after="0" w:afterAutospacing="0"/>
            </w:pPr>
          </w:p>
        </w:tc>
        <w:tc>
          <w:tcPr>
            <w:tcW w:w="118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877B5" w:rsidRDefault="009877B5" w:rsidP="002C7289">
            <w:pPr>
              <w:pStyle w:val="western"/>
              <w:spacing w:before="0" w:beforeAutospacing="0" w:after="0" w:afterAutospacing="0"/>
            </w:pPr>
          </w:p>
        </w:tc>
        <w:tc>
          <w:tcPr>
            <w:tcW w:w="56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877B5" w:rsidRDefault="009877B5" w:rsidP="002C7289">
            <w:pPr>
              <w:pStyle w:val="western"/>
              <w:spacing w:before="0" w:beforeAutospacing="0" w:after="0" w:afterAutospacing="0"/>
            </w:pPr>
            <w:r>
              <w:rPr>
                <w:b/>
                <w:bCs/>
                <w:sz w:val="20"/>
                <w:szCs w:val="20"/>
              </w:rPr>
              <w:t>23</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877B5" w:rsidRDefault="009877B5" w:rsidP="002C7289">
            <w:pPr>
              <w:pStyle w:val="western"/>
              <w:spacing w:before="0" w:beforeAutospacing="0" w:after="0" w:afterAutospacing="0"/>
            </w:pP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77B5" w:rsidRDefault="009877B5" w:rsidP="00141D0E">
            <w:pPr>
              <w:pStyle w:val="western"/>
              <w:jc w:val="left"/>
              <w:rPr>
                <w:sz w:val="20"/>
                <w:szCs w:val="20"/>
              </w:rPr>
            </w:pPr>
            <w:r>
              <w:rPr>
                <w:sz w:val="20"/>
                <w:szCs w:val="20"/>
              </w:rPr>
              <w:t>Pełna nazwa producenta: …………………</w:t>
            </w:r>
          </w:p>
          <w:p w:rsidR="009877B5" w:rsidRDefault="009877B5" w:rsidP="00141D0E">
            <w:pPr>
              <w:pStyle w:val="western"/>
              <w:jc w:val="left"/>
            </w:pPr>
            <w:r>
              <w:rPr>
                <w:sz w:val="20"/>
                <w:szCs w:val="20"/>
              </w:rPr>
              <w:t>Pełna nazwa wyboru: ……………………</w:t>
            </w:r>
          </w:p>
          <w:p w:rsidR="009877B5" w:rsidRDefault="009877B5" w:rsidP="00141D0E">
            <w:pPr>
              <w:pStyle w:val="western"/>
            </w:pPr>
            <w:r>
              <w:rPr>
                <w:sz w:val="20"/>
                <w:szCs w:val="20"/>
              </w:rPr>
              <w:t>Numer katalogowy: ………………………</w:t>
            </w:r>
          </w:p>
        </w:tc>
      </w:tr>
      <w:tr w:rsidR="00BE6F42" w:rsidTr="00B43AB7">
        <w:trPr>
          <w:tblCellSpacing w:w="0" w:type="dxa"/>
        </w:trPr>
        <w:tc>
          <w:tcPr>
            <w:tcW w:w="5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2C7289">
            <w:pPr>
              <w:pStyle w:val="western"/>
              <w:spacing w:before="0" w:beforeAutospacing="0" w:after="0" w:afterAutospacing="0"/>
            </w:pPr>
          </w:p>
        </w:tc>
        <w:tc>
          <w:tcPr>
            <w:tcW w:w="599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2C7289">
            <w:pPr>
              <w:pStyle w:val="western"/>
              <w:spacing w:before="0" w:beforeAutospacing="0" w:after="0" w:afterAutospacing="0"/>
            </w:pPr>
            <w:r>
              <w:rPr>
                <w:b/>
                <w:bCs/>
                <w:sz w:val="20"/>
                <w:szCs w:val="20"/>
              </w:rPr>
              <w:t>Wartość części</w:t>
            </w:r>
          </w:p>
        </w:tc>
        <w:tc>
          <w:tcPr>
            <w:tcW w:w="7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2C7289">
            <w:pPr>
              <w:pStyle w:val="western"/>
              <w:spacing w:before="0" w:beforeAutospacing="0" w:after="0" w:afterAutospacing="0"/>
            </w:pPr>
          </w:p>
        </w:tc>
        <w:tc>
          <w:tcPr>
            <w:tcW w:w="9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2C7289">
            <w:pPr>
              <w:pStyle w:val="western"/>
              <w:spacing w:before="0" w:beforeAutospacing="0" w:after="0" w:afterAutospacing="0"/>
            </w:pPr>
          </w:p>
        </w:tc>
        <w:tc>
          <w:tcPr>
            <w:tcW w:w="118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2C7289">
            <w:pPr>
              <w:pStyle w:val="western"/>
              <w:spacing w:before="0" w:beforeAutospacing="0" w:after="0" w:afterAutospacing="0"/>
            </w:pPr>
          </w:p>
        </w:tc>
        <w:tc>
          <w:tcPr>
            <w:tcW w:w="56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2C7289">
            <w:pPr>
              <w:pStyle w:val="western"/>
              <w:spacing w:before="0" w:beforeAutospacing="0" w:after="0" w:afterAutospacing="0"/>
            </w:pP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2C7289">
            <w:pPr>
              <w:pStyle w:val="western"/>
              <w:spacing w:before="0" w:beforeAutospacing="0" w:after="0" w:afterAutospacing="0"/>
            </w:pP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6F42" w:rsidRDefault="00BE6F42" w:rsidP="002C7289">
            <w:pPr>
              <w:pStyle w:val="western"/>
              <w:spacing w:before="0" w:beforeAutospacing="0" w:after="0" w:afterAutospacing="0"/>
            </w:pPr>
          </w:p>
        </w:tc>
      </w:tr>
    </w:tbl>
    <w:p w:rsidR="00BE6F42" w:rsidRDefault="00BE6F42" w:rsidP="00BE6F42">
      <w:pPr>
        <w:pStyle w:val="western"/>
      </w:pPr>
    </w:p>
    <w:p w:rsidR="00BE6F42" w:rsidRDefault="00BE6F42" w:rsidP="00BE6F42">
      <w:pPr>
        <w:pStyle w:val="western"/>
      </w:pPr>
    </w:p>
    <w:p w:rsidR="00BE6F42" w:rsidRPr="00141D0E" w:rsidRDefault="00BE6F42" w:rsidP="00141D0E">
      <w:pPr>
        <w:pStyle w:val="western"/>
        <w:spacing w:before="0" w:beforeAutospacing="0" w:after="0" w:afterAutospacing="0"/>
        <w:rPr>
          <w:b/>
        </w:rPr>
      </w:pPr>
      <w:r w:rsidRPr="00141D0E">
        <w:rPr>
          <w:b/>
        </w:rPr>
        <w:t xml:space="preserve">Część nr 8 – dostawa mat podłogowych </w:t>
      </w:r>
    </w:p>
    <w:tbl>
      <w:tblPr>
        <w:tblW w:w="15149" w:type="dxa"/>
        <w:tblCellSpacing w:w="0" w:type="dxa"/>
        <w:tblCellMar>
          <w:top w:w="105" w:type="dxa"/>
          <w:left w:w="105" w:type="dxa"/>
          <w:bottom w:w="105" w:type="dxa"/>
          <w:right w:w="105" w:type="dxa"/>
        </w:tblCellMar>
        <w:tblLook w:val="04A0"/>
      </w:tblPr>
      <w:tblGrid>
        <w:gridCol w:w="507"/>
        <w:gridCol w:w="5995"/>
        <w:gridCol w:w="709"/>
        <w:gridCol w:w="992"/>
        <w:gridCol w:w="1134"/>
        <w:gridCol w:w="567"/>
        <w:gridCol w:w="1276"/>
        <w:gridCol w:w="3969"/>
      </w:tblGrid>
      <w:tr w:rsidR="00BE6F42" w:rsidTr="00141D0E">
        <w:trPr>
          <w:tblCellSpacing w:w="0" w:type="dxa"/>
        </w:trPr>
        <w:tc>
          <w:tcPr>
            <w:tcW w:w="5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B43AB7">
            <w:pPr>
              <w:pStyle w:val="western"/>
              <w:spacing w:before="0" w:beforeAutospacing="0" w:after="0" w:afterAutospacing="0"/>
            </w:pPr>
            <w:r>
              <w:rPr>
                <w:sz w:val="20"/>
                <w:szCs w:val="20"/>
              </w:rPr>
              <w:t>L.p.</w:t>
            </w:r>
          </w:p>
        </w:tc>
        <w:tc>
          <w:tcPr>
            <w:tcW w:w="59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B43AB7">
            <w:pPr>
              <w:pStyle w:val="western"/>
              <w:spacing w:before="0" w:beforeAutospacing="0" w:after="0" w:afterAutospacing="0"/>
            </w:pPr>
            <w:r>
              <w:rPr>
                <w:sz w:val="20"/>
                <w:szCs w:val="20"/>
              </w:rPr>
              <w:t>Opis przedmiotu zamówienia</w:t>
            </w:r>
          </w:p>
        </w:tc>
        <w:tc>
          <w:tcPr>
            <w:tcW w:w="7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B43AB7">
            <w:pPr>
              <w:pStyle w:val="western"/>
              <w:spacing w:before="0" w:beforeAutospacing="0" w:after="0" w:afterAutospacing="0"/>
            </w:pPr>
            <w:r>
              <w:rPr>
                <w:sz w:val="20"/>
                <w:szCs w:val="20"/>
              </w:rPr>
              <w:t xml:space="preserve">Ilość  szt. </w:t>
            </w:r>
          </w:p>
        </w:tc>
        <w:tc>
          <w:tcPr>
            <w:tcW w:w="9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B43AB7">
            <w:pPr>
              <w:pStyle w:val="western"/>
              <w:spacing w:before="0" w:beforeAutospacing="0" w:after="0" w:afterAutospacing="0"/>
            </w:pPr>
            <w:r>
              <w:rPr>
                <w:sz w:val="20"/>
                <w:szCs w:val="20"/>
              </w:rPr>
              <w:t xml:space="preserve">Cena jedn. netto </w:t>
            </w:r>
          </w:p>
        </w:tc>
        <w:tc>
          <w:tcPr>
            <w:tcW w:w="113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B43AB7">
            <w:pPr>
              <w:pStyle w:val="western"/>
              <w:spacing w:before="0" w:beforeAutospacing="0" w:after="0" w:afterAutospacing="0"/>
            </w:pPr>
            <w:r>
              <w:rPr>
                <w:sz w:val="20"/>
                <w:szCs w:val="20"/>
              </w:rPr>
              <w:t xml:space="preserve">Wartość netto </w:t>
            </w:r>
          </w:p>
        </w:tc>
        <w:tc>
          <w:tcPr>
            <w:tcW w:w="56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B43AB7">
            <w:pPr>
              <w:pStyle w:val="western"/>
              <w:spacing w:before="0" w:beforeAutospacing="0" w:after="0" w:afterAutospacing="0"/>
            </w:pPr>
            <w:r>
              <w:rPr>
                <w:sz w:val="20"/>
                <w:szCs w:val="20"/>
              </w:rPr>
              <w:t>VAT</w:t>
            </w:r>
          </w:p>
          <w:p w:rsidR="00BE6F42" w:rsidRDefault="00BE6F42" w:rsidP="00B43AB7">
            <w:pPr>
              <w:pStyle w:val="western"/>
              <w:spacing w:before="0" w:beforeAutospacing="0" w:after="0" w:afterAutospacing="0"/>
            </w:pPr>
            <w:r>
              <w:rPr>
                <w:sz w:val="20"/>
                <w:szCs w:val="20"/>
              </w:rPr>
              <w:t>%</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B43AB7">
            <w:pPr>
              <w:pStyle w:val="western"/>
              <w:spacing w:before="0" w:beforeAutospacing="0" w:after="0" w:afterAutospacing="0"/>
            </w:pPr>
            <w:r>
              <w:rPr>
                <w:sz w:val="20"/>
                <w:szCs w:val="20"/>
              </w:rPr>
              <w:t>Wartość brutto</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6F42" w:rsidRDefault="00BE6F42" w:rsidP="00B43AB7">
            <w:pPr>
              <w:pStyle w:val="western"/>
              <w:spacing w:before="0" w:beforeAutospacing="0" w:after="0" w:afterAutospacing="0"/>
            </w:pPr>
            <w:r>
              <w:rPr>
                <w:sz w:val="20"/>
                <w:szCs w:val="20"/>
              </w:rPr>
              <w:t>Informacje o produkcie i producencie</w:t>
            </w:r>
          </w:p>
        </w:tc>
      </w:tr>
      <w:tr w:rsidR="00BE6F42" w:rsidTr="00141D0E">
        <w:trPr>
          <w:tblCellSpacing w:w="0" w:type="dxa"/>
        </w:trPr>
        <w:tc>
          <w:tcPr>
            <w:tcW w:w="5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pPr>
              <w:pStyle w:val="western"/>
            </w:pPr>
            <w:r>
              <w:rPr>
                <w:sz w:val="20"/>
                <w:szCs w:val="20"/>
              </w:rPr>
              <w:t>1.</w:t>
            </w:r>
          </w:p>
        </w:tc>
        <w:tc>
          <w:tcPr>
            <w:tcW w:w="59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6E59CC">
            <w:pPr>
              <w:pStyle w:val="western"/>
              <w:spacing w:before="0" w:beforeAutospacing="0" w:after="0" w:afterAutospacing="0"/>
            </w:pPr>
            <w:r>
              <w:rPr>
                <w:sz w:val="20"/>
                <w:szCs w:val="20"/>
              </w:rPr>
              <w:t>Mata podłogowa</w:t>
            </w:r>
          </w:p>
          <w:p w:rsidR="00BE6F42" w:rsidRDefault="00BE6F42" w:rsidP="006E59CC">
            <w:pPr>
              <w:pStyle w:val="western"/>
              <w:spacing w:before="0" w:beforeAutospacing="0" w:after="0" w:afterAutospacing="0"/>
            </w:pPr>
            <w:r>
              <w:rPr>
                <w:sz w:val="20"/>
                <w:szCs w:val="20"/>
              </w:rPr>
              <w:t>- klejąca</w:t>
            </w:r>
          </w:p>
          <w:p w:rsidR="00BE6F42" w:rsidRDefault="00BE6F42" w:rsidP="006E59CC">
            <w:pPr>
              <w:pStyle w:val="western"/>
              <w:spacing w:before="0" w:beforeAutospacing="0" w:after="0" w:afterAutospacing="0"/>
            </w:pPr>
            <w:r>
              <w:rPr>
                <w:sz w:val="20"/>
                <w:szCs w:val="20"/>
              </w:rPr>
              <w:t>- wyłapująca zanieczyszczenia</w:t>
            </w:r>
          </w:p>
          <w:p w:rsidR="00BE6F42" w:rsidRDefault="00BE6F42" w:rsidP="006E59CC">
            <w:pPr>
              <w:pStyle w:val="western"/>
              <w:spacing w:before="0" w:beforeAutospacing="0" w:after="0" w:afterAutospacing="0"/>
            </w:pPr>
            <w:r>
              <w:rPr>
                <w:sz w:val="20"/>
                <w:szCs w:val="20"/>
              </w:rPr>
              <w:t xml:space="preserve">- minimum 40 warstw </w:t>
            </w:r>
          </w:p>
          <w:p w:rsidR="00BE6F42" w:rsidRDefault="00BE6F42" w:rsidP="006E59CC">
            <w:pPr>
              <w:pStyle w:val="western"/>
              <w:spacing w:before="0" w:beforeAutospacing="0" w:after="0" w:afterAutospacing="0"/>
            </w:pPr>
            <w:r>
              <w:rPr>
                <w:sz w:val="20"/>
                <w:szCs w:val="20"/>
              </w:rPr>
              <w:t>- o rozmiarze 115cm x 60 cm</w:t>
            </w:r>
          </w:p>
          <w:p w:rsidR="00BE6F42" w:rsidRDefault="00BE6F42" w:rsidP="006E59CC">
            <w:pPr>
              <w:pStyle w:val="western"/>
              <w:spacing w:before="0" w:beforeAutospacing="0" w:after="0" w:afterAutospacing="0"/>
            </w:pPr>
            <w:r>
              <w:rPr>
                <w:sz w:val="20"/>
                <w:szCs w:val="20"/>
              </w:rPr>
              <w:t>- bez ramy mocującej</w:t>
            </w:r>
          </w:p>
          <w:p w:rsidR="00BE6F42" w:rsidRDefault="00BE6F42" w:rsidP="006E59CC">
            <w:pPr>
              <w:pStyle w:val="western"/>
              <w:spacing w:before="0" w:beforeAutospacing="0" w:after="0" w:afterAutospacing="0"/>
            </w:pPr>
            <w:r>
              <w:rPr>
                <w:sz w:val="20"/>
                <w:szCs w:val="20"/>
              </w:rPr>
              <w:t>- warstwy maty wykonane 30-mikronowej przeźroczystej foli polietylenowej nasączonej rozpuszczalnym w wodzie klejem akrylowym zawierającym środek zwalczający i zapobiegający rozwojowi drobnoustrojów</w:t>
            </w:r>
          </w:p>
          <w:p w:rsidR="00BE6F42" w:rsidRDefault="00BE6F42" w:rsidP="006E59CC">
            <w:pPr>
              <w:pStyle w:val="western"/>
              <w:spacing w:before="0" w:beforeAutospacing="0" w:after="0" w:afterAutospacing="0"/>
            </w:pPr>
            <w:r>
              <w:rPr>
                <w:sz w:val="20"/>
                <w:szCs w:val="20"/>
              </w:rPr>
              <w:t>- każda warstwa na rogu musi posiadać ucho umożliwiające łatwe jej zerwanie gdy zostanie zużyta z nadrukowanym numerem warstwy</w:t>
            </w:r>
          </w:p>
          <w:p w:rsidR="00BE6F42" w:rsidRDefault="00BE6F42" w:rsidP="006E59CC">
            <w:pPr>
              <w:pStyle w:val="western"/>
              <w:spacing w:before="0" w:beforeAutospacing="0" w:after="0" w:afterAutospacing="0"/>
            </w:pPr>
            <w:r>
              <w:rPr>
                <w:sz w:val="20"/>
                <w:szCs w:val="20"/>
              </w:rPr>
              <w:t>- grubość maty to ok. 2,1mm ,</w:t>
            </w:r>
          </w:p>
          <w:p w:rsidR="00BE6F42" w:rsidRDefault="00BE6F42" w:rsidP="00141D0E">
            <w:pPr>
              <w:pStyle w:val="western"/>
              <w:spacing w:before="0" w:beforeAutospacing="0" w:after="0" w:afterAutospacing="0"/>
            </w:pPr>
            <w:r>
              <w:rPr>
                <w:sz w:val="20"/>
                <w:szCs w:val="20"/>
              </w:rPr>
              <w:t>- mata typu Ultra clean premium</w:t>
            </w:r>
          </w:p>
        </w:tc>
        <w:tc>
          <w:tcPr>
            <w:tcW w:w="7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141D0E">
            <w:pPr>
              <w:pStyle w:val="western"/>
              <w:spacing w:before="0" w:beforeAutospacing="0" w:after="0" w:afterAutospacing="0"/>
            </w:pPr>
          </w:p>
          <w:p w:rsidR="00BE6F42" w:rsidRDefault="00BE6F42" w:rsidP="00141D0E">
            <w:pPr>
              <w:pStyle w:val="western"/>
              <w:spacing w:before="0" w:beforeAutospacing="0" w:after="0" w:afterAutospacing="0"/>
            </w:pPr>
          </w:p>
          <w:p w:rsidR="00BE6F42" w:rsidRDefault="00BE6F42" w:rsidP="00141D0E">
            <w:pPr>
              <w:pStyle w:val="western"/>
              <w:spacing w:before="0" w:beforeAutospacing="0" w:after="0" w:afterAutospacing="0"/>
            </w:pPr>
          </w:p>
          <w:p w:rsidR="00BE6F42" w:rsidRDefault="00BE6F42" w:rsidP="00141D0E">
            <w:pPr>
              <w:pStyle w:val="western"/>
              <w:spacing w:before="0" w:beforeAutospacing="0" w:after="0" w:afterAutospacing="0"/>
            </w:pPr>
          </w:p>
          <w:p w:rsidR="00BE6F42" w:rsidRDefault="00BE6F42" w:rsidP="00141D0E">
            <w:pPr>
              <w:pStyle w:val="western"/>
              <w:spacing w:before="0" w:beforeAutospacing="0" w:after="0" w:afterAutospacing="0"/>
            </w:pPr>
          </w:p>
          <w:p w:rsidR="00BE6F42" w:rsidRDefault="00BE6F42" w:rsidP="00141D0E">
            <w:pPr>
              <w:pStyle w:val="western"/>
              <w:spacing w:before="0" w:beforeAutospacing="0" w:after="0" w:afterAutospacing="0"/>
            </w:pPr>
          </w:p>
          <w:p w:rsidR="00BE6F42" w:rsidRDefault="00BE6F42" w:rsidP="00141D0E">
            <w:pPr>
              <w:pStyle w:val="western"/>
              <w:spacing w:before="0" w:beforeAutospacing="0" w:after="0" w:afterAutospacing="0"/>
            </w:pPr>
            <w:r>
              <w:rPr>
                <w:sz w:val="20"/>
                <w:szCs w:val="20"/>
              </w:rPr>
              <w:t>200</w:t>
            </w:r>
          </w:p>
          <w:p w:rsidR="00BE6F42" w:rsidRDefault="00BE6F42" w:rsidP="00141D0E">
            <w:pPr>
              <w:pStyle w:val="western"/>
              <w:spacing w:before="0" w:beforeAutospacing="0" w:after="0" w:afterAutospacing="0"/>
            </w:pPr>
          </w:p>
          <w:p w:rsidR="00BE6F42" w:rsidRDefault="00BE6F42" w:rsidP="00141D0E">
            <w:pPr>
              <w:pStyle w:val="western"/>
              <w:spacing w:before="0" w:beforeAutospacing="0" w:after="0" w:afterAutospacing="0"/>
            </w:pPr>
          </w:p>
          <w:p w:rsidR="00BE6F42" w:rsidRDefault="00BE6F42" w:rsidP="00141D0E">
            <w:pPr>
              <w:pStyle w:val="western"/>
              <w:spacing w:before="0" w:beforeAutospacing="0" w:after="0" w:afterAutospacing="0"/>
            </w:pPr>
          </w:p>
          <w:p w:rsidR="00BE6F42" w:rsidRDefault="00BE6F42" w:rsidP="00141D0E">
            <w:pPr>
              <w:pStyle w:val="western"/>
              <w:spacing w:before="0" w:beforeAutospacing="0" w:after="0" w:afterAutospacing="0"/>
            </w:pPr>
          </w:p>
        </w:tc>
        <w:tc>
          <w:tcPr>
            <w:tcW w:w="9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141D0E">
            <w:pPr>
              <w:pStyle w:val="western"/>
              <w:spacing w:before="0" w:beforeAutospacing="0" w:after="0" w:afterAutospacing="0"/>
            </w:pPr>
          </w:p>
        </w:tc>
        <w:tc>
          <w:tcPr>
            <w:tcW w:w="113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141D0E">
            <w:pPr>
              <w:pStyle w:val="western"/>
              <w:spacing w:before="0" w:beforeAutospacing="0" w:after="0" w:afterAutospacing="0"/>
            </w:pPr>
          </w:p>
        </w:tc>
        <w:tc>
          <w:tcPr>
            <w:tcW w:w="56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141D0E">
            <w:pPr>
              <w:pStyle w:val="western"/>
              <w:spacing w:before="0" w:beforeAutospacing="0" w:after="0" w:afterAutospacing="0"/>
            </w:pPr>
          </w:p>
          <w:p w:rsidR="00BE6F42" w:rsidRDefault="00BE6F42" w:rsidP="00141D0E">
            <w:pPr>
              <w:pStyle w:val="western"/>
              <w:spacing w:before="0" w:beforeAutospacing="0" w:after="0" w:afterAutospacing="0"/>
            </w:pPr>
          </w:p>
          <w:p w:rsidR="00BE6F42" w:rsidRDefault="00BE6F42" w:rsidP="00141D0E">
            <w:pPr>
              <w:pStyle w:val="western"/>
              <w:spacing w:before="0" w:beforeAutospacing="0" w:after="0" w:afterAutospacing="0"/>
            </w:pPr>
          </w:p>
          <w:p w:rsidR="00BE6F42" w:rsidRDefault="00BE6F42" w:rsidP="00141D0E">
            <w:pPr>
              <w:pStyle w:val="western"/>
              <w:spacing w:before="0" w:beforeAutospacing="0" w:after="0" w:afterAutospacing="0"/>
            </w:pPr>
          </w:p>
          <w:p w:rsidR="00BE6F42" w:rsidRDefault="00BE6F42" w:rsidP="00141D0E">
            <w:pPr>
              <w:pStyle w:val="western"/>
              <w:spacing w:before="0" w:beforeAutospacing="0" w:after="0" w:afterAutospacing="0"/>
            </w:pPr>
          </w:p>
          <w:p w:rsidR="00BE6F42" w:rsidRDefault="00BE6F42" w:rsidP="00141D0E">
            <w:pPr>
              <w:pStyle w:val="western"/>
              <w:spacing w:before="0" w:beforeAutospacing="0" w:after="0" w:afterAutospacing="0"/>
            </w:pPr>
          </w:p>
          <w:p w:rsidR="00BE6F42" w:rsidRDefault="00BE6F42" w:rsidP="00141D0E">
            <w:pPr>
              <w:pStyle w:val="western"/>
              <w:spacing w:before="0" w:beforeAutospacing="0" w:after="0" w:afterAutospacing="0"/>
            </w:pPr>
            <w:r>
              <w:rPr>
                <w:sz w:val="20"/>
                <w:szCs w:val="20"/>
              </w:rPr>
              <w:t>23%</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141D0E">
            <w:pPr>
              <w:pStyle w:val="western"/>
              <w:spacing w:before="0" w:beforeAutospacing="0" w:after="0" w:afterAutospacing="0"/>
            </w:pP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D0E" w:rsidRDefault="00141D0E" w:rsidP="00141D0E">
            <w:pPr>
              <w:pStyle w:val="western"/>
              <w:jc w:val="left"/>
              <w:rPr>
                <w:sz w:val="20"/>
                <w:szCs w:val="20"/>
              </w:rPr>
            </w:pPr>
            <w:r>
              <w:rPr>
                <w:sz w:val="20"/>
                <w:szCs w:val="20"/>
              </w:rPr>
              <w:t>Pełna nazwa producenta: …………………</w:t>
            </w:r>
          </w:p>
          <w:p w:rsidR="00141D0E" w:rsidRDefault="00141D0E" w:rsidP="00141D0E">
            <w:pPr>
              <w:pStyle w:val="western"/>
              <w:jc w:val="left"/>
            </w:pPr>
            <w:r>
              <w:rPr>
                <w:sz w:val="20"/>
                <w:szCs w:val="20"/>
              </w:rPr>
              <w:t>Pełna nazwa wyboru: ……………………</w:t>
            </w:r>
          </w:p>
          <w:p w:rsidR="00BE6F42" w:rsidRDefault="00141D0E" w:rsidP="00141D0E">
            <w:pPr>
              <w:pStyle w:val="western"/>
            </w:pPr>
            <w:r>
              <w:rPr>
                <w:sz w:val="20"/>
                <w:szCs w:val="20"/>
              </w:rPr>
              <w:t>Numer katalogowy: ………………………</w:t>
            </w:r>
          </w:p>
        </w:tc>
      </w:tr>
      <w:tr w:rsidR="00BE6F42" w:rsidTr="00141D0E">
        <w:trPr>
          <w:tblCellSpacing w:w="0" w:type="dxa"/>
        </w:trPr>
        <w:tc>
          <w:tcPr>
            <w:tcW w:w="5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pPr>
              <w:pStyle w:val="western"/>
            </w:pPr>
          </w:p>
        </w:tc>
        <w:tc>
          <w:tcPr>
            <w:tcW w:w="59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pPr>
              <w:pStyle w:val="western"/>
            </w:pPr>
            <w:r>
              <w:rPr>
                <w:b/>
                <w:bCs/>
                <w:sz w:val="20"/>
                <w:szCs w:val="20"/>
              </w:rPr>
              <w:t>Wartość części</w:t>
            </w:r>
          </w:p>
        </w:tc>
        <w:tc>
          <w:tcPr>
            <w:tcW w:w="7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pPr>
              <w:pStyle w:val="western"/>
            </w:pPr>
          </w:p>
        </w:tc>
        <w:tc>
          <w:tcPr>
            <w:tcW w:w="9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pPr>
              <w:pStyle w:val="western"/>
            </w:pPr>
          </w:p>
        </w:tc>
        <w:tc>
          <w:tcPr>
            <w:tcW w:w="113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pPr>
              <w:pStyle w:val="western"/>
            </w:pPr>
          </w:p>
        </w:tc>
        <w:tc>
          <w:tcPr>
            <w:tcW w:w="56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pPr>
              <w:pStyle w:val="western"/>
            </w:pP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pPr>
              <w:pStyle w:val="western"/>
            </w:pP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6F42" w:rsidRDefault="00BE6F42">
            <w:pPr>
              <w:pStyle w:val="western"/>
            </w:pPr>
          </w:p>
        </w:tc>
      </w:tr>
    </w:tbl>
    <w:p w:rsidR="00BE6F42" w:rsidRDefault="00BE6F42" w:rsidP="00BE6F42">
      <w:pPr>
        <w:pStyle w:val="western"/>
      </w:pPr>
    </w:p>
    <w:p w:rsidR="00BE6F42" w:rsidRPr="00141D0E" w:rsidRDefault="00BE6F42" w:rsidP="00141D0E">
      <w:pPr>
        <w:pStyle w:val="western"/>
        <w:spacing w:before="0" w:beforeAutospacing="0" w:after="0" w:afterAutospacing="0"/>
        <w:rPr>
          <w:b/>
        </w:rPr>
      </w:pPr>
      <w:r w:rsidRPr="00141D0E">
        <w:rPr>
          <w:b/>
        </w:rPr>
        <w:lastRenderedPageBreak/>
        <w:t>Część nr 9 – dostawa padów maszynowych</w:t>
      </w:r>
    </w:p>
    <w:tbl>
      <w:tblPr>
        <w:tblW w:w="14956" w:type="dxa"/>
        <w:tblCellSpacing w:w="0" w:type="dxa"/>
        <w:tblCellMar>
          <w:top w:w="60" w:type="dxa"/>
          <w:left w:w="60" w:type="dxa"/>
          <w:bottom w:w="60" w:type="dxa"/>
          <w:right w:w="60" w:type="dxa"/>
        </w:tblCellMar>
        <w:tblLook w:val="04A0"/>
      </w:tblPr>
      <w:tblGrid>
        <w:gridCol w:w="529"/>
        <w:gridCol w:w="5922"/>
        <w:gridCol w:w="709"/>
        <w:gridCol w:w="992"/>
        <w:gridCol w:w="1134"/>
        <w:gridCol w:w="567"/>
        <w:gridCol w:w="1276"/>
        <w:gridCol w:w="3827"/>
      </w:tblGrid>
      <w:tr w:rsidR="00BE6F42" w:rsidTr="00141D0E">
        <w:trPr>
          <w:tblCellSpacing w:w="0" w:type="dxa"/>
        </w:trPr>
        <w:tc>
          <w:tcPr>
            <w:tcW w:w="529"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BE6F42" w:rsidRDefault="00BE6F42" w:rsidP="00141D0E">
            <w:pPr>
              <w:pStyle w:val="western"/>
              <w:spacing w:before="0" w:beforeAutospacing="0" w:after="0" w:afterAutospacing="0"/>
            </w:pPr>
            <w:r>
              <w:rPr>
                <w:sz w:val="20"/>
                <w:szCs w:val="20"/>
              </w:rPr>
              <w:t>L.p.</w:t>
            </w:r>
          </w:p>
        </w:tc>
        <w:tc>
          <w:tcPr>
            <w:tcW w:w="5922"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BE6F42" w:rsidRDefault="00BE6F42" w:rsidP="00141D0E">
            <w:pPr>
              <w:pStyle w:val="western"/>
              <w:spacing w:before="0" w:beforeAutospacing="0" w:after="0" w:afterAutospacing="0"/>
            </w:pPr>
            <w:r>
              <w:rPr>
                <w:sz w:val="20"/>
                <w:szCs w:val="20"/>
              </w:rPr>
              <w:t>Opis przedmiotu zamówienia</w:t>
            </w:r>
          </w:p>
        </w:tc>
        <w:tc>
          <w:tcPr>
            <w:tcW w:w="709"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BE6F42" w:rsidRDefault="00BE6F42" w:rsidP="00141D0E">
            <w:pPr>
              <w:pStyle w:val="western"/>
              <w:spacing w:before="0" w:beforeAutospacing="0" w:after="0" w:afterAutospacing="0"/>
            </w:pPr>
            <w:r>
              <w:rPr>
                <w:sz w:val="20"/>
                <w:szCs w:val="20"/>
              </w:rPr>
              <w:t xml:space="preserve">Ilość </w:t>
            </w:r>
          </w:p>
          <w:p w:rsidR="00BE6F42" w:rsidRDefault="00BE6F42" w:rsidP="00141D0E">
            <w:pPr>
              <w:pStyle w:val="western"/>
              <w:spacing w:before="0" w:beforeAutospacing="0" w:after="0" w:afterAutospacing="0"/>
            </w:pPr>
            <w:r>
              <w:rPr>
                <w:sz w:val="20"/>
                <w:szCs w:val="20"/>
              </w:rPr>
              <w:t xml:space="preserve">szt. </w:t>
            </w:r>
          </w:p>
        </w:tc>
        <w:tc>
          <w:tcPr>
            <w:tcW w:w="992"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BE6F42" w:rsidRDefault="00BE6F42" w:rsidP="00141D0E">
            <w:pPr>
              <w:pStyle w:val="western"/>
              <w:spacing w:before="0" w:beforeAutospacing="0" w:after="0" w:afterAutospacing="0"/>
            </w:pPr>
            <w:r>
              <w:rPr>
                <w:sz w:val="20"/>
                <w:szCs w:val="20"/>
              </w:rPr>
              <w:t xml:space="preserve">Cena jedn. netto </w:t>
            </w:r>
          </w:p>
        </w:tc>
        <w:tc>
          <w:tcPr>
            <w:tcW w:w="1134"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BE6F42" w:rsidRDefault="00BE6F42" w:rsidP="00141D0E">
            <w:pPr>
              <w:pStyle w:val="western"/>
              <w:spacing w:before="0" w:beforeAutospacing="0" w:after="0" w:afterAutospacing="0"/>
            </w:pPr>
            <w:r>
              <w:rPr>
                <w:sz w:val="20"/>
                <w:szCs w:val="20"/>
              </w:rPr>
              <w:t xml:space="preserve">Wartość netto </w:t>
            </w:r>
          </w:p>
        </w:tc>
        <w:tc>
          <w:tcPr>
            <w:tcW w:w="567"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BE6F42" w:rsidRDefault="00BE6F42" w:rsidP="00141D0E">
            <w:pPr>
              <w:pStyle w:val="western"/>
              <w:spacing w:before="0" w:beforeAutospacing="0" w:after="0" w:afterAutospacing="0"/>
            </w:pPr>
            <w:r>
              <w:rPr>
                <w:sz w:val="20"/>
                <w:szCs w:val="20"/>
              </w:rPr>
              <w:t>VAT</w:t>
            </w:r>
          </w:p>
          <w:p w:rsidR="00BE6F42" w:rsidRDefault="00BE6F42" w:rsidP="00141D0E">
            <w:pPr>
              <w:pStyle w:val="western"/>
              <w:spacing w:before="0" w:beforeAutospacing="0" w:after="0" w:afterAutospacing="0"/>
            </w:pPr>
            <w:r>
              <w:rPr>
                <w:sz w:val="20"/>
                <w:szCs w:val="20"/>
              </w:rPr>
              <w:t>%</w:t>
            </w:r>
          </w:p>
        </w:tc>
        <w:tc>
          <w:tcPr>
            <w:tcW w:w="1276"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BE6F42" w:rsidRDefault="00BE6F42" w:rsidP="00141D0E">
            <w:pPr>
              <w:pStyle w:val="western"/>
              <w:spacing w:before="0" w:beforeAutospacing="0" w:after="0" w:afterAutospacing="0"/>
            </w:pPr>
            <w:r>
              <w:rPr>
                <w:sz w:val="20"/>
                <w:szCs w:val="20"/>
              </w:rPr>
              <w:t>Wartość brutto</w:t>
            </w:r>
          </w:p>
        </w:tc>
        <w:tc>
          <w:tcPr>
            <w:tcW w:w="38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BE6F42" w:rsidRDefault="00BE6F42" w:rsidP="00141D0E">
            <w:pPr>
              <w:pStyle w:val="western"/>
              <w:spacing w:before="0" w:beforeAutospacing="0" w:after="0" w:afterAutospacing="0"/>
            </w:pPr>
            <w:r>
              <w:rPr>
                <w:sz w:val="20"/>
                <w:szCs w:val="20"/>
              </w:rPr>
              <w:t>Informacje o produkcie i producencie</w:t>
            </w:r>
          </w:p>
        </w:tc>
      </w:tr>
      <w:tr w:rsidR="00BE6F42" w:rsidTr="00141D0E">
        <w:trPr>
          <w:tblCellSpacing w:w="0" w:type="dxa"/>
        </w:trPr>
        <w:tc>
          <w:tcPr>
            <w:tcW w:w="529"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pPr>
              <w:pStyle w:val="western"/>
            </w:pPr>
            <w:r>
              <w:rPr>
                <w:sz w:val="20"/>
                <w:szCs w:val="20"/>
              </w:rPr>
              <w:t>1.</w:t>
            </w:r>
          </w:p>
        </w:tc>
        <w:tc>
          <w:tcPr>
            <w:tcW w:w="5922"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6E59CC">
            <w:pPr>
              <w:pStyle w:val="western"/>
              <w:spacing w:before="0" w:beforeAutospacing="0" w:after="0" w:afterAutospacing="0"/>
            </w:pPr>
            <w:r>
              <w:rPr>
                <w:sz w:val="20"/>
                <w:szCs w:val="20"/>
              </w:rPr>
              <w:t>Pad</w:t>
            </w:r>
          </w:p>
          <w:p w:rsidR="00BE6F42" w:rsidRDefault="00BE6F42" w:rsidP="006E59CC">
            <w:pPr>
              <w:pStyle w:val="western"/>
              <w:spacing w:before="0" w:beforeAutospacing="0" w:after="0" w:afterAutospacing="0"/>
            </w:pPr>
            <w:r>
              <w:t xml:space="preserve">● </w:t>
            </w:r>
            <w:r>
              <w:rPr>
                <w:sz w:val="20"/>
                <w:szCs w:val="20"/>
              </w:rPr>
              <w:t xml:space="preserve">brązowy </w:t>
            </w:r>
          </w:p>
          <w:p w:rsidR="00BE6F42" w:rsidRDefault="00BE6F42" w:rsidP="006E59CC">
            <w:pPr>
              <w:pStyle w:val="western"/>
              <w:spacing w:before="0" w:beforeAutospacing="0" w:after="0" w:afterAutospacing="0"/>
            </w:pPr>
            <w:r>
              <w:t xml:space="preserve">● </w:t>
            </w:r>
            <w:r>
              <w:rPr>
                <w:sz w:val="20"/>
                <w:szCs w:val="20"/>
              </w:rPr>
              <w:t>do maszyny czyszcząco zbierającej</w:t>
            </w:r>
          </w:p>
          <w:p w:rsidR="00BE6F42" w:rsidRDefault="00BE6F42" w:rsidP="006E59CC">
            <w:pPr>
              <w:pStyle w:val="western"/>
              <w:spacing w:before="0" w:beforeAutospacing="0" w:after="0" w:afterAutospacing="0"/>
            </w:pPr>
            <w:r>
              <w:t xml:space="preserve">● </w:t>
            </w:r>
            <w:r>
              <w:rPr>
                <w:sz w:val="20"/>
                <w:szCs w:val="20"/>
              </w:rPr>
              <w:t xml:space="preserve">o średnicy ok. 43cm (17”) </w:t>
            </w:r>
          </w:p>
          <w:p w:rsidR="00BE6F42" w:rsidRDefault="00BE6F42" w:rsidP="006E59CC">
            <w:pPr>
              <w:pStyle w:val="western"/>
              <w:spacing w:before="0" w:beforeAutospacing="0" w:after="0" w:afterAutospacing="0"/>
            </w:pPr>
            <w:r>
              <w:t xml:space="preserve">● </w:t>
            </w:r>
            <w:r>
              <w:rPr>
                <w:sz w:val="20"/>
                <w:szCs w:val="20"/>
              </w:rPr>
              <w:t>do montażu na uchwycie padów</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p w:rsidR="00BE6F42" w:rsidRDefault="00BE6F42" w:rsidP="00141D0E">
            <w:pPr>
              <w:pStyle w:val="western"/>
              <w:spacing w:before="0" w:beforeAutospacing="0" w:after="0" w:afterAutospacing="0"/>
              <w:jc w:val="center"/>
            </w:pPr>
          </w:p>
          <w:p w:rsidR="00BE6F42" w:rsidRDefault="00BE6F42" w:rsidP="00141D0E">
            <w:pPr>
              <w:pStyle w:val="western"/>
              <w:spacing w:before="0" w:beforeAutospacing="0" w:after="0" w:afterAutospacing="0"/>
              <w:jc w:val="center"/>
            </w:pPr>
            <w:r>
              <w:rPr>
                <w:sz w:val="20"/>
                <w:szCs w:val="20"/>
              </w:rPr>
              <w:t>5</w:t>
            </w: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1134"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567"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p w:rsidR="00BE6F42" w:rsidRDefault="00BE6F42" w:rsidP="00141D0E">
            <w:pPr>
              <w:pStyle w:val="western"/>
              <w:spacing w:before="0" w:beforeAutospacing="0" w:after="0" w:afterAutospacing="0"/>
              <w:jc w:val="center"/>
            </w:pPr>
          </w:p>
          <w:p w:rsidR="00BE6F42" w:rsidRDefault="00BE6F42" w:rsidP="00141D0E">
            <w:pPr>
              <w:pStyle w:val="western"/>
              <w:spacing w:before="0" w:beforeAutospacing="0" w:after="0" w:afterAutospacing="0"/>
              <w:jc w:val="center"/>
            </w:pPr>
          </w:p>
          <w:p w:rsidR="00BE6F42" w:rsidRDefault="00BE6F42" w:rsidP="00141D0E">
            <w:pPr>
              <w:pStyle w:val="western"/>
              <w:spacing w:before="0" w:beforeAutospacing="0" w:after="0" w:afterAutospacing="0"/>
              <w:jc w:val="center"/>
            </w:pPr>
            <w:r>
              <w:rPr>
                <w:sz w:val="20"/>
                <w:szCs w:val="20"/>
              </w:rPr>
              <w:t>23%</w:t>
            </w:r>
          </w:p>
        </w:tc>
        <w:tc>
          <w:tcPr>
            <w:tcW w:w="1276"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382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1D0E" w:rsidRDefault="00141D0E" w:rsidP="00141D0E">
            <w:pPr>
              <w:pStyle w:val="western"/>
              <w:jc w:val="left"/>
              <w:rPr>
                <w:sz w:val="20"/>
                <w:szCs w:val="20"/>
              </w:rPr>
            </w:pPr>
            <w:r>
              <w:rPr>
                <w:sz w:val="20"/>
                <w:szCs w:val="20"/>
              </w:rPr>
              <w:t>Pełna nazwa producenta: …………………</w:t>
            </w:r>
          </w:p>
          <w:p w:rsidR="00141D0E" w:rsidRDefault="00141D0E" w:rsidP="00141D0E">
            <w:pPr>
              <w:pStyle w:val="western"/>
              <w:jc w:val="left"/>
            </w:pPr>
            <w:r>
              <w:rPr>
                <w:sz w:val="20"/>
                <w:szCs w:val="20"/>
              </w:rPr>
              <w:t>Pełna nazwa wyboru: ……………………</w:t>
            </w:r>
          </w:p>
          <w:p w:rsidR="00BE6F42" w:rsidRDefault="00141D0E" w:rsidP="00141D0E">
            <w:pPr>
              <w:pStyle w:val="western"/>
            </w:pPr>
            <w:r>
              <w:rPr>
                <w:sz w:val="20"/>
                <w:szCs w:val="20"/>
              </w:rPr>
              <w:t>Numer katalogowy: ………………………</w:t>
            </w:r>
          </w:p>
        </w:tc>
      </w:tr>
      <w:tr w:rsidR="00BE6F42" w:rsidTr="00141D0E">
        <w:trPr>
          <w:tblCellSpacing w:w="0" w:type="dxa"/>
        </w:trPr>
        <w:tc>
          <w:tcPr>
            <w:tcW w:w="529"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pPr>
              <w:pStyle w:val="western"/>
            </w:pPr>
            <w:r>
              <w:rPr>
                <w:sz w:val="20"/>
                <w:szCs w:val="20"/>
              </w:rPr>
              <w:t>2.</w:t>
            </w:r>
          </w:p>
        </w:tc>
        <w:tc>
          <w:tcPr>
            <w:tcW w:w="5922"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6E59CC">
            <w:pPr>
              <w:pStyle w:val="western"/>
              <w:spacing w:before="0" w:beforeAutospacing="0" w:after="0" w:afterAutospacing="0"/>
            </w:pPr>
            <w:r>
              <w:rPr>
                <w:sz w:val="20"/>
                <w:szCs w:val="20"/>
              </w:rPr>
              <w:t>Pad</w:t>
            </w:r>
          </w:p>
          <w:p w:rsidR="00BE6F42" w:rsidRDefault="00BE6F42" w:rsidP="006E59CC">
            <w:pPr>
              <w:pStyle w:val="western"/>
              <w:spacing w:before="0" w:beforeAutospacing="0" w:after="0" w:afterAutospacing="0"/>
            </w:pPr>
            <w:r>
              <w:t xml:space="preserve">● </w:t>
            </w:r>
            <w:r>
              <w:rPr>
                <w:sz w:val="20"/>
                <w:szCs w:val="20"/>
              </w:rPr>
              <w:t>czerwony</w:t>
            </w:r>
          </w:p>
          <w:p w:rsidR="00BE6F42" w:rsidRDefault="00BE6F42" w:rsidP="006E59CC">
            <w:pPr>
              <w:pStyle w:val="western"/>
              <w:spacing w:before="0" w:beforeAutospacing="0" w:after="0" w:afterAutospacing="0"/>
            </w:pPr>
            <w:r>
              <w:t xml:space="preserve">● </w:t>
            </w:r>
            <w:r>
              <w:rPr>
                <w:sz w:val="20"/>
                <w:szCs w:val="20"/>
              </w:rPr>
              <w:t>do maszyny czyszcząco zbierającej</w:t>
            </w:r>
          </w:p>
          <w:p w:rsidR="00BE6F42" w:rsidRDefault="00BE6F42" w:rsidP="006E59CC">
            <w:pPr>
              <w:pStyle w:val="western"/>
              <w:spacing w:before="0" w:beforeAutospacing="0" w:after="0" w:afterAutospacing="0"/>
            </w:pPr>
            <w:r>
              <w:t xml:space="preserve">● </w:t>
            </w:r>
            <w:r>
              <w:rPr>
                <w:sz w:val="20"/>
                <w:szCs w:val="20"/>
              </w:rPr>
              <w:t xml:space="preserve">średnicy ok. 43cm (17”) </w:t>
            </w:r>
          </w:p>
          <w:p w:rsidR="00BE6F42" w:rsidRDefault="00BE6F42" w:rsidP="006E59CC">
            <w:pPr>
              <w:pStyle w:val="western"/>
              <w:spacing w:before="0" w:beforeAutospacing="0" w:after="0" w:afterAutospacing="0"/>
            </w:pPr>
            <w:r>
              <w:t xml:space="preserve">● </w:t>
            </w:r>
            <w:r>
              <w:rPr>
                <w:sz w:val="20"/>
                <w:szCs w:val="20"/>
              </w:rPr>
              <w:t>do montażu na uchwycie padów</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p w:rsidR="00BE6F42" w:rsidRDefault="00BE6F42" w:rsidP="00141D0E">
            <w:pPr>
              <w:pStyle w:val="western"/>
              <w:spacing w:before="0" w:beforeAutospacing="0" w:after="0" w:afterAutospacing="0"/>
              <w:jc w:val="center"/>
            </w:pPr>
          </w:p>
          <w:p w:rsidR="00BE6F42" w:rsidRDefault="00BE6F42" w:rsidP="00141D0E">
            <w:pPr>
              <w:pStyle w:val="western"/>
              <w:spacing w:before="0" w:beforeAutospacing="0" w:after="0" w:afterAutospacing="0"/>
              <w:jc w:val="center"/>
            </w:pPr>
            <w:r>
              <w:rPr>
                <w:sz w:val="20"/>
                <w:szCs w:val="20"/>
              </w:rPr>
              <w:t>5</w:t>
            </w: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1134"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567"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p w:rsidR="00BE6F42" w:rsidRDefault="00BE6F42" w:rsidP="00141D0E">
            <w:pPr>
              <w:pStyle w:val="western"/>
              <w:spacing w:before="0" w:beforeAutospacing="0" w:after="0" w:afterAutospacing="0"/>
              <w:jc w:val="center"/>
            </w:pPr>
          </w:p>
          <w:p w:rsidR="00BE6F42" w:rsidRDefault="00BE6F42" w:rsidP="00141D0E">
            <w:pPr>
              <w:pStyle w:val="western"/>
              <w:spacing w:before="0" w:beforeAutospacing="0" w:after="0" w:afterAutospacing="0"/>
              <w:jc w:val="center"/>
            </w:pPr>
            <w:r>
              <w:rPr>
                <w:sz w:val="20"/>
                <w:szCs w:val="20"/>
              </w:rPr>
              <w:t>23%</w:t>
            </w:r>
          </w:p>
        </w:tc>
        <w:tc>
          <w:tcPr>
            <w:tcW w:w="1276"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382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1D0E" w:rsidRDefault="00141D0E" w:rsidP="00141D0E">
            <w:pPr>
              <w:pStyle w:val="western"/>
              <w:jc w:val="left"/>
              <w:rPr>
                <w:sz w:val="20"/>
                <w:szCs w:val="20"/>
              </w:rPr>
            </w:pPr>
            <w:r>
              <w:rPr>
                <w:sz w:val="20"/>
                <w:szCs w:val="20"/>
              </w:rPr>
              <w:t>Pełna nazwa producenta: …………………</w:t>
            </w:r>
          </w:p>
          <w:p w:rsidR="00141D0E" w:rsidRDefault="00141D0E" w:rsidP="00141D0E">
            <w:pPr>
              <w:pStyle w:val="western"/>
              <w:jc w:val="left"/>
            </w:pPr>
            <w:r>
              <w:rPr>
                <w:sz w:val="20"/>
                <w:szCs w:val="20"/>
              </w:rPr>
              <w:t>Pełna nazwa wyboru: ……………………</w:t>
            </w:r>
          </w:p>
          <w:p w:rsidR="00BE6F42" w:rsidRDefault="00141D0E" w:rsidP="00141D0E">
            <w:pPr>
              <w:pStyle w:val="western"/>
            </w:pPr>
            <w:r>
              <w:rPr>
                <w:sz w:val="20"/>
                <w:szCs w:val="20"/>
              </w:rPr>
              <w:t>Numer katalogowy: ………………………</w:t>
            </w:r>
          </w:p>
        </w:tc>
      </w:tr>
      <w:tr w:rsidR="00BE6F42" w:rsidTr="00141D0E">
        <w:trPr>
          <w:tblCellSpacing w:w="0" w:type="dxa"/>
        </w:trPr>
        <w:tc>
          <w:tcPr>
            <w:tcW w:w="529"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pPr>
              <w:pStyle w:val="western"/>
            </w:pPr>
            <w:r>
              <w:rPr>
                <w:sz w:val="20"/>
                <w:szCs w:val="20"/>
              </w:rPr>
              <w:t>3.</w:t>
            </w:r>
          </w:p>
        </w:tc>
        <w:tc>
          <w:tcPr>
            <w:tcW w:w="5922"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6E59CC">
            <w:pPr>
              <w:pStyle w:val="western"/>
              <w:spacing w:before="0" w:beforeAutospacing="0" w:after="0" w:afterAutospacing="0"/>
            </w:pPr>
            <w:r>
              <w:rPr>
                <w:sz w:val="20"/>
                <w:szCs w:val="20"/>
              </w:rPr>
              <w:t xml:space="preserve">Pad </w:t>
            </w:r>
          </w:p>
          <w:p w:rsidR="00BE6F42" w:rsidRDefault="00BE6F42" w:rsidP="006E59CC">
            <w:pPr>
              <w:pStyle w:val="western"/>
              <w:spacing w:before="0" w:beforeAutospacing="0" w:after="0" w:afterAutospacing="0"/>
            </w:pPr>
            <w:r>
              <w:t xml:space="preserve">● </w:t>
            </w:r>
            <w:r>
              <w:rPr>
                <w:sz w:val="20"/>
                <w:szCs w:val="20"/>
              </w:rPr>
              <w:t xml:space="preserve">biały </w:t>
            </w:r>
          </w:p>
          <w:p w:rsidR="00BE6F42" w:rsidRDefault="00BE6F42" w:rsidP="006E59CC">
            <w:pPr>
              <w:pStyle w:val="western"/>
              <w:spacing w:before="0" w:beforeAutospacing="0" w:after="0" w:afterAutospacing="0"/>
            </w:pPr>
            <w:r>
              <w:t xml:space="preserve">● </w:t>
            </w:r>
            <w:r>
              <w:rPr>
                <w:sz w:val="20"/>
                <w:szCs w:val="20"/>
              </w:rPr>
              <w:t>do polerowania</w:t>
            </w:r>
          </w:p>
          <w:p w:rsidR="00BE6F42" w:rsidRDefault="00BE6F42" w:rsidP="006E59CC">
            <w:pPr>
              <w:pStyle w:val="western"/>
              <w:spacing w:before="0" w:beforeAutospacing="0" w:after="0" w:afterAutospacing="0"/>
            </w:pPr>
            <w:r>
              <w:t xml:space="preserve">● </w:t>
            </w:r>
            <w:r>
              <w:rPr>
                <w:sz w:val="20"/>
                <w:szCs w:val="20"/>
              </w:rPr>
              <w:t>do maszyny wysokoobrotowej</w:t>
            </w:r>
          </w:p>
          <w:p w:rsidR="00BE6F42" w:rsidRDefault="00BE6F42" w:rsidP="006E59CC">
            <w:pPr>
              <w:pStyle w:val="western"/>
              <w:spacing w:before="0" w:beforeAutospacing="0" w:after="0" w:afterAutospacing="0"/>
            </w:pPr>
            <w:r>
              <w:t xml:space="preserve">● </w:t>
            </w:r>
            <w:r>
              <w:rPr>
                <w:sz w:val="20"/>
                <w:szCs w:val="20"/>
              </w:rPr>
              <w:t xml:space="preserve">o średnicy ok. 43cm (17”) </w:t>
            </w:r>
          </w:p>
          <w:p w:rsidR="00BE6F42" w:rsidRDefault="00BE6F42" w:rsidP="006E59CC">
            <w:pPr>
              <w:pStyle w:val="western"/>
              <w:spacing w:before="0" w:beforeAutospacing="0" w:after="0" w:afterAutospacing="0"/>
            </w:pPr>
            <w:r>
              <w:t xml:space="preserve">● </w:t>
            </w:r>
            <w:r>
              <w:rPr>
                <w:sz w:val="20"/>
                <w:szCs w:val="20"/>
              </w:rPr>
              <w:t>do montażu na uchwycie padów</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p w:rsidR="00BE6F42" w:rsidRDefault="00BE6F42" w:rsidP="00141D0E">
            <w:pPr>
              <w:pStyle w:val="western"/>
              <w:spacing w:before="0" w:beforeAutospacing="0" w:after="0" w:afterAutospacing="0"/>
              <w:jc w:val="center"/>
            </w:pPr>
          </w:p>
          <w:p w:rsidR="00BE6F42" w:rsidRDefault="00BE6F42" w:rsidP="00141D0E">
            <w:pPr>
              <w:pStyle w:val="western"/>
              <w:spacing w:before="0" w:beforeAutospacing="0" w:after="0" w:afterAutospacing="0"/>
              <w:jc w:val="center"/>
            </w:pPr>
            <w:r>
              <w:rPr>
                <w:sz w:val="20"/>
                <w:szCs w:val="20"/>
              </w:rPr>
              <w:t>5</w:t>
            </w: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1134"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567"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p w:rsidR="00BE6F42" w:rsidRDefault="00BE6F42" w:rsidP="00141D0E">
            <w:pPr>
              <w:pStyle w:val="western"/>
              <w:spacing w:before="0" w:beforeAutospacing="0" w:after="0" w:afterAutospacing="0"/>
              <w:jc w:val="center"/>
            </w:pPr>
          </w:p>
          <w:p w:rsidR="00BE6F42" w:rsidRDefault="00BE6F42" w:rsidP="00141D0E">
            <w:pPr>
              <w:pStyle w:val="western"/>
              <w:spacing w:before="0" w:beforeAutospacing="0" w:after="0" w:afterAutospacing="0"/>
              <w:jc w:val="center"/>
            </w:pPr>
            <w:r>
              <w:rPr>
                <w:sz w:val="20"/>
                <w:szCs w:val="20"/>
              </w:rPr>
              <w:t>23%</w:t>
            </w:r>
          </w:p>
        </w:tc>
        <w:tc>
          <w:tcPr>
            <w:tcW w:w="1276"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382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1D0E" w:rsidRDefault="00141D0E" w:rsidP="00141D0E">
            <w:pPr>
              <w:pStyle w:val="western"/>
              <w:jc w:val="left"/>
              <w:rPr>
                <w:sz w:val="20"/>
                <w:szCs w:val="20"/>
              </w:rPr>
            </w:pPr>
            <w:r>
              <w:rPr>
                <w:sz w:val="20"/>
                <w:szCs w:val="20"/>
              </w:rPr>
              <w:t>Pełna nazwa producenta: …………………</w:t>
            </w:r>
          </w:p>
          <w:p w:rsidR="00141D0E" w:rsidRDefault="00141D0E" w:rsidP="00141D0E">
            <w:pPr>
              <w:pStyle w:val="western"/>
              <w:jc w:val="left"/>
            </w:pPr>
            <w:r>
              <w:rPr>
                <w:sz w:val="20"/>
                <w:szCs w:val="20"/>
              </w:rPr>
              <w:t>Pełna nazwa wyboru: ……………………</w:t>
            </w:r>
          </w:p>
          <w:p w:rsidR="00BE6F42" w:rsidRDefault="00141D0E" w:rsidP="00141D0E">
            <w:pPr>
              <w:pStyle w:val="western"/>
            </w:pPr>
            <w:r>
              <w:rPr>
                <w:sz w:val="20"/>
                <w:szCs w:val="20"/>
              </w:rPr>
              <w:t>Numer katalogowy: ………………………</w:t>
            </w:r>
          </w:p>
        </w:tc>
      </w:tr>
      <w:tr w:rsidR="00BE6F42" w:rsidTr="00141D0E">
        <w:trPr>
          <w:tblCellSpacing w:w="0" w:type="dxa"/>
        </w:trPr>
        <w:tc>
          <w:tcPr>
            <w:tcW w:w="529"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pPr>
              <w:pStyle w:val="western"/>
            </w:pPr>
            <w:r>
              <w:rPr>
                <w:sz w:val="20"/>
                <w:szCs w:val="20"/>
              </w:rPr>
              <w:t>4.</w:t>
            </w:r>
          </w:p>
        </w:tc>
        <w:tc>
          <w:tcPr>
            <w:tcW w:w="5922"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6E59CC">
            <w:pPr>
              <w:pStyle w:val="western"/>
              <w:spacing w:before="0" w:beforeAutospacing="0" w:after="0" w:afterAutospacing="0"/>
            </w:pPr>
            <w:r>
              <w:rPr>
                <w:sz w:val="20"/>
                <w:szCs w:val="20"/>
              </w:rPr>
              <w:t>Pad</w:t>
            </w:r>
          </w:p>
          <w:p w:rsidR="00BE6F42" w:rsidRDefault="00BE6F42" w:rsidP="006E59CC">
            <w:pPr>
              <w:pStyle w:val="western"/>
              <w:spacing w:before="0" w:beforeAutospacing="0" w:after="0" w:afterAutospacing="0"/>
            </w:pPr>
            <w:r>
              <w:t xml:space="preserve">● </w:t>
            </w:r>
            <w:r>
              <w:rPr>
                <w:sz w:val="20"/>
                <w:szCs w:val="20"/>
              </w:rPr>
              <w:t>piankowy</w:t>
            </w:r>
          </w:p>
          <w:p w:rsidR="00BE6F42" w:rsidRDefault="00BE6F42" w:rsidP="006E59CC">
            <w:pPr>
              <w:pStyle w:val="western"/>
              <w:spacing w:before="0" w:beforeAutospacing="0" w:after="0" w:afterAutospacing="0"/>
            </w:pPr>
            <w:r>
              <w:t xml:space="preserve">● </w:t>
            </w:r>
            <w:r>
              <w:rPr>
                <w:sz w:val="20"/>
                <w:szCs w:val="20"/>
              </w:rPr>
              <w:t>do maszyny czyszcząco zbierającej</w:t>
            </w:r>
          </w:p>
          <w:p w:rsidR="00BE6F42" w:rsidRDefault="00BE6F42" w:rsidP="006E59CC">
            <w:pPr>
              <w:pStyle w:val="western"/>
              <w:spacing w:before="0" w:beforeAutospacing="0" w:after="0" w:afterAutospacing="0"/>
            </w:pPr>
            <w:r>
              <w:t xml:space="preserve">● </w:t>
            </w:r>
            <w:r>
              <w:rPr>
                <w:sz w:val="20"/>
                <w:szCs w:val="20"/>
              </w:rPr>
              <w:t xml:space="preserve">o średnicy ok. 43cm (17”) </w:t>
            </w:r>
          </w:p>
          <w:p w:rsidR="00BE6F42" w:rsidRDefault="00BE6F42" w:rsidP="006E59CC">
            <w:pPr>
              <w:pStyle w:val="western"/>
              <w:spacing w:before="0" w:beforeAutospacing="0" w:after="0" w:afterAutospacing="0"/>
            </w:pPr>
            <w:r>
              <w:t xml:space="preserve">● </w:t>
            </w:r>
            <w:r>
              <w:rPr>
                <w:sz w:val="20"/>
                <w:szCs w:val="20"/>
              </w:rPr>
              <w:t>do montażu na uchwycie padów</w:t>
            </w:r>
          </w:p>
          <w:p w:rsidR="00BE6F42" w:rsidRDefault="00BE6F42" w:rsidP="006E59CC">
            <w:pPr>
              <w:pStyle w:val="western"/>
              <w:spacing w:before="0" w:beforeAutospacing="0" w:after="0" w:afterAutospacing="0"/>
            </w:pPr>
            <w:r>
              <w:t xml:space="preserve">● </w:t>
            </w:r>
            <w:r>
              <w:rPr>
                <w:sz w:val="20"/>
                <w:szCs w:val="20"/>
              </w:rPr>
              <w:t>błyskawicznie usuwający najtrudniejsze zabrudzenia z gładkich i twardych powierzchni typu gres, terazzo, lastryko, tarkett, linoleum, beton itp.</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p w:rsidR="00BE6F42" w:rsidRDefault="00BE6F42" w:rsidP="00141D0E">
            <w:pPr>
              <w:pStyle w:val="western"/>
              <w:spacing w:before="0" w:beforeAutospacing="0" w:after="0" w:afterAutospacing="0"/>
              <w:jc w:val="center"/>
            </w:pPr>
          </w:p>
          <w:p w:rsidR="00BE6F42" w:rsidRDefault="00BE6F42" w:rsidP="00141D0E">
            <w:pPr>
              <w:pStyle w:val="western"/>
              <w:spacing w:before="0" w:beforeAutospacing="0" w:after="0" w:afterAutospacing="0"/>
              <w:jc w:val="center"/>
            </w:pPr>
            <w:r>
              <w:rPr>
                <w:sz w:val="20"/>
                <w:szCs w:val="20"/>
              </w:rPr>
              <w:t>45</w:t>
            </w:r>
          </w:p>
          <w:p w:rsidR="00BE6F42" w:rsidRDefault="00BE6F42" w:rsidP="00141D0E">
            <w:pPr>
              <w:pStyle w:val="western"/>
              <w:spacing w:before="0" w:beforeAutospacing="0" w:after="0" w:afterAutospacing="0"/>
              <w:jc w:val="center"/>
            </w:pP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1134"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567"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r>
              <w:rPr>
                <w:sz w:val="20"/>
                <w:szCs w:val="20"/>
              </w:rPr>
              <w:t>23%</w:t>
            </w:r>
          </w:p>
        </w:tc>
        <w:tc>
          <w:tcPr>
            <w:tcW w:w="1276"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382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1D0E" w:rsidRDefault="00141D0E" w:rsidP="00141D0E">
            <w:pPr>
              <w:pStyle w:val="western"/>
              <w:jc w:val="left"/>
              <w:rPr>
                <w:sz w:val="20"/>
                <w:szCs w:val="20"/>
              </w:rPr>
            </w:pPr>
            <w:r>
              <w:rPr>
                <w:sz w:val="20"/>
                <w:szCs w:val="20"/>
              </w:rPr>
              <w:t>Pełna nazwa producenta: …………………</w:t>
            </w:r>
          </w:p>
          <w:p w:rsidR="00141D0E" w:rsidRDefault="00141D0E" w:rsidP="00141D0E">
            <w:pPr>
              <w:pStyle w:val="western"/>
              <w:jc w:val="left"/>
            </w:pPr>
            <w:r>
              <w:rPr>
                <w:sz w:val="20"/>
                <w:szCs w:val="20"/>
              </w:rPr>
              <w:t>Pełna nazwa wyboru: ……………………</w:t>
            </w:r>
          </w:p>
          <w:p w:rsidR="00BE6F42" w:rsidRDefault="00141D0E" w:rsidP="00141D0E">
            <w:pPr>
              <w:pStyle w:val="western"/>
            </w:pPr>
            <w:r>
              <w:rPr>
                <w:sz w:val="20"/>
                <w:szCs w:val="20"/>
              </w:rPr>
              <w:t>Numer katalogowy: ………………………</w:t>
            </w:r>
          </w:p>
        </w:tc>
      </w:tr>
      <w:tr w:rsidR="00BE6F42" w:rsidTr="00141D0E">
        <w:trPr>
          <w:tblCellSpacing w:w="0" w:type="dxa"/>
        </w:trPr>
        <w:tc>
          <w:tcPr>
            <w:tcW w:w="529"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pPr>
              <w:pStyle w:val="western"/>
            </w:pPr>
          </w:p>
        </w:tc>
        <w:tc>
          <w:tcPr>
            <w:tcW w:w="5922"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pPr>
              <w:pStyle w:val="western"/>
            </w:pPr>
            <w:r>
              <w:rPr>
                <w:b/>
                <w:bCs/>
                <w:sz w:val="20"/>
                <w:szCs w:val="20"/>
              </w:rPr>
              <w:t>Wartość części</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1134"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567"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1276" w:type="dxa"/>
            <w:tcBorders>
              <w:top w:val="nil"/>
              <w:left w:val="single" w:sz="6" w:space="0" w:color="000000"/>
              <w:bottom w:val="single" w:sz="6" w:space="0" w:color="000000"/>
              <w:right w:val="nil"/>
            </w:tcBorders>
            <w:tcMar>
              <w:top w:w="0" w:type="dxa"/>
              <w:left w:w="57" w:type="dxa"/>
              <w:bottom w:w="57" w:type="dxa"/>
              <w:right w:w="0" w:type="dxa"/>
            </w:tcMar>
            <w:hideMark/>
          </w:tcPr>
          <w:p w:rsidR="00BE6F42" w:rsidRDefault="00BE6F42" w:rsidP="00141D0E">
            <w:pPr>
              <w:pStyle w:val="western"/>
              <w:spacing w:before="0" w:beforeAutospacing="0" w:after="0" w:afterAutospacing="0"/>
              <w:jc w:val="center"/>
            </w:pPr>
          </w:p>
        </w:tc>
        <w:tc>
          <w:tcPr>
            <w:tcW w:w="382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BE6F42" w:rsidRDefault="00BE6F42">
            <w:pPr>
              <w:pStyle w:val="western"/>
            </w:pPr>
          </w:p>
        </w:tc>
      </w:tr>
    </w:tbl>
    <w:p w:rsidR="00BE6F42" w:rsidRDefault="00BE6F42" w:rsidP="00BE6F42">
      <w:pPr>
        <w:pStyle w:val="western"/>
      </w:pPr>
    </w:p>
    <w:p w:rsidR="00B43AB7" w:rsidRDefault="00B43AB7" w:rsidP="00BE6F42">
      <w:pPr>
        <w:pStyle w:val="western"/>
      </w:pPr>
    </w:p>
    <w:p w:rsidR="00BE6F42" w:rsidRPr="00536CE7" w:rsidRDefault="00BE6F42" w:rsidP="00536CE7">
      <w:pPr>
        <w:pStyle w:val="western"/>
        <w:spacing w:before="0" w:beforeAutospacing="0" w:after="0" w:afterAutospacing="0"/>
        <w:rPr>
          <w:b/>
        </w:rPr>
      </w:pPr>
      <w:r w:rsidRPr="00536CE7">
        <w:rPr>
          <w:b/>
        </w:rPr>
        <w:lastRenderedPageBreak/>
        <w:t>Część nr 10 – dostawa stelaży na worki</w:t>
      </w:r>
    </w:p>
    <w:tbl>
      <w:tblPr>
        <w:tblW w:w="15090" w:type="dxa"/>
        <w:tblCellSpacing w:w="0" w:type="dxa"/>
        <w:tblCellMar>
          <w:top w:w="105" w:type="dxa"/>
          <w:left w:w="105" w:type="dxa"/>
          <w:bottom w:w="105" w:type="dxa"/>
          <w:right w:w="105" w:type="dxa"/>
        </w:tblCellMar>
        <w:tblLook w:val="04A0"/>
      </w:tblPr>
      <w:tblGrid>
        <w:gridCol w:w="496"/>
        <w:gridCol w:w="5963"/>
        <w:gridCol w:w="601"/>
        <w:gridCol w:w="1019"/>
        <w:gridCol w:w="1136"/>
        <w:gridCol w:w="596"/>
        <w:gridCol w:w="1036"/>
        <w:gridCol w:w="4243"/>
      </w:tblGrid>
      <w:tr w:rsidR="00BE6F42" w:rsidTr="00BE6F42">
        <w:trPr>
          <w:tblCellSpacing w:w="0" w:type="dxa"/>
        </w:trPr>
        <w:tc>
          <w:tcPr>
            <w:tcW w:w="3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pPr>
            <w:r>
              <w:rPr>
                <w:sz w:val="20"/>
                <w:szCs w:val="20"/>
              </w:rPr>
              <w:t>L.p.</w:t>
            </w:r>
          </w:p>
        </w:tc>
        <w:tc>
          <w:tcPr>
            <w:tcW w:w="53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pPr>
            <w:r>
              <w:rPr>
                <w:sz w:val="20"/>
                <w:szCs w:val="20"/>
              </w:rPr>
              <w:t xml:space="preserve">Opis przedmiotu zamówienia </w:t>
            </w:r>
          </w:p>
        </w:tc>
        <w:tc>
          <w:tcPr>
            <w:tcW w:w="5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pPr>
            <w:r>
              <w:rPr>
                <w:sz w:val="20"/>
                <w:szCs w:val="20"/>
              </w:rPr>
              <w:t>Ilość w szt.</w:t>
            </w:r>
          </w:p>
        </w:tc>
        <w:tc>
          <w:tcPr>
            <w:tcW w:w="9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pPr>
            <w:r>
              <w:rPr>
                <w:sz w:val="20"/>
                <w:szCs w:val="20"/>
              </w:rPr>
              <w:t xml:space="preserve">Cena jedn. netto </w:t>
            </w:r>
          </w:p>
        </w:tc>
        <w:tc>
          <w:tcPr>
            <w:tcW w:w="10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pPr>
            <w:r>
              <w:rPr>
                <w:sz w:val="20"/>
                <w:szCs w:val="20"/>
              </w:rPr>
              <w:t>Wartość netto</w:t>
            </w:r>
          </w:p>
        </w:tc>
        <w:tc>
          <w:tcPr>
            <w:tcW w:w="4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pPr>
            <w:r>
              <w:rPr>
                <w:sz w:val="20"/>
                <w:szCs w:val="20"/>
              </w:rPr>
              <w:t>VAT %</w:t>
            </w:r>
          </w:p>
        </w:tc>
        <w:tc>
          <w:tcPr>
            <w:tcW w:w="9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pPr>
            <w:r>
              <w:rPr>
                <w:sz w:val="20"/>
                <w:szCs w:val="20"/>
              </w:rPr>
              <w:t>Wartość brutto</w:t>
            </w:r>
          </w:p>
        </w:tc>
        <w:tc>
          <w:tcPr>
            <w:tcW w:w="3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6F42" w:rsidRDefault="00BE6F42" w:rsidP="00536CE7">
            <w:pPr>
              <w:pStyle w:val="western"/>
              <w:spacing w:before="0" w:beforeAutospacing="0" w:after="0" w:afterAutospacing="0"/>
            </w:pPr>
            <w:r>
              <w:rPr>
                <w:sz w:val="20"/>
                <w:szCs w:val="20"/>
              </w:rPr>
              <w:t xml:space="preserve">Informacje o produkcie i producencie </w:t>
            </w:r>
          </w:p>
        </w:tc>
      </w:tr>
      <w:tr w:rsidR="00BE6F42" w:rsidTr="00BE6F42">
        <w:trPr>
          <w:tblCellSpacing w:w="0" w:type="dxa"/>
        </w:trPr>
        <w:tc>
          <w:tcPr>
            <w:tcW w:w="3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pPr>
              <w:pStyle w:val="western"/>
            </w:pPr>
            <w:r>
              <w:rPr>
                <w:sz w:val="20"/>
                <w:szCs w:val="20"/>
              </w:rPr>
              <w:t>1</w:t>
            </w:r>
          </w:p>
        </w:tc>
        <w:tc>
          <w:tcPr>
            <w:tcW w:w="53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6E59CC">
            <w:pPr>
              <w:pStyle w:val="western"/>
              <w:spacing w:before="0" w:beforeAutospacing="0" w:after="0" w:afterAutospacing="0"/>
            </w:pPr>
            <w:r>
              <w:rPr>
                <w:sz w:val="20"/>
                <w:szCs w:val="20"/>
              </w:rPr>
              <w:t xml:space="preserve">Stelaż </w:t>
            </w:r>
          </w:p>
          <w:p w:rsidR="00BE6F42" w:rsidRDefault="00BE6F42" w:rsidP="006E59CC">
            <w:pPr>
              <w:pStyle w:val="western"/>
              <w:spacing w:before="0" w:beforeAutospacing="0" w:after="0" w:afterAutospacing="0"/>
            </w:pPr>
            <w:r>
              <w:rPr>
                <w:sz w:val="20"/>
                <w:szCs w:val="20"/>
              </w:rPr>
              <w:t>- na worki o pojemności 70 – 120 litrów</w:t>
            </w:r>
          </w:p>
          <w:p w:rsidR="00BE6F42" w:rsidRDefault="00BE6F42" w:rsidP="006E59CC">
            <w:pPr>
              <w:pStyle w:val="western"/>
              <w:spacing w:before="0" w:beforeAutospacing="0" w:after="0" w:afterAutospacing="0"/>
            </w:pPr>
            <w:r>
              <w:rPr>
                <w:sz w:val="20"/>
                <w:szCs w:val="20"/>
              </w:rPr>
              <w:t>- ocynkowany z powłoką poliuretanową</w:t>
            </w:r>
          </w:p>
          <w:p w:rsidR="00BE6F42" w:rsidRDefault="00BE6F42" w:rsidP="006E59CC">
            <w:pPr>
              <w:pStyle w:val="western"/>
              <w:spacing w:before="0" w:beforeAutospacing="0" w:after="0" w:afterAutospacing="0"/>
            </w:pPr>
            <w:r>
              <w:rPr>
                <w:sz w:val="20"/>
                <w:szCs w:val="20"/>
              </w:rPr>
              <w:t>- wyposażony w 4 kółka oraz w dolną półkę, która zapewnia izolację worka od podłoża</w:t>
            </w:r>
          </w:p>
          <w:p w:rsidR="00BE6F42" w:rsidRDefault="00BE6F42" w:rsidP="006E59CC">
            <w:pPr>
              <w:pStyle w:val="western"/>
              <w:spacing w:before="0" w:beforeAutospacing="0" w:after="0" w:afterAutospacing="0"/>
            </w:pPr>
            <w:r>
              <w:rPr>
                <w:sz w:val="20"/>
                <w:szCs w:val="20"/>
              </w:rPr>
              <w:t>- plastikowa pokrywa otwierana przyciskiem pedałowym</w:t>
            </w:r>
          </w:p>
          <w:p w:rsidR="00BE6F42" w:rsidRDefault="00BE6F42" w:rsidP="006E59CC">
            <w:pPr>
              <w:pStyle w:val="western"/>
              <w:spacing w:before="0" w:beforeAutospacing="0" w:after="0" w:afterAutospacing="0"/>
            </w:pPr>
            <w:r>
              <w:rPr>
                <w:sz w:val="20"/>
                <w:szCs w:val="20"/>
              </w:rPr>
              <w:t>- kolory pokryw: czerwony, niebieski, zielony, żółty /w zależności od zapotrzebowania/</w:t>
            </w:r>
          </w:p>
          <w:p w:rsidR="00BE6F42" w:rsidRDefault="00BE6F42" w:rsidP="006E59CC">
            <w:pPr>
              <w:pStyle w:val="western"/>
              <w:spacing w:before="0" w:beforeAutospacing="0" w:after="0" w:afterAutospacing="0"/>
            </w:pPr>
            <w:r>
              <w:rPr>
                <w:sz w:val="20"/>
                <w:szCs w:val="20"/>
              </w:rPr>
              <w:t>- wymiary:</w:t>
            </w:r>
          </w:p>
          <w:p w:rsidR="00BE6F42" w:rsidRDefault="00BE6F42" w:rsidP="006E59CC">
            <w:pPr>
              <w:pStyle w:val="western"/>
              <w:spacing w:before="0" w:beforeAutospacing="0" w:after="0" w:afterAutospacing="0"/>
            </w:pPr>
            <w:r>
              <w:rPr>
                <w:sz w:val="20"/>
                <w:szCs w:val="20"/>
              </w:rPr>
              <w:t>wysokość 93cm</w:t>
            </w:r>
          </w:p>
          <w:p w:rsidR="00BE6F42" w:rsidRDefault="00BE6F42" w:rsidP="006E59CC">
            <w:pPr>
              <w:pStyle w:val="western"/>
              <w:spacing w:before="0" w:beforeAutospacing="0" w:after="0" w:afterAutospacing="0"/>
            </w:pPr>
            <w:r>
              <w:rPr>
                <w:sz w:val="20"/>
                <w:szCs w:val="20"/>
              </w:rPr>
              <w:t>szerokość 47 cm</w:t>
            </w:r>
          </w:p>
          <w:p w:rsidR="00BE6F42" w:rsidRDefault="00BE6F42" w:rsidP="006E59CC">
            <w:pPr>
              <w:pStyle w:val="western"/>
              <w:spacing w:before="0" w:beforeAutospacing="0" w:after="0" w:afterAutospacing="0"/>
            </w:pPr>
            <w:r>
              <w:rPr>
                <w:sz w:val="20"/>
                <w:szCs w:val="20"/>
              </w:rPr>
              <w:t>długość 41,5 cm</w:t>
            </w:r>
          </w:p>
        </w:tc>
        <w:tc>
          <w:tcPr>
            <w:tcW w:w="5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r>
              <w:rPr>
                <w:sz w:val="20"/>
                <w:szCs w:val="20"/>
              </w:rPr>
              <w:t>5</w:t>
            </w:r>
          </w:p>
        </w:tc>
        <w:tc>
          <w:tcPr>
            <w:tcW w:w="9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p>
        </w:tc>
        <w:tc>
          <w:tcPr>
            <w:tcW w:w="10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p>
        </w:tc>
        <w:tc>
          <w:tcPr>
            <w:tcW w:w="4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r>
              <w:rPr>
                <w:sz w:val="20"/>
                <w:szCs w:val="20"/>
              </w:rPr>
              <w:t>23</w:t>
            </w:r>
          </w:p>
        </w:tc>
        <w:tc>
          <w:tcPr>
            <w:tcW w:w="9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p>
        </w:tc>
        <w:tc>
          <w:tcPr>
            <w:tcW w:w="3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CE7" w:rsidRDefault="00536CE7" w:rsidP="00536CE7">
            <w:pPr>
              <w:pStyle w:val="western"/>
              <w:jc w:val="left"/>
              <w:rPr>
                <w:sz w:val="20"/>
                <w:szCs w:val="20"/>
              </w:rPr>
            </w:pPr>
            <w:r>
              <w:rPr>
                <w:sz w:val="20"/>
                <w:szCs w:val="20"/>
              </w:rPr>
              <w:t>Pełna nazwa producenta: …………………</w:t>
            </w:r>
          </w:p>
          <w:p w:rsidR="00536CE7" w:rsidRDefault="00536CE7" w:rsidP="00536CE7">
            <w:pPr>
              <w:pStyle w:val="western"/>
              <w:jc w:val="left"/>
            </w:pPr>
            <w:r>
              <w:rPr>
                <w:sz w:val="20"/>
                <w:szCs w:val="20"/>
              </w:rPr>
              <w:t>Pełna nazwa wyboru: ……………………</w:t>
            </w:r>
          </w:p>
          <w:p w:rsidR="00BE6F42" w:rsidRDefault="00536CE7" w:rsidP="00536CE7">
            <w:pPr>
              <w:pStyle w:val="western"/>
            </w:pPr>
            <w:r>
              <w:rPr>
                <w:sz w:val="20"/>
                <w:szCs w:val="20"/>
              </w:rPr>
              <w:t>Numer katalogowy: ………………………</w:t>
            </w:r>
          </w:p>
        </w:tc>
      </w:tr>
      <w:tr w:rsidR="00BE6F42" w:rsidTr="00BE6F42">
        <w:trPr>
          <w:tblCellSpacing w:w="0" w:type="dxa"/>
        </w:trPr>
        <w:tc>
          <w:tcPr>
            <w:tcW w:w="3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pPr>
              <w:pStyle w:val="western"/>
            </w:pPr>
            <w:r>
              <w:rPr>
                <w:sz w:val="20"/>
                <w:szCs w:val="20"/>
              </w:rPr>
              <w:t>2</w:t>
            </w:r>
          </w:p>
        </w:tc>
        <w:tc>
          <w:tcPr>
            <w:tcW w:w="53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6E59CC">
            <w:pPr>
              <w:pStyle w:val="western"/>
              <w:spacing w:before="0" w:beforeAutospacing="0" w:after="0" w:afterAutospacing="0"/>
            </w:pPr>
            <w:r>
              <w:rPr>
                <w:sz w:val="20"/>
                <w:szCs w:val="20"/>
              </w:rPr>
              <w:t>Stelaż</w:t>
            </w:r>
          </w:p>
          <w:p w:rsidR="00BE6F42" w:rsidRDefault="00BE6F42" w:rsidP="006E59CC">
            <w:pPr>
              <w:pStyle w:val="western"/>
              <w:spacing w:before="0" w:beforeAutospacing="0" w:after="0" w:afterAutospacing="0"/>
            </w:pPr>
            <w:r>
              <w:rPr>
                <w:sz w:val="20"/>
                <w:szCs w:val="20"/>
              </w:rPr>
              <w:t>- na dwa worki o pojemności 70 – 120 litrów</w:t>
            </w:r>
          </w:p>
          <w:p w:rsidR="00BE6F42" w:rsidRDefault="00BE6F42" w:rsidP="006E59CC">
            <w:pPr>
              <w:pStyle w:val="western"/>
              <w:spacing w:before="0" w:beforeAutospacing="0" w:after="0" w:afterAutospacing="0"/>
            </w:pPr>
            <w:r>
              <w:rPr>
                <w:sz w:val="20"/>
                <w:szCs w:val="20"/>
              </w:rPr>
              <w:t>- ocynkowany z powłoką poliuretanową</w:t>
            </w:r>
          </w:p>
          <w:p w:rsidR="00BE6F42" w:rsidRDefault="00BE6F42" w:rsidP="006E59CC">
            <w:pPr>
              <w:pStyle w:val="western"/>
              <w:spacing w:before="0" w:beforeAutospacing="0" w:after="0" w:afterAutospacing="0"/>
            </w:pPr>
            <w:r>
              <w:rPr>
                <w:sz w:val="20"/>
                <w:szCs w:val="20"/>
              </w:rPr>
              <w:t>- wyposażony w 4 kółka oraz w dolną półkę, która zapewnia izolację worka od podłoża</w:t>
            </w:r>
          </w:p>
          <w:p w:rsidR="00BE6F42" w:rsidRDefault="00BE6F42" w:rsidP="006E59CC">
            <w:pPr>
              <w:pStyle w:val="western"/>
              <w:spacing w:before="0" w:beforeAutospacing="0" w:after="0" w:afterAutospacing="0"/>
            </w:pPr>
            <w:r>
              <w:rPr>
                <w:sz w:val="20"/>
                <w:szCs w:val="20"/>
              </w:rPr>
              <w:t>- plastikowa pokrywa otwierana przyciskiem pedałowym</w:t>
            </w:r>
          </w:p>
          <w:p w:rsidR="00BE6F42" w:rsidRDefault="00BE6F42" w:rsidP="006E59CC">
            <w:pPr>
              <w:pStyle w:val="western"/>
              <w:spacing w:before="0" w:beforeAutospacing="0" w:after="0" w:afterAutospacing="0"/>
            </w:pPr>
            <w:r>
              <w:rPr>
                <w:sz w:val="20"/>
                <w:szCs w:val="20"/>
              </w:rPr>
              <w:t>- kolory pokryw: czerwony, niebieski, zielony, żółty</w:t>
            </w:r>
          </w:p>
          <w:p w:rsidR="00BE6F42" w:rsidRDefault="00BE6F42" w:rsidP="006E59CC">
            <w:pPr>
              <w:pStyle w:val="western"/>
              <w:spacing w:before="0" w:beforeAutospacing="0" w:after="0" w:afterAutospacing="0"/>
            </w:pPr>
            <w:r>
              <w:rPr>
                <w:sz w:val="20"/>
                <w:szCs w:val="20"/>
              </w:rPr>
              <w:t>/w zależności od zapotrzebowania/</w:t>
            </w:r>
          </w:p>
          <w:p w:rsidR="00BE6F42" w:rsidRDefault="00BE6F42" w:rsidP="006E59CC">
            <w:pPr>
              <w:pStyle w:val="western"/>
              <w:spacing w:before="0" w:beforeAutospacing="0" w:after="0" w:afterAutospacing="0"/>
            </w:pPr>
            <w:r>
              <w:rPr>
                <w:sz w:val="20"/>
                <w:szCs w:val="20"/>
              </w:rPr>
              <w:t>- wymiary:</w:t>
            </w:r>
          </w:p>
          <w:p w:rsidR="00BE6F42" w:rsidRDefault="00BE6F42" w:rsidP="006E59CC">
            <w:pPr>
              <w:pStyle w:val="western"/>
              <w:spacing w:before="0" w:beforeAutospacing="0" w:after="0" w:afterAutospacing="0"/>
            </w:pPr>
            <w:r>
              <w:rPr>
                <w:sz w:val="20"/>
                <w:szCs w:val="20"/>
              </w:rPr>
              <w:t>wysokość 93cm</w:t>
            </w:r>
          </w:p>
          <w:p w:rsidR="00BE6F42" w:rsidRDefault="00BE6F42" w:rsidP="006E59CC">
            <w:pPr>
              <w:pStyle w:val="western"/>
              <w:spacing w:before="0" w:beforeAutospacing="0" w:after="0" w:afterAutospacing="0"/>
            </w:pPr>
            <w:r>
              <w:rPr>
                <w:sz w:val="20"/>
                <w:szCs w:val="20"/>
              </w:rPr>
              <w:t>szerokość 47 cm</w:t>
            </w:r>
          </w:p>
          <w:p w:rsidR="00BE6F42" w:rsidRDefault="00BE6F42" w:rsidP="006E59CC">
            <w:pPr>
              <w:pStyle w:val="western"/>
              <w:spacing w:before="0" w:beforeAutospacing="0" w:after="0" w:afterAutospacing="0"/>
            </w:pPr>
            <w:r>
              <w:rPr>
                <w:sz w:val="20"/>
                <w:szCs w:val="20"/>
              </w:rPr>
              <w:t>długość 79,5 cm</w:t>
            </w:r>
          </w:p>
        </w:tc>
        <w:tc>
          <w:tcPr>
            <w:tcW w:w="5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r>
              <w:rPr>
                <w:sz w:val="20"/>
                <w:szCs w:val="20"/>
              </w:rPr>
              <w:t>5</w:t>
            </w:r>
          </w:p>
        </w:tc>
        <w:tc>
          <w:tcPr>
            <w:tcW w:w="9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p>
        </w:tc>
        <w:tc>
          <w:tcPr>
            <w:tcW w:w="10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p>
        </w:tc>
        <w:tc>
          <w:tcPr>
            <w:tcW w:w="4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r>
              <w:rPr>
                <w:sz w:val="20"/>
                <w:szCs w:val="20"/>
              </w:rPr>
              <w:t>23</w:t>
            </w:r>
          </w:p>
        </w:tc>
        <w:tc>
          <w:tcPr>
            <w:tcW w:w="9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p>
        </w:tc>
        <w:tc>
          <w:tcPr>
            <w:tcW w:w="3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CE7" w:rsidRDefault="00536CE7" w:rsidP="00536CE7">
            <w:pPr>
              <w:pStyle w:val="western"/>
              <w:jc w:val="left"/>
              <w:rPr>
                <w:sz w:val="20"/>
                <w:szCs w:val="20"/>
              </w:rPr>
            </w:pPr>
            <w:r>
              <w:rPr>
                <w:sz w:val="20"/>
                <w:szCs w:val="20"/>
              </w:rPr>
              <w:t>Pełna nazwa producenta: …………………</w:t>
            </w:r>
          </w:p>
          <w:p w:rsidR="00536CE7" w:rsidRDefault="00536CE7" w:rsidP="00536CE7">
            <w:pPr>
              <w:pStyle w:val="western"/>
              <w:jc w:val="left"/>
            </w:pPr>
            <w:r>
              <w:rPr>
                <w:sz w:val="20"/>
                <w:szCs w:val="20"/>
              </w:rPr>
              <w:t>Pełna nazwa wyboru: ……………………</w:t>
            </w:r>
          </w:p>
          <w:p w:rsidR="00BE6F42" w:rsidRDefault="00536CE7" w:rsidP="00536CE7">
            <w:pPr>
              <w:pStyle w:val="western"/>
            </w:pPr>
            <w:r>
              <w:rPr>
                <w:sz w:val="20"/>
                <w:szCs w:val="20"/>
              </w:rPr>
              <w:t>Numer katalogowy: ………………………</w:t>
            </w:r>
          </w:p>
        </w:tc>
      </w:tr>
      <w:tr w:rsidR="00BE6F42" w:rsidTr="00BE6F42">
        <w:trPr>
          <w:tblCellSpacing w:w="0" w:type="dxa"/>
        </w:trPr>
        <w:tc>
          <w:tcPr>
            <w:tcW w:w="3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pPr>
              <w:pStyle w:val="western"/>
            </w:pPr>
            <w:r>
              <w:rPr>
                <w:sz w:val="20"/>
                <w:szCs w:val="20"/>
              </w:rPr>
              <w:t>3</w:t>
            </w:r>
          </w:p>
        </w:tc>
        <w:tc>
          <w:tcPr>
            <w:tcW w:w="53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A322DA">
            <w:pPr>
              <w:pStyle w:val="western"/>
              <w:spacing w:before="0" w:beforeAutospacing="0" w:after="0" w:afterAutospacing="0"/>
            </w:pPr>
            <w:r>
              <w:rPr>
                <w:sz w:val="20"/>
                <w:szCs w:val="20"/>
              </w:rPr>
              <w:t>Stelaż na trzy worki o pojemności 70 – 120 litrów</w:t>
            </w:r>
          </w:p>
          <w:p w:rsidR="00BE6F42" w:rsidRDefault="00BE6F42" w:rsidP="006E59CC">
            <w:pPr>
              <w:pStyle w:val="western"/>
              <w:spacing w:before="0" w:beforeAutospacing="0" w:after="0" w:afterAutospacing="0"/>
            </w:pPr>
            <w:r>
              <w:rPr>
                <w:sz w:val="20"/>
                <w:szCs w:val="20"/>
              </w:rPr>
              <w:t>- ocynkowany z powłoką poliuretanową</w:t>
            </w:r>
          </w:p>
          <w:p w:rsidR="00BE6F42" w:rsidRDefault="00BE6F42" w:rsidP="006E59CC">
            <w:pPr>
              <w:pStyle w:val="western"/>
              <w:spacing w:before="0" w:beforeAutospacing="0" w:after="0" w:afterAutospacing="0"/>
            </w:pPr>
            <w:r>
              <w:rPr>
                <w:sz w:val="20"/>
                <w:szCs w:val="20"/>
              </w:rPr>
              <w:t>- wyposażony w 4 kółka oraz w dolną półkę, która zapewnia izolację worka od podłoża</w:t>
            </w:r>
          </w:p>
          <w:p w:rsidR="00BE6F42" w:rsidRDefault="00BE6F42" w:rsidP="006E59CC">
            <w:pPr>
              <w:pStyle w:val="western"/>
              <w:spacing w:before="0" w:beforeAutospacing="0" w:after="0" w:afterAutospacing="0"/>
            </w:pPr>
            <w:r>
              <w:rPr>
                <w:sz w:val="20"/>
                <w:szCs w:val="20"/>
              </w:rPr>
              <w:t>- plastikowa pokrywa otwierana przyciskiem pedałowym</w:t>
            </w:r>
          </w:p>
          <w:p w:rsidR="00BE6F42" w:rsidRDefault="00BE6F42" w:rsidP="006E59CC">
            <w:pPr>
              <w:pStyle w:val="western"/>
              <w:spacing w:before="0" w:beforeAutospacing="0" w:after="0" w:afterAutospacing="0"/>
            </w:pPr>
            <w:r>
              <w:rPr>
                <w:sz w:val="20"/>
                <w:szCs w:val="20"/>
              </w:rPr>
              <w:t>- kolory pokryw: czerwony, niebieski, zielony, żółty</w:t>
            </w:r>
          </w:p>
          <w:p w:rsidR="00BE6F42" w:rsidRDefault="00BE6F42" w:rsidP="006E59CC">
            <w:pPr>
              <w:pStyle w:val="western"/>
              <w:spacing w:before="0" w:beforeAutospacing="0" w:after="0" w:afterAutospacing="0"/>
            </w:pPr>
            <w:r>
              <w:rPr>
                <w:sz w:val="20"/>
                <w:szCs w:val="20"/>
              </w:rPr>
              <w:t>/w zależności od zapotrzebowania/</w:t>
            </w:r>
          </w:p>
          <w:p w:rsidR="00BE6F42" w:rsidRDefault="00BE6F42" w:rsidP="006E59CC">
            <w:pPr>
              <w:pStyle w:val="western"/>
              <w:spacing w:before="0" w:beforeAutospacing="0" w:after="0" w:afterAutospacing="0"/>
            </w:pPr>
            <w:r>
              <w:rPr>
                <w:sz w:val="20"/>
                <w:szCs w:val="20"/>
              </w:rPr>
              <w:t>- wymiary:</w:t>
            </w:r>
          </w:p>
          <w:p w:rsidR="00BE6F42" w:rsidRDefault="00BE6F42" w:rsidP="006E59CC">
            <w:pPr>
              <w:pStyle w:val="western"/>
              <w:spacing w:before="0" w:beforeAutospacing="0" w:after="0" w:afterAutospacing="0"/>
            </w:pPr>
            <w:r>
              <w:rPr>
                <w:sz w:val="20"/>
                <w:szCs w:val="20"/>
              </w:rPr>
              <w:t>wysokość 93cm</w:t>
            </w:r>
          </w:p>
          <w:p w:rsidR="00BE6F42" w:rsidRDefault="00BE6F42" w:rsidP="006E59CC">
            <w:pPr>
              <w:pStyle w:val="western"/>
              <w:spacing w:before="0" w:beforeAutospacing="0" w:after="0" w:afterAutospacing="0"/>
            </w:pPr>
            <w:r>
              <w:rPr>
                <w:sz w:val="20"/>
                <w:szCs w:val="20"/>
              </w:rPr>
              <w:t>szerokość 47 cm</w:t>
            </w:r>
          </w:p>
          <w:p w:rsidR="00BE6F42" w:rsidRDefault="00BE6F42" w:rsidP="006E59CC">
            <w:pPr>
              <w:pStyle w:val="western"/>
              <w:spacing w:before="0" w:beforeAutospacing="0" w:after="0" w:afterAutospacing="0"/>
            </w:pPr>
            <w:r>
              <w:rPr>
                <w:sz w:val="20"/>
                <w:szCs w:val="20"/>
              </w:rPr>
              <w:t>długość 117,5 cm</w:t>
            </w:r>
          </w:p>
        </w:tc>
        <w:tc>
          <w:tcPr>
            <w:tcW w:w="5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r>
              <w:rPr>
                <w:sz w:val="20"/>
                <w:szCs w:val="20"/>
              </w:rPr>
              <w:t>5</w:t>
            </w:r>
          </w:p>
        </w:tc>
        <w:tc>
          <w:tcPr>
            <w:tcW w:w="9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p>
        </w:tc>
        <w:tc>
          <w:tcPr>
            <w:tcW w:w="10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p>
        </w:tc>
        <w:tc>
          <w:tcPr>
            <w:tcW w:w="4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r>
              <w:rPr>
                <w:sz w:val="20"/>
                <w:szCs w:val="20"/>
              </w:rPr>
              <w:t>23</w:t>
            </w:r>
          </w:p>
        </w:tc>
        <w:tc>
          <w:tcPr>
            <w:tcW w:w="9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p>
        </w:tc>
        <w:tc>
          <w:tcPr>
            <w:tcW w:w="3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CE7" w:rsidRDefault="00536CE7" w:rsidP="00536CE7">
            <w:pPr>
              <w:pStyle w:val="western"/>
              <w:jc w:val="left"/>
              <w:rPr>
                <w:sz w:val="20"/>
                <w:szCs w:val="20"/>
              </w:rPr>
            </w:pPr>
            <w:r>
              <w:rPr>
                <w:sz w:val="20"/>
                <w:szCs w:val="20"/>
              </w:rPr>
              <w:t>Pełna nazwa producenta: …………………</w:t>
            </w:r>
          </w:p>
          <w:p w:rsidR="00536CE7" w:rsidRDefault="00536CE7" w:rsidP="00536CE7">
            <w:pPr>
              <w:pStyle w:val="western"/>
              <w:jc w:val="left"/>
            </w:pPr>
            <w:r>
              <w:rPr>
                <w:sz w:val="20"/>
                <w:szCs w:val="20"/>
              </w:rPr>
              <w:t>Pełna nazwa wyboru: ……………………</w:t>
            </w:r>
          </w:p>
          <w:p w:rsidR="00BE6F42" w:rsidRDefault="00536CE7" w:rsidP="00536CE7">
            <w:pPr>
              <w:pStyle w:val="western"/>
            </w:pPr>
            <w:r>
              <w:rPr>
                <w:sz w:val="20"/>
                <w:szCs w:val="20"/>
              </w:rPr>
              <w:t>Numer katalogowy: ………………………</w:t>
            </w:r>
          </w:p>
        </w:tc>
      </w:tr>
      <w:tr w:rsidR="00BE6F42" w:rsidTr="00BE6F42">
        <w:trPr>
          <w:tblCellSpacing w:w="0" w:type="dxa"/>
        </w:trPr>
        <w:tc>
          <w:tcPr>
            <w:tcW w:w="3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pPr>
              <w:pStyle w:val="western"/>
            </w:pPr>
            <w:r>
              <w:rPr>
                <w:sz w:val="20"/>
                <w:szCs w:val="20"/>
              </w:rPr>
              <w:lastRenderedPageBreak/>
              <w:t>4</w:t>
            </w:r>
          </w:p>
        </w:tc>
        <w:tc>
          <w:tcPr>
            <w:tcW w:w="53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6E59CC">
            <w:pPr>
              <w:pStyle w:val="western"/>
              <w:spacing w:before="0" w:beforeAutospacing="0" w:after="0" w:afterAutospacing="0"/>
            </w:pPr>
            <w:r>
              <w:rPr>
                <w:sz w:val="20"/>
                <w:szCs w:val="20"/>
              </w:rPr>
              <w:t>Stelaż na cztery worki o pojemności 70 – 120 litrów</w:t>
            </w:r>
          </w:p>
          <w:p w:rsidR="00BE6F42" w:rsidRDefault="00BE6F42" w:rsidP="006E59CC">
            <w:pPr>
              <w:pStyle w:val="western"/>
              <w:spacing w:before="0" w:beforeAutospacing="0" w:after="0" w:afterAutospacing="0"/>
            </w:pPr>
            <w:r>
              <w:rPr>
                <w:sz w:val="20"/>
                <w:szCs w:val="20"/>
              </w:rPr>
              <w:t>- ocynkowany z powłoką poliuretanową</w:t>
            </w:r>
          </w:p>
          <w:p w:rsidR="00BE6F42" w:rsidRDefault="00BE6F42" w:rsidP="006E59CC">
            <w:pPr>
              <w:pStyle w:val="western"/>
              <w:spacing w:before="0" w:beforeAutospacing="0" w:after="0" w:afterAutospacing="0"/>
            </w:pPr>
            <w:r>
              <w:rPr>
                <w:sz w:val="20"/>
                <w:szCs w:val="20"/>
              </w:rPr>
              <w:t>- wyposażony w 4 kółka oraz w dolną półkę, która zapewnia izolację worka od podłoża</w:t>
            </w:r>
          </w:p>
          <w:p w:rsidR="00BE6F42" w:rsidRDefault="00BE6F42" w:rsidP="006E59CC">
            <w:pPr>
              <w:pStyle w:val="western"/>
              <w:spacing w:before="0" w:beforeAutospacing="0" w:after="0" w:afterAutospacing="0"/>
            </w:pPr>
            <w:r>
              <w:rPr>
                <w:sz w:val="20"/>
                <w:szCs w:val="20"/>
              </w:rPr>
              <w:t>- plastikowa pokrywa otwierana przyciskiem pedałowym</w:t>
            </w:r>
          </w:p>
          <w:p w:rsidR="00BE6F42" w:rsidRDefault="00BE6F42" w:rsidP="006E59CC">
            <w:pPr>
              <w:pStyle w:val="western"/>
              <w:spacing w:before="0" w:beforeAutospacing="0" w:after="0" w:afterAutospacing="0"/>
            </w:pPr>
            <w:r>
              <w:rPr>
                <w:sz w:val="20"/>
                <w:szCs w:val="20"/>
              </w:rPr>
              <w:t>- kolory pokryw: czerwony, niebieski, zielony, żółty</w:t>
            </w:r>
          </w:p>
          <w:p w:rsidR="00BE6F42" w:rsidRDefault="00BE6F42" w:rsidP="006E59CC">
            <w:pPr>
              <w:pStyle w:val="western"/>
              <w:spacing w:before="0" w:beforeAutospacing="0" w:after="0" w:afterAutospacing="0"/>
            </w:pPr>
            <w:r>
              <w:rPr>
                <w:sz w:val="20"/>
                <w:szCs w:val="20"/>
              </w:rPr>
              <w:t>wymiary:</w:t>
            </w:r>
          </w:p>
          <w:p w:rsidR="00BE6F42" w:rsidRDefault="00BE6F42" w:rsidP="006E59CC">
            <w:pPr>
              <w:pStyle w:val="western"/>
              <w:spacing w:before="0" w:beforeAutospacing="0" w:after="0" w:afterAutospacing="0"/>
            </w:pPr>
            <w:r>
              <w:rPr>
                <w:sz w:val="20"/>
                <w:szCs w:val="20"/>
              </w:rPr>
              <w:t xml:space="preserve">wysokość 93cm </w:t>
            </w:r>
          </w:p>
          <w:p w:rsidR="00BE6F42" w:rsidRDefault="00BE6F42" w:rsidP="006E59CC">
            <w:pPr>
              <w:pStyle w:val="western"/>
              <w:spacing w:before="0" w:beforeAutospacing="0" w:after="0" w:afterAutospacing="0"/>
            </w:pPr>
            <w:r>
              <w:rPr>
                <w:sz w:val="20"/>
                <w:szCs w:val="20"/>
              </w:rPr>
              <w:t>szerokość 47 cm</w:t>
            </w:r>
          </w:p>
          <w:p w:rsidR="00BE6F42" w:rsidRDefault="00BE6F42" w:rsidP="006E59CC">
            <w:pPr>
              <w:pStyle w:val="western"/>
              <w:spacing w:before="0" w:beforeAutospacing="0" w:after="0" w:afterAutospacing="0"/>
            </w:pPr>
            <w:r>
              <w:rPr>
                <w:sz w:val="20"/>
                <w:szCs w:val="20"/>
              </w:rPr>
              <w:t>długość 155,5 cm</w:t>
            </w:r>
          </w:p>
        </w:tc>
        <w:tc>
          <w:tcPr>
            <w:tcW w:w="5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r>
              <w:rPr>
                <w:sz w:val="20"/>
                <w:szCs w:val="20"/>
              </w:rPr>
              <w:t>1</w:t>
            </w:r>
          </w:p>
        </w:tc>
        <w:tc>
          <w:tcPr>
            <w:tcW w:w="9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p>
        </w:tc>
        <w:tc>
          <w:tcPr>
            <w:tcW w:w="10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p>
        </w:tc>
        <w:tc>
          <w:tcPr>
            <w:tcW w:w="4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r>
              <w:rPr>
                <w:sz w:val="20"/>
                <w:szCs w:val="20"/>
              </w:rPr>
              <w:t>23</w:t>
            </w:r>
          </w:p>
        </w:tc>
        <w:tc>
          <w:tcPr>
            <w:tcW w:w="9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536CE7">
            <w:pPr>
              <w:pStyle w:val="western"/>
              <w:spacing w:before="0" w:beforeAutospacing="0" w:after="0" w:afterAutospacing="0"/>
              <w:jc w:val="center"/>
            </w:pPr>
          </w:p>
        </w:tc>
        <w:tc>
          <w:tcPr>
            <w:tcW w:w="3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CE7" w:rsidRDefault="00536CE7" w:rsidP="00536CE7">
            <w:pPr>
              <w:pStyle w:val="western"/>
              <w:jc w:val="left"/>
              <w:rPr>
                <w:sz w:val="20"/>
                <w:szCs w:val="20"/>
              </w:rPr>
            </w:pPr>
            <w:r>
              <w:rPr>
                <w:sz w:val="20"/>
                <w:szCs w:val="20"/>
              </w:rPr>
              <w:t>Pełna nazwa producenta: …………………</w:t>
            </w:r>
          </w:p>
          <w:p w:rsidR="00536CE7" w:rsidRDefault="00536CE7" w:rsidP="00536CE7">
            <w:pPr>
              <w:pStyle w:val="western"/>
              <w:jc w:val="left"/>
            </w:pPr>
            <w:r>
              <w:rPr>
                <w:sz w:val="20"/>
                <w:szCs w:val="20"/>
              </w:rPr>
              <w:t>Pełna nazwa wyboru: ……………………</w:t>
            </w:r>
          </w:p>
          <w:p w:rsidR="00BE6F42" w:rsidRDefault="00536CE7" w:rsidP="00536CE7">
            <w:pPr>
              <w:pStyle w:val="western"/>
            </w:pPr>
            <w:r>
              <w:rPr>
                <w:sz w:val="20"/>
                <w:szCs w:val="20"/>
              </w:rPr>
              <w:t>Numer katalogowy: ………………………</w:t>
            </w:r>
          </w:p>
        </w:tc>
      </w:tr>
      <w:tr w:rsidR="00BE6F42" w:rsidTr="00BE6F42">
        <w:trPr>
          <w:tblCellSpacing w:w="0" w:type="dxa"/>
        </w:trPr>
        <w:tc>
          <w:tcPr>
            <w:tcW w:w="3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AC63EA">
            <w:pPr>
              <w:pStyle w:val="western"/>
              <w:spacing w:before="0" w:beforeAutospacing="0" w:after="0" w:afterAutospacing="0"/>
            </w:pPr>
          </w:p>
        </w:tc>
        <w:tc>
          <w:tcPr>
            <w:tcW w:w="53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C63EA" w:rsidRDefault="00BE6F42" w:rsidP="00AC63EA">
            <w:pPr>
              <w:pStyle w:val="western"/>
              <w:spacing w:before="0" w:beforeAutospacing="0" w:after="0" w:afterAutospacing="0"/>
            </w:pPr>
            <w:r>
              <w:rPr>
                <w:b/>
                <w:bCs/>
                <w:sz w:val="20"/>
                <w:szCs w:val="20"/>
              </w:rPr>
              <w:t xml:space="preserve">Wartość części </w:t>
            </w:r>
          </w:p>
          <w:p w:rsidR="00BE6F42" w:rsidRPr="00AC63EA" w:rsidRDefault="00BE6F42" w:rsidP="00AC63EA">
            <w:pPr>
              <w:jc w:val="right"/>
              <w:rPr>
                <w:lang w:eastAsia="pl-PL"/>
              </w:rPr>
            </w:pPr>
          </w:p>
        </w:tc>
        <w:tc>
          <w:tcPr>
            <w:tcW w:w="5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AC63EA">
            <w:pPr>
              <w:pStyle w:val="western"/>
              <w:spacing w:before="0" w:beforeAutospacing="0" w:after="0" w:afterAutospacing="0"/>
              <w:jc w:val="center"/>
            </w:pPr>
          </w:p>
        </w:tc>
        <w:tc>
          <w:tcPr>
            <w:tcW w:w="9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AC63EA">
            <w:pPr>
              <w:pStyle w:val="western"/>
              <w:spacing w:before="0" w:beforeAutospacing="0" w:after="0" w:afterAutospacing="0"/>
              <w:jc w:val="center"/>
            </w:pPr>
          </w:p>
        </w:tc>
        <w:tc>
          <w:tcPr>
            <w:tcW w:w="10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AC63EA">
            <w:pPr>
              <w:pStyle w:val="western"/>
              <w:spacing w:before="0" w:beforeAutospacing="0" w:after="0" w:afterAutospacing="0"/>
              <w:jc w:val="center"/>
            </w:pPr>
          </w:p>
        </w:tc>
        <w:tc>
          <w:tcPr>
            <w:tcW w:w="4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AC63EA">
            <w:pPr>
              <w:pStyle w:val="western"/>
              <w:spacing w:before="0" w:beforeAutospacing="0" w:after="0" w:afterAutospacing="0"/>
              <w:jc w:val="center"/>
            </w:pPr>
          </w:p>
        </w:tc>
        <w:tc>
          <w:tcPr>
            <w:tcW w:w="9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E6F42" w:rsidRDefault="00BE6F42" w:rsidP="00AC63EA">
            <w:pPr>
              <w:pStyle w:val="western"/>
              <w:spacing w:before="0" w:beforeAutospacing="0" w:after="0" w:afterAutospacing="0"/>
              <w:jc w:val="center"/>
            </w:pPr>
          </w:p>
        </w:tc>
        <w:tc>
          <w:tcPr>
            <w:tcW w:w="3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6F42" w:rsidRDefault="00BE6F42" w:rsidP="00AC63EA">
            <w:pPr>
              <w:pStyle w:val="western"/>
              <w:spacing w:before="0" w:beforeAutospacing="0" w:after="0" w:afterAutospacing="0"/>
            </w:pPr>
          </w:p>
        </w:tc>
      </w:tr>
    </w:tbl>
    <w:p w:rsidR="00BE6F42" w:rsidRDefault="00BE6F42" w:rsidP="00387A42">
      <w:pPr>
        <w:pStyle w:val="western"/>
        <w:pageBreakBefore/>
        <w:spacing w:before="0" w:beforeAutospacing="0" w:after="0" w:afterAutospacing="0"/>
      </w:pPr>
      <w:r w:rsidRPr="00387A42">
        <w:rPr>
          <w:b/>
          <w:sz w:val="22"/>
          <w:szCs w:val="22"/>
        </w:rPr>
        <w:lastRenderedPageBreak/>
        <w:t>Część nr 11</w:t>
      </w:r>
      <w:r w:rsidR="00B70C72">
        <w:rPr>
          <w:b/>
          <w:sz w:val="22"/>
          <w:szCs w:val="22"/>
        </w:rPr>
        <w:t xml:space="preserve"> -</w:t>
      </w:r>
      <w:r>
        <w:rPr>
          <w:sz w:val="22"/>
          <w:szCs w:val="22"/>
        </w:rPr>
        <w:t xml:space="preserve"> </w:t>
      </w:r>
      <w:r>
        <w:rPr>
          <w:b/>
          <w:bCs/>
          <w:sz w:val="22"/>
          <w:szCs w:val="22"/>
        </w:rPr>
        <w:t>dostawa środka dezynfekcyjnego</w:t>
      </w:r>
    </w:p>
    <w:tbl>
      <w:tblPr>
        <w:tblW w:w="15015" w:type="dxa"/>
        <w:tblCellSpacing w:w="0" w:type="dxa"/>
        <w:tblCellMar>
          <w:top w:w="75" w:type="dxa"/>
          <w:left w:w="75" w:type="dxa"/>
          <w:bottom w:w="75" w:type="dxa"/>
          <w:right w:w="75" w:type="dxa"/>
        </w:tblCellMar>
        <w:tblLook w:val="04A0"/>
      </w:tblPr>
      <w:tblGrid>
        <w:gridCol w:w="439"/>
        <w:gridCol w:w="6023"/>
        <w:gridCol w:w="567"/>
        <w:gridCol w:w="992"/>
        <w:gridCol w:w="1134"/>
        <w:gridCol w:w="567"/>
        <w:gridCol w:w="993"/>
        <w:gridCol w:w="4300"/>
      </w:tblGrid>
      <w:tr w:rsidR="00BE6F42" w:rsidTr="00387A42">
        <w:trPr>
          <w:tblCellSpacing w:w="0" w:type="dxa"/>
        </w:trPr>
        <w:tc>
          <w:tcPr>
            <w:tcW w:w="439"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spacing w:before="0" w:beforeAutospacing="0" w:after="0" w:afterAutospacing="0"/>
            </w:pPr>
            <w:r>
              <w:rPr>
                <w:sz w:val="20"/>
                <w:szCs w:val="20"/>
              </w:rPr>
              <w:t>L.p.</w:t>
            </w:r>
          </w:p>
        </w:tc>
        <w:tc>
          <w:tcPr>
            <w:tcW w:w="6023"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spacing w:before="0" w:beforeAutospacing="0" w:after="0" w:afterAutospacing="0"/>
            </w:pPr>
            <w:r>
              <w:rPr>
                <w:sz w:val="20"/>
                <w:szCs w:val="20"/>
              </w:rPr>
              <w:t xml:space="preserve">Opis przedmiotu zamówienia </w:t>
            </w:r>
          </w:p>
        </w:tc>
        <w:tc>
          <w:tcPr>
            <w:tcW w:w="567"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spacing w:before="0" w:beforeAutospacing="0" w:after="0" w:afterAutospacing="0"/>
            </w:pPr>
            <w:r>
              <w:rPr>
                <w:sz w:val="20"/>
                <w:szCs w:val="20"/>
              </w:rPr>
              <w:t xml:space="preserve">Ilość szt. </w:t>
            </w:r>
          </w:p>
        </w:tc>
        <w:tc>
          <w:tcPr>
            <w:tcW w:w="992"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spacing w:before="0" w:beforeAutospacing="0" w:after="0" w:afterAutospacing="0"/>
            </w:pPr>
            <w:r>
              <w:rPr>
                <w:sz w:val="20"/>
                <w:szCs w:val="20"/>
              </w:rPr>
              <w:t xml:space="preserve">Cena jedn. </w:t>
            </w:r>
          </w:p>
          <w:p w:rsidR="00BE6F42" w:rsidRDefault="00BE6F42" w:rsidP="00387A42">
            <w:pPr>
              <w:pStyle w:val="western"/>
              <w:spacing w:before="0" w:beforeAutospacing="0" w:after="0" w:afterAutospacing="0"/>
            </w:pPr>
            <w:r>
              <w:rPr>
                <w:sz w:val="20"/>
                <w:szCs w:val="20"/>
              </w:rPr>
              <w:t xml:space="preserve">netto </w:t>
            </w:r>
          </w:p>
        </w:tc>
        <w:tc>
          <w:tcPr>
            <w:tcW w:w="113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spacing w:before="0" w:beforeAutospacing="0" w:after="0" w:afterAutospacing="0"/>
            </w:pPr>
            <w:r>
              <w:rPr>
                <w:sz w:val="20"/>
                <w:szCs w:val="20"/>
              </w:rPr>
              <w:t>Wartość</w:t>
            </w:r>
          </w:p>
          <w:p w:rsidR="00BE6F42" w:rsidRDefault="00BE6F42" w:rsidP="00387A42">
            <w:pPr>
              <w:pStyle w:val="western"/>
              <w:spacing w:before="0" w:beforeAutospacing="0" w:after="0" w:afterAutospacing="0"/>
            </w:pPr>
            <w:r>
              <w:rPr>
                <w:sz w:val="20"/>
                <w:szCs w:val="20"/>
              </w:rPr>
              <w:t xml:space="preserve">netto </w:t>
            </w:r>
          </w:p>
        </w:tc>
        <w:tc>
          <w:tcPr>
            <w:tcW w:w="567"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spacing w:before="0" w:beforeAutospacing="0" w:after="0" w:afterAutospacing="0"/>
            </w:pPr>
            <w:r>
              <w:rPr>
                <w:sz w:val="20"/>
                <w:szCs w:val="20"/>
              </w:rPr>
              <w:t xml:space="preserve">VAT 8 % </w:t>
            </w:r>
          </w:p>
        </w:tc>
        <w:tc>
          <w:tcPr>
            <w:tcW w:w="993"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spacing w:before="0" w:beforeAutospacing="0" w:after="0" w:afterAutospacing="0"/>
            </w:pPr>
            <w:r>
              <w:rPr>
                <w:sz w:val="20"/>
                <w:szCs w:val="20"/>
              </w:rPr>
              <w:t xml:space="preserve">Wartość </w:t>
            </w:r>
          </w:p>
          <w:p w:rsidR="00BE6F42" w:rsidRDefault="00BE6F42" w:rsidP="00387A42">
            <w:pPr>
              <w:pStyle w:val="western"/>
              <w:spacing w:before="0" w:beforeAutospacing="0" w:after="0" w:afterAutospacing="0"/>
            </w:pPr>
            <w:r>
              <w:rPr>
                <w:sz w:val="20"/>
                <w:szCs w:val="20"/>
              </w:rPr>
              <w:t xml:space="preserve">brutto </w:t>
            </w:r>
          </w:p>
        </w:tc>
        <w:tc>
          <w:tcPr>
            <w:tcW w:w="430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BE6F42" w:rsidRDefault="00BE6F42" w:rsidP="00387A42">
            <w:pPr>
              <w:pStyle w:val="western"/>
              <w:spacing w:before="0" w:beforeAutospacing="0" w:after="0" w:afterAutospacing="0"/>
            </w:pPr>
            <w:r>
              <w:rPr>
                <w:sz w:val="20"/>
                <w:szCs w:val="20"/>
              </w:rPr>
              <w:t xml:space="preserve">Informacje o produkcie i producencie </w:t>
            </w:r>
          </w:p>
        </w:tc>
      </w:tr>
      <w:tr w:rsidR="00BE6F42" w:rsidTr="00387A42">
        <w:trPr>
          <w:tblCellSpacing w:w="0" w:type="dxa"/>
        </w:trPr>
        <w:tc>
          <w:tcPr>
            <w:tcW w:w="439"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spacing w:before="0" w:beforeAutospacing="0" w:after="0" w:afterAutospacing="0"/>
            </w:pPr>
            <w:r>
              <w:rPr>
                <w:sz w:val="20"/>
                <w:szCs w:val="20"/>
              </w:rPr>
              <w:t>1</w:t>
            </w:r>
          </w:p>
        </w:tc>
        <w:tc>
          <w:tcPr>
            <w:tcW w:w="6023"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spacing w:before="0" w:beforeAutospacing="0" w:after="0" w:afterAutospacing="0"/>
            </w:pPr>
            <w:r>
              <w:rPr>
                <w:sz w:val="20"/>
                <w:szCs w:val="20"/>
              </w:rPr>
              <w:t>Środek dezynfekcyjny</w:t>
            </w:r>
          </w:p>
          <w:p w:rsidR="00BE6F42" w:rsidRDefault="00BE6F42" w:rsidP="00E80E6B">
            <w:pPr>
              <w:pStyle w:val="western"/>
              <w:numPr>
                <w:ilvl w:val="0"/>
                <w:numId w:val="26"/>
              </w:numPr>
              <w:spacing w:before="0" w:beforeAutospacing="0" w:after="0" w:afterAutospacing="0"/>
            </w:pPr>
            <w:r>
              <w:rPr>
                <w:sz w:val="20"/>
                <w:szCs w:val="20"/>
              </w:rPr>
              <w:t>bakteriobójczy, wirusobójczy, grzybobójczy</w:t>
            </w:r>
          </w:p>
          <w:p w:rsidR="00BE6F42" w:rsidRDefault="00BE6F42" w:rsidP="00E80E6B">
            <w:pPr>
              <w:pStyle w:val="western"/>
              <w:numPr>
                <w:ilvl w:val="0"/>
                <w:numId w:val="26"/>
              </w:numPr>
              <w:spacing w:before="0" w:beforeAutospacing="0" w:after="0" w:afterAutospacing="0"/>
            </w:pPr>
            <w:r>
              <w:rPr>
                <w:sz w:val="20"/>
                <w:szCs w:val="20"/>
              </w:rPr>
              <w:t>oparty na 12% roztworze nadtlenku wodoru i kationach srebra</w:t>
            </w:r>
          </w:p>
          <w:p w:rsidR="00BE6F42" w:rsidRDefault="00BE6F42" w:rsidP="00E80E6B">
            <w:pPr>
              <w:pStyle w:val="western"/>
              <w:numPr>
                <w:ilvl w:val="0"/>
                <w:numId w:val="26"/>
              </w:numPr>
              <w:spacing w:before="0" w:beforeAutospacing="0" w:after="0" w:afterAutospacing="0"/>
            </w:pPr>
            <w:r>
              <w:rPr>
                <w:sz w:val="20"/>
                <w:szCs w:val="20"/>
              </w:rPr>
              <w:t>biodegradowalny</w:t>
            </w:r>
          </w:p>
          <w:p w:rsidR="00BE6F42" w:rsidRDefault="00BE6F42" w:rsidP="00E80E6B">
            <w:pPr>
              <w:pStyle w:val="western"/>
              <w:numPr>
                <w:ilvl w:val="0"/>
                <w:numId w:val="26"/>
              </w:numPr>
              <w:spacing w:before="0" w:beforeAutospacing="0" w:after="0" w:afterAutospacing="0"/>
            </w:pPr>
            <w:r>
              <w:rPr>
                <w:sz w:val="20"/>
                <w:szCs w:val="20"/>
              </w:rPr>
              <w:t>roztwór wodny</w:t>
            </w:r>
          </w:p>
          <w:p w:rsidR="00BE6F42" w:rsidRDefault="00BE6F42" w:rsidP="00E80E6B">
            <w:pPr>
              <w:pStyle w:val="western"/>
              <w:numPr>
                <w:ilvl w:val="0"/>
                <w:numId w:val="26"/>
              </w:numPr>
              <w:spacing w:before="0" w:beforeAutospacing="0" w:after="0" w:afterAutospacing="0"/>
            </w:pPr>
            <w:r>
              <w:rPr>
                <w:sz w:val="20"/>
                <w:szCs w:val="20"/>
              </w:rPr>
              <w:t>opakowanie 1 l</w:t>
            </w:r>
          </w:p>
          <w:p w:rsidR="00BE6F42" w:rsidRDefault="00BE6F42" w:rsidP="00387A42">
            <w:pPr>
              <w:pStyle w:val="western"/>
              <w:spacing w:before="0" w:beforeAutospacing="0" w:after="0" w:afterAutospacing="0"/>
            </w:pPr>
            <w:r>
              <w:rPr>
                <w:sz w:val="20"/>
                <w:szCs w:val="20"/>
              </w:rPr>
              <w:t xml:space="preserve">Kompatybilny z posiadanym przez Zamawiającego urządzeniem do dezynfekcji NOCOSPRAY </w:t>
            </w:r>
          </w:p>
        </w:tc>
        <w:tc>
          <w:tcPr>
            <w:tcW w:w="567"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spacing w:before="0" w:beforeAutospacing="0" w:after="0" w:afterAutospacing="0"/>
              <w:jc w:val="center"/>
            </w:pPr>
            <w:r>
              <w:rPr>
                <w:sz w:val="20"/>
                <w:szCs w:val="20"/>
              </w:rPr>
              <w:t>400</w:t>
            </w:r>
          </w:p>
        </w:tc>
        <w:tc>
          <w:tcPr>
            <w:tcW w:w="992"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spacing w:before="0" w:beforeAutospacing="0" w:after="0" w:afterAutospacing="0"/>
              <w:jc w:val="center"/>
            </w:pPr>
          </w:p>
        </w:tc>
        <w:tc>
          <w:tcPr>
            <w:tcW w:w="113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spacing w:before="0" w:beforeAutospacing="0" w:after="0" w:afterAutospacing="0"/>
              <w:jc w:val="center"/>
            </w:pPr>
          </w:p>
        </w:tc>
        <w:tc>
          <w:tcPr>
            <w:tcW w:w="567"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spacing w:before="0" w:beforeAutospacing="0" w:after="0" w:afterAutospacing="0"/>
              <w:jc w:val="center"/>
            </w:pPr>
            <w:r>
              <w:rPr>
                <w:sz w:val="20"/>
                <w:szCs w:val="20"/>
              </w:rPr>
              <w:t>8</w:t>
            </w:r>
          </w:p>
        </w:tc>
        <w:tc>
          <w:tcPr>
            <w:tcW w:w="993"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spacing w:before="0" w:beforeAutospacing="0" w:after="0" w:afterAutospacing="0"/>
              <w:jc w:val="center"/>
            </w:pPr>
          </w:p>
        </w:tc>
        <w:tc>
          <w:tcPr>
            <w:tcW w:w="430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387A42" w:rsidRDefault="00387A42" w:rsidP="00387A42">
            <w:pPr>
              <w:pStyle w:val="western"/>
              <w:jc w:val="left"/>
              <w:rPr>
                <w:sz w:val="20"/>
                <w:szCs w:val="20"/>
              </w:rPr>
            </w:pPr>
            <w:r>
              <w:rPr>
                <w:sz w:val="20"/>
                <w:szCs w:val="20"/>
              </w:rPr>
              <w:t>Pełna nazwa producenta: …………………</w:t>
            </w:r>
          </w:p>
          <w:p w:rsidR="00387A42" w:rsidRDefault="00387A42" w:rsidP="00387A42">
            <w:pPr>
              <w:pStyle w:val="western"/>
              <w:jc w:val="left"/>
            </w:pPr>
            <w:r>
              <w:rPr>
                <w:sz w:val="20"/>
                <w:szCs w:val="20"/>
              </w:rPr>
              <w:t>Pełna nazwa wyboru: ……………………</w:t>
            </w:r>
          </w:p>
          <w:p w:rsidR="00BE6F42" w:rsidRDefault="00387A42" w:rsidP="00387A42">
            <w:pPr>
              <w:pStyle w:val="western"/>
              <w:spacing w:before="0" w:beforeAutospacing="0" w:after="0" w:afterAutospacing="0"/>
            </w:pPr>
            <w:r>
              <w:rPr>
                <w:sz w:val="20"/>
                <w:szCs w:val="20"/>
              </w:rPr>
              <w:t>Numer katalogowy: ………………………</w:t>
            </w:r>
          </w:p>
        </w:tc>
      </w:tr>
      <w:tr w:rsidR="00BE6F42" w:rsidTr="00387A42">
        <w:trPr>
          <w:tblCellSpacing w:w="0" w:type="dxa"/>
        </w:trPr>
        <w:tc>
          <w:tcPr>
            <w:tcW w:w="439"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pPr>
              <w:pStyle w:val="western"/>
            </w:pPr>
          </w:p>
        </w:tc>
        <w:tc>
          <w:tcPr>
            <w:tcW w:w="6023"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pPr>
              <w:pStyle w:val="western"/>
            </w:pPr>
            <w:r>
              <w:rPr>
                <w:b/>
                <w:bCs/>
                <w:sz w:val="20"/>
                <w:szCs w:val="20"/>
              </w:rPr>
              <w:t>Wartość zadania</w:t>
            </w:r>
          </w:p>
        </w:tc>
        <w:tc>
          <w:tcPr>
            <w:tcW w:w="567"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jc w:val="center"/>
            </w:pPr>
          </w:p>
        </w:tc>
        <w:tc>
          <w:tcPr>
            <w:tcW w:w="992"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jc w:val="center"/>
            </w:pPr>
          </w:p>
        </w:tc>
        <w:tc>
          <w:tcPr>
            <w:tcW w:w="113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jc w:val="center"/>
            </w:pPr>
          </w:p>
        </w:tc>
        <w:tc>
          <w:tcPr>
            <w:tcW w:w="567"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jc w:val="center"/>
            </w:pPr>
          </w:p>
        </w:tc>
        <w:tc>
          <w:tcPr>
            <w:tcW w:w="993"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BE6F42" w:rsidRDefault="00BE6F42" w:rsidP="00387A42">
            <w:pPr>
              <w:pStyle w:val="western"/>
              <w:jc w:val="center"/>
            </w:pPr>
          </w:p>
        </w:tc>
        <w:tc>
          <w:tcPr>
            <w:tcW w:w="430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BE6F42" w:rsidRDefault="00BE6F42">
            <w:pPr>
              <w:pStyle w:val="western"/>
              <w:rPr>
                <w:lang w:val="en-US"/>
              </w:rPr>
            </w:pPr>
          </w:p>
        </w:tc>
      </w:tr>
    </w:tbl>
    <w:p w:rsidR="00BE6F42" w:rsidRDefault="00BE6F42" w:rsidP="00BE6F42">
      <w:pPr>
        <w:pStyle w:val="western"/>
      </w:pPr>
    </w:p>
    <w:p w:rsidR="00B70C72" w:rsidRPr="00B70C72" w:rsidRDefault="00B70C72" w:rsidP="00B70C72">
      <w:pPr>
        <w:suppressAutoHyphens w:val="0"/>
        <w:jc w:val="both"/>
        <w:rPr>
          <w:color w:val="000000"/>
          <w:kern w:val="0"/>
          <w:lang w:eastAsia="pl-PL"/>
        </w:rPr>
      </w:pPr>
      <w:r>
        <w:rPr>
          <w:b/>
          <w:bCs/>
          <w:color w:val="000000"/>
          <w:kern w:val="0"/>
          <w:lang w:eastAsia="pl-PL"/>
        </w:rPr>
        <w:t>C</w:t>
      </w:r>
      <w:r w:rsidRPr="00B70C72">
        <w:rPr>
          <w:b/>
          <w:bCs/>
          <w:color w:val="000000"/>
          <w:kern w:val="0"/>
          <w:lang w:eastAsia="pl-PL"/>
        </w:rPr>
        <w:t>zęść 12</w:t>
      </w:r>
      <w:r>
        <w:rPr>
          <w:b/>
          <w:bCs/>
          <w:color w:val="000000"/>
          <w:kern w:val="0"/>
          <w:lang w:eastAsia="pl-PL"/>
        </w:rPr>
        <w:t xml:space="preserve"> –</w:t>
      </w:r>
      <w:r>
        <w:rPr>
          <w:b/>
          <w:bCs/>
          <w:iCs/>
          <w:color w:val="000000"/>
          <w:kern w:val="0"/>
          <w:lang w:eastAsia="pl-PL"/>
        </w:rPr>
        <w:t xml:space="preserve"> dostawa wózków</w:t>
      </w:r>
      <w:r w:rsidRPr="00B70C72">
        <w:rPr>
          <w:b/>
          <w:bCs/>
          <w:iCs/>
          <w:color w:val="000000"/>
          <w:kern w:val="0"/>
          <w:lang w:eastAsia="pl-PL"/>
        </w:rPr>
        <w:t xml:space="preserve"> do transportu czystej i brudnej bielizny.</w:t>
      </w:r>
    </w:p>
    <w:tbl>
      <w:tblPr>
        <w:tblW w:w="15285" w:type="dxa"/>
        <w:tblCellSpacing w:w="0" w:type="dxa"/>
        <w:tblCellMar>
          <w:top w:w="105" w:type="dxa"/>
          <w:left w:w="105" w:type="dxa"/>
          <w:bottom w:w="105" w:type="dxa"/>
          <w:right w:w="105" w:type="dxa"/>
        </w:tblCellMar>
        <w:tblLook w:val="04A0"/>
      </w:tblPr>
      <w:tblGrid>
        <w:gridCol w:w="501"/>
        <w:gridCol w:w="5776"/>
        <w:gridCol w:w="792"/>
        <w:gridCol w:w="992"/>
        <w:gridCol w:w="1087"/>
        <w:gridCol w:w="595"/>
        <w:gridCol w:w="1085"/>
        <w:gridCol w:w="4457"/>
      </w:tblGrid>
      <w:tr w:rsidR="00B70C72" w:rsidRPr="00B70C72" w:rsidTr="00B43AB7">
        <w:trPr>
          <w:tblCellSpacing w:w="0" w:type="dxa"/>
        </w:trPr>
        <w:tc>
          <w:tcPr>
            <w:tcW w:w="5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B70C72">
            <w:pPr>
              <w:suppressAutoHyphens w:val="0"/>
              <w:ind w:left="431" w:hanging="431"/>
              <w:jc w:val="both"/>
              <w:rPr>
                <w:color w:val="000000"/>
                <w:kern w:val="0"/>
                <w:lang w:eastAsia="pl-PL"/>
              </w:rPr>
            </w:pPr>
            <w:r w:rsidRPr="00B70C72">
              <w:rPr>
                <w:color w:val="000000"/>
                <w:kern w:val="0"/>
                <w:sz w:val="20"/>
                <w:szCs w:val="20"/>
                <w:lang w:eastAsia="pl-PL"/>
              </w:rPr>
              <w:t>L.p.</w:t>
            </w:r>
          </w:p>
        </w:tc>
        <w:tc>
          <w:tcPr>
            <w:tcW w:w="57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331A48">
            <w:pPr>
              <w:suppressAutoHyphens w:val="0"/>
              <w:jc w:val="both"/>
              <w:rPr>
                <w:color w:val="000000"/>
                <w:kern w:val="0"/>
                <w:lang w:eastAsia="pl-PL"/>
              </w:rPr>
            </w:pPr>
            <w:r w:rsidRPr="00B70C72">
              <w:rPr>
                <w:color w:val="000000"/>
                <w:kern w:val="0"/>
                <w:sz w:val="20"/>
                <w:szCs w:val="20"/>
                <w:lang w:eastAsia="pl-PL"/>
              </w:rPr>
              <w:t xml:space="preserve">Opis </w:t>
            </w:r>
            <w:r w:rsidR="00331A48">
              <w:rPr>
                <w:color w:val="000000"/>
                <w:kern w:val="0"/>
                <w:sz w:val="20"/>
                <w:szCs w:val="20"/>
                <w:lang w:eastAsia="pl-PL"/>
              </w:rPr>
              <w:t>przedmiotu zamówienia</w:t>
            </w:r>
          </w:p>
        </w:tc>
        <w:tc>
          <w:tcPr>
            <w:tcW w:w="7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B70C72">
            <w:pPr>
              <w:suppressAutoHyphens w:val="0"/>
              <w:jc w:val="both"/>
              <w:rPr>
                <w:color w:val="000000"/>
                <w:kern w:val="0"/>
                <w:lang w:eastAsia="pl-PL"/>
              </w:rPr>
            </w:pPr>
            <w:r w:rsidRPr="00B70C72">
              <w:rPr>
                <w:color w:val="000000"/>
                <w:kern w:val="0"/>
                <w:sz w:val="20"/>
                <w:szCs w:val="20"/>
                <w:lang w:eastAsia="pl-PL"/>
              </w:rPr>
              <w:t xml:space="preserve">Ilość </w:t>
            </w:r>
          </w:p>
          <w:p w:rsidR="00B70C72" w:rsidRPr="00B70C72" w:rsidRDefault="00B70C72" w:rsidP="00B70C72">
            <w:pPr>
              <w:suppressAutoHyphens w:val="0"/>
              <w:jc w:val="both"/>
              <w:rPr>
                <w:color w:val="000000"/>
                <w:kern w:val="0"/>
                <w:lang w:eastAsia="pl-PL"/>
              </w:rPr>
            </w:pPr>
            <w:r w:rsidRPr="00B70C72">
              <w:rPr>
                <w:color w:val="000000"/>
                <w:kern w:val="0"/>
                <w:sz w:val="20"/>
                <w:szCs w:val="20"/>
                <w:lang w:eastAsia="pl-PL"/>
              </w:rPr>
              <w:t xml:space="preserve">w szt. </w:t>
            </w:r>
          </w:p>
        </w:tc>
        <w:tc>
          <w:tcPr>
            <w:tcW w:w="9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B70C72">
            <w:pPr>
              <w:suppressAutoHyphens w:val="0"/>
              <w:jc w:val="both"/>
              <w:rPr>
                <w:color w:val="000000"/>
                <w:kern w:val="0"/>
                <w:lang w:eastAsia="pl-PL"/>
              </w:rPr>
            </w:pPr>
            <w:r w:rsidRPr="00B70C72">
              <w:rPr>
                <w:color w:val="000000"/>
                <w:kern w:val="0"/>
                <w:sz w:val="20"/>
                <w:szCs w:val="20"/>
                <w:lang w:eastAsia="pl-PL"/>
              </w:rPr>
              <w:t xml:space="preserve">Cena jedn. netto </w:t>
            </w:r>
          </w:p>
        </w:tc>
        <w:tc>
          <w:tcPr>
            <w:tcW w:w="108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B70C72">
            <w:pPr>
              <w:suppressAutoHyphens w:val="0"/>
              <w:jc w:val="both"/>
              <w:rPr>
                <w:color w:val="000000"/>
                <w:kern w:val="0"/>
                <w:lang w:eastAsia="pl-PL"/>
              </w:rPr>
            </w:pPr>
            <w:r w:rsidRPr="00B70C72">
              <w:rPr>
                <w:color w:val="000000"/>
                <w:kern w:val="0"/>
                <w:sz w:val="20"/>
                <w:szCs w:val="20"/>
                <w:lang w:eastAsia="pl-PL"/>
              </w:rPr>
              <w:t xml:space="preserve">Wartość netto </w:t>
            </w:r>
          </w:p>
        </w:tc>
        <w:tc>
          <w:tcPr>
            <w:tcW w:w="5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B70C72">
            <w:pPr>
              <w:suppressAutoHyphens w:val="0"/>
              <w:jc w:val="both"/>
              <w:rPr>
                <w:color w:val="000000"/>
                <w:kern w:val="0"/>
                <w:lang w:eastAsia="pl-PL"/>
              </w:rPr>
            </w:pPr>
            <w:r w:rsidRPr="00B70C72">
              <w:rPr>
                <w:color w:val="000000"/>
                <w:kern w:val="0"/>
                <w:sz w:val="20"/>
                <w:szCs w:val="20"/>
                <w:lang w:eastAsia="pl-PL"/>
              </w:rPr>
              <w:t>VAT</w:t>
            </w:r>
          </w:p>
          <w:p w:rsidR="00B70C72" w:rsidRPr="00B70C72" w:rsidRDefault="00B70C72" w:rsidP="00B70C72">
            <w:pPr>
              <w:suppressAutoHyphens w:val="0"/>
              <w:jc w:val="both"/>
              <w:rPr>
                <w:color w:val="000000"/>
                <w:kern w:val="0"/>
                <w:lang w:eastAsia="pl-PL"/>
              </w:rPr>
            </w:pPr>
            <w:r w:rsidRPr="00B70C72">
              <w:rPr>
                <w:color w:val="000000"/>
                <w:kern w:val="0"/>
                <w:sz w:val="20"/>
                <w:szCs w:val="20"/>
                <w:lang w:eastAsia="pl-PL"/>
              </w:rPr>
              <w:t>%</w:t>
            </w:r>
          </w:p>
        </w:tc>
        <w:tc>
          <w:tcPr>
            <w:tcW w:w="10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B70C72">
            <w:pPr>
              <w:suppressAutoHyphens w:val="0"/>
              <w:jc w:val="both"/>
              <w:rPr>
                <w:color w:val="000000"/>
                <w:kern w:val="0"/>
                <w:lang w:eastAsia="pl-PL"/>
              </w:rPr>
            </w:pPr>
            <w:r w:rsidRPr="00B70C72">
              <w:rPr>
                <w:color w:val="000000"/>
                <w:kern w:val="0"/>
                <w:sz w:val="20"/>
                <w:szCs w:val="20"/>
                <w:lang w:eastAsia="pl-PL"/>
              </w:rPr>
              <w:t>Wartość brutto</w:t>
            </w:r>
          </w:p>
        </w:tc>
        <w:tc>
          <w:tcPr>
            <w:tcW w:w="4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0C72" w:rsidRPr="00B70C72" w:rsidRDefault="00B70C72" w:rsidP="00B70C72">
            <w:pPr>
              <w:suppressAutoHyphens w:val="0"/>
              <w:jc w:val="both"/>
              <w:rPr>
                <w:color w:val="000000"/>
                <w:kern w:val="0"/>
                <w:lang w:eastAsia="pl-PL"/>
              </w:rPr>
            </w:pPr>
            <w:r w:rsidRPr="00B70C72">
              <w:rPr>
                <w:color w:val="000000"/>
                <w:kern w:val="0"/>
                <w:sz w:val="20"/>
                <w:szCs w:val="20"/>
                <w:lang w:eastAsia="pl-PL"/>
              </w:rPr>
              <w:t>Informacje o produkcie i producencie</w:t>
            </w:r>
          </w:p>
        </w:tc>
      </w:tr>
      <w:tr w:rsidR="00AC63EA" w:rsidRPr="00B70C72" w:rsidTr="00B43AB7">
        <w:trPr>
          <w:tblCellSpacing w:w="0" w:type="dxa"/>
        </w:trPr>
        <w:tc>
          <w:tcPr>
            <w:tcW w:w="5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AC63EA" w:rsidP="00B70C72">
            <w:pPr>
              <w:suppressAutoHyphens w:val="0"/>
              <w:jc w:val="both"/>
              <w:rPr>
                <w:color w:val="000000"/>
                <w:kern w:val="0"/>
                <w:lang w:eastAsia="pl-PL"/>
              </w:rPr>
            </w:pPr>
            <w:r w:rsidRPr="00B70C72">
              <w:rPr>
                <w:color w:val="000000"/>
                <w:kern w:val="0"/>
                <w:sz w:val="20"/>
                <w:szCs w:val="20"/>
                <w:lang w:eastAsia="pl-PL"/>
              </w:rPr>
              <w:t>1</w:t>
            </w:r>
          </w:p>
        </w:tc>
        <w:tc>
          <w:tcPr>
            <w:tcW w:w="57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C63EA" w:rsidRPr="00B70C72" w:rsidRDefault="00AC63EA" w:rsidP="00B70C72">
            <w:pPr>
              <w:suppressAutoHyphens w:val="0"/>
              <w:jc w:val="both"/>
              <w:rPr>
                <w:color w:val="000000"/>
                <w:kern w:val="0"/>
                <w:lang w:eastAsia="pl-PL"/>
              </w:rPr>
            </w:pPr>
            <w:r w:rsidRPr="00B70C72">
              <w:rPr>
                <w:color w:val="000000"/>
                <w:kern w:val="0"/>
                <w:sz w:val="20"/>
                <w:szCs w:val="20"/>
                <w:lang w:eastAsia="pl-PL"/>
              </w:rPr>
              <w:t xml:space="preserve">Wózek do transportu czystej i brudnej bielizny </w:t>
            </w:r>
          </w:p>
          <w:p w:rsidR="00AC63EA" w:rsidRDefault="00AC63EA" w:rsidP="00B70C72">
            <w:pPr>
              <w:suppressAutoHyphens w:val="0"/>
              <w:jc w:val="both"/>
              <w:rPr>
                <w:color w:val="000000"/>
                <w:kern w:val="0"/>
                <w:sz w:val="20"/>
                <w:szCs w:val="20"/>
                <w:lang w:eastAsia="pl-PL"/>
              </w:rPr>
            </w:pPr>
            <w:r w:rsidRPr="00B70C72">
              <w:rPr>
                <w:color w:val="000000"/>
                <w:kern w:val="0"/>
                <w:sz w:val="20"/>
                <w:szCs w:val="20"/>
                <w:lang w:eastAsia="pl-PL"/>
              </w:rPr>
              <w:t>-</w:t>
            </w:r>
            <w:r>
              <w:rPr>
                <w:color w:val="000000"/>
                <w:kern w:val="0"/>
                <w:sz w:val="20"/>
                <w:szCs w:val="20"/>
                <w:lang w:eastAsia="pl-PL"/>
              </w:rPr>
              <w:t xml:space="preserve"> stelaż wózka wykonany</w:t>
            </w:r>
            <w:r w:rsidRPr="00B70C72">
              <w:rPr>
                <w:color w:val="000000"/>
                <w:kern w:val="0"/>
                <w:sz w:val="20"/>
                <w:szCs w:val="20"/>
                <w:lang w:eastAsia="pl-PL"/>
              </w:rPr>
              <w:t xml:space="preserve"> ze stali kwasoodpornej</w:t>
            </w:r>
          </w:p>
          <w:p w:rsidR="00AC63EA" w:rsidRDefault="00AC63EA" w:rsidP="00B70C72">
            <w:pPr>
              <w:suppressAutoHyphens w:val="0"/>
              <w:jc w:val="both"/>
              <w:rPr>
                <w:color w:val="000000"/>
                <w:kern w:val="0"/>
                <w:sz w:val="20"/>
                <w:szCs w:val="20"/>
                <w:lang w:eastAsia="pl-PL"/>
              </w:rPr>
            </w:pPr>
            <w:r>
              <w:rPr>
                <w:color w:val="000000"/>
                <w:kern w:val="0"/>
                <w:sz w:val="20"/>
                <w:szCs w:val="20"/>
                <w:lang w:eastAsia="pl-PL"/>
              </w:rPr>
              <w:t>- wyposażony w uchwyt na worek na brudną bieliznę</w:t>
            </w:r>
          </w:p>
          <w:p w:rsidR="00AC63EA" w:rsidRPr="00B70C72" w:rsidRDefault="00AC63EA" w:rsidP="00B70C72">
            <w:pPr>
              <w:suppressAutoHyphens w:val="0"/>
              <w:jc w:val="both"/>
              <w:rPr>
                <w:color w:val="000000"/>
                <w:kern w:val="0"/>
                <w:lang w:eastAsia="pl-PL"/>
              </w:rPr>
            </w:pPr>
            <w:r>
              <w:rPr>
                <w:color w:val="000000"/>
                <w:kern w:val="0"/>
                <w:sz w:val="20"/>
                <w:szCs w:val="20"/>
                <w:lang w:eastAsia="pl-PL"/>
              </w:rPr>
              <w:t>- posiadający</w:t>
            </w:r>
            <w:r w:rsidRPr="00B70C72">
              <w:rPr>
                <w:color w:val="000000"/>
                <w:kern w:val="0"/>
                <w:sz w:val="20"/>
                <w:szCs w:val="20"/>
                <w:lang w:eastAsia="pl-PL"/>
              </w:rPr>
              <w:t xml:space="preserve"> klipsy zabezpieczające przed zsuwaniem się worka</w:t>
            </w:r>
            <w:r>
              <w:rPr>
                <w:color w:val="000000"/>
                <w:kern w:val="0"/>
                <w:sz w:val="20"/>
                <w:szCs w:val="20"/>
                <w:lang w:eastAsia="pl-PL"/>
              </w:rPr>
              <w:t xml:space="preserve"> </w:t>
            </w:r>
          </w:p>
          <w:p w:rsidR="00AC63EA" w:rsidRPr="00B70C72" w:rsidRDefault="00AC63EA" w:rsidP="00B70C72">
            <w:pPr>
              <w:suppressAutoHyphens w:val="0"/>
              <w:jc w:val="both"/>
              <w:rPr>
                <w:color w:val="000000"/>
                <w:kern w:val="0"/>
                <w:lang w:eastAsia="pl-PL"/>
              </w:rPr>
            </w:pPr>
            <w:r>
              <w:rPr>
                <w:color w:val="000000"/>
                <w:kern w:val="0"/>
                <w:sz w:val="20"/>
                <w:szCs w:val="20"/>
                <w:lang w:eastAsia="pl-PL"/>
              </w:rPr>
              <w:t>- szafka wózka</w:t>
            </w:r>
            <w:r w:rsidRPr="00B70C72">
              <w:rPr>
                <w:color w:val="000000"/>
                <w:kern w:val="0"/>
                <w:sz w:val="20"/>
                <w:szCs w:val="20"/>
                <w:lang w:eastAsia="pl-PL"/>
              </w:rPr>
              <w:t xml:space="preserve"> wykonana z blatu meblowego, wyposażona w drzwi</w:t>
            </w:r>
            <w:r>
              <w:rPr>
                <w:color w:val="000000"/>
                <w:kern w:val="0"/>
                <w:sz w:val="20"/>
                <w:szCs w:val="20"/>
                <w:lang w:eastAsia="pl-PL"/>
              </w:rPr>
              <w:t xml:space="preserve">                 </w:t>
            </w:r>
            <w:r w:rsidRPr="00B70C72">
              <w:rPr>
                <w:color w:val="000000"/>
                <w:kern w:val="0"/>
                <w:sz w:val="20"/>
                <w:szCs w:val="20"/>
                <w:lang w:eastAsia="pl-PL"/>
              </w:rPr>
              <w:t xml:space="preserve"> i dw</w:t>
            </w:r>
            <w:r>
              <w:rPr>
                <w:color w:val="000000"/>
                <w:kern w:val="0"/>
                <w:sz w:val="20"/>
                <w:szCs w:val="20"/>
                <w:lang w:eastAsia="pl-PL"/>
              </w:rPr>
              <w:t>ie półki</w:t>
            </w:r>
          </w:p>
          <w:p w:rsidR="00AC63EA" w:rsidRPr="00B70C72" w:rsidRDefault="00AC63EA" w:rsidP="00B70C72">
            <w:pPr>
              <w:suppressAutoHyphens w:val="0"/>
              <w:jc w:val="both"/>
              <w:rPr>
                <w:color w:val="000000"/>
                <w:kern w:val="0"/>
                <w:lang w:eastAsia="pl-PL"/>
              </w:rPr>
            </w:pPr>
            <w:r w:rsidRPr="00B70C72">
              <w:rPr>
                <w:color w:val="000000"/>
                <w:kern w:val="0"/>
                <w:sz w:val="20"/>
                <w:szCs w:val="20"/>
                <w:lang w:eastAsia="pl-PL"/>
              </w:rPr>
              <w:t>-</w:t>
            </w:r>
            <w:r>
              <w:rPr>
                <w:color w:val="000000"/>
                <w:kern w:val="0"/>
                <w:sz w:val="20"/>
                <w:szCs w:val="20"/>
                <w:lang w:eastAsia="pl-PL"/>
              </w:rPr>
              <w:t xml:space="preserve"> wyposażony</w:t>
            </w:r>
            <w:r w:rsidRPr="00B70C72">
              <w:rPr>
                <w:color w:val="000000"/>
                <w:kern w:val="0"/>
                <w:sz w:val="20"/>
                <w:szCs w:val="20"/>
                <w:lang w:eastAsia="pl-PL"/>
              </w:rPr>
              <w:t xml:space="preserve"> w cztery koła o średnicy 10cm w tym dwa z blokadą</w:t>
            </w:r>
          </w:p>
          <w:p w:rsidR="00AC63EA" w:rsidRPr="00B70C72" w:rsidRDefault="00AC63EA" w:rsidP="00B70C72">
            <w:pPr>
              <w:suppressAutoHyphens w:val="0"/>
              <w:jc w:val="both"/>
              <w:rPr>
                <w:color w:val="000000"/>
                <w:kern w:val="0"/>
                <w:lang w:eastAsia="pl-PL"/>
              </w:rPr>
            </w:pPr>
            <w:r w:rsidRPr="00B70C72">
              <w:rPr>
                <w:color w:val="000000"/>
                <w:kern w:val="0"/>
                <w:lang w:eastAsia="pl-PL"/>
              </w:rPr>
              <w:t>•</w:t>
            </w:r>
            <w:r>
              <w:rPr>
                <w:color w:val="000000"/>
                <w:kern w:val="0"/>
                <w:sz w:val="20"/>
                <w:szCs w:val="20"/>
                <w:lang w:eastAsia="pl-PL"/>
              </w:rPr>
              <w:t xml:space="preserve"> wymiary wózka - </w:t>
            </w:r>
            <w:r w:rsidRPr="00B70C72">
              <w:rPr>
                <w:color w:val="000000"/>
                <w:kern w:val="0"/>
                <w:sz w:val="20"/>
                <w:szCs w:val="20"/>
                <w:lang w:eastAsia="pl-PL"/>
              </w:rPr>
              <w:t>minimum: 1050 x 580x 1080 mm</w:t>
            </w:r>
          </w:p>
          <w:p w:rsidR="00B70C72" w:rsidRPr="00B70C72" w:rsidRDefault="00AC63EA" w:rsidP="00B70C72">
            <w:pPr>
              <w:suppressAutoHyphens w:val="0"/>
              <w:jc w:val="both"/>
              <w:rPr>
                <w:color w:val="000000"/>
                <w:kern w:val="0"/>
                <w:lang w:eastAsia="pl-PL"/>
              </w:rPr>
            </w:pPr>
            <w:r w:rsidRPr="00B70C72">
              <w:rPr>
                <w:color w:val="000000"/>
                <w:kern w:val="0"/>
                <w:lang w:eastAsia="pl-PL"/>
              </w:rPr>
              <w:t xml:space="preserve">• </w:t>
            </w:r>
            <w:r w:rsidRPr="00B70C72">
              <w:rPr>
                <w:color w:val="000000"/>
                <w:kern w:val="0"/>
                <w:sz w:val="20"/>
                <w:szCs w:val="20"/>
                <w:lang w:eastAsia="pl-PL"/>
              </w:rPr>
              <w:t xml:space="preserve">wymiary szafki - minimum: 550 x 530x 690 mm </w:t>
            </w:r>
          </w:p>
        </w:tc>
        <w:tc>
          <w:tcPr>
            <w:tcW w:w="7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AC63EA" w:rsidP="00633C96">
            <w:pPr>
              <w:suppressAutoHyphens w:val="0"/>
              <w:jc w:val="center"/>
              <w:rPr>
                <w:color w:val="000000"/>
                <w:kern w:val="0"/>
                <w:lang w:eastAsia="pl-PL"/>
              </w:rPr>
            </w:pPr>
            <w:r w:rsidRPr="00B70C72">
              <w:rPr>
                <w:color w:val="000000"/>
                <w:kern w:val="0"/>
                <w:sz w:val="20"/>
                <w:szCs w:val="20"/>
                <w:lang w:eastAsia="pl-PL"/>
              </w:rPr>
              <w:t>15</w:t>
            </w:r>
          </w:p>
        </w:tc>
        <w:tc>
          <w:tcPr>
            <w:tcW w:w="9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633C96">
            <w:pPr>
              <w:suppressAutoHyphens w:val="0"/>
              <w:jc w:val="center"/>
              <w:rPr>
                <w:color w:val="000000"/>
                <w:kern w:val="0"/>
                <w:lang w:eastAsia="pl-PL"/>
              </w:rPr>
            </w:pPr>
          </w:p>
        </w:tc>
        <w:tc>
          <w:tcPr>
            <w:tcW w:w="108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633C96">
            <w:pPr>
              <w:suppressAutoHyphens w:val="0"/>
              <w:jc w:val="center"/>
              <w:rPr>
                <w:color w:val="000000"/>
                <w:kern w:val="0"/>
                <w:lang w:eastAsia="pl-PL"/>
              </w:rPr>
            </w:pPr>
          </w:p>
        </w:tc>
        <w:tc>
          <w:tcPr>
            <w:tcW w:w="5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AC63EA" w:rsidP="00633C96">
            <w:pPr>
              <w:suppressAutoHyphens w:val="0"/>
              <w:jc w:val="center"/>
              <w:rPr>
                <w:color w:val="000000"/>
                <w:kern w:val="0"/>
                <w:lang w:eastAsia="pl-PL"/>
              </w:rPr>
            </w:pPr>
            <w:r w:rsidRPr="00B70C72">
              <w:rPr>
                <w:color w:val="000000"/>
                <w:kern w:val="0"/>
                <w:sz w:val="20"/>
                <w:szCs w:val="20"/>
                <w:lang w:eastAsia="pl-PL"/>
              </w:rPr>
              <w:t>23</w:t>
            </w:r>
          </w:p>
        </w:tc>
        <w:tc>
          <w:tcPr>
            <w:tcW w:w="10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633C96">
            <w:pPr>
              <w:suppressAutoHyphens w:val="0"/>
              <w:jc w:val="center"/>
              <w:rPr>
                <w:color w:val="000000"/>
                <w:kern w:val="0"/>
                <w:lang w:eastAsia="pl-PL"/>
              </w:rPr>
            </w:pPr>
          </w:p>
        </w:tc>
        <w:tc>
          <w:tcPr>
            <w:tcW w:w="4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3EA" w:rsidRDefault="00AC63EA" w:rsidP="009F766B">
            <w:pPr>
              <w:pStyle w:val="western"/>
              <w:jc w:val="left"/>
              <w:rPr>
                <w:sz w:val="20"/>
                <w:szCs w:val="20"/>
              </w:rPr>
            </w:pPr>
            <w:r>
              <w:rPr>
                <w:sz w:val="20"/>
                <w:szCs w:val="20"/>
              </w:rPr>
              <w:t>Pełna nazwa producenta: …………………</w:t>
            </w:r>
          </w:p>
          <w:p w:rsidR="00AC63EA" w:rsidRDefault="00AC63EA" w:rsidP="009F766B">
            <w:pPr>
              <w:pStyle w:val="western"/>
              <w:jc w:val="left"/>
            </w:pPr>
            <w:r>
              <w:rPr>
                <w:sz w:val="20"/>
                <w:szCs w:val="20"/>
              </w:rPr>
              <w:t>Pełna nazwa wyboru: ……………………</w:t>
            </w:r>
          </w:p>
          <w:p w:rsidR="00AC63EA" w:rsidRDefault="00AC63EA" w:rsidP="009F766B">
            <w:pPr>
              <w:pStyle w:val="western"/>
              <w:spacing w:before="0" w:beforeAutospacing="0" w:after="0" w:afterAutospacing="0"/>
            </w:pPr>
            <w:r>
              <w:rPr>
                <w:sz w:val="20"/>
                <w:szCs w:val="20"/>
              </w:rPr>
              <w:t>Numer katalogowy: ………………………</w:t>
            </w:r>
          </w:p>
        </w:tc>
      </w:tr>
      <w:tr w:rsidR="00B70C72" w:rsidRPr="00B70C72" w:rsidTr="00B43AB7">
        <w:trPr>
          <w:trHeight w:val="412"/>
          <w:tblCellSpacing w:w="0" w:type="dxa"/>
        </w:trPr>
        <w:tc>
          <w:tcPr>
            <w:tcW w:w="5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AC63EA">
            <w:pPr>
              <w:suppressAutoHyphens w:val="0"/>
              <w:jc w:val="both"/>
              <w:rPr>
                <w:color w:val="000000"/>
                <w:kern w:val="0"/>
                <w:lang w:eastAsia="pl-PL"/>
              </w:rPr>
            </w:pPr>
          </w:p>
        </w:tc>
        <w:tc>
          <w:tcPr>
            <w:tcW w:w="57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AC63EA">
            <w:pPr>
              <w:suppressAutoHyphens w:val="0"/>
              <w:jc w:val="both"/>
              <w:rPr>
                <w:color w:val="000000"/>
                <w:kern w:val="0"/>
                <w:lang w:eastAsia="pl-PL"/>
              </w:rPr>
            </w:pPr>
            <w:r w:rsidRPr="00B70C72">
              <w:rPr>
                <w:b/>
                <w:bCs/>
                <w:color w:val="000000"/>
                <w:kern w:val="0"/>
                <w:sz w:val="20"/>
                <w:szCs w:val="20"/>
                <w:lang w:eastAsia="pl-PL"/>
              </w:rPr>
              <w:t xml:space="preserve">Wartość części </w:t>
            </w:r>
          </w:p>
          <w:p w:rsidR="00B70C72" w:rsidRPr="00B70C72" w:rsidRDefault="00B70C72" w:rsidP="00AC63EA">
            <w:pPr>
              <w:suppressAutoHyphens w:val="0"/>
              <w:jc w:val="both"/>
              <w:rPr>
                <w:color w:val="000000"/>
                <w:kern w:val="0"/>
                <w:lang w:eastAsia="pl-PL"/>
              </w:rPr>
            </w:pPr>
          </w:p>
        </w:tc>
        <w:tc>
          <w:tcPr>
            <w:tcW w:w="7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AC63EA">
            <w:pPr>
              <w:suppressAutoHyphens w:val="0"/>
              <w:jc w:val="center"/>
              <w:rPr>
                <w:color w:val="000000"/>
                <w:kern w:val="0"/>
                <w:lang w:eastAsia="pl-PL"/>
              </w:rPr>
            </w:pPr>
          </w:p>
        </w:tc>
        <w:tc>
          <w:tcPr>
            <w:tcW w:w="9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AC63EA">
            <w:pPr>
              <w:suppressAutoHyphens w:val="0"/>
              <w:jc w:val="center"/>
              <w:rPr>
                <w:color w:val="000000"/>
                <w:kern w:val="0"/>
                <w:lang w:eastAsia="pl-PL"/>
              </w:rPr>
            </w:pPr>
          </w:p>
        </w:tc>
        <w:tc>
          <w:tcPr>
            <w:tcW w:w="108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AC63EA">
            <w:pPr>
              <w:suppressAutoHyphens w:val="0"/>
              <w:jc w:val="center"/>
              <w:rPr>
                <w:color w:val="000000"/>
                <w:kern w:val="0"/>
                <w:lang w:eastAsia="pl-PL"/>
              </w:rPr>
            </w:pPr>
          </w:p>
        </w:tc>
        <w:tc>
          <w:tcPr>
            <w:tcW w:w="5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AC63EA">
            <w:pPr>
              <w:suppressAutoHyphens w:val="0"/>
              <w:jc w:val="center"/>
              <w:rPr>
                <w:color w:val="000000"/>
                <w:kern w:val="0"/>
                <w:lang w:eastAsia="pl-PL"/>
              </w:rPr>
            </w:pPr>
          </w:p>
        </w:tc>
        <w:tc>
          <w:tcPr>
            <w:tcW w:w="10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70C72" w:rsidRPr="00B70C72" w:rsidRDefault="00B70C72" w:rsidP="00AC63EA">
            <w:pPr>
              <w:suppressAutoHyphens w:val="0"/>
              <w:jc w:val="center"/>
              <w:rPr>
                <w:color w:val="000000"/>
                <w:kern w:val="0"/>
                <w:lang w:eastAsia="pl-PL"/>
              </w:rPr>
            </w:pPr>
          </w:p>
        </w:tc>
        <w:tc>
          <w:tcPr>
            <w:tcW w:w="4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0C72" w:rsidRPr="00B70C72" w:rsidRDefault="00B70C72" w:rsidP="00AC63EA">
            <w:pPr>
              <w:suppressAutoHyphens w:val="0"/>
              <w:jc w:val="both"/>
              <w:rPr>
                <w:color w:val="000000"/>
                <w:kern w:val="0"/>
                <w:lang w:eastAsia="pl-PL"/>
              </w:rPr>
            </w:pPr>
          </w:p>
        </w:tc>
      </w:tr>
    </w:tbl>
    <w:p w:rsidR="00903C7D" w:rsidRDefault="00903C7D" w:rsidP="00903C7D">
      <w:pPr>
        <w:spacing w:line="360" w:lineRule="auto"/>
        <w:rPr>
          <w:b/>
          <w:color w:val="000000"/>
          <w:sz w:val="20"/>
          <w:szCs w:val="20"/>
        </w:rPr>
      </w:pPr>
    </w:p>
    <w:p w:rsidR="00903C7D" w:rsidRDefault="00903C7D" w:rsidP="00903C7D">
      <w:pPr>
        <w:spacing w:line="360" w:lineRule="auto"/>
        <w:rPr>
          <w:b/>
          <w:color w:val="000000"/>
          <w:sz w:val="20"/>
          <w:szCs w:val="20"/>
        </w:rPr>
      </w:pPr>
    </w:p>
    <w:p w:rsidR="00903C7D" w:rsidRDefault="00903C7D" w:rsidP="00903C7D">
      <w:pPr>
        <w:spacing w:line="360" w:lineRule="auto"/>
        <w:rPr>
          <w:b/>
          <w:color w:val="000000"/>
          <w:sz w:val="20"/>
          <w:szCs w:val="20"/>
        </w:rPr>
      </w:pPr>
    </w:p>
    <w:tbl>
      <w:tblPr>
        <w:tblW w:w="0" w:type="auto"/>
        <w:tblCellSpacing w:w="0" w:type="dxa"/>
        <w:tblCellMar>
          <w:top w:w="15" w:type="dxa"/>
          <w:left w:w="15" w:type="dxa"/>
          <w:bottom w:w="15" w:type="dxa"/>
          <w:right w:w="15" w:type="dxa"/>
        </w:tblCellMar>
        <w:tblLook w:val="04A0"/>
      </w:tblPr>
      <w:tblGrid>
        <w:gridCol w:w="36"/>
        <w:gridCol w:w="36"/>
        <w:gridCol w:w="36"/>
        <w:gridCol w:w="36"/>
        <w:gridCol w:w="36"/>
        <w:gridCol w:w="36"/>
        <w:gridCol w:w="36"/>
        <w:gridCol w:w="36"/>
        <w:gridCol w:w="36"/>
        <w:gridCol w:w="36"/>
      </w:tblGrid>
      <w:tr w:rsidR="00215240" w:rsidRPr="0033187D" w:rsidTr="00215240">
        <w:trPr>
          <w:trHeight w:val="270"/>
          <w:tblCellSpacing w:w="0" w:type="dxa"/>
        </w:trPr>
        <w:tc>
          <w:tcPr>
            <w:tcW w:w="0" w:type="auto"/>
            <w:vAlign w:val="center"/>
            <w:hideMark/>
          </w:tcPr>
          <w:p w:rsidR="00215240" w:rsidRPr="0033187D" w:rsidRDefault="00215240" w:rsidP="0033187D">
            <w:pPr>
              <w:suppressAutoHyphens w:val="0"/>
              <w:rPr>
                <w:kern w:val="0"/>
                <w:sz w:val="20"/>
                <w:szCs w:val="20"/>
                <w:lang w:eastAsia="pl-PL"/>
              </w:rPr>
            </w:pPr>
          </w:p>
        </w:tc>
        <w:tc>
          <w:tcPr>
            <w:tcW w:w="0" w:type="auto"/>
            <w:vAlign w:val="center"/>
            <w:hideMark/>
          </w:tcPr>
          <w:p w:rsidR="00215240" w:rsidRPr="0033187D" w:rsidRDefault="00215240" w:rsidP="0033187D">
            <w:pPr>
              <w:suppressAutoHyphens w:val="0"/>
              <w:rPr>
                <w:kern w:val="0"/>
                <w:sz w:val="20"/>
                <w:szCs w:val="20"/>
                <w:lang w:eastAsia="pl-PL"/>
              </w:rPr>
            </w:pPr>
          </w:p>
        </w:tc>
        <w:tc>
          <w:tcPr>
            <w:tcW w:w="0" w:type="auto"/>
            <w:vAlign w:val="center"/>
            <w:hideMark/>
          </w:tcPr>
          <w:p w:rsidR="00215240" w:rsidRPr="0033187D" w:rsidRDefault="00215240" w:rsidP="0033187D">
            <w:pPr>
              <w:suppressAutoHyphens w:val="0"/>
              <w:rPr>
                <w:kern w:val="0"/>
                <w:sz w:val="20"/>
                <w:szCs w:val="20"/>
                <w:lang w:eastAsia="pl-PL"/>
              </w:rPr>
            </w:pPr>
          </w:p>
        </w:tc>
        <w:tc>
          <w:tcPr>
            <w:tcW w:w="0" w:type="auto"/>
            <w:vAlign w:val="center"/>
            <w:hideMark/>
          </w:tcPr>
          <w:p w:rsidR="00215240" w:rsidRPr="0033187D" w:rsidRDefault="00215240" w:rsidP="0033187D">
            <w:pPr>
              <w:suppressAutoHyphens w:val="0"/>
              <w:rPr>
                <w:kern w:val="0"/>
                <w:sz w:val="20"/>
                <w:szCs w:val="20"/>
                <w:lang w:eastAsia="pl-PL"/>
              </w:rPr>
            </w:pPr>
          </w:p>
        </w:tc>
        <w:tc>
          <w:tcPr>
            <w:tcW w:w="0" w:type="auto"/>
            <w:vAlign w:val="center"/>
            <w:hideMark/>
          </w:tcPr>
          <w:p w:rsidR="00215240" w:rsidRPr="0033187D" w:rsidRDefault="00215240" w:rsidP="0033187D">
            <w:pPr>
              <w:suppressAutoHyphens w:val="0"/>
              <w:jc w:val="right"/>
              <w:rPr>
                <w:kern w:val="0"/>
                <w:sz w:val="20"/>
                <w:szCs w:val="20"/>
                <w:lang w:eastAsia="pl-PL"/>
              </w:rPr>
            </w:pPr>
          </w:p>
        </w:tc>
        <w:tc>
          <w:tcPr>
            <w:tcW w:w="0" w:type="auto"/>
            <w:vAlign w:val="center"/>
            <w:hideMark/>
          </w:tcPr>
          <w:p w:rsidR="00215240" w:rsidRPr="0033187D" w:rsidRDefault="00215240" w:rsidP="0033187D">
            <w:pPr>
              <w:suppressAutoHyphens w:val="0"/>
              <w:jc w:val="right"/>
              <w:rPr>
                <w:kern w:val="0"/>
                <w:sz w:val="20"/>
                <w:szCs w:val="20"/>
                <w:lang w:eastAsia="pl-PL"/>
              </w:rPr>
            </w:pPr>
          </w:p>
        </w:tc>
        <w:tc>
          <w:tcPr>
            <w:tcW w:w="0" w:type="auto"/>
            <w:vAlign w:val="center"/>
            <w:hideMark/>
          </w:tcPr>
          <w:p w:rsidR="00215240" w:rsidRPr="0033187D" w:rsidRDefault="00215240" w:rsidP="0033187D">
            <w:pPr>
              <w:suppressAutoHyphens w:val="0"/>
              <w:jc w:val="right"/>
              <w:rPr>
                <w:kern w:val="0"/>
                <w:sz w:val="20"/>
                <w:szCs w:val="20"/>
                <w:lang w:eastAsia="pl-PL"/>
              </w:rPr>
            </w:pPr>
          </w:p>
        </w:tc>
        <w:tc>
          <w:tcPr>
            <w:tcW w:w="0" w:type="auto"/>
            <w:vAlign w:val="center"/>
            <w:hideMark/>
          </w:tcPr>
          <w:p w:rsidR="00215240" w:rsidRPr="0033187D" w:rsidRDefault="00215240" w:rsidP="0033187D">
            <w:pPr>
              <w:suppressAutoHyphens w:val="0"/>
              <w:jc w:val="center"/>
              <w:rPr>
                <w:kern w:val="0"/>
                <w:sz w:val="20"/>
                <w:szCs w:val="20"/>
                <w:lang w:eastAsia="pl-PL"/>
              </w:rPr>
            </w:pPr>
          </w:p>
        </w:tc>
        <w:tc>
          <w:tcPr>
            <w:tcW w:w="0" w:type="auto"/>
            <w:vAlign w:val="center"/>
            <w:hideMark/>
          </w:tcPr>
          <w:p w:rsidR="00215240" w:rsidRPr="0033187D" w:rsidRDefault="00215240" w:rsidP="0033187D">
            <w:pPr>
              <w:suppressAutoHyphens w:val="0"/>
              <w:jc w:val="right"/>
              <w:rPr>
                <w:kern w:val="0"/>
                <w:sz w:val="20"/>
                <w:szCs w:val="20"/>
                <w:lang w:eastAsia="pl-PL"/>
              </w:rPr>
            </w:pPr>
          </w:p>
        </w:tc>
        <w:tc>
          <w:tcPr>
            <w:tcW w:w="0" w:type="auto"/>
            <w:vAlign w:val="center"/>
            <w:hideMark/>
          </w:tcPr>
          <w:p w:rsidR="00215240" w:rsidRPr="0033187D" w:rsidRDefault="00215240" w:rsidP="0033187D">
            <w:pPr>
              <w:suppressAutoHyphens w:val="0"/>
              <w:rPr>
                <w:kern w:val="0"/>
                <w:sz w:val="20"/>
                <w:szCs w:val="20"/>
                <w:lang w:eastAsia="pl-PL"/>
              </w:rPr>
            </w:pPr>
          </w:p>
        </w:tc>
      </w:tr>
    </w:tbl>
    <w:p w:rsidR="006335E3" w:rsidRPr="0033187D" w:rsidRDefault="006335E3" w:rsidP="00306F26">
      <w:pPr>
        <w:pStyle w:val="Nagwek8"/>
        <w:widowControl w:val="0"/>
        <w:tabs>
          <w:tab w:val="left" w:pos="1440"/>
          <w:tab w:val="left" w:pos="3118"/>
        </w:tabs>
        <w:spacing w:line="240" w:lineRule="auto"/>
        <w:ind w:right="0"/>
        <w:rPr>
          <w:b w:val="0"/>
          <w:i/>
          <w:iCs/>
          <w:sz w:val="20"/>
        </w:rPr>
      </w:pPr>
    </w:p>
    <w:p w:rsidR="00F907B9" w:rsidRPr="0033187D" w:rsidRDefault="00F907B9" w:rsidP="0033187D">
      <w:pPr>
        <w:rPr>
          <w:sz w:val="20"/>
          <w:szCs w:val="20"/>
        </w:rPr>
        <w:sectPr w:rsidR="00F907B9" w:rsidRPr="0033187D" w:rsidSect="0035046C">
          <w:headerReference w:type="default" r:id="rId20"/>
          <w:footerReference w:type="even" r:id="rId21"/>
          <w:footerReference w:type="default" r:id="rId22"/>
          <w:footerReference w:type="first" r:id="rId23"/>
          <w:pgSz w:w="16838" w:h="11906" w:orient="landscape"/>
          <w:pgMar w:top="1134" w:right="1134" w:bottom="1133" w:left="1134" w:header="708" w:footer="459" w:gutter="0"/>
          <w:cols w:space="708"/>
          <w:docGrid w:linePitch="360"/>
        </w:sectPr>
      </w:pPr>
    </w:p>
    <w:p w:rsidR="00F907B9" w:rsidRDefault="00F907B9" w:rsidP="00F907B9">
      <w:pPr>
        <w:pStyle w:val="Nagwek8"/>
        <w:widowControl w:val="0"/>
        <w:tabs>
          <w:tab w:val="left" w:pos="1440"/>
          <w:tab w:val="left" w:pos="3118"/>
        </w:tabs>
        <w:spacing w:line="240" w:lineRule="auto"/>
        <w:ind w:right="0" w:hanging="1440"/>
        <w:jc w:val="right"/>
        <w:rPr>
          <w:b w:val="0"/>
          <w:sz w:val="22"/>
          <w:szCs w:val="22"/>
        </w:rPr>
      </w:pPr>
      <w:r>
        <w:rPr>
          <w:b w:val="0"/>
          <w:sz w:val="22"/>
          <w:szCs w:val="22"/>
        </w:rPr>
        <w:lastRenderedPageBreak/>
        <w:t xml:space="preserve">Załącznik Nr </w:t>
      </w:r>
      <w:r w:rsidR="006F3B00">
        <w:rPr>
          <w:b w:val="0"/>
          <w:sz w:val="22"/>
          <w:szCs w:val="22"/>
        </w:rPr>
        <w:t>3</w:t>
      </w:r>
      <w:r>
        <w:rPr>
          <w:b w:val="0"/>
          <w:sz w:val="22"/>
          <w:szCs w:val="22"/>
        </w:rPr>
        <w:t xml:space="preserve"> do SWZ</w:t>
      </w:r>
    </w:p>
    <w:p w:rsidR="00F907B9" w:rsidRDefault="00F907B9" w:rsidP="00F907B9">
      <w:pPr>
        <w:pStyle w:val="Nagwek8"/>
        <w:widowControl w:val="0"/>
        <w:tabs>
          <w:tab w:val="left" w:pos="1440"/>
          <w:tab w:val="left" w:pos="3118"/>
        </w:tabs>
        <w:spacing w:line="240" w:lineRule="auto"/>
        <w:ind w:right="0" w:hanging="1440"/>
        <w:jc w:val="right"/>
        <w:rPr>
          <w:szCs w:val="24"/>
        </w:rPr>
      </w:pPr>
      <w:r>
        <w:rPr>
          <w:b w:val="0"/>
          <w:sz w:val="22"/>
          <w:szCs w:val="22"/>
        </w:rPr>
        <w:t>Nr Z</w:t>
      </w:r>
      <w:r w:rsidR="00FE4ED5">
        <w:rPr>
          <w:b w:val="0"/>
          <w:sz w:val="22"/>
          <w:szCs w:val="22"/>
        </w:rPr>
        <w:t>Z</w:t>
      </w:r>
      <w:r>
        <w:rPr>
          <w:b w:val="0"/>
          <w:sz w:val="22"/>
          <w:szCs w:val="22"/>
        </w:rPr>
        <w:t>P-344/</w:t>
      </w:r>
      <w:r w:rsidR="005B757C">
        <w:rPr>
          <w:b w:val="0"/>
          <w:sz w:val="22"/>
          <w:szCs w:val="22"/>
        </w:rPr>
        <w:t>25</w:t>
      </w:r>
      <w:r>
        <w:rPr>
          <w:b w:val="0"/>
          <w:sz w:val="22"/>
          <w:szCs w:val="22"/>
        </w:rPr>
        <w:t>/2021</w:t>
      </w:r>
    </w:p>
    <w:p w:rsidR="006F3B00" w:rsidRDefault="006F3B00" w:rsidP="005B757C">
      <w:pPr>
        <w:rPr>
          <w:b/>
          <w:bCs/>
        </w:rPr>
      </w:pPr>
    </w:p>
    <w:p w:rsidR="00BC2A0B" w:rsidRPr="00872AEB" w:rsidRDefault="00BC2A0B" w:rsidP="00BC2A0B">
      <w:pPr>
        <w:rPr>
          <w:b/>
          <w:sz w:val="22"/>
          <w:szCs w:val="22"/>
        </w:rPr>
      </w:pPr>
      <w:r w:rsidRPr="00872AEB">
        <w:rPr>
          <w:b/>
          <w:sz w:val="22"/>
          <w:szCs w:val="22"/>
        </w:rPr>
        <w:t>Wykonawca:</w:t>
      </w:r>
    </w:p>
    <w:p w:rsidR="00BC2A0B" w:rsidRPr="00872AEB" w:rsidRDefault="00BC2A0B" w:rsidP="00872AEB">
      <w:pPr>
        <w:ind w:right="4819"/>
        <w:rPr>
          <w:sz w:val="22"/>
          <w:szCs w:val="22"/>
        </w:rPr>
      </w:pPr>
      <w:r w:rsidRPr="00872AEB">
        <w:rPr>
          <w:sz w:val="22"/>
          <w:szCs w:val="22"/>
        </w:rPr>
        <w:t>…………………………………………………………………………………………</w:t>
      </w:r>
    </w:p>
    <w:p w:rsidR="00BC2A0B" w:rsidRPr="005B757C" w:rsidRDefault="00BC2A0B" w:rsidP="00872AEB">
      <w:pPr>
        <w:ind w:right="4819"/>
        <w:rPr>
          <w:i/>
          <w:sz w:val="18"/>
          <w:szCs w:val="18"/>
        </w:rPr>
      </w:pPr>
      <w:r w:rsidRPr="005B757C">
        <w:rPr>
          <w:i/>
          <w:sz w:val="18"/>
          <w:szCs w:val="18"/>
        </w:rPr>
        <w:t>(pełna nazwa/firma, adres, NIP/PESEL, KRS/CEiDG)</w:t>
      </w:r>
    </w:p>
    <w:p w:rsidR="00BC2A0B" w:rsidRPr="00872AEB" w:rsidRDefault="00BC2A0B" w:rsidP="00872AEB">
      <w:pPr>
        <w:ind w:right="4819"/>
        <w:rPr>
          <w:sz w:val="22"/>
          <w:szCs w:val="22"/>
          <w:u w:val="single"/>
        </w:rPr>
      </w:pPr>
      <w:r w:rsidRPr="00872AEB">
        <w:rPr>
          <w:sz w:val="22"/>
          <w:szCs w:val="22"/>
          <w:u w:val="single"/>
        </w:rPr>
        <w:t>reprezentowany przez:</w:t>
      </w:r>
    </w:p>
    <w:p w:rsidR="00BC2A0B" w:rsidRPr="00872AEB" w:rsidRDefault="00BC2A0B" w:rsidP="00872AEB">
      <w:pPr>
        <w:ind w:right="4819"/>
        <w:rPr>
          <w:sz w:val="22"/>
          <w:szCs w:val="22"/>
        </w:rPr>
      </w:pPr>
      <w:r w:rsidRPr="00872AEB">
        <w:rPr>
          <w:sz w:val="22"/>
          <w:szCs w:val="22"/>
        </w:rPr>
        <w:t>…………………………………………………………………………………………</w:t>
      </w:r>
    </w:p>
    <w:p w:rsidR="00BC2A0B" w:rsidRPr="005B757C" w:rsidRDefault="00BC2A0B" w:rsidP="00872AEB">
      <w:pPr>
        <w:ind w:right="4252"/>
        <w:rPr>
          <w:i/>
          <w:sz w:val="18"/>
          <w:szCs w:val="18"/>
        </w:rPr>
      </w:pPr>
      <w:r w:rsidRPr="005B757C">
        <w:rPr>
          <w:i/>
          <w:sz w:val="18"/>
          <w:szCs w:val="18"/>
        </w:rPr>
        <w:t>(imię, nazwisko, stanowisko/podstawa do reprezentacji)</w:t>
      </w:r>
    </w:p>
    <w:p w:rsidR="00872AEB" w:rsidRDefault="00872AEB" w:rsidP="00BC2A0B">
      <w:pPr>
        <w:spacing w:after="120"/>
        <w:jc w:val="center"/>
        <w:rPr>
          <w:b/>
          <w:sz w:val="22"/>
          <w:szCs w:val="22"/>
          <w:u w:val="single"/>
        </w:rPr>
      </w:pPr>
    </w:p>
    <w:p w:rsidR="00872AEB" w:rsidRPr="00872AEB" w:rsidRDefault="00872AEB" w:rsidP="00BC2A0B">
      <w:pPr>
        <w:spacing w:after="120"/>
        <w:jc w:val="center"/>
        <w:rPr>
          <w:b/>
          <w:sz w:val="22"/>
          <w:szCs w:val="22"/>
          <w:u w:val="single"/>
        </w:rPr>
      </w:pPr>
    </w:p>
    <w:p w:rsidR="00BC2A0B" w:rsidRPr="00872AEB" w:rsidRDefault="00BC2A0B" w:rsidP="00BC2A0B">
      <w:pPr>
        <w:spacing w:after="120"/>
        <w:jc w:val="center"/>
        <w:rPr>
          <w:b/>
          <w:sz w:val="22"/>
          <w:szCs w:val="22"/>
          <w:u w:val="single"/>
        </w:rPr>
      </w:pPr>
      <w:r w:rsidRPr="00872AEB">
        <w:rPr>
          <w:b/>
          <w:sz w:val="22"/>
          <w:szCs w:val="22"/>
          <w:u w:val="single"/>
        </w:rPr>
        <w:t xml:space="preserve">Oświadczenie Wykonawcy </w:t>
      </w:r>
    </w:p>
    <w:p w:rsidR="00BC2A0B" w:rsidRPr="00872AEB" w:rsidRDefault="00BC2A0B" w:rsidP="00BC2A0B">
      <w:pPr>
        <w:jc w:val="center"/>
        <w:rPr>
          <w:b/>
          <w:sz w:val="22"/>
          <w:szCs w:val="22"/>
        </w:rPr>
      </w:pPr>
      <w:r w:rsidRPr="00872AEB">
        <w:rPr>
          <w:b/>
          <w:sz w:val="22"/>
          <w:szCs w:val="22"/>
        </w:rPr>
        <w:t xml:space="preserve">składane na podstawie art. 125 ust. 1 ustawy z dnia 11 września 2019 r. </w:t>
      </w:r>
    </w:p>
    <w:p w:rsidR="00BC2A0B" w:rsidRPr="00872AEB" w:rsidRDefault="00BC2A0B" w:rsidP="00BC2A0B">
      <w:pPr>
        <w:jc w:val="center"/>
        <w:rPr>
          <w:b/>
          <w:sz w:val="22"/>
          <w:szCs w:val="22"/>
        </w:rPr>
      </w:pPr>
      <w:r w:rsidRPr="00872AEB">
        <w:rPr>
          <w:b/>
          <w:sz w:val="22"/>
          <w:szCs w:val="22"/>
        </w:rPr>
        <w:t xml:space="preserve"> Prawo zamówień publicznych (dalej jako: ustawa Pzp),</w:t>
      </w:r>
    </w:p>
    <w:p w:rsidR="00BC2A0B" w:rsidRPr="00872AEB" w:rsidRDefault="00BC2A0B" w:rsidP="00BC2A0B">
      <w:pPr>
        <w:spacing w:before="120"/>
        <w:jc w:val="center"/>
        <w:rPr>
          <w:b/>
          <w:sz w:val="22"/>
          <w:szCs w:val="22"/>
          <w:u w:val="single"/>
        </w:rPr>
      </w:pPr>
      <w:r w:rsidRPr="00872AEB">
        <w:rPr>
          <w:b/>
          <w:sz w:val="22"/>
          <w:szCs w:val="22"/>
          <w:u w:val="single"/>
        </w:rPr>
        <w:t>DOTYCZĄCE PODSTAW DO WYKLUCZENIA Z POSTĘPOWANIA</w:t>
      </w:r>
    </w:p>
    <w:p w:rsidR="00872AEB" w:rsidRPr="00872AEB" w:rsidRDefault="00872AEB" w:rsidP="005B757C">
      <w:pPr>
        <w:spacing w:before="120"/>
        <w:rPr>
          <w:b/>
          <w:sz w:val="22"/>
          <w:szCs w:val="22"/>
          <w:u w:val="single"/>
        </w:rPr>
      </w:pPr>
    </w:p>
    <w:p w:rsidR="00FD178D" w:rsidRDefault="00BC2A0B" w:rsidP="00FD178D">
      <w:pPr>
        <w:spacing w:line="360" w:lineRule="auto"/>
        <w:ind w:firstLine="708"/>
        <w:jc w:val="center"/>
        <w:rPr>
          <w:sz w:val="22"/>
          <w:szCs w:val="22"/>
        </w:rPr>
      </w:pPr>
      <w:r w:rsidRPr="00872AEB">
        <w:rPr>
          <w:sz w:val="22"/>
          <w:szCs w:val="22"/>
        </w:rPr>
        <w:t>Na potrzeby postępowania o udzielenie zamówienia publicznego pn.</w:t>
      </w:r>
    </w:p>
    <w:p w:rsidR="00C82DFA" w:rsidRDefault="00C82DFA" w:rsidP="00FD178D">
      <w:pPr>
        <w:spacing w:line="360" w:lineRule="auto"/>
        <w:ind w:firstLine="708"/>
        <w:jc w:val="center"/>
        <w:rPr>
          <w:sz w:val="22"/>
          <w:szCs w:val="22"/>
        </w:rPr>
      </w:pPr>
    </w:p>
    <w:p w:rsidR="00FD178D" w:rsidRPr="005B757C" w:rsidRDefault="006F3B00" w:rsidP="005B757C">
      <w:pPr>
        <w:jc w:val="center"/>
        <w:rPr>
          <w:b/>
          <w:sz w:val="22"/>
          <w:szCs w:val="22"/>
        </w:rPr>
      </w:pPr>
      <w:r w:rsidRPr="005B757C">
        <w:rPr>
          <w:b/>
          <w:sz w:val="22"/>
          <w:szCs w:val="22"/>
        </w:rPr>
        <w:t>„</w:t>
      </w:r>
      <w:r w:rsidR="00C82DFA" w:rsidRPr="00C82DFA">
        <w:rPr>
          <w:b/>
        </w:rPr>
        <w:t>Dostawa koncentratów czyszczących, preparatów do mycia, dezynfekcji  i nabłyszczania, chemii gospodarczej oraz wózków na czystą i brudną bieliznę</w:t>
      </w:r>
      <w:r w:rsidRPr="005B757C">
        <w:rPr>
          <w:b/>
          <w:sz w:val="22"/>
          <w:szCs w:val="22"/>
        </w:rPr>
        <w:t>”</w:t>
      </w:r>
    </w:p>
    <w:p w:rsidR="005B757C" w:rsidRDefault="005B757C" w:rsidP="005B757C">
      <w:pPr>
        <w:ind w:firstLine="709"/>
        <w:jc w:val="center"/>
        <w:rPr>
          <w:b/>
          <w:sz w:val="22"/>
          <w:szCs w:val="22"/>
        </w:rPr>
      </w:pPr>
    </w:p>
    <w:p w:rsidR="00C82DFA" w:rsidRPr="00903C7D" w:rsidRDefault="00C82DFA" w:rsidP="005B757C">
      <w:pPr>
        <w:ind w:firstLine="709"/>
        <w:jc w:val="center"/>
        <w:rPr>
          <w:b/>
          <w:sz w:val="22"/>
          <w:szCs w:val="22"/>
        </w:rPr>
      </w:pPr>
    </w:p>
    <w:p w:rsidR="00BC2A0B" w:rsidRPr="00872AEB" w:rsidRDefault="00BC2A0B" w:rsidP="00FD178D">
      <w:pPr>
        <w:spacing w:line="360" w:lineRule="auto"/>
        <w:jc w:val="center"/>
        <w:rPr>
          <w:sz w:val="22"/>
          <w:szCs w:val="22"/>
        </w:rPr>
      </w:pPr>
      <w:r w:rsidRPr="00872AEB">
        <w:rPr>
          <w:sz w:val="22"/>
          <w:szCs w:val="22"/>
        </w:rPr>
        <w:t xml:space="preserve">prowadzonego </w:t>
      </w:r>
      <w:r w:rsidRPr="00010377">
        <w:rPr>
          <w:sz w:val="22"/>
          <w:szCs w:val="22"/>
        </w:rPr>
        <w:t>przez</w:t>
      </w:r>
      <w:r w:rsidRPr="00872AEB">
        <w:rPr>
          <w:b/>
          <w:sz w:val="22"/>
          <w:szCs w:val="22"/>
        </w:rPr>
        <w:t xml:space="preserve"> </w:t>
      </w:r>
      <w:r w:rsidR="00872AEB" w:rsidRPr="00872AEB">
        <w:rPr>
          <w:b/>
          <w:sz w:val="22"/>
          <w:szCs w:val="22"/>
        </w:rPr>
        <w:t>Zespół Opieki Zdrowotnej w Nysie 48-300 Nysa, ul. Bohaterów Warszawy 34</w:t>
      </w:r>
      <w:r w:rsidR="00872AEB">
        <w:rPr>
          <w:sz w:val="22"/>
          <w:szCs w:val="22"/>
        </w:rPr>
        <w:t>,</w:t>
      </w:r>
      <w:r w:rsidRPr="00872AEB">
        <w:rPr>
          <w:i/>
          <w:sz w:val="22"/>
          <w:szCs w:val="22"/>
        </w:rPr>
        <w:t xml:space="preserve"> </w:t>
      </w:r>
      <w:r w:rsidRPr="00872AEB">
        <w:rPr>
          <w:sz w:val="22"/>
          <w:szCs w:val="22"/>
        </w:rPr>
        <w:t>oświadczam, co następuje:</w:t>
      </w:r>
    </w:p>
    <w:p w:rsidR="00872AEB" w:rsidRDefault="00872AEB" w:rsidP="00BC2A0B">
      <w:pPr>
        <w:spacing w:line="360" w:lineRule="auto"/>
        <w:rPr>
          <w:b/>
          <w:sz w:val="22"/>
          <w:szCs w:val="22"/>
        </w:rPr>
      </w:pPr>
    </w:p>
    <w:p w:rsidR="00BC2A0B" w:rsidRPr="00872AEB" w:rsidRDefault="00BC2A0B" w:rsidP="00BC2A0B">
      <w:pPr>
        <w:spacing w:line="360" w:lineRule="auto"/>
        <w:rPr>
          <w:b/>
          <w:sz w:val="22"/>
          <w:szCs w:val="22"/>
        </w:rPr>
      </w:pPr>
      <w:r w:rsidRPr="00872AEB">
        <w:rPr>
          <w:b/>
          <w:sz w:val="22"/>
          <w:szCs w:val="22"/>
        </w:rPr>
        <w:t>OŚWIADCZENIA DOTYCZĄCE WYKONAWCY:</w:t>
      </w:r>
    </w:p>
    <w:p w:rsidR="00BC2A0B" w:rsidRPr="00872AEB" w:rsidRDefault="00BC2A0B" w:rsidP="00E43A6E">
      <w:pPr>
        <w:pStyle w:val="Akapitzlist"/>
        <w:numPr>
          <w:ilvl w:val="0"/>
          <w:numId w:val="13"/>
        </w:numPr>
        <w:suppressAutoHyphens w:val="0"/>
        <w:spacing w:line="360" w:lineRule="auto"/>
        <w:jc w:val="both"/>
        <w:rPr>
          <w:sz w:val="22"/>
          <w:szCs w:val="22"/>
        </w:rPr>
      </w:pPr>
      <w:r w:rsidRPr="00872AEB">
        <w:rPr>
          <w:sz w:val="22"/>
          <w:szCs w:val="22"/>
        </w:rPr>
        <w:t>Oświadczam, że nie podlegam wykluczeniu z postępowania na podstawie art. 108 ust 1ustawy Pzp.</w:t>
      </w:r>
    </w:p>
    <w:p w:rsidR="00BC2A0B" w:rsidRPr="00872AEB" w:rsidRDefault="00BC2A0B" w:rsidP="00E43A6E">
      <w:pPr>
        <w:pStyle w:val="Akapitzlist"/>
        <w:numPr>
          <w:ilvl w:val="0"/>
          <w:numId w:val="13"/>
        </w:numPr>
        <w:suppressAutoHyphens w:val="0"/>
        <w:spacing w:line="360" w:lineRule="auto"/>
        <w:jc w:val="both"/>
        <w:rPr>
          <w:sz w:val="22"/>
          <w:szCs w:val="22"/>
        </w:rPr>
      </w:pPr>
      <w:r w:rsidRPr="00872AEB">
        <w:rPr>
          <w:sz w:val="22"/>
          <w:szCs w:val="22"/>
        </w:rPr>
        <w:t>Oświadczam, że nie podlegam wykluczeniu z postępowania na podstawie art. 109 ust. 1 pkt. 4 ustawy Pzp.</w:t>
      </w:r>
    </w:p>
    <w:p w:rsidR="00BC2A0B" w:rsidRPr="00872AEB" w:rsidRDefault="00BC2A0B" w:rsidP="00BC2A0B">
      <w:pPr>
        <w:jc w:val="both"/>
        <w:rPr>
          <w:sz w:val="22"/>
          <w:szCs w:val="22"/>
        </w:rPr>
      </w:pPr>
    </w:p>
    <w:p w:rsidR="00BC2A0B" w:rsidRPr="00872AEB" w:rsidRDefault="00BC2A0B" w:rsidP="00BC2A0B">
      <w:pPr>
        <w:spacing w:line="360" w:lineRule="auto"/>
        <w:jc w:val="both"/>
        <w:rPr>
          <w:sz w:val="22"/>
          <w:szCs w:val="22"/>
        </w:rPr>
      </w:pPr>
      <w:r w:rsidRPr="00872AEB">
        <w:rPr>
          <w:sz w:val="22"/>
          <w:szCs w:val="22"/>
        </w:rPr>
        <w:t>Oświadczam, że zachodzą w stosunku do mnie podstawy wykluczenia z postępowania na podstawie art. …………. ustawy Pzp</w:t>
      </w:r>
      <w:r w:rsidRPr="00872AEB">
        <w:rPr>
          <w:i/>
          <w:sz w:val="22"/>
          <w:szCs w:val="22"/>
        </w:rPr>
        <w:t>(podać mającą zastosowanie podstawę wykluczenia spośród wymienionych w art. 108 ust. 1lub art. 109 ust. 1 pkt. 4 ustawy Pzp).</w:t>
      </w:r>
      <w:r w:rsidRPr="00872AEB">
        <w:rPr>
          <w:sz w:val="22"/>
          <w:szCs w:val="22"/>
        </w:rPr>
        <w:t xml:space="preserve"> Jednocześnie oświadczam, że w związku z ww. okolicznością, </w:t>
      </w:r>
      <w:r w:rsidRPr="00872AEB">
        <w:rPr>
          <w:sz w:val="22"/>
          <w:szCs w:val="22"/>
        </w:rPr>
        <w:br/>
        <w:t>na podstawie art. 110 ust. 2 ustawy Pzp podjąłem następujące środki naprawcze</w:t>
      </w:r>
    </w:p>
    <w:p w:rsidR="00BC2A0B" w:rsidRPr="00872AEB" w:rsidRDefault="00BC2A0B" w:rsidP="00BC2A0B">
      <w:pPr>
        <w:jc w:val="both"/>
        <w:rPr>
          <w:sz w:val="22"/>
          <w:szCs w:val="22"/>
        </w:rPr>
      </w:pPr>
      <w:r w:rsidRPr="00872AEB">
        <w:rPr>
          <w:sz w:val="22"/>
          <w:szCs w:val="22"/>
        </w:rPr>
        <w:t>………………………………………………………………………………………………………………………………….…………………………………………………………………………………..………………</w:t>
      </w:r>
    </w:p>
    <w:p w:rsidR="00BC2A0B" w:rsidRPr="00872AEB" w:rsidRDefault="00BC2A0B" w:rsidP="00BC2A0B">
      <w:pPr>
        <w:jc w:val="both"/>
        <w:rPr>
          <w:b/>
          <w:sz w:val="22"/>
          <w:szCs w:val="22"/>
        </w:rPr>
      </w:pPr>
    </w:p>
    <w:p w:rsidR="00BC2A0B" w:rsidRPr="00872AEB" w:rsidRDefault="00BC2A0B" w:rsidP="00BC2A0B">
      <w:pPr>
        <w:jc w:val="both"/>
        <w:rPr>
          <w:b/>
          <w:sz w:val="22"/>
          <w:szCs w:val="22"/>
        </w:rPr>
      </w:pPr>
      <w:r w:rsidRPr="00872AEB">
        <w:rPr>
          <w:b/>
          <w:sz w:val="22"/>
          <w:szCs w:val="22"/>
        </w:rPr>
        <w:t>OŚWIADCZENIE DOTYCZĄCE PODANYCH INFORMACJI:</w:t>
      </w:r>
    </w:p>
    <w:p w:rsidR="00BC2A0B" w:rsidRPr="00872AEB" w:rsidRDefault="00BC2A0B" w:rsidP="00872AEB">
      <w:pPr>
        <w:spacing w:before="120" w:line="360" w:lineRule="auto"/>
        <w:jc w:val="both"/>
        <w:rPr>
          <w:sz w:val="22"/>
          <w:szCs w:val="22"/>
        </w:rPr>
      </w:pPr>
      <w:r w:rsidRPr="00872AEB">
        <w:rPr>
          <w:sz w:val="22"/>
          <w:szCs w:val="22"/>
        </w:rPr>
        <w:t xml:space="preserve">Oświadczam, że wszystkie informacje podane w powyższych oświadczeniach są aktualne </w:t>
      </w:r>
      <w:r w:rsidRPr="00872AEB">
        <w:rPr>
          <w:sz w:val="22"/>
          <w:szCs w:val="22"/>
        </w:rPr>
        <w:br/>
        <w:t>i zgodne z prawdą oraz zostały przedstawione z pełną świadomością konsekwencji wprowadzenia Zamawiającego w błąd przy przedstawianiu informacji.</w:t>
      </w:r>
    </w:p>
    <w:p w:rsidR="00BC2A0B" w:rsidRPr="00872AEB" w:rsidRDefault="00BC2A0B" w:rsidP="00BC2A0B">
      <w:pPr>
        <w:jc w:val="both"/>
        <w:rPr>
          <w:i/>
          <w:sz w:val="22"/>
          <w:szCs w:val="22"/>
        </w:rPr>
      </w:pPr>
      <w:r w:rsidRPr="00872AEB">
        <w:rPr>
          <w:sz w:val="22"/>
          <w:szCs w:val="22"/>
        </w:rPr>
        <w:tab/>
      </w:r>
      <w:r w:rsidRPr="00872AEB">
        <w:rPr>
          <w:sz w:val="22"/>
          <w:szCs w:val="22"/>
        </w:rPr>
        <w:tab/>
      </w:r>
      <w:r w:rsidRPr="00872AEB">
        <w:rPr>
          <w:sz w:val="22"/>
          <w:szCs w:val="22"/>
        </w:rPr>
        <w:tab/>
      </w:r>
      <w:r w:rsidRPr="00872AEB">
        <w:rPr>
          <w:sz w:val="22"/>
          <w:szCs w:val="22"/>
        </w:rPr>
        <w:tab/>
      </w:r>
      <w:r w:rsidRPr="00872AEB">
        <w:rPr>
          <w:sz w:val="22"/>
          <w:szCs w:val="22"/>
        </w:rPr>
        <w:tab/>
      </w:r>
      <w:r w:rsidRPr="00872AEB">
        <w:rPr>
          <w:sz w:val="22"/>
          <w:szCs w:val="22"/>
        </w:rPr>
        <w:tab/>
      </w:r>
      <w:r w:rsidRPr="00872AEB">
        <w:rPr>
          <w:sz w:val="22"/>
          <w:szCs w:val="22"/>
        </w:rPr>
        <w:tab/>
      </w:r>
    </w:p>
    <w:p w:rsidR="00F33B50" w:rsidRDefault="00BC2A0B" w:rsidP="00F33B50">
      <w:pPr>
        <w:jc w:val="right"/>
        <w:rPr>
          <w:sz w:val="22"/>
          <w:szCs w:val="22"/>
        </w:rPr>
      </w:pPr>
      <w:r w:rsidRPr="00872AEB">
        <w:rPr>
          <w:b/>
          <w:sz w:val="22"/>
          <w:szCs w:val="22"/>
        </w:rPr>
        <w:br w:type="page"/>
      </w:r>
      <w:r w:rsidR="00F33B50">
        <w:rPr>
          <w:sz w:val="22"/>
          <w:szCs w:val="22"/>
        </w:rPr>
        <w:lastRenderedPageBreak/>
        <w:t xml:space="preserve">Załącznik Nr </w:t>
      </w:r>
      <w:r w:rsidR="00951F52">
        <w:rPr>
          <w:sz w:val="22"/>
          <w:szCs w:val="22"/>
        </w:rPr>
        <w:t>4</w:t>
      </w:r>
      <w:r w:rsidR="00F33B50">
        <w:rPr>
          <w:sz w:val="22"/>
          <w:szCs w:val="22"/>
        </w:rPr>
        <w:t xml:space="preserve"> do SWZ </w:t>
      </w:r>
    </w:p>
    <w:p w:rsidR="00F33B50" w:rsidRDefault="00775BFD" w:rsidP="00F33B50">
      <w:pPr>
        <w:tabs>
          <w:tab w:val="left" w:pos="3118"/>
        </w:tabs>
        <w:jc w:val="right"/>
        <w:rPr>
          <w:b/>
          <w:sz w:val="21"/>
          <w:szCs w:val="21"/>
        </w:rPr>
      </w:pPr>
      <w:r>
        <w:rPr>
          <w:sz w:val="22"/>
          <w:szCs w:val="22"/>
        </w:rPr>
        <w:t xml:space="preserve">Nr </w:t>
      </w:r>
      <w:r w:rsidR="00F33B50">
        <w:rPr>
          <w:sz w:val="22"/>
          <w:szCs w:val="22"/>
        </w:rPr>
        <w:t>ZZP-344/</w:t>
      </w:r>
      <w:r w:rsidR="005C51C4">
        <w:rPr>
          <w:sz w:val="22"/>
          <w:szCs w:val="22"/>
        </w:rPr>
        <w:t>25</w:t>
      </w:r>
      <w:r w:rsidR="00F33B50">
        <w:rPr>
          <w:sz w:val="22"/>
          <w:szCs w:val="22"/>
        </w:rPr>
        <w:t>/202</w:t>
      </w:r>
      <w:r w:rsidR="002A76EF">
        <w:rPr>
          <w:sz w:val="22"/>
          <w:szCs w:val="22"/>
        </w:rPr>
        <w:t>1</w:t>
      </w:r>
    </w:p>
    <w:p w:rsidR="00BC2A0B" w:rsidRPr="00E815CC" w:rsidRDefault="00BC2A0B" w:rsidP="00BC2A0B">
      <w:pPr>
        <w:jc w:val="right"/>
        <w:rPr>
          <w:rFonts w:ascii="Arial" w:hAnsi="Arial" w:cs="Arial"/>
          <w:b/>
          <w:sz w:val="18"/>
          <w:szCs w:val="18"/>
        </w:rPr>
      </w:pPr>
    </w:p>
    <w:p w:rsidR="00BC2A0B" w:rsidRPr="00413B8E" w:rsidRDefault="00BC2A0B" w:rsidP="00BC2A0B">
      <w:pPr>
        <w:rPr>
          <w:b/>
          <w:sz w:val="22"/>
          <w:szCs w:val="22"/>
        </w:rPr>
      </w:pPr>
      <w:r w:rsidRPr="00413B8E">
        <w:rPr>
          <w:b/>
          <w:sz w:val="22"/>
          <w:szCs w:val="22"/>
        </w:rPr>
        <w:t>Wykonawca:</w:t>
      </w:r>
    </w:p>
    <w:p w:rsidR="00BC2A0B" w:rsidRPr="00413B8E" w:rsidRDefault="00BC2A0B" w:rsidP="00BC2A0B">
      <w:pPr>
        <w:ind w:right="5954"/>
        <w:rPr>
          <w:sz w:val="22"/>
          <w:szCs w:val="22"/>
        </w:rPr>
      </w:pPr>
      <w:r w:rsidRPr="00413B8E">
        <w:rPr>
          <w:sz w:val="22"/>
          <w:szCs w:val="22"/>
        </w:rPr>
        <w:t>…………………………………………………………………………</w:t>
      </w:r>
    </w:p>
    <w:p w:rsidR="005B757C" w:rsidRPr="005B757C" w:rsidRDefault="005B757C" w:rsidP="005B757C">
      <w:pPr>
        <w:ind w:right="4819"/>
        <w:rPr>
          <w:i/>
          <w:sz w:val="18"/>
          <w:szCs w:val="18"/>
        </w:rPr>
      </w:pPr>
      <w:r w:rsidRPr="005B757C">
        <w:rPr>
          <w:i/>
          <w:sz w:val="18"/>
          <w:szCs w:val="18"/>
        </w:rPr>
        <w:t>(pełna nazwa/firma, adres, NIP/PESEL, KRS/CEiDG)</w:t>
      </w:r>
    </w:p>
    <w:p w:rsidR="00BC2A0B" w:rsidRPr="00413B8E" w:rsidRDefault="00BC2A0B" w:rsidP="00BC2A0B">
      <w:pPr>
        <w:rPr>
          <w:sz w:val="22"/>
          <w:szCs w:val="22"/>
          <w:u w:val="single"/>
        </w:rPr>
      </w:pPr>
      <w:r w:rsidRPr="00413B8E">
        <w:rPr>
          <w:sz w:val="22"/>
          <w:szCs w:val="22"/>
          <w:u w:val="single"/>
        </w:rPr>
        <w:t>reprezentowany przez:</w:t>
      </w:r>
    </w:p>
    <w:p w:rsidR="00BC2A0B" w:rsidRPr="00413B8E" w:rsidRDefault="00BC2A0B" w:rsidP="00BC2A0B">
      <w:pPr>
        <w:ind w:right="5954"/>
        <w:rPr>
          <w:sz w:val="22"/>
          <w:szCs w:val="22"/>
        </w:rPr>
      </w:pPr>
      <w:r w:rsidRPr="00413B8E">
        <w:rPr>
          <w:sz w:val="22"/>
          <w:szCs w:val="22"/>
        </w:rPr>
        <w:t>…………………………………………………………………………</w:t>
      </w:r>
    </w:p>
    <w:p w:rsidR="005B757C" w:rsidRPr="005B757C" w:rsidRDefault="005B757C" w:rsidP="005B757C">
      <w:pPr>
        <w:ind w:right="4252"/>
        <w:rPr>
          <w:i/>
          <w:sz w:val="18"/>
          <w:szCs w:val="18"/>
        </w:rPr>
      </w:pPr>
      <w:r w:rsidRPr="005B757C">
        <w:rPr>
          <w:i/>
          <w:sz w:val="18"/>
          <w:szCs w:val="18"/>
        </w:rPr>
        <w:t>(imię, nazwisko, stanowisko/podstawa do reprezentacji)</w:t>
      </w:r>
    </w:p>
    <w:p w:rsidR="00BC2A0B" w:rsidRDefault="00BC2A0B" w:rsidP="00BC2A0B">
      <w:pPr>
        <w:rPr>
          <w:sz w:val="22"/>
          <w:szCs w:val="22"/>
        </w:rPr>
      </w:pPr>
    </w:p>
    <w:p w:rsidR="00413B8E" w:rsidRPr="00413B8E" w:rsidRDefault="00413B8E" w:rsidP="00BC2A0B">
      <w:pPr>
        <w:rPr>
          <w:sz w:val="22"/>
          <w:szCs w:val="22"/>
        </w:rPr>
      </w:pPr>
    </w:p>
    <w:p w:rsidR="00BC2A0B" w:rsidRPr="00413B8E" w:rsidRDefault="00BC2A0B" w:rsidP="00BC2A0B">
      <w:pPr>
        <w:spacing w:after="120"/>
        <w:jc w:val="center"/>
        <w:rPr>
          <w:b/>
          <w:sz w:val="22"/>
          <w:szCs w:val="22"/>
          <w:u w:val="single"/>
        </w:rPr>
      </w:pPr>
      <w:r w:rsidRPr="00413B8E">
        <w:rPr>
          <w:b/>
          <w:sz w:val="22"/>
          <w:szCs w:val="22"/>
          <w:u w:val="single"/>
        </w:rPr>
        <w:t xml:space="preserve">Oświadczenie Wykonawcy </w:t>
      </w:r>
    </w:p>
    <w:p w:rsidR="00BC2A0B" w:rsidRPr="00413B8E" w:rsidRDefault="00BC2A0B" w:rsidP="00BC2A0B">
      <w:pPr>
        <w:jc w:val="center"/>
        <w:rPr>
          <w:b/>
          <w:sz w:val="22"/>
          <w:szCs w:val="22"/>
        </w:rPr>
      </w:pPr>
      <w:r w:rsidRPr="00413B8E">
        <w:rPr>
          <w:b/>
          <w:sz w:val="22"/>
          <w:szCs w:val="22"/>
        </w:rPr>
        <w:t xml:space="preserve">składane na podstawie art. 125 ust. 1 ustawy z dnia 11września 2019 r. </w:t>
      </w:r>
    </w:p>
    <w:p w:rsidR="00BC2A0B" w:rsidRPr="00413B8E" w:rsidRDefault="00BC2A0B" w:rsidP="00BC2A0B">
      <w:pPr>
        <w:jc w:val="center"/>
        <w:rPr>
          <w:b/>
          <w:sz w:val="22"/>
          <w:szCs w:val="22"/>
        </w:rPr>
      </w:pPr>
      <w:r w:rsidRPr="00413B8E">
        <w:rPr>
          <w:b/>
          <w:sz w:val="22"/>
          <w:szCs w:val="22"/>
        </w:rPr>
        <w:t xml:space="preserve"> Prawo zamówień publicznych (dalej jako: ustawa Pzp),</w:t>
      </w:r>
    </w:p>
    <w:p w:rsidR="00413B8E" w:rsidRDefault="00413B8E" w:rsidP="00BC2A0B">
      <w:pPr>
        <w:spacing w:before="120"/>
        <w:jc w:val="center"/>
        <w:rPr>
          <w:b/>
          <w:sz w:val="22"/>
          <w:szCs w:val="22"/>
          <w:u w:val="single"/>
        </w:rPr>
      </w:pPr>
    </w:p>
    <w:p w:rsidR="00BC2A0B" w:rsidRPr="00413B8E" w:rsidRDefault="00BC2A0B" w:rsidP="00BC2A0B">
      <w:pPr>
        <w:spacing w:before="120"/>
        <w:jc w:val="center"/>
        <w:rPr>
          <w:b/>
          <w:sz w:val="22"/>
          <w:szCs w:val="22"/>
          <w:u w:val="single"/>
        </w:rPr>
      </w:pPr>
      <w:r w:rsidRPr="00413B8E">
        <w:rPr>
          <w:b/>
          <w:sz w:val="22"/>
          <w:szCs w:val="22"/>
          <w:u w:val="single"/>
        </w:rPr>
        <w:t xml:space="preserve">DOTYCZĄCE SPEŁNIANIA WARUNKÓW UDZIAŁU W POSTĘPOWANIU </w:t>
      </w:r>
      <w:r w:rsidRPr="00413B8E">
        <w:rPr>
          <w:b/>
          <w:sz w:val="22"/>
          <w:szCs w:val="22"/>
          <w:u w:val="single"/>
        </w:rPr>
        <w:br/>
      </w:r>
    </w:p>
    <w:p w:rsidR="00BC2A0B" w:rsidRPr="00413B8E" w:rsidRDefault="00BC2A0B" w:rsidP="00BC2A0B">
      <w:pPr>
        <w:jc w:val="both"/>
        <w:rPr>
          <w:sz w:val="22"/>
          <w:szCs w:val="22"/>
        </w:rPr>
      </w:pPr>
    </w:p>
    <w:p w:rsidR="00FD178D" w:rsidRDefault="00FD178D" w:rsidP="00FD178D">
      <w:pPr>
        <w:spacing w:line="360" w:lineRule="auto"/>
        <w:ind w:firstLine="708"/>
        <w:jc w:val="center"/>
        <w:rPr>
          <w:sz w:val="22"/>
          <w:szCs w:val="22"/>
        </w:rPr>
      </w:pPr>
      <w:r w:rsidRPr="00872AEB">
        <w:rPr>
          <w:sz w:val="22"/>
          <w:szCs w:val="22"/>
        </w:rPr>
        <w:t>Na potrzeby postępowania o udzielenie zamówienia publicznego pn.</w:t>
      </w:r>
    </w:p>
    <w:p w:rsidR="00C82DFA" w:rsidRDefault="00C82DFA" w:rsidP="00C82DFA">
      <w:pPr>
        <w:spacing w:line="360" w:lineRule="auto"/>
        <w:ind w:firstLine="708"/>
        <w:jc w:val="center"/>
        <w:rPr>
          <w:sz w:val="22"/>
          <w:szCs w:val="22"/>
        </w:rPr>
      </w:pPr>
    </w:p>
    <w:p w:rsidR="00C82DFA" w:rsidRPr="005B757C" w:rsidRDefault="00C82DFA" w:rsidP="00C82DFA">
      <w:pPr>
        <w:jc w:val="center"/>
        <w:rPr>
          <w:b/>
          <w:sz w:val="22"/>
          <w:szCs w:val="22"/>
        </w:rPr>
      </w:pPr>
      <w:r w:rsidRPr="005B757C">
        <w:rPr>
          <w:b/>
          <w:sz w:val="22"/>
          <w:szCs w:val="22"/>
        </w:rPr>
        <w:t>„</w:t>
      </w:r>
      <w:r w:rsidRPr="00C82DFA">
        <w:rPr>
          <w:b/>
        </w:rPr>
        <w:t>Dostawa koncentratów czyszczących, preparatów do mycia, dezynfekcji  i nabłyszczania, chemii gospodarczej oraz wózków na czystą i brudną bieliznę</w:t>
      </w:r>
      <w:r w:rsidRPr="005B757C">
        <w:rPr>
          <w:b/>
          <w:sz w:val="22"/>
          <w:szCs w:val="22"/>
        </w:rPr>
        <w:t>”</w:t>
      </w:r>
    </w:p>
    <w:p w:rsidR="00867837" w:rsidRDefault="00867837" w:rsidP="005B757C">
      <w:pPr>
        <w:spacing w:line="360" w:lineRule="auto"/>
        <w:ind w:firstLine="708"/>
        <w:jc w:val="center"/>
        <w:rPr>
          <w:sz w:val="22"/>
          <w:szCs w:val="22"/>
        </w:rPr>
      </w:pPr>
    </w:p>
    <w:p w:rsidR="00C82DFA" w:rsidRDefault="00C82DFA" w:rsidP="005B757C">
      <w:pPr>
        <w:spacing w:line="360" w:lineRule="auto"/>
        <w:ind w:firstLine="708"/>
        <w:jc w:val="center"/>
        <w:rPr>
          <w:sz w:val="22"/>
          <w:szCs w:val="22"/>
        </w:rPr>
      </w:pPr>
    </w:p>
    <w:p w:rsidR="00FD178D" w:rsidRPr="00872AEB" w:rsidRDefault="00FD178D" w:rsidP="00813AEC">
      <w:pPr>
        <w:spacing w:line="360" w:lineRule="auto"/>
        <w:jc w:val="center"/>
        <w:rPr>
          <w:sz w:val="22"/>
          <w:szCs w:val="22"/>
        </w:rPr>
      </w:pPr>
      <w:r w:rsidRPr="00872AEB">
        <w:rPr>
          <w:sz w:val="22"/>
          <w:szCs w:val="22"/>
        </w:rPr>
        <w:t xml:space="preserve">prowadzonego </w:t>
      </w:r>
      <w:r w:rsidRPr="00010377">
        <w:rPr>
          <w:sz w:val="22"/>
          <w:szCs w:val="22"/>
        </w:rPr>
        <w:t>przez</w:t>
      </w:r>
      <w:r w:rsidRPr="00872AEB">
        <w:rPr>
          <w:b/>
          <w:sz w:val="22"/>
          <w:szCs w:val="22"/>
        </w:rPr>
        <w:t xml:space="preserve"> Zespół Opieki Zdrowotnej w Nysie 48-300 Nysa, ul. Bohaterów Warszawy 34</w:t>
      </w:r>
      <w:r>
        <w:rPr>
          <w:sz w:val="22"/>
          <w:szCs w:val="22"/>
        </w:rPr>
        <w:t>,</w:t>
      </w:r>
      <w:r w:rsidRPr="00872AEB">
        <w:rPr>
          <w:i/>
          <w:sz w:val="22"/>
          <w:szCs w:val="22"/>
        </w:rPr>
        <w:t xml:space="preserve"> </w:t>
      </w:r>
      <w:r w:rsidRPr="00872AEB">
        <w:rPr>
          <w:sz w:val="22"/>
          <w:szCs w:val="22"/>
        </w:rPr>
        <w:t>oświadczam, co następuje:</w:t>
      </w:r>
    </w:p>
    <w:p w:rsidR="00BC2A0B" w:rsidRPr="00413B8E" w:rsidRDefault="00BC2A0B" w:rsidP="00BC2A0B">
      <w:pPr>
        <w:spacing w:line="360" w:lineRule="auto"/>
        <w:jc w:val="both"/>
        <w:rPr>
          <w:sz w:val="22"/>
          <w:szCs w:val="22"/>
        </w:rPr>
      </w:pPr>
    </w:p>
    <w:p w:rsidR="00BC2A0B" w:rsidRPr="00413B8E" w:rsidRDefault="00BC2A0B" w:rsidP="00BC2A0B">
      <w:pPr>
        <w:spacing w:line="360" w:lineRule="auto"/>
        <w:jc w:val="both"/>
        <w:rPr>
          <w:b/>
          <w:sz w:val="22"/>
          <w:szCs w:val="22"/>
        </w:rPr>
      </w:pPr>
      <w:r w:rsidRPr="00413B8E">
        <w:rPr>
          <w:b/>
          <w:sz w:val="22"/>
          <w:szCs w:val="22"/>
        </w:rPr>
        <w:t>INFORMACJA DOTYCZĄCA WYKONAWCY:</w:t>
      </w:r>
    </w:p>
    <w:p w:rsidR="00BC2A0B" w:rsidRPr="00413B8E" w:rsidRDefault="00BC2A0B" w:rsidP="00BC2A0B">
      <w:pPr>
        <w:spacing w:line="360" w:lineRule="auto"/>
        <w:jc w:val="both"/>
        <w:rPr>
          <w:sz w:val="22"/>
          <w:szCs w:val="22"/>
        </w:rPr>
      </w:pPr>
      <w:r w:rsidRPr="00413B8E">
        <w:rPr>
          <w:sz w:val="22"/>
          <w:szCs w:val="22"/>
        </w:rPr>
        <w:t>Oświadczam, że spełniam warunki udziału w postępowaniu określone przez Zamawiającego w </w:t>
      </w:r>
      <w:r w:rsidR="000F6845">
        <w:rPr>
          <w:sz w:val="22"/>
          <w:szCs w:val="22"/>
        </w:rPr>
        <w:t>rozdziale</w:t>
      </w:r>
      <w:r w:rsidRPr="00413B8E">
        <w:rPr>
          <w:sz w:val="22"/>
          <w:szCs w:val="22"/>
        </w:rPr>
        <w:t xml:space="preserve"> VII Specyfikacji Warunków Zamówienia.</w:t>
      </w:r>
    </w:p>
    <w:p w:rsidR="00BC2A0B" w:rsidRPr="00413B8E" w:rsidRDefault="00BC2A0B" w:rsidP="00BC2A0B">
      <w:pPr>
        <w:spacing w:line="360" w:lineRule="auto"/>
        <w:jc w:val="both"/>
        <w:rPr>
          <w:sz w:val="22"/>
          <w:szCs w:val="22"/>
        </w:rPr>
      </w:pPr>
    </w:p>
    <w:p w:rsidR="00BC2A0B" w:rsidRPr="00413B8E" w:rsidRDefault="00BC2A0B" w:rsidP="00BC2A0B">
      <w:pPr>
        <w:spacing w:line="360" w:lineRule="auto"/>
        <w:jc w:val="both"/>
        <w:rPr>
          <w:b/>
          <w:sz w:val="22"/>
          <w:szCs w:val="22"/>
        </w:rPr>
      </w:pPr>
      <w:r w:rsidRPr="00413B8E">
        <w:rPr>
          <w:b/>
          <w:sz w:val="22"/>
          <w:szCs w:val="22"/>
        </w:rPr>
        <w:t>OŚWIADCZENIE DOTYCZĄCE PODANYCH INFORMACJI:</w:t>
      </w:r>
    </w:p>
    <w:p w:rsidR="00BC2A0B" w:rsidRPr="00413B8E" w:rsidRDefault="00BC2A0B" w:rsidP="00BC2A0B">
      <w:pPr>
        <w:spacing w:line="360" w:lineRule="auto"/>
        <w:jc w:val="both"/>
        <w:rPr>
          <w:sz w:val="22"/>
          <w:szCs w:val="22"/>
        </w:rPr>
      </w:pPr>
      <w:r w:rsidRPr="00413B8E">
        <w:rPr>
          <w:sz w:val="22"/>
          <w:szCs w:val="22"/>
        </w:rPr>
        <w:t xml:space="preserve">Oświadczam, że wszystkie informacje podane w powyższych oświadczeniach są aktualne </w:t>
      </w:r>
      <w:r w:rsidRPr="00413B8E">
        <w:rPr>
          <w:sz w:val="22"/>
          <w:szCs w:val="22"/>
        </w:rPr>
        <w:br/>
        <w:t>i zgodne z prawdą oraz zostały przedstawione z pełną świadomością konsekwencji wprowadzenia Zamawiającego w błąd przy przedstawianiu informacji.</w:t>
      </w:r>
    </w:p>
    <w:p w:rsidR="00BC2A0B" w:rsidRPr="00413B8E" w:rsidRDefault="00BC2A0B" w:rsidP="00BC2A0B">
      <w:pPr>
        <w:jc w:val="both"/>
        <w:rPr>
          <w:sz w:val="22"/>
          <w:szCs w:val="22"/>
        </w:rPr>
      </w:pPr>
    </w:p>
    <w:p w:rsidR="00BC2A0B" w:rsidRPr="00413B8E" w:rsidRDefault="00BC2A0B" w:rsidP="00BC2A0B">
      <w:pPr>
        <w:rPr>
          <w:sz w:val="22"/>
          <w:szCs w:val="22"/>
        </w:rPr>
      </w:pPr>
    </w:p>
    <w:p w:rsidR="00BC2A0B" w:rsidRPr="00413B8E" w:rsidRDefault="00BC2A0B">
      <w:pPr>
        <w:tabs>
          <w:tab w:val="left" w:pos="0"/>
        </w:tabs>
        <w:autoSpaceDE w:val="0"/>
        <w:rPr>
          <w:b/>
          <w:bCs/>
          <w:i/>
          <w:sz w:val="22"/>
          <w:szCs w:val="22"/>
        </w:rPr>
      </w:pPr>
    </w:p>
    <w:p w:rsidR="00BC2A0B" w:rsidRPr="00413B8E" w:rsidRDefault="00BC2A0B">
      <w:pPr>
        <w:tabs>
          <w:tab w:val="left" w:pos="0"/>
        </w:tabs>
        <w:autoSpaceDE w:val="0"/>
        <w:rPr>
          <w:b/>
          <w:bCs/>
          <w:i/>
          <w:sz w:val="22"/>
          <w:szCs w:val="22"/>
        </w:rPr>
      </w:pPr>
    </w:p>
    <w:p w:rsidR="00DE3C0B" w:rsidRPr="00413B8E" w:rsidRDefault="00DE3C0B">
      <w:pPr>
        <w:tabs>
          <w:tab w:val="left" w:pos="0"/>
        </w:tabs>
        <w:autoSpaceDE w:val="0"/>
        <w:rPr>
          <w:b/>
          <w:bCs/>
          <w:sz w:val="22"/>
          <w:szCs w:val="22"/>
        </w:rPr>
      </w:pPr>
    </w:p>
    <w:p w:rsidR="00DE3C0B" w:rsidRDefault="00DE3C0B">
      <w:pPr>
        <w:sectPr w:rsidR="00DE3C0B" w:rsidSect="00F907B9">
          <w:pgSz w:w="11906" w:h="16838"/>
          <w:pgMar w:top="1134" w:right="1133" w:bottom="1134" w:left="1134" w:header="708" w:footer="459" w:gutter="0"/>
          <w:cols w:space="708"/>
          <w:docGrid w:linePitch="360"/>
        </w:sectPr>
      </w:pPr>
    </w:p>
    <w:p w:rsidR="00F4198C" w:rsidRDefault="00F4198C" w:rsidP="006C5DA3">
      <w:pPr>
        <w:pageBreakBefore/>
        <w:ind w:left="360"/>
        <w:jc w:val="right"/>
        <w:rPr>
          <w:sz w:val="22"/>
          <w:szCs w:val="22"/>
        </w:rPr>
      </w:pPr>
      <w:r>
        <w:rPr>
          <w:sz w:val="22"/>
          <w:szCs w:val="22"/>
        </w:rPr>
        <w:lastRenderedPageBreak/>
        <w:t xml:space="preserve">Załącznik Nr </w:t>
      </w:r>
      <w:r w:rsidR="00951F52">
        <w:rPr>
          <w:sz w:val="22"/>
          <w:szCs w:val="22"/>
        </w:rPr>
        <w:t>5</w:t>
      </w:r>
      <w:r>
        <w:rPr>
          <w:sz w:val="22"/>
          <w:szCs w:val="22"/>
        </w:rPr>
        <w:t xml:space="preserve"> do SWZ </w:t>
      </w:r>
    </w:p>
    <w:p w:rsidR="00A36850" w:rsidRPr="000F6845" w:rsidRDefault="00630538" w:rsidP="000F6845">
      <w:pPr>
        <w:tabs>
          <w:tab w:val="left" w:pos="3118"/>
        </w:tabs>
        <w:ind w:left="360"/>
        <w:jc w:val="right"/>
        <w:rPr>
          <w:b/>
          <w:sz w:val="21"/>
          <w:szCs w:val="21"/>
        </w:rPr>
      </w:pPr>
      <w:r>
        <w:rPr>
          <w:sz w:val="22"/>
          <w:szCs w:val="22"/>
        </w:rPr>
        <w:t xml:space="preserve">Nr </w:t>
      </w:r>
      <w:r w:rsidR="00F4198C">
        <w:rPr>
          <w:sz w:val="22"/>
          <w:szCs w:val="22"/>
        </w:rPr>
        <w:t>ZZP-344/</w:t>
      </w:r>
      <w:r w:rsidR="00375D3A">
        <w:rPr>
          <w:sz w:val="22"/>
          <w:szCs w:val="22"/>
        </w:rPr>
        <w:t>2</w:t>
      </w:r>
      <w:r w:rsidR="000F6845">
        <w:rPr>
          <w:sz w:val="22"/>
          <w:szCs w:val="22"/>
        </w:rPr>
        <w:t>5</w:t>
      </w:r>
      <w:r w:rsidR="00F4198C">
        <w:rPr>
          <w:sz w:val="22"/>
          <w:szCs w:val="22"/>
        </w:rPr>
        <w:t>/20</w:t>
      </w:r>
      <w:r w:rsidR="00A1467C">
        <w:rPr>
          <w:sz w:val="22"/>
          <w:szCs w:val="22"/>
        </w:rPr>
        <w:t>2</w:t>
      </w:r>
      <w:r w:rsidR="00277D49">
        <w:rPr>
          <w:sz w:val="22"/>
          <w:szCs w:val="22"/>
        </w:rPr>
        <w:t>1</w:t>
      </w:r>
    </w:p>
    <w:p w:rsidR="00542861" w:rsidRPr="00542861" w:rsidRDefault="00542861" w:rsidP="00542861">
      <w:pPr>
        <w:spacing w:before="240"/>
        <w:rPr>
          <w:sz w:val="22"/>
          <w:szCs w:val="22"/>
        </w:rPr>
      </w:pPr>
      <w:r w:rsidRPr="00542861">
        <w:rPr>
          <w:sz w:val="22"/>
          <w:szCs w:val="22"/>
        </w:rPr>
        <w:t>Nazwa Wykonawcy: .............................................................</w:t>
      </w:r>
    </w:p>
    <w:p w:rsidR="00542861" w:rsidRPr="00542861" w:rsidRDefault="00542861" w:rsidP="00542861">
      <w:pPr>
        <w:spacing w:before="240"/>
        <w:rPr>
          <w:sz w:val="22"/>
          <w:szCs w:val="22"/>
        </w:rPr>
      </w:pPr>
      <w:r w:rsidRPr="00542861">
        <w:rPr>
          <w:sz w:val="22"/>
          <w:szCs w:val="22"/>
        </w:rPr>
        <w:t>Adres Wykonawcy: .................................................................</w:t>
      </w:r>
    </w:p>
    <w:p w:rsidR="00542861" w:rsidRDefault="00542861" w:rsidP="00542861">
      <w:pPr>
        <w:jc w:val="center"/>
        <w:rPr>
          <w:b/>
          <w:sz w:val="22"/>
          <w:szCs w:val="22"/>
        </w:rPr>
      </w:pPr>
    </w:p>
    <w:p w:rsidR="00542861" w:rsidRDefault="00542861" w:rsidP="00542861">
      <w:pPr>
        <w:jc w:val="center"/>
        <w:rPr>
          <w:b/>
          <w:sz w:val="22"/>
          <w:szCs w:val="22"/>
        </w:rPr>
      </w:pPr>
    </w:p>
    <w:p w:rsidR="00A675D2" w:rsidRPr="00542861" w:rsidRDefault="00A675D2" w:rsidP="00542861">
      <w:pPr>
        <w:jc w:val="center"/>
        <w:rPr>
          <w:b/>
          <w:sz w:val="22"/>
          <w:szCs w:val="22"/>
        </w:rPr>
      </w:pPr>
    </w:p>
    <w:p w:rsidR="00542861" w:rsidRPr="00542861" w:rsidRDefault="00542861" w:rsidP="00542861">
      <w:pPr>
        <w:jc w:val="center"/>
        <w:rPr>
          <w:b/>
          <w:sz w:val="22"/>
          <w:szCs w:val="22"/>
        </w:rPr>
      </w:pPr>
    </w:p>
    <w:p w:rsidR="00542861" w:rsidRPr="00542861" w:rsidRDefault="00542861" w:rsidP="00542861">
      <w:pPr>
        <w:jc w:val="center"/>
        <w:rPr>
          <w:b/>
          <w:sz w:val="22"/>
          <w:szCs w:val="22"/>
        </w:rPr>
      </w:pPr>
      <w:r w:rsidRPr="00542861">
        <w:rPr>
          <w:b/>
          <w:sz w:val="22"/>
          <w:szCs w:val="22"/>
        </w:rPr>
        <w:t xml:space="preserve">OŚWIADCZENIE WYKONAWCY O PRZYNALEŻNOŚCI LUB BRAKU PRZYNALEŻNOŚCI </w:t>
      </w:r>
      <w:r w:rsidRPr="00542861">
        <w:rPr>
          <w:b/>
          <w:sz w:val="22"/>
          <w:szCs w:val="22"/>
        </w:rPr>
        <w:br/>
        <w:t>DO TEJ SAMEJ GRUPY KAPITAŁOWEJ</w:t>
      </w:r>
    </w:p>
    <w:p w:rsidR="00542861" w:rsidRDefault="00542861" w:rsidP="00542861">
      <w:pPr>
        <w:jc w:val="both"/>
        <w:rPr>
          <w:sz w:val="22"/>
          <w:szCs w:val="22"/>
        </w:rPr>
      </w:pPr>
    </w:p>
    <w:p w:rsidR="00A675D2" w:rsidRPr="00542861" w:rsidRDefault="00A675D2" w:rsidP="00542861">
      <w:pPr>
        <w:jc w:val="both"/>
        <w:rPr>
          <w:sz w:val="22"/>
          <w:szCs w:val="22"/>
        </w:rPr>
      </w:pPr>
    </w:p>
    <w:p w:rsidR="00542861" w:rsidRDefault="00542861" w:rsidP="00542861">
      <w:pPr>
        <w:jc w:val="both"/>
        <w:rPr>
          <w:sz w:val="22"/>
          <w:szCs w:val="22"/>
        </w:rPr>
      </w:pPr>
      <w:r w:rsidRPr="00542861">
        <w:rPr>
          <w:sz w:val="22"/>
          <w:szCs w:val="22"/>
        </w:rPr>
        <w:t>Przyst</w:t>
      </w:r>
      <w:r>
        <w:rPr>
          <w:sz w:val="22"/>
          <w:szCs w:val="22"/>
        </w:rPr>
        <w:t>ępują</w:t>
      </w:r>
      <w:r w:rsidR="00CE6A8B">
        <w:rPr>
          <w:sz w:val="22"/>
          <w:szCs w:val="22"/>
        </w:rPr>
        <w:t>c</w:t>
      </w:r>
      <w:r>
        <w:rPr>
          <w:sz w:val="22"/>
          <w:szCs w:val="22"/>
        </w:rPr>
        <w:t xml:space="preserve"> </w:t>
      </w:r>
      <w:r w:rsidRPr="00542861">
        <w:rPr>
          <w:sz w:val="22"/>
          <w:szCs w:val="22"/>
        </w:rPr>
        <w:t xml:space="preserve">do udziału w postępowaniu o udzielenie zamówienia publicznego prowadzonego </w:t>
      </w:r>
      <w:r w:rsidRPr="00542861">
        <w:rPr>
          <w:sz w:val="22"/>
          <w:szCs w:val="22"/>
        </w:rPr>
        <w:br/>
        <w:t xml:space="preserve">w trybie podstawowym pn. </w:t>
      </w:r>
    </w:p>
    <w:p w:rsidR="00D446EB" w:rsidRPr="00542861" w:rsidRDefault="00D446EB" w:rsidP="00542861">
      <w:pPr>
        <w:jc w:val="both"/>
        <w:rPr>
          <w:b/>
          <w:bCs/>
          <w:i/>
          <w:sz w:val="22"/>
          <w:szCs w:val="22"/>
        </w:rPr>
      </w:pPr>
    </w:p>
    <w:p w:rsidR="00867837" w:rsidRPr="000F6845" w:rsidRDefault="000F6845" w:rsidP="000F6845">
      <w:pPr>
        <w:jc w:val="center"/>
        <w:rPr>
          <w:b/>
          <w:sz w:val="22"/>
          <w:szCs w:val="22"/>
        </w:rPr>
      </w:pPr>
      <w:r w:rsidRPr="005B757C">
        <w:rPr>
          <w:b/>
          <w:sz w:val="22"/>
          <w:szCs w:val="22"/>
        </w:rPr>
        <w:t>„</w:t>
      </w:r>
      <w:r w:rsidR="00C82DFA" w:rsidRPr="00C82DFA">
        <w:rPr>
          <w:b/>
        </w:rPr>
        <w:t>Dostawa koncentratów czyszczących, preparatów do mycia, dezynfekcji  i nabłyszczania, chemii gospodarczej oraz wózków na czystą i brudną bieliznę</w:t>
      </w:r>
      <w:r w:rsidRPr="005B757C">
        <w:rPr>
          <w:b/>
          <w:sz w:val="22"/>
          <w:szCs w:val="22"/>
        </w:rPr>
        <w:t>”</w:t>
      </w:r>
    </w:p>
    <w:p w:rsidR="00D446EB" w:rsidRPr="00542861" w:rsidRDefault="00D446EB" w:rsidP="00542861">
      <w:pPr>
        <w:jc w:val="both"/>
        <w:rPr>
          <w:b/>
          <w:bCs/>
          <w:i/>
          <w:sz w:val="22"/>
          <w:szCs w:val="22"/>
        </w:rPr>
      </w:pPr>
    </w:p>
    <w:p w:rsidR="00542861" w:rsidRPr="00542861" w:rsidRDefault="00542861" w:rsidP="00542861">
      <w:pPr>
        <w:jc w:val="both"/>
        <w:rPr>
          <w:sz w:val="22"/>
          <w:szCs w:val="22"/>
        </w:rPr>
      </w:pPr>
      <w:r w:rsidRPr="00542861">
        <w:rPr>
          <w:sz w:val="22"/>
          <w:szCs w:val="22"/>
        </w:rPr>
        <w:t>oświadczam, iż Wykonawca, którego reprezentuję:</w:t>
      </w:r>
    </w:p>
    <w:p w:rsidR="00542861" w:rsidRPr="00542861" w:rsidRDefault="00542861" w:rsidP="00542861">
      <w:pPr>
        <w:jc w:val="both"/>
        <w:rPr>
          <w:sz w:val="22"/>
          <w:szCs w:val="22"/>
        </w:rPr>
      </w:pPr>
    </w:p>
    <w:p w:rsidR="00542861" w:rsidRPr="00345870" w:rsidRDefault="00542861" w:rsidP="00E80E6B">
      <w:pPr>
        <w:widowControl w:val="0"/>
        <w:numPr>
          <w:ilvl w:val="0"/>
          <w:numId w:val="17"/>
        </w:numPr>
        <w:ind w:left="426" w:hanging="426"/>
        <w:jc w:val="both"/>
        <w:rPr>
          <w:sz w:val="22"/>
          <w:szCs w:val="22"/>
        </w:rPr>
      </w:pPr>
      <w:r w:rsidRPr="00345870">
        <w:rPr>
          <w:sz w:val="22"/>
          <w:szCs w:val="22"/>
        </w:rPr>
        <w:t>nie należy do tej samej kapitałowej z żadnym z podmiotów, które do upływu terminu składania ofert złożyły oferty w niniejszym postępowaniu.*</w:t>
      </w:r>
    </w:p>
    <w:p w:rsidR="00542861" w:rsidRPr="00345870" w:rsidRDefault="00542861" w:rsidP="00542861">
      <w:pPr>
        <w:tabs>
          <w:tab w:val="center" w:pos="4535"/>
          <w:tab w:val="right" w:pos="9070"/>
        </w:tabs>
        <w:ind w:left="426" w:hanging="426"/>
        <w:jc w:val="both"/>
        <w:rPr>
          <w:sz w:val="22"/>
          <w:szCs w:val="22"/>
        </w:rPr>
      </w:pPr>
    </w:p>
    <w:p w:rsidR="00542861" w:rsidRPr="00345870" w:rsidRDefault="00542861" w:rsidP="00E80E6B">
      <w:pPr>
        <w:widowControl w:val="0"/>
        <w:numPr>
          <w:ilvl w:val="0"/>
          <w:numId w:val="17"/>
        </w:numPr>
        <w:tabs>
          <w:tab w:val="center" w:pos="426"/>
          <w:tab w:val="right" w:pos="9070"/>
        </w:tabs>
        <w:ind w:left="426" w:hanging="426"/>
        <w:jc w:val="both"/>
        <w:rPr>
          <w:sz w:val="22"/>
          <w:szCs w:val="22"/>
        </w:rPr>
      </w:pPr>
      <w:r w:rsidRPr="00345870">
        <w:rPr>
          <w:sz w:val="22"/>
          <w:szCs w:val="22"/>
        </w:rPr>
        <w:t>należy do tej samej grupy kapitałowej z następującymi podmiotami, które do upływu terminu składania ofert złożyły oferty w niniejszym postępowaniu.*</w:t>
      </w:r>
      <w:r w:rsidRPr="00345870">
        <w:rPr>
          <w:sz w:val="22"/>
          <w:szCs w:val="22"/>
        </w:rPr>
        <w:tab/>
      </w:r>
    </w:p>
    <w:p w:rsidR="00542861" w:rsidRPr="00542861" w:rsidRDefault="00542861" w:rsidP="00542861">
      <w:pPr>
        <w:jc w:val="center"/>
        <w:rPr>
          <w:b/>
          <w:sz w:val="22"/>
          <w:szCs w:val="22"/>
        </w:rPr>
      </w:pPr>
    </w:p>
    <w:p w:rsidR="00542861" w:rsidRPr="000F6845" w:rsidRDefault="00542861" w:rsidP="00542861">
      <w:pPr>
        <w:rPr>
          <w:i/>
          <w:sz w:val="18"/>
          <w:szCs w:val="18"/>
        </w:rPr>
      </w:pPr>
      <w:r w:rsidRPr="000F6845">
        <w:rPr>
          <w:i/>
          <w:sz w:val="18"/>
          <w:szCs w:val="18"/>
        </w:rPr>
        <w:t>* niewłaściwe skreślić</w:t>
      </w:r>
    </w:p>
    <w:p w:rsidR="00542861" w:rsidRPr="00542861" w:rsidRDefault="00542861" w:rsidP="00542861">
      <w:pPr>
        <w:jc w:val="both"/>
        <w:rPr>
          <w:bCs/>
          <w:sz w:val="22"/>
          <w:szCs w:val="22"/>
        </w:rPr>
      </w:pPr>
    </w:p>
    <w:p w:rsidR="00542861" w:rsidRPr="00542861" w:rsidRDefault="00542861" w:rsidP="00542861">
      <w:pPr>
        <w:jc w:val="both"/>
        <w:rPr>
          <w:bCs/>
          <w:sz w:val="22"/>
          <w:szCs w:val="22"/>
        </w:rPr>
      </w:pPr>
      <w:r w:rsidRPr="00542861">
        <w:rPr>
          <w:bCs/>
          <w:sz w:val="22"/>
          <w:szCs w:val="22"/>
        </w:rPr>
        <w:t>W przypadku informacji, że Wykonawca należy do tej samej grupy kapitałowej, należy wypełnić poniższą tabelę (</w:t>
      </w:r>
      <w:r w:rsidR="00D446EB">
        <w:rPr>
          <w:bCs/>
          <w:sz w:val="22"/>
          <w:szCs w:val="22"/>
        </w:rPr>
        <w:t>l</w:t>
      </w:r>
      <w:r w:rsidRPr="00542861">
        <w:rPr>
          <w:bCs/>
          <w:sz w:val="22"/>
          <w:szCs w:val="22"/>
        </w:rPr>
        <w:t>ista wykonawców należących do tej samej grupy kapitałowej), w razie braku przynależności do tej samej grupy kapitałowej, należy tabelę przekreślić.</w:t>
      </w:r>
    </w:p>
    <w:p w:rsidR="00542861" w:rsidRPr="00542861" w:rsidRDefault="00542861" w:rsidP="00542861">
      <w:pPr>
        <w:jc w:val="both"/>
        <w:rPr>
          <w:sz w:val="22"/>
          <w:szCs w:val="22"/>
        </w:rPr>
      </w:pPr>
    </w:p>
    <w:p w:rsidR="00542861" w:rsidRPr="00542861" w:rsidRDefault="00542861" w:rsidP="00542861">
      <w:pPr>
        <w:tabs>
          <w:tab w:val="left" w:pos="0"/>
        </w:tabs>
        <w:suppressAutoHyphens w:val="0"/>
        <w:autoSpaceDE w:val="0"/>
        <w:autoSpaceDN w:val="0"/>
        <w:adjustRightInd w:val="0"/>
        <w:ind w:firstLine="18"/>
        <w:jc w:val="both"/>
        <w:rPr>
          <w:sz w:val="22"/>
          <w:szCs w:val="22"/>
        </w:rPr>
      </w:pPr>
      <w:r w:rsidRPr="00345870">
        <w:rPr>
          <w:sz w:val="22"/>
          <w:szCs w:val="22"/>
        </w:rPr>
        <w:t xml:space="preserve">Uwaga! Grupa kapitałowa – według ustawy z dnia 16 lutego 2007 r. o ochronie konkurencji </w:t>
      </w:r>
      <w:r w:rsidRPr="00345870">
        <w:rPr>
          <w:sz w:val="22"/>
          <w:szCs w:val="22"/>
        </w:rPr>
        <w:br/>
      </w:r>
      <w:r w:rsidRPr="00542861">
        <w:rPr>
          <w:sz w:val="22"/>
          <w:szCs w:val="22"/>
        </w:rPr>
        <w:t>i konsumentów (t. j. Dz.U. 2021 poz. 275) – rozumie się przez to wszystkich przedsiębiorców, którzy są kontrolowani w sposób bezpośredni lub pośredni przez jednego przedsiębiorcę, w tym również tego przedsiębiorcę.</w:t>
      </w:r>
    </w:p>
    <w:p w:rsidR="00542861" w:rsidRPr="00542861" w:rsidRDefault="00542861" w:rsidP="00542861">
      <w:pPr>
        <w:jc w:val="both"/>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3"/>
        <w:gridCol w:w="8653"/>
      </w:tblGrid>
      <w:tr w:rsidR="00542861" w:rsidRPr="00345870" w:rsidTr="006316D9">
        <w:trPr>
          <w:trHeight w:val="390"/>
        </w:trPr>
        <w:tc>
          <w:tcPr>
            <w:tcW w:w="341" w:type="pct"/>
            <w:vAlign w:val="center"/>
          </w:tcPr>
          <w:p w:rsidR="00542861" w:rsidRPr="00345870" w:rsidRDefault="00542861" w:rsidP="006316D9">
            <w:pPr>
              <w:jc w:val="center"/>
              <w:rPr>
                <w:sz w:val="22"/>
                <w:szCs w:val="22"/>
              </w:rPr>
            </w:pPr>
            <w:r w:rsidRPr="00345870">
              <w:rPr>
                <w:sz w:val="22"/>
                <w:szCs w:val="22"/>
              </w:rPr>
              <w:t>L.p.</w:t>
            </w:r>
          </w:p>
        </w:tc>
        <w:tc>
          <w:tcPr>
            <w:tcW w:w="4659" w:type="pct"/>
            <w:vAlign w:val="center"/>
          </w:tcPr>
          <w:p w:rsidR="00542861" w:rsidRPr="00345870" w:rsidRDefault="00542861" w:rsidP="006316D9">
            <w:pPr>
              <w:jc w:val="center"/>
              <w:rPr>
                <w:sz w:val="22"/>
                <w:szCs w:val="22"/>
              </w:rPr>
            </w:pPr>
            <w:r w:rsidRPr="00345870">
              <w:rPr>
                <w:sz w:val="22"/>
                <w:szCs w:val="22"/>
              </w:rPr>
              <w:t>Nazwa i adres wykonawców należących do tej samej grupy kapitałowej</w:t>
            </w:r>
          </w:p>
        </w:tc>
      </w:tr>
      <w:tr w:rsidR="00542861" w:rsidRPr="00542861" w:rsidTr="006316D9">
        <w:trPr>
          <w:trHeight w:val="388"/>
        </w:trPr>
        <w:tc>
          <w:tcPr>
            <w:tcW w:w="341" w:type="pct"/>
            <w:vAlign w:val="center"/>
          </w:tcPr>
          <w:p w:rsidR="00542861" w:rsidRPr="00542861" w:rsidRDefault="00542861" w:rsidP="006316D9">
            <w:pPr>
              <w:jc w:val="center"/>
              <w:rPr>
                <w:b/>
                <w:sz w:val="22"/>
                <w:szCs w:val="22"/>
              </w:rPr>
            </w:pPr>
          </w:p>
        </w:tc>
        <w:tc>
          <w:tcPr>
            <w:tcW w:w="4659" w:type="pct"/>
            <w:vAlign w:val="center"/>
          </w:tcPr>
          <w:p w:rsidR="00542861" w:rsidRPr="00542861" w:rsidRDefault="00542861" w:rsidP="006316D9">
            <w:pPr>
              <w:jc w:val="center"/>
              <w:rPr>
                <w:sz w:val="22"/>
                <w:szCs w:val="22"/>
              </w:rPr>
            </w:pPr>
          </w:p>
        </w:tc>
      </w:tr>
      <w:tr w:rsidR="00542861" w:rsidRPr="00542861" w:rsidTr="006316D9">
        <w:trPr>
          <w:trHeight w:val="480"/>
        </w:trPr>
        <w:tc>
          <w:tcPr>
            <w:tcW w:w="341" w:type="pct"/>
            <w:vAlign w:val="center"/>
          </w:tcPr>
          <w:p w:rsidR="00542861" w:rsidRPr="00542861" w:rsidRDefault="00542861" w:rsidP="006316D9">
            <w:pPr>
              <w:jc w:val="center"/>
              <w:rPr>
                <w:b/>
                <w:sz w:val="22"/>
                <w:szCs w:val="22"/>
              </w:rPr>
            </w:pPr>
          </w:p>
        </w:tc>
        <w:tc>
          <w:tcPr>
            <w:tcW w:w="4659" w:type="pct"/>
            <w:vAlign w:val="center"/>
          </w:tcPr>
          <w:p w:rsidR="00542861" w:rsidRPr="00542861" w:rsidRDefault="00542861" w:rsidP="006316D9">
            <w:pPr>
              <w:jc w:val="center"/>
              <w:rPr>
                <w:sz w:val="22"/>
                <w:szCs w:val="22"/>
              </w:rPr>
            </w:pPr>
          </w:p>
        </w:tc>
      </w:tr>
      <w:tr w:rsidR="00542861" w:rsidRPr="00542861" w:rsidTr="006316D9">
        <w:trPr>
          <w:trHeight w:val="543"/>
        </w:trPr>
        <w:tc>
          <w:tcPr>
            <w:tcW w:w="341" w:type="pct"/>
            <w:vAlign w:val="center"/>
          </w:tcPr>
          <w:p w:rsidR="00542861" w:rsidRPr="00542861" w:rsidRDefault="00542861" w:rsidP="006316D9">
            <w:pPr>
              <w:jc w:val="center"/>
              <w:rPr>
                <w:b/>
                <w:sz w:val="22"/>
                <w:szCs w:val="22"/>
              </w:rPr>
            </w:pPr>
          </w:p>
        </w:tc>
        <w:tc>
          <w:tcPr>
            <w:tcW w:w="4659" w:type="pct"/>
            <w:vAlign w:val="center"/>
          </w:tcPr>
          <w:p w:rsidR="00542861" w:rsidRPr="00542861" w:rsidRDefault="00542861" w:rsidP="006316D9">
            <w:pPr>
              <w:jc w:val="center"/>
              <w:rPr>
                <w:sz w:val="22"/>
                <w:szCs w:val="22"/>
              </w:rPr>
            </w:pPr>
          </w:p>
        </w:tc>
      </w:tr>
    </w:tbl>
    <w:p w:rsidR="00542861" w:rsidRPr="00542861" w:rsidRDefault="00542861" w:rsidP="00542861">
      <w:pPr>
        <w:jc w:val="both"/>
        <w:rPr>
          <w:bCs/>
          <w:sz w:val="22"/>
          <w:szCs w:val="22"/>
        </w:rPr>
      </w:pPr>
    </w:p>
    <w:p w:rsidR="00425FAE" w:rsidRDefault="00425FAE" w:rsidP="00425FAE">
      <w:pPr>
        <w:pStyle w:val="NormalnyWeb"/>
        <w:spacing w:before="119" w:after="0"/>
      </w:pPr>
    </w:p>
    <w:p w:rsidR="00D00A4E" w:rsidRPr="00D00A4E" w:rsidRDefault="00D00A4E" w:rsidP="00D00A4E">
      <w:pPr>
        <w:pageBreakBefore/>
        <w:jc w:val="right"/>
        <w:rPr>
          <w:sz w:val="22"/>
          <w:szCs w:val="22"/>
        </w:rPr>
      </w:pPr>
      <w:r w:rsidRPr="00D00A4E">
        <w:rPr>
          <w:sz w:val="22"/>
          <w:szCs w:val="22"/>
        </w:rPr>
        <w:lastRenderedPageBreak/>
        <w:t xml:space="preserve">Załącznik Nr 6 do SWZ </w:t>
      </w:r>
    </w:p>
    <w:p w:rsidR="00D00A4E" w:rsidRPr="00D00A4E" w:rsidRDefault="00D00A4E" w:rsidP="00D00A4E">
      <w:pPr>
        <w:tabs>
          <w:tab w:val="left" w:pos="3118"/>
        </w:tabs>
        <w:ind w:left="360"/>
        <w:jc w:val="right"/>
        <w:rPr>
          <w:b/>
          <w:sz w:val="21"/>
          <w:szCs w:val="21"/>
        </w:rPr>
      </w:pPr>
      <w:r w:rsidRPr="00D00A4E">
        <w:rPr>
          <w:sz w:val="22"/>
          <w:szCs w:val="22"/>
        </w:rPr>
        <w:t>Nr ZZP-344/2</w:t>
      </w:r>
      <w:r w:rsidR="000F6845">
        <w:rPr>
          <w:sz w:val="22"/>
          <w:szCs w:val="22"/>
        </w:rPr>
        <w:t>5</w:t>
      </w:r>
      <w:r w:rsidRPr="00D00A4E">
        <w:rPr>
          <w:sz w:val="22"/>
          <w:szCs w:val="22"/>
        </w:rPr>
        <w:t>/2021</w:t>
      </w:r>
    </w:p>
    <w:p w:rsidR="00D00A4E" w:rsidRPr="00D00A4E" w:rsidRDefault="00D00A4E" w:rsidP="00D00A4E">
      <w:pPr>
        <w:pStyle w:val="Nagwek1"/>
        <w:widowControl w:val="0"/>
        <w:tabs>
          <w:tab w:val="left" w:pos="432"/>
        </w:tabs>
        <w:ind w:left="360" w:firstLine="0"/>
      </w:pPr>
      <w:r w:rsidRPr="00D00A4E">
        <w:t>WZÓR UMOWY</w:t>
      </w:r>
    </w:p>
    <w:p w:rsidR="00D00A4E" w:rsidRPr="00D00A4E" w:rsidRDefault="00D00A4E" w:rsidP="00D00A4E"/>
    <w:p w:rsidR="00D00A4E" w:rsidRDefault="00D00A4E" w:rsidP="00D00A4E">
      <w:pPr>
        <w:jc w:val="center"/>
        <w:rPr>
          <w:b/>
          <w:bCs/>
        </w:rPr>
      </w:pPr>
      <w:r w:rsidRPr="009D1AA5">
        <w:rPr>
          <w:b/>
          <w:bCs/>
        </w:rPr>
        <w:t>UMOWA</w:t>
      </w:r>
    </w:p>
    <w:p w:rsidR="00D00A4E" w:rsidRDefault="00D00A4E" w:rsidP="00D00A4E">
      <w:pPr>
        <w:jc w:val="center"/>
        <w:rPr>
          <w:sz w:val="22"/>
          <w:lang w:eastAsia="ar-SA"/>
        </w:rPr>
      </w:pPr>
      <w:r w:rsidRPr="009D1AA5">
        <w:rPr>
          <w:sz w:val="22"/>
          <w:lang w:eastAsia="ar-SA"/>
        </w:rPr>
        <w:t>– zwana dalej „</w:t>
      </w:r>
      <w:r w:rsidRPr="009D1AA5">
        <w:rPr>
          <w:b/>
          <w:bCs/>
          <w:i/>
          <w:iCs/>
          <w:sz w:val="22"/>
          <w:lang w:eastAsia="ar-SA"/>
        </w:rPr>
        <w:t>Umową</w:t>
      </w:r>
      <w:r w:rsidRPr="009D1AA5">
        <w:rPr>
          <w:sz w:val="22"/>
          <w:lang w:eastAsia="ar-SA"/>
        </w:rPr>
        <w:t>”</w:t>
      </w:r>
    </w:p>
    <w:p w:rsidR="00D00A4E" w:rsidRDefault="00D00A4E" w:rsidP="00D00A4E">
      <w:pPr>
        <w:jc w:val="center"/>
        <w:rPr>
          <w:sz w:val="22"/>
        </w:rPr>
      </w:pPr>
      <w:r>
        <w:rPr>
          <w:sz w:val="22"/>
        </w:rPr>
        <w:t>Zawarta w Nysie dnia............, pomiędzy:</w:t>
      </w:r>
    </w:p>
    <w:p w:rsidR="00D00A4E" w:rsidRDefault="00D00A4E" w:rsidP="00D00A4E">
      <w:pPr>
        <w:jc w:val="center"/>
        <w:rPr>
          <w:sz w:val="22"/>
        </w:rPr>
      </w:pPr>
    </w:p>
    <w:p w:rsidR="00D00A4E" w:rsidRPr="002656CC" w:rsidRDefault="00D00A4E" w:rsidP="00D00A4E">
      <w:pPr>
        <w:jc w:val="both"/>
        <w:rPr>
          <w:sz w:val="22"/>
          <w:szCs w:val="22"/>
        </w:rPr>
      </w:pPr>
      <w:r w:rsidRPr="002656CC">
        <w:rPr>
          <w:b/>
          <w:sz w:val="22"/>
          <w:szCs w:val="22"/>
        </w:rPr>
        <w:t xml:space="preserve">Zespołem Opieki Zdrowotnej z siedzibą w Nysie, </w:t>
      </w:r>
      <w:r w:rsidRPr="002656CC">
        <w:rPr>
          <w:bCs/>
          <w:sz w:val="22"/>
          <w:szCs w:val="22"/>
        </w:rPr>
        <w:t xml:space="preserve">ul. Bohaterów Warszawy 34, 48-300Nysa, dla którego </w:t>
      </w:r>
      <w:r w:rsidRPr="002656CC">
        <w:rPr>
          <w:sz w:val="22"/>
          <w:szCs w:val="22"/>
        </w:rPr>
        <w:t>Sąd Rejonowy w Opolu, VIII Wydział Gospodarczy Krajowego Rejestru Sądowego prowadzi akta rejestrowe pod numerem KRS: 0000008478, (NIP: 7531967997);</w:t>
      </w:r>
    </w:p>
    <w:p w:rsidR="00D00A4E" w:rsidRPr="002656CC" w:rsidRDefault="00D00A4E" w:rsidP="00D00A4E">
      <w:pPr>
        <w:jc w:val="both"/>
        <w:rPr>
          <w:b/>
          <w:sz w:val="22"/>
          <w:szCs w:val="22"/>
        </w:rPr>
      </w:pPr>
      <w:r w:rsidRPr="002656CC">
        <w:rPr>
          <w:sz w:val="22"/>
          <w:szCs w:val="22"/>
        </w:rPr>
        <w:t>– zwanym</w:t>
      </w:r>
      <w:r>
        <w:rPr>
          <w:sz w:val="22"/>
          <w:szCs w:val="22"/>
        </w:rPr>
        <w:t xml:space="preserve"> </w:t>
      </w:r>
      <w:r w:rsidRPr="002656CC">
        <w:rPr>
          <w:sz w:val="22"/>
          <w:szCs w:val="22"/>
        </w:rPr>
        <w:t>w dalszej części Umowy "</w:t>
      </w:r>
      <w:r w:rsidRPr="002656CC">
        <w:rPr>
          <w:b/>
          <w:bCs/>
          <w:i/>
          <w:iCs/>
          <w:sz w:val="22"/>
          <w:szCs w:val="22"/>
        </w:rPr>
        <w:t>Zamawiającym</w:t>
      </w:r>
      <w:r w:rsidRPr="002656CC">
        <w:rPr>
          <w:sz w:val="22"/>
          <w:szCs w:val="22"/>
        </w:rPr>
        <w:t>" reprezentowanym przez:</w:t>
      </w:r>
    </w:p>
    <w:p w:rsidR="00D00A4E" w:rsidRPr="002656CC" w:rsidRDefault="00D00A4E" w:rsidP="00D00A4E">
      <w:pPr>
        <w:pStyle w:val="Tekstpodstawowy"/>
        <w:rPr>
          <w:sz w:val="22"/>
          <w:szCs w:val="22"/>
        </w:rPr>
      </w:pPr>
      <w:r w:rsidRPr="002656CC">
        <w:rPr>
          <w:sz w:val="22"/>
          <w:szCs w:val="22"/>
        </w:rPr>
        <w:t>Z-cę</w:t>
      </w:r>
      <w:r>
        <w:rPr>
          <w:sz w:val="22"/>
          <w:szCs w:val="22"/>
        </w:rPr>
        <w:t xml:space="preserve"> Dyrektora</w:t>
      </w:r>
      <w:r>
        <w:rPr>
          <w:sz w:val="22"/>
          <w:szCs w:val="22"/>
        </w:rPr>
        <w:tab/>
      </w:r>
      <w:r w:rsidRPr="002656CC">
        <w:rPr>
          <w:sz w:val="22"/>
          <w:szCs w:val="22"/>
        </w:rPr>
        <w:t>–</w:t>
      </w:r>
      <w:r>
        <w:rPr>
          <w:sz w:val="22"/>
          <w:szCs w:val="22"/>
        </w:rPr>
        <w:tab/>
      </w:r>
      <w:r w:rsidRPr="002656CC">
        <w:rPr>
          <w:sz w:val="22"/>
          <w:szCs w:val="22"/>
        </w:rPr>
        <w:t>Krystyna Strzelska</w:t>
      </w:r>
    </w:p>
    <w:p w:rsidR="00D00A4E" w:rsidRPr="002656CC" w:rsidRDefault="00D00A4E" w:rsidP="00D00A4E">
      <w:pPr>
        <w:pStyle w:val="Tekstpodstawowy"/>
        <w:rPr>
          <w:sz w:val="22"/>
          <w:szCs w:val="22"/>
        </w:rPr>
      </w:pPr>
      <w:r w:rsidRPr="002656CC">
        <w:rPr>
          <w:sz w:val="22"/>
          <w:szCs w:val="22"/>
        </w:rPr>
        <w:t xml:space="preserve">a </w:t>
      </w:r>
    </w:p>
    <w:p w:rsidR="00D00A4E" w:rsidRPr="002656CC" w:rsidRDefault="00D00A4E" w:rsidP="00D00A4E">
      <w:pPr>
        <w:pStyle w:val="Tekstpodstawowy"/>
        <w:rPr>
          <w:sz w:val="22"/>
          <w:szCs w:val="22"/>
        </w:rPr>
      </w:pPr>
      <w:r w:rsidRPr="002656CC">
        <w:rPr>
          <w:sz w:val="22"/>
          <w:szCs w:val="22"/>
        </w:rPr>
        <w:t xml:space="preserve">przedsiębiorcą: </w:t>
      </w:r>
    </w:p>
    <w:p w:rsidR="00D00A4E" w:rsidRPr="002656CC" w:rsidRDefault="00D00A4E" w:rsidP="00D00A4E">
      <w:pPr>
        <w:pStyle w:val="Tekstpodstawowy"/>
        <w:rPr>
          <w:sz w:val="22"/>
          <w:szCs w:val="22"/>
        </w:rPr>
      </w:pPr>
      <w:r w:rsidRPr="002656CC">
        <w:rPr>
          <w:b/>
          <w:bCs/>
          <w:sz w:val="22"/>
          <w:szCs w:val="22"/>
        </w:rPr>
        <w:t>...............................................................</w:t>
      </w:r>
      <w:r w:rsidRPr="002656CC">
        <w:rPr>
          <w:sz w:val="22"/>
          <w:szCs w:val="22"/>
        </w:rPr>
        <w:t xml:space="preserve"> z siedzibą/miejscowością stałego</w:t>
      </w:r>
      <w:r>
        <w:rPr>
          <w:sz w:val="22"/>
          <w:szCs w:val="22"/>
        </w:rPr>
        <w:t xml:space="preserve"> </w:t>
      </w:r>
      <w:r w:rsidRPr="002656CC">
        <w:rPr>
          <w:sz w:val="22"/>
          <w:szCs w:val="22"/>
        </w:rPr>
        <w:t>miejsca wykonywania działalności gospodarczej w  ................... pod adresem …………………….; prowadzącym działalność gospodarczą na podstawie wpisu do ewidencji działalności gospodarczej z dnia ............./ wpisu do właściwego rejestru tj. ……………………. , prowadzonego przez .................................  w ……………………….pod numerem …… /KRS: .……………… (NIP: ……………………………..)</w:t>
      </w:r>
    </w:p>
    <w:p w:rsidR="00D00A4E" w:rsidRPr="002656CC" w:rsidRDefault="00D00A4E" w:rsidP="00D00A4E">
      <w:pPr>
        <w:pStyle w:val="Tekstpodstawowy"/>
        <w:rPr>
          <w:sz w:val="22"/>
          <w:szCs w:val="22"/>
        </w:rPr>
      </w:pPr>
      <w:r w:rsidRPr="002656CC">
        <w:rPr>
          <w:sz w:val="22"/>
          <w:szCs w:val="22"/>
        </w:rPr>
        <w:t>– zwanym w dalszej części Umowy „</w:t>
      </w:r>
      <w:r w:rsidRPr="002656CC">
        <w:rPr>
          <w:b/>
          <w:bCs/>
          <w:i/>
          <w:iCs/>
          <w:sz w:val="22"/>
          <w:szCs w:val="22"/>
        </w:rPr>
        <w:t>Wykonawcą”</w:t>
      </w:r>
      <w:r w:rsidRPr="002656CC">
        <w:rPr>
          <w:sz w:val="22"/>
          <w:szCs w:val="22"/>
        </w:rPr>
        <w:t xml:space="preserve"> reprezentowanym przez:</w:t>
      </w:r>
    </w:p>
    <w:p w:rsidR="00D00A4E" w:rsidRPr="002656CC" w:rsidRDefault="00D00A4E" w:rsidP="00D00A4E">
      <w:pPr>
        <w:pStyle w:val="Tekstpodstawowy"/>
        <w:rPr>
          <w:sz w:val="22"/>
          <w:szCs w:val="22"/>
        </w:rPr>
      </w:pPr>
      <w:r w:rsidRPr="002656CC">
        <w:rPr>
          <w:sz w:val="22"/>
          <w:szCs w:val="22"/>
        </w:rPr>
        <w:t xml:space="preserve">1. .............................................................................................................................................................., </w:t>
      </w:r>
    </w:p>
    <w:p w:rsidR="00D00A4E" w:rsidRPr="002656CC" w:rsidRDefault="00D00A4E" w:rsidP="00D00A4E">
      <w:pPr>
        <w:pStyle w:val="Tekstpodstawowy"/>
        <w:rPr>
          <w:sz w:val="22"/>
          <w:szCs w:val="22"/>
        </w:rPr>
      </w:pPr>
      <w:r w:rsidRPr="002656CC">
        <w:rPr>
          <w:sz w:val="22"/>
          <w:szCs w:val="22"/>
        </w:rPr>
        <w:t>2. ................................................................................................................................................................</w:t>
      </w:r>
    </w:p>
    <w:p w:rsidR="00D00A4E" w:rsidRPr="002656CC" w:rsidRDefault="00D00A4E" w:rsidP="00391F30">
      <w:pPr>
        <w:pStyle w:val="Tekstpodstawowy"/>
        <w:jc w:val="left"/>
        <w:rPr>
          <w:i/>
          <w:sz w:val="22"/>
          <w:szCs w:val="22"/>
        </w:rPr>
      </w:pPr>
      <w:r w:rsidRPr="002656CC">
        <w:rPr>
          <w:sz w:val="22"/>
          <w:szCs w:val="22"/>
        </w:rPr>
        <w:t>o następującej treści:</w:t>
      </w:r>
    </w:p>
    <w:p w:rsidR="00D00A4E" w:rsidRPr="002656CC" w:rsidRDefault="00D00A4E" w:rsidP="00D00A4E">
      <w:pPr>
        <w:pStyle w:val="Tekstpodstawowy"/>
        <w:jc w:val="center"/>
        <w:rPr>
          <w:sz w:val="22"/>
          <w:szCs w:val="22"/>
        </w:rPr>
      </w:pPr>
    </w:p>
    <w:p w:rsidR="00306F26" w:rsidRPr="002B5780" w:rsidRDefault="00306F26" w:rsidP="00306F26">
      <w:pPr>
        <w:jc w:val="center"/>
      </w:pPr>
      <w:r w:rsidRPr="002B5780">
        <w:rPr>
          <w:bCs/>
          <w:sz w:val="22"/>
        </w:rPr>
        <w:t>§ 1.</w:t>
      </w:r>
    </w:p>
    <w:p w:rsidR="00306F26" w:rsidRPr="002B5780" w:rsidRDefault="00306F26" w:rsidP="00E80E6B">
      <w:pPr>
        <w:pStyle w:val="WW-Tekstpodstawowy21"/>
        <w:numPr>
          <w:ilvl w:val="0"/>
          <w:numId w:val="32"/>
        </w:numPr>
        <w:ind w:left="142" w:hanging="142"/>
        <w:jc w:val="both"/>
        <w:rPr>
          <w:b w:val="0"/>
        </w:rPr>
      </w:pPr>
      <w:r w:rsidRPr="002B5780">
        <w:rPr>
          <w:b w:val="0"/>
        </w:rPr>
        <w:t xml:space="preserve">W wyniku </w:t>
      </w:r>
      <w:r>
        <w:rPr>
          <w:b w:val="0"/>
        </w:rPr>
        <w:t xml:space="preserve">złożonej oferty </w:t>
      </w:r>
      <w:r w:rsidRPr="002B5780">
        <w:rPr>
          <w:b w:val="0"/>
        </w:rPr>
        <w:t xml:space="preserve">na dostawę </w:t>
      </w:r>
      <w:r w:rsidRPr="005B757C">
        <w:rPr>
          <w:b w:val="0"/>
          <w:szCs w:val="22"/>
        </w:rPr>
        <w:t xml:space="preserve">koncentratów czyszczących, preparatów </w:t>
      </w:r>
      <w:r w:rsidR="00C82DFA">
        <w:rPr>
          <w:b w:val="0"/>
          <w:szCs w:val="22"/>
        </w:rPr>
        <w:t>do</w:t>
      </w:r>
      <w:r w:rsidRPr="005B757C">
        <w:rPr>
          <w:b w:val="0"/>
          <w:szCs w:val="22"/>
        </w:rPr>
        <w:t xml:space="preserve"> mycia</w:t>
      </w:r>
      <w:r w:rsidR="00C82DFA">
        <w:rPr>
          <w:b w:val="0"/>
          <w:szCs w:val="22"/>
        </w:rPr>
        <w:t>, d</w:t>
      </w:r>
      <w:r w:rsidRPr="005B757C">
        <w:rPr>
          <w:b w:val="0"/>
          <w:szCs w:val="22"/>
        </w:rPr>
        <w:t xml:space="preserve">ezynfekcji </w:t>
      </w:r>
      <w:r w:rsidR="00C82DFA">
        <w:rPr>
          <w:b w:val="0"/>
          <w:szCs w:val="22"/>
        </w:rPr>
        <w:t>i nabłyszczania, chemii gospodarczej</w:t>
      </w:r>
      <w:r w:rsidRPr="005B757C">
        <w:rPr>
          <w:b w:val="0"/>
          <w:szCs w:val="22"/>
        </w:rPr>
        <w:t xml:space="preserve"> oraz wózków na czystą i brudną bieliznę</w:t>
      </w:r>
      <w:r w:rsidRPr="007E36BA">
        <w:rPr>
          <w:b w:val="0"/>
        </w:rPr>
        <w:t>, Wykonawca zobowiązuje się do</w:t>
      </w:r>
      <w:r>
        <w:rPr>
          <w:b w:val="0"/>
        </w:rPr>
        <w:t xml:space="preserve"> dostawy P</w:t>
      </w:r>
      <w:r w:rsidRPr="002B5780">
        <w:rPr>
          <w:b w:val="0"/>
        </w:rPr>
        <w:t xml:space="preserve">rzedmiotu </w:t>
      </w:r>
      <w:r>
        <w:rPr>
          <w:b w:val="0"/>
        </w:rPr>
        <w:t>Z</w:t>
      </w:r>
      <w:r w:rsidRPr="002B5780">
        <w:rPr>
          <w:b w:val="0"/>
        </w:rPr>
        <w:t>amówienia wymienionego w części nr …................ zgodnie wykazem asortymentowo-cenowym stanowiącym załącznik nr 1 do umowy</w:t>
      </w:r>
      <w:r w:rsidRPr="002B5780">
        <w:rPr>
          <w:b w:val="0"/>
          <w:i/>
        </w:rPr>
        <w:t>.</w:t>
      </w:r>
    </w:p>
    <w:p w:rsidR="00306F26" w:rsidRPr="00A718D0" w:rsidRDefault="00306F26" w:rsidP="00E80E6B">
      <w:pPr>
        <w:pStyle w:val="Akapitzlist"/>
        <w:numPr>
          <w:ilvl w:val="0"/>
          <w:numId w:val="32"/>
        </w:numPr>
        <w:tabs>
          <w:tab w:val="num" w:pos="142"/>
          <w:tab w:val="left" w:pos="3118"/>
        </w:tabs>
        <w:ind w:left="142" w:hanging="142"/>
        <w:jc w:val="both"/>
      </w:pPr>
      <w:r>
        <w:t>Oferta Wykonawcy oraz wszelkie Z</w:t>
      </w:r>
      <w:r w:rsidRPr="00A718D0">
        <w:t>ałącz</w:t>
      </w:r>
      <w:r>
        <w:t>niki stanowią integralna część U</w:t>
      </w:r>
      <w:r w:rsidRPr="00A718D0">
        <w:t>mowy</w:t>
      </w:r>
      <w:r>
        <w:t>.</w:t>
      </w:r>
    </w:p>
    <w:p w:rsidR="00306F26" w:rsidRPr="00AD5437" w:rsidRDefault="00306F26" w:rsidP="00306F26">
      <w:pPr>
        <w:tabs>
          <w:tab w:val="left" w:pos="3118"/>
        </w:tabs>
        <w:jc w:val="both"/>
        <w:rPr>
          <w:sz w:val="22"/>
          <w:szCs w:val="22"/>
        </w:rPr>
      </w:pPr>
    </w:p>
    <w:p w:rsidR="00306F26" w:rsidRDefault="00306F26" w:rsidP="00306F26">
      <w:pPr>
        <w:pStyle w:val="WW-Tekstpodstawowy21"/>
        <w:jc w:val="both"/>
      </w:pPr>
    </w:p>
    <w:p w:rsidR="00306F26" w:rsidRPr="000C5523" w:rsidRDefault="00306F26" w:rsidP="00306F26">
      <w:pPr>
        <w:jc w:val="center"/>
      </w:pPr>
      <w:r w:rsidRPr="000C5523">
        <w:rPr>
          <w:bCs/>
          <w:sz w:val="22"/>
        </w:rPr>
        <w:t>§ 2.</w:t>
      </w:r>
    </w:p>
    <w:p w:rsidR="00306F26" w:rsidRDefault="00306F26" w:rsidP="00306F26">
      <w:r w:rsidRPr="000C5523">
        <w:rPr>
          <w:sz w:val="22"/>
        </w:rPr>
        <w:t xml:space="preserve">1. </w:t>
      </w:r>
      <w:r w:rsidR="00091590">
        <w:rPr>
          <w:sz w:val="22"/>
        </w:rPr>
        <w:t>Strony ustalają ogólną wartość P</w:t>
      </w:r>
      <w:r w:rsidRPr="000C5523">
        <w:rPr>
          <w:sz w:val="22"/>
        </w:rPr>
        <w:t xml:space="preserve">rzedmiotu </w:t>
      </w:r>
      <w:r w:rsidR="00091590">
        <w:rPr>
          <w:sz w:val="22"/>
        </w:rPr>
        <w:t xml:space="preserve">Zamówienia </w:t>
      </w:r>
      <w:r w:rsidRPr="000C5523">
        <w:rPr>
          <w:sz w:val="22"/>
        </w:rPr>
        <w:t>zgodnie</w:t>
      </w:r>
      <w:r>
        <w:rPr>
          <w:sz w:val="22"/>
        </w:rPr>
        <w:t xml:space="preserve"> z ofertą</w:t>
      </w:r>
      <w:r w:rsidR="00091590">
        <w:rPr>
          <w:sz w:val="22"/>
        </w:rPr>
        <w:t xml:space="preserve"> Wykonawcy</w:t>
      </w:r>
      <w:r>
        <w:rPr>
          <w:sz w:val="22"/>
        </w:rPr>
        <w:t xml:space="preserve"> do  kwoty:</w:t>
      </w:r>
    </w:p>
    <w:p w:rsidR="00306F26" w:rsidRDefault="00306F26" w:rsidP="00306F26">
      <w:pPr>
        <w:spacing w:before="120"/>
        <w:ind w:left="284"/>
      </w:pPr>
      <w:r>
        <w:rPr>
          <w:sz w:val="22"/>
          <w:szCs w:val="22"/>
        </w:rPr>
        <w:t xml:space="preserve">Część Nr .............  </w:t>
      </w:r>
    </w:p>
    <w:p w:rsidR="00306F26" w:rsidRPr="00663CC9" w:rsidRDefault="00306F26" w:rsidP="00306F26">
      <w:pPr>
        <w:ind w:left="284"/>
        <w:rPr>
          <w:bCs/>
          <w:sz w:val="22"/>
          <w:szCs w:val="22"/>
        </w:rPr>
      </w:pPr>
      <w:r w:rsidRPr="00663CC9">
        <w:rPr>
          <w:bCs/>
          <w:sz w:val="22"/>
          <w:szCs w:val="22"/>
        </w:rPr>
        <w:t>.......................zł. netto (słownie: .................................................................................</w:t>
      </w:r>
      <w:r>
        <w:rPr>
          <w:bCs/>
          <w:sz w:val="22"/>
          <w:szCs w:val="22"/>
        </w:rPr>
        <w:t>..............</w:t>
      </w:r>
      <w:r w:rsidRPr="00663CC9">
        <w:rPr>
          <w:bCs/>
          <w:sz w:val="22"/>
          <w:szCs w:val="22"/>
        </w:rPr>
        <w:t>.........</w:t>
      </w:r>
      <w:r>
        <w:rPr>
          <w:bCs/>
          <w:sz w:val="22"/>
          <w:szCs w:val="22"/>
        </w:rPr>
        <w:t>.</w:t>
      </w:r>
      <w:r w:rsidRPr="00663CC9">
        <w:rPr>
          <w:bCs/>
          <w:sz w:val="22"/>
          <w:szCs w:val="22"/>
        </w:rPr>
        <w:t xml:space="preserve">)     </w:t>
      </w:r>
    </w:p>
    <w:p w:rsidR="00306F26" w:rsidRPr="00663CC9" w:rsidRDefault="00306F26" w:rsidP="00306F26">
      <w:pPr>
        <w:ind w:left="284"/>
        <w:rPr>
          <w:bCs/>
          <w:sz w:val="22"/>
          <w:szCs w:val="22"/>
        </w:rPr>
      </w:pPr>
      <w:r w:rsidRPr="00663CC9">
        <w:rPr>
          <w:bCs/>
          <w:sz w:val="22"/>
          <w:szCs w:val="22"/>
        </w:rPr>
        <w:t>.......................zł. brutto (słownie: ..........................................................................................</w:t>
      </w:r>
      <w:r>
        <w:rPr>
          <w:bCs/>
          <w:sz w:val="22"/>
          <w:szCs w:val="22"/>
        </w:rPr>
        <w:t>.............</w:t>
      </w:r>
      <w:r w:rsidRPr="00663CC9">
        <w:rPr>
          <w:bCs/>
          <w:sz w:val="22"/>
          <w:szCs w:val="22"/>
        </w:rPr>
        <w:t>)</w:t>
      </w:r>
    </w:p>
    <w:p w:rsidR="00306F26" w:rsidRDefault="00306F26" w:rsidP="00306F26">
      <w:pPr>
        <w:spacing w:before="120"/>
      </w:pPr>
      <w:r>
        <w:rPr>
          <w:sz w:val="22"/>
          <w:szCs w:val="22"/>
        </w:rPr>
        <w:t>2. Cena netto jest ceną stałą przez cały okres trwania umowy.</w:t>
      </w:r>
    </w:p>
    <w:p w:rsidR="00306F26" w:rsidRDefault="00306F26" w:rsidP="00306F26">
      <w:pPr>
        <w:jc w:val="both"/>
      </w:pPr>
      <w:r>
        <w:t xml:space="preserve">3. Zamawiający dopuszcza zmianę ceny brutto jedynie w przypadku zmiany stawki podatku VAT </w:t>
      </w:r>
      <w:r w:rsidR="00091590">
        <w:rPr>
          <w:sz w:val="22"/>
          <w:szCs w:val="22"/>
        </w:rPr>
        <w:t>w ramach U</w:t>
      </w:r>
      <w:r>
        <w:rPr>
          <w:sz w:val="22"/>
          <w:szCs w:val="22"/>
        </w:rPr>
        <w:t>mowy. Zmiana ta następuje z dniem wejścia w życie aktu prawnego zmieniającego stawkę.</w:t>
      </w:r>
    </w:p>
    <w:p w:rsidR="00306F26" w:rsidRDefault="00306F26" w:rsidP="00306F26"/>
    <w:p w:rsidR="00306F26" w:rsidRPr="00454B6D" w:rsidRDefault="00306F26" w:rsidP="00306F26">
      <w:pPr>
        <w:jc w:val="center"/>
      </w:pPr>
      <w:r w:rsidRPr="00454B6D">
        <w:rPr>
          <w:bCs/>
          <w:sz w:val="22"/>
          <w:szCs w:val="22"/>
        </w:rPr>
        <w:t>§ 3.</w:t>
      </w:r>
    </w:p>
    <w:p w:rsidR="00306F26" w:rsidRDefault="00FA389A" w:rsidP="00E80E6B">
      <w:pPr>
        <w:numPr>
          <w:ilvl w:val="1"/>
          <w:numId w:val="27"/>
        </w:numPr>
        <w:tabs>
          <w:tab w:val="clear" w:pos="1080"/>
        </w:tabs>
        <w:ind w:left="284" w:hanging="284"/>
        <w:jc w:val="both"/>
      </w:pPr>
      <w:r>
        <w:rPr>
          <w:sz w:val="22"/>
          <w:szCs w:val="22"/>
        </w:rPr>
        <w:t>Wykonawca</w:t>
      </w:r>
      <w:r w:rsidR="00306F26">
        <w:rPr>
          <w:sz w:val="22"/>
          <w:szCs w:val="22"/>
        </w:rPr>
        <w:t xml:space="preserve"> </w:t>
      </w:r>
      <w:r w:rsidR="00091590">
        <w:rPr>
          <w:sz w:val="22"/>
          <w:szCs w:val="22"/>
        </w:rPr>
        <w:t xml:space="preserve">dostarczał będzie Przedmiot Zamówienia </w:t>
      </w:r>
      <w:r w:rsidR="00306F26">
        <w:rPr>
          <w:sz w:val="22"/>
          <w:szCs w:val="22"/>
        </w:rPr>
        <w:t>partiami sukcesywnie</w:t>
      </w:r>
      <w:r w:rsidR="00091590">
        <w:rPr>
          <w:sz w:val="22"/>
          <w:szCs w:val="22"/>
        </w:rPr>
        <w:t xml:space="preserve"> transportem dostawcy</w:t>
      </w:r>
      <w:r w:rsidR="00306F26">
        <w:rPr>
          <w:sz w:val="22"/>
          <w:szCs w:val="22"/>
        </w:rPr>
        <w:t xml:space="preserve"> stosownie do potrzeb Zamawiającego przez okres</w:t>
      </w:r>
      <w:r w:rsidR="00091590">
        <w:rPr>
          <w:sz w:val="22"/>
          <w:szCs w:val="22"/>
        </w:rPr>
        <w:t xml:space="preserve"> jednego roku od daty zawarcia U</w:t>
      </w:r>
      <w:r w:rsidR="00306F26">
        <w:rPr>
          <w:sz w:val="22"/>
          <w:szCs w:val="22"/>
        </w:rPr>
        <w:t>mowy.</w:t>
      </w:r>
    </w:p>
    <w:p w:rsidR="00306F26" w:rsidRDefault="00306F26" w:rsidP="00E80E6B">
      <w:pPr>
        <w:numPr>
          <w:ilvl w:val="1"/>
          <w:numId w:val="27"/>
        </w:numPr>
        <w:tabs>
          <w:tab w:val="clear" w:pos="1080"/>
        </w:tabs>
        <w:ind w:left="284" w:hanging="284"/>
        <w:jc w:val="both"/>
      </w:pPr>
      <w:r>
        <w:rPr>
          <w:sz w:val="22"/>
          <w:szCs w:val="22"/>
        </w:rPr>
        <w:t>Wielkość i termin wydania każdej partii</w:t>
      </w:r>
      <w:r w:rsidR="00091590">
        <w:rPr>
          <w:sz w:val="22"/>
          <w:szCs w:val="22"/>
        </w:rPr>
        <w:t xml:space="preserve"> Przedmiotu Zamówienia</w:t>
      </w:r>
      <w:r>
        <w:rPr>
          <w:sz w:val="22"/>
          <w:szCs w:val="22"/>
        </w:rPr>
        <w:t xml:space="preserve"> wynikać będzie z jednostronny</w:t>
      </w:r>
      <w:r w:rsidR="00FA389A">
        <w:rPr>
          <w:sz w:val="22"/>
          <w:szCs w:val="22"/>
        </w:rPr>
        <w:t>ch Zamówień</w:t>
      </w:r>
      <w:r>
        <w:rPr>
          <w:sz w:val="22"/>
          <w:szCs w:val="22"/>
        </w:rPr>
        <w:t xml:space="preserve"> Zamaw</w:t>
      </w:r>
      <w:r w:rsidR="00091590">
        <w:rPr>
          <w:sz w:val="22"/>
          <w:szCs w:val="22"/>
        </w:rPr>
        <w:t>iającego przekazanych na piśmie</w:t>
      </w:r>
      <w:r>
        <w:rPr>
          <w:sz w:val="22"/>
          <w:szCs w:val="22"/>
        </w:rPr>
        <w:t xml:space="preserve"> za pośrednictwem faksu</w:t>
      </w:r>
      <w:r w:rsidR="00091590">
        <w:rPr>
          <w:sz w:val="22"/>
          <w:szCs w:val="22"/>
        </w:rPr>
        <w:t xml:space="preserve"> lub drogą elektroniczną (e-mail)</w:t>
      </w:r>
      <w:r>
        <w:rPr>
          <w:sz w:val="22"/>
          <w:szCs w:val="22"/>
        </w:rPr>
        <w:t xml:space="preserve">, na druku </w:t>
      </w:r>
      <w:r w:rsidR="00091590">
        <w:rPr>
          <w:sz w:val="22"/>
          <w:szCs w:val="22"/>
        </w:rPr>
        <w:t>stanowiącym</w:t>
      </w:r>
      <w:r>
        <w:rPr>
          <w:sz w:val="22"/>
          <w:szCs w:val="22"/>
        </w:rPr>
        <w:t xml:space="preserve"> </w:t>
      </w:r>
      <w:r w:rsidR="00091590">
        <w:rPr>
          <w:sz w:val="22"/>
          <w:szCs w:val="22"/>
        </w:rPr>
        <w:t>Z</w:t>
      </w:r>
      <w:r>
        <w:rPr>
          <w:sz w:val="22"/>
          <w:szCs w:val="22"/>
        </w:rPr>
        <w:t>ałącznik</w:t>
      </w:r>
      <w:r w:rsidR="00091590">
        <w:rPr>
          <w:sz w:val="22"/>
          <w:szCs w:val="22"/>
        </w:rPr>
        <w:t xml:space="preserve"> nr 2 do U</w:t>
      </w:r>
      <w:r>
        <w:rPr>
          <w:sz w:val="22"/>
          <w:szCs w:val="22"/>
        </w:rPr>
        <w:t>mowy.</w:t>
      </w:r>
    </w:p>
    <w:p w:rsidR="00306F26" w:rsidRDefault="00306F26" w:rsidP="00E80E6B">
      <w:pPr>
        <w:numPr>
          <w:ilvl w:val="1"/>
          <w:numId w:val="27"/>
        </w:numPr>
        <w:tabs>
          <w:tab w:val="clear" w:pos="1080"/>
        </w:tabs>
        <w:ind w:left="284" w:hanging="284"/>
        <w:jc w:val="both"/>
      </w:pPr>
      <w:r>
        <w:rPr>
          <w:sz w:val="22"/>
          <w:szCs w:val="22"/>
        </w:rPr>
        <w:t xml:space="preserve">Wykonawca zobowiązuje się </w:t>
      </w:r>
      <w:r w:rsidR="00091590">
        <w:rPr>
          <w:sz w:val="22"/>
          <w:szCs w:val="22"/>
        </w:rPr>
        <w:t>dostarczyć Przedmiot Zamówienia</w:t>
      </w:r>
      <w:r>
        <w:rPr>
          <w:sz w:val="22"/>
          <w:szCs w:val="22"/>
        </w:rPr>
        <w:t xml:space="preserve"> w terminie do ….. </w:t>
      </w:r>
      <w:r w:rsidR="00091590">
        <w:rPr>
          <w:sz w:val="22"/>
          <w:szCs w:val="22"/>
        </w:rPr>
        <w:t>dni roboczych od dnia złożenia Z</w:t>
      </w:r>
      <w:r>
        <w:rPr>
          <w:sz w:val="22"/>
          <w:szCs w:val="22"/>
        </w:rPr>
        <w:t>amówienia</w:t>
      </w:r>
      <w:r w:rsidR="00091590">
        <w:rPr>
          <w:sz w:val="22"/>
          <w:szCs w:val="22"/>
        </w:rPr>
        <w:t xml:space="preserve"> przez Zamawiającego</w:t>
      </w:r>
      <w:r>
        <w:rPr>
          <w:sz w:val="22"/>
          <w:szCs w:val="22"/>
        </w:rPr>
        <w:t>.</w:t>
      </w:r>
    </w:p>
    <w:p w:rsidR="00306F26" w:rsidRDefault="00306F26" w:rsidP="00E80E6B">
      <w:pPr>
        <w:numPr>
          <w:ilvl w:val="1"/>
          <w:numId w:val="27"/>
        </w:numPr>
        <w:tabs>
          <w:tab w:val="clear" w:pos="1080"/>
          <w:tab w:val="left" w:pos="284"/>
        </w:tabs>
        <w:ind w:left="284" w:hanging="284"/>
        <w:jc w:val="both"/>
      </w:pPr>
      <w:r>
        <w:rPr>
          <w:sz w:val="22"/>
          <w:szCs w:val="22"/>
        </w:rPr>
        <w:lastRenderedPageBreak/>
        <w:t xml:space="preserve">Wykonawca dostarczać będzie </w:t>
      </w:r>
      <w:r w:rsidR="00091590">
        <w:rPr>
          <w:sz w:val="22"/>
          <w:szCs w:val="22"/>
        </w:rPr>
        <w:t>Przedmiot Zamówienia</w:t>
      </w:r>
      <w:r>
        <w:rPr>
          <w:sz w:val="22"/>
          <w:szCs w:val="22"/>
        </w:rPr>
        <w:t xml:space="preserve"> o którym mowa w § 1 na swój koszt i ryzyko do magazynu Szpitala w Nysie ul. Bohaterów Warszawy 34 od poniedziałku do piątku w godz. od 8</w:t>
      </w:r>
      <w:r>
        <w:rPr>
          <w:sz w:val="22"/>
          <w:szCs w:val="22"/>
          <w:vertAlign w:val="superscript"/>
        </w:rPr>
        <w:t>00</w:t>
      </w:r>
      <w:r>
        <w:rPr>
          <w:sz w:val="22"/>
          <w:szCs w:val="22"/>
        </w:rPr>
        <w:t xml:space="preserve"> do 14</w:t>
      </w:r>
      <w:r>
        <w:rPr>
          <w:sz w:val="22"/>
          <w:szCs w:val="22"/>
          <w:vertAlign w:val="superscript"/>
        </w:rPr>
        <w:t>00</w:t>
      </w:r>
      <w:r>
        <w:rPr>
          <w:sz w:val="22"/>
          <w:szCs w:val="22"/>
        </w:rPr>
        <w:t xml:space="preserve"> za wyjątkiem dni ustawowo wolnych od pracy.</w:t>
      </w:r>
    </w:p>
    <w:p w:rsidR="00306F26" w:rsidRPr="00091590" w:rsidRDefault="00306F26" w:rsidP="00E80E6B">
      <w:pPr>
        <w:pStyle w:val="WW-Tekstpodstawowywcity2"/>
        <w:numPr>
          <w:ilvl w:val="1"/>
          <w:numId w:val="27"/>
        </w:numPr>
        <w:tabs>
          <w:tab w:val="clear" w:pos="1080"/>
          <w:tab w:val="left" w:pos="284"/>
          <w:tab w:val="left" w:pos="426"/>
        </w:tabs>
        <w:ind w:left="284" w:hanging="284"/>
        <w:rPr>
          <w:szCs w:val="22"/>
        </w:rPr>
      </w:pPr>
      <w:r>
        <w:rPr>
          <w:szCs w:val="22"/>
        </w:rPr>
        <w:t>W przypadku, gdy Wykonawca nie dostarczy</w:t>
      </w:r>
      <w:r w:rsidR="00091590">
        <w:rPr>
          <w:szCs w:val="22"/>
        </w:rPr>
        <w:t xml:space="preserve"> zamówionej partii</w:t>
      </w:r>
      <w:r>
        <w:rPr>
          <w:szCs w:val="22"/>
        </w:rPr>
        <w:t xml:space="preserve"> </w:t>
      </w:r>
      <w:r w:rsidR="00091590">
        <w:rPr>
          <w:szCs w:val="22"/>
        </w:rPr>
        <w:t>Przedmiotu Zamówienia</w:t>
      </w:r>
      <w:r>
        <w:rPr>
          <w:szCs w:val="22"/>
        </w:rPr>
        <w:t xml:space="preserve"> lub dostawa ni</w:t>
      </w:r>
      <w:r w:rsidR="00091590">
        <w:rPr>
          <w:szCs w:val="22"/>
        </w:rPr>
        <w:t xml:space="preserve">e nastąpi </w:t>
      </w:r>
      <w:r>
        <w:rPr>
          <w:szCs w:val="22"/>
        </w:rPr>
        <w:t>w terminie określonym w pkt. 3, Zamawiający zastrzega sobie prawo dokonania zakupu interwencyjnego od innego dostawcy w ilości</w:t>
      </w:r>
      <w:r w:rsidR="00FA389A">
        <w:rPr>
          <w:szCs w:val="22"/>
        </w:rPr>
        <w:t xml:space="preserve"> i asortymencie niezrealizowanego Zamówienia</w:t>
      </w:r>
      <w:r>
        <w:rPr>
          <w:szCs w:val="22"/>
        </w:rPr>
        <w:t xml:space="preserve">. </w:t>
      </w:r>
    </w:p>
    <w:p w:rsidR="00306F26" w:rsidRDefault="00306F26" w:rsidP="00E80E6B">
      <w:pPr>
        <w:pStyle w:val="WW-Tekstpodstawowywcity2"/>
        <w:numPr>
          <w:ilvl w:val="1"/>
          <w:numId w:val="27"/>
        </w:numPr>
        <w:tabs>
          <w:tab w:val="clear" w:pos="1080"/>
          <w:tab w:val="left" w:pos="284"/>
          <w:tab w:val="left" w:pos="426"/>
        </w:tabs>
        <w:ind w:left="284" w:hanging="284"/>
      </w:pPr>
      <w:r>
        <w:t xml:space="preserve">W przypadku zakupu interwencyjnego zmniejsza się odpowiednio wielkość przedmiotu </w:t>
      </w:r>
      <w:r w:rsidR="00091590">
        <w:t>U</w:t>
      </w:r>
      <w:r>
        <w:t xml:space="preserve">mowy oraz wartość </w:t>
      </w:r>
      <w:r w:rsidR="00FA389A">
        <w:t>Przedmiotu Zamówienia o wielkość tego Zamówienia</w:t>
      </w:r>
      <w:r>
        <w:t>.</w:t>
      </w:r>
    </w:p>
    <w:p w:rsidR="00306F26" w:rsidRDefault="00306F26" w:rsidP="00E80E6B">
      <w:pPr>
        <w:pStyle w:val="WW-Tekstpodstawowywcity2"/>
        <w:numPr>
          <w:ilvl w:val="1"/>
          <w:numId w:val="27"/>
        </w:numPr>
        <w:tabs>
          <w:tab w:val="clear" w:pos="1080"/>
          <w:tab w:val="left" w:pos="284"/>
          <w:tab w:val="left" w:pos="426"/>
        </w:tabs>
        <w:ind w:left="284" w:hanging="284"/>
      </w:pPr>
      <w:r>
        <w:t xml:space="preserve">W przypadku zakupu interwencyjnego Wykonawca zobowiązany jest do zwrotu Zamawiającemu różnicy pomiędzy ceną zakupu interwencyjnego a ceną </w:t>
      </w:r>
      <w:r w:rsidR="00556D4C">
        <w:t>niezrealizowanego Zamówienia</w:t>
      </w:r>
      <w:r>
        <w:t xml:space="preserve"> ustaloną niniejszą </w:t>
      </w:r>
      <w:r w:rsidR="006D05AC">
        <w:t>U</w:t>
      </w:r>
      <w:r>
        <w:t>mową.</w:t>
      </w:r>
    </w:p>
    <w:p w:rsidR="00306F26" w:rsidRPr="00454B6D" w:rsidRDefault="00306F26" w:rsidP="00306F26">
      <w:pPr>
        <w:jc w:val="center"/>
        <w:rPr>
          <w:sz w:val="22"/>
        </w:rPr>
      </w:pPr>
    </w:p>
    <w:p w:rsidR="00306F26" w:rsidRPr="00454B6D" w:rsidRDefault="00306F26" w:rsidP="00306F26">
      <w:pPr>
        <w:jc w:val="center"/>
      </w:pPr>
      <w:r w:rsidRPr="00454B6D">
        <w:rPr>
          <w:bCs/>
          <w:sz w:val="22"/>
        </w:rPr>
        <w:t>§ 4.</w:t>
      </w:r>
    </w:p>
    <w:p w:rsidR="00306F26" w:rsidRPr="00454B6D" w:rsidRDefault="00306F26" w:rsidP="00306F26">
      <w:pPr>
        <w:numPr>
          <w:ilvl w:val="3"/>
          <w:numId w:val="12"/>
        </w:numPr>
        <w:tabs>
          <w:tab w:val="clear" w:pos="2880"/>
          <w:tab w:val="left" w:pos="360"/>
          <w:tab w:val="num" w:pos="1800"/>
        </w:tabs>
        <w:ind w:left="360"/>
        <w:jc w:val="both"/>
      </w:pPr>
      <w:r w:rsidRPr="00454B6D">
        <w:rPr>
          <w:sz w:val="22"/>
          <w:szCs w:val="22"/>
        </w:rPr>
        <w:t>Wykonawca gwarantuje, że zaproponowane preparaty są zgodne z:</w:t>
      </w:r>
    </w:p>
    <w:p w:rsidR="00306F26" w:rsidRPr="00454B6D" w:rsidRDefault="00306F26" w:rsidP="00E80E6B">
      <w:pPr>
        <w:pStyle w:val="Tekstpodstawowy210"/>
        <w:numPr>
          <w:ilvl w:val="0"/>
          <w:numId w:val="28"/>
        </w:numPr>
        <w:jc w:val="both"/>
      </w:pPr>
      <w:r w:rsidRPr="00454B6D">
        <w:rPr>
          <w:rStyle w:val="Pogrubienie"/>
          <w:rFonts w:cs="Times New Roman"/>
          <w:b w:val="0"/>
          <w:bCs w:val="0"/>
          <w:color w:val="000000"/>
          <w:sz w:val="22"/>
          <w:szCs w:val="22"/>
        </w:rPr>
        <w:t>Rozporządzeniem (WE) nr 1907/2006 Parlamentu Europejskiego i Rady z dn. 18 grudnia 2006 r. w sprawie rejestracji, oceny, udzielania zezwoleń i stosowanych ograniczeń w zakresie chemikaliów (REACH), utworzenia Europejskiej Agencji Chemikaliów, zmieniające dyrektywę 1999/45/WE oraz uchylające rozporządzenie Rady (EWG) nr 793/93 i rozporządzenie Komisji (WE) nr 1488/94, jak również dyrektywę Rady 76/769/EWG i dyrektywy Komisji 91/155/EWG, 93/67/EWG, 93/105/WE i 2000/21/WE</w:t>
      </w:r>
      <w:r w:rsidRPr="00454B6D">
        <w:rPr>
          <w:rFonts w:cs="Times New Roman"/>
          <w:color w:val="000000"/>
          <w:sz w:val="22"/>
          <w:szCs w:val="22"/>
        </w:rPr>
        <w:t xml:space="preserve"> </w:t>
      </w:r>
    </w:p>
    <w:p w:rsidR="00306F26" w:rsidRPr="00454B6D" w:rsidRDefault="00306F26" w:rsidP="00E80E6B">
      <w:pPr>
        <w:pStyle w:val="Tekstpodstawowy210"/>
        <w:numPr>
          <w:ilvl w:val="0"/>
          <w:numId w:val="28"/>
        </w:numPr>
        <w:ind w:left="465"/>
        <w:jc w:val="both"/>
        <w:rPr>
          <w:rStyle w:val="Pogrubienie"/>
          <w:b w:val="0"/>
          <w:bCs w:val="0"/>
        </w:rPr>
      </w:pPr>
      <w:r w:rsidRPr="00454B6D">
        <w:rPr>
          <w:rFonts w:cs="Times New Roman"/>
          <w:color w:val="000000"/>
          <w:sz w:val="22"/>
          <w:szCs w:val="22"/>
        </w:rPr>
        <w:t>Rozporządzeniem Komisji (UE) 2015/830 z dnia 28 maja 2015r zmieniaj</w:t>
      </w:r>
      <w:r>
        <w:rPr>
          <w:rFonts w:cs="Times New Roman"/>
          <w:color w:val="000000"/>
          <w:sz w:val="22"/>
          <w:szCs w:val="22"/>
        </w:rPr>
        <w:t>ą</w:t>
      </w:r>
      <w:r w:rsidRPr="00454B6D">
        <w:rPr>
          <w:rFonts w:cs="Times New Roman"/>
          <w:color w:val="000000"/>
          <w:sz w:val="22"/>
          <w:szCs w:val="22"/>
        </w:rPr>
        <w:t xml:space="preserve">ce rozporządzenie (WE) nr 19007/2006 Parlamentu Europejskiego i Rady w sprawie rejestracji, </w:t>
      </w:r>
      <w:r w:rsidRPr="00454B6D">
        <w:rPr>
          <w:rStyle w:val="Pogrubienie"/>
          <w:rFonts w:cs="Times New Roman"/>
          <w:b w:val="0"/>
          <w:bCs w:val="0"/>
          <w:color w:val="000000"/>
          <w:sz w:val="22"/>
          <w:szCs w:val="22"/>
        </w:rPr>
        <w:t>ceny, udzielania zezwoleń i stosowanych ograniczeń w zakresie chemikaliów (REACH)</w:t>
      </w:r>
    </w:p>
    <w:p w:rsidR="00306F26" w:rsidRPr="005B0575" w:rsidRDefault="00306F26" w:rsidP="00306F26">
      <w:pPr>
        <w:pStyle w:val="Tekstpodstawowy210"/>
        <w:tabs>
          <w:tab w:val="clear" w:pos="426"/>
        </w:tabs>
        <w:ind w:left="426"/>
        <w:jc w:val="both"/>
        <w:rPr>
          <w:rFonts w:cs="Times New Roman"/>
          <w:i/>
          <w:color w:val="000000"/>
          <w:sz w:val="22"/>
          <w:szCs w:val="22"/>
        </w:rPr>
      </w:pPr>
      <w:r w:rsidRPr="00454B6D">
        <w:rPr>
          <w:rFonts w:cs="Times New Roman"/>
          <w:i/>
          <w:color w:val="000000"/>
          <w:sz w:val="22"/>
          <w:szCs w:val="22"/>
        </w:rPr>
        <w:t xml:space="preserve">dotyczy części nr </w:t>
      </w:r>
      <w:r w:rsidR="005B0575">
        <w:rPr>
          <w:rFonts w:cs="Times New Roman"/>
          <w:i/>
          <w:color w:val="000000"/>
          <w:sz w:val="22"/>
          <w:szCs w:val="22"/>
        </w:rPr>
        <w:t xml:space="preserve">1 poz. 1-9; części nr 2 poz. 1-9; </w:t>
      </w:r>
      <w:r w:rsidRPr="00454B6D">
        <w:rPr>
          <w:rFonts w:cs="Times New Roman"/>
          <w:i/>
          <w:color w:val="000000"/>
          <w:sz w:val="22"/>
          <w:szCs w:val="22"/>
        </w:rPr>
        <w:t xml:space="preserve"> części nr 3 poz. 1– 9, 11, 13, 14, 15,</w:t>
      </w:r>
      <w:r w:rsidR="005B0575">
        <w:rPr>
          <w:rFonts w:cs="Times New Roman"/>
          <w:i/>
          <w:color w:val="000000"/>
          <w:sz w:val="22"/>
          <w:szCs w:val="22"/>
        </w:rPr>
        <w:t xml:space="preserve"> 16;  części nr 5 poz. 1, 2, ; części nr 11 </w:t>
      </w:r>
    </w:p>
    <w:p w:rsidR="00306F26" w:rsidRPr="00CA6E00" w:rsidRDefault="00306F26" w:rsidP="00E80E6B">
      <w:pPr>
        <w:numPr>
          <w:ilvl w:val="1"/>
          <w:numId w:val="29"/>
        </w:numPr>
        <w:tabs>
          <w:tab w:val="clear" w:pos="1080"/>
          <w:tab w:val="left" w:pos="360"/>
        </w:tabs>
        <w:ind w:left="426"/>
        <w:jc w:val="both"/>
        <w:rPr>
          <w:sz w:val="22"/>
          <w:szCs w:val="22"/>
        </w:rPr>
      </w:pPr>
      <w:r w:rsidRPr="00CA6E00">
        <w:rPr>
          <w:sz w:val="22"/>
          <w:szCs w:val="22"/>
        </w:rPr>
        <w:t xml:space="preserve">Wykonawca zobowiązuje się do dostarczenia aktualnych kart technicznych oferowanych produktów </w:t>
      </w:r>
      <w:r>
        <w:rPr>
          <w:sz w:val="22"/>
          <w:szCs w:val="22"/>
        </w:rPr>
        <w:t xml:space="preserve">przy pierwszej dostawie towaru </w:t>
      </w:r>
    </w:p>
    <w:p w:rsidR="00306F26" w:rsidRPr="005B0575" w:rsidRDefault="00306F26" w:rsidP="00306F26">
      <w:pPr>
        <w:tabs>
          <w:tab w:val="left" w:pos="284"/>
          <w:tab w:val="left" w:pos="426"/>
        </w:tabs>
        <w:ind w:left="426"/>
        <w:jc w:val="both"/>
        <w:rPr>
          <w:i/>
          <w:color w:val="000000"/>
          <w:sz w:val="22"/>
          <w:szCs w:val="22"/>
        </w:rPr>
      </w:pPr>
      <w:r w:rsidRPr="009A577A">
        <w:rPr>
          <w:i/>
          <w:color w:val="000000"/>
          <w:sz w:val="22"/>
          <w:szCs w:val="22"/>
        </w:rPr>
        <w:t>– dotyczy części nr 3 po</w:t>
      </w:r>
      <w:r w:rsidR="005B0575">
        <w:rPr>
          <w:i/>
          <w:color w:val="000000"/>
          <w:sz w:val="22"/>
          <w:szCs w:val="22"/>
        </w:rPr>
        <w:t>z.10 i 12, części nr 4 poz. 1-17</w:t>
      </w:r>
      <w:r w:rsidRPr="009A577A">
        <w:rPr>
          <w:i/>
          <w:color w:val="000000"/>
          <w:sz w:val="22"/>
          <w:szCs w:val="22"/>
        </w:rPr>
        <w:t>, części nr 5 poz. 4-5, części nr 6 poz. 1-2, części nr 7 poz. 1-2, części nr 8, części nr 9 poz</w:t>
      </w:r>
      <w:r w:rsidR="005B0575">
        <w:rPr>
          <w:i/>
          <w:color w:val="000000"/>
          <w:sz w:val="22"/>
          <w:szCs w:val="22"/>
        </w:rPr>
        <w:t>. 1-4, części nr 10 poz. 1-4; części nr 12</w:t>
      </w:r>
    </w:p>
    <w:p w:rsidR="00306F26" w:rsidRPr="00CA6E00" w:rsidRDefault="00306F26" w:rsidP="00E80E6B">
      <w:pPr>
        <w:numPr>
          <w:ilvl w:val="1"/>
          <w:numId w:val="29"/>
        </w:numPr>
        <w:tabs>
          <w:tab w:val="clear" w:pos="1080"/>
          <w:tab w:val="left" w:pos="360"/>
          <w:tab w:val="num" w:pos="426"/>
        </w:tabs>
        <w:ind w:left="426"/>
        <w:jc w:val="both"/>
        <w:rPr>
          <w:sz w:val="22"/>
          <w:szCs w:val="22"/>
        </w:rPr>
      </w:pPr>
      <w:r w:rsidRPr="00CA6E00">
        <w:rPr>
          <w:sz w:val="22"/>
          <w:szCs w:val="22"/>
        </w:rPr>
        <w:t xml:space="preserve">Wykonawca zobowiązuje się do dostarczenia aktualnych kart charakterystyki preparatów </w:t>
      </w:r>
      <w:r>
        <w:rPr>
          <w:sz w:val="22"/>
          <w:szCs w:val="22"/>
        </w:rPr>
        <w:t>przy pierwszej dostawie towaru</w:t>
      </w:r>
    </w:p>
    <w:p w:rsidR="00306F26" w:rsidRPr="005B0575" w:rsidRDefault="005B0575" w:rsidP="00306F26">
      <w:pPr>
        <w:tabs>
          <w:tab w:val="left" w:pos="426"/>
        </w:tabs>
        <w:ind w:left="426"/>
        <w:jc w:val="both"/>
        <w:rPr>
          <w:i/>
          <w:color w:val="000000"/>
          <w:sz w:val="22"/>
          <w:szCs w:val="22"/>
        </w:rPr>
      </w:pPr>
      <w:r>
        <w:rPr>
          <w:i/>
          <w:color w:val="000000"/>
          <w:sz w:val="22"/>
          <w:szCs w:val="22"/>
        </w:rPr>
        <w:t>– dotyczy części nr 1 poz. 1-9; części nr 2 poz. 1-10;</w:t>
      </w:r>
      <w:r w:rsidR="00306F26" w:rsidRPr="00CA6E00">
        <w:rPr>
          <w:i/>
          <w:color w:val="000000"/>
          <w:sz w:val="22"/>
          <w:szCs w:val="22"/>
        </w:rPr>
        <w:t xml:space="preserve"> części</w:t>
      </w:r>
      <w:r>
        <w:rPr>
          <w:i/>
          <w:color w:val="000000"/>
          <w:sz w:val="22"/>
          <w:szCs w:val="22"/>
        </w:rPr>
        <w:t xml:space="preserve"> nr 3 poz. 1– 9, 11, 13, 14, 15;</w:t>
      </w:r>
      <w:r w:rsidR="00306F26" w:rsidRPr="00CA6E00">
        <w:rPr>
          <w:i/>
          <w:color w:val="000000"/>
          <w:sz w:val="22"/>
          <w:szCs w:val="22"/>
        </w:rPr>
        <w:t xml:space="preserve"> części nr 5 </w:t>
      </w:r>
      <w:r w:rsidR="00306F26" w:rsidRPr="009A577A">
        <w:rPr>
          <w:i/>
          <w:color w:val="000000"/>
          <w:sz w:val="22"/>
          <w:szCs w:val="22"/>
        </w:rPr>
        <w:t>poz. 1, 2, 3;</w:t>
      </w:r>
      <w:r>
        <w:rPr>
          <w:i/>
          <w:color w:val="000000"/>
          <w:sz w:val="22"/>
          <w:szCs w:val="22"/>
        </w:rPr>
        <w:t xml:space="preserve"> części nr 11</w:t>
      </w:r>
    </w:p>
    <w:p w:rsidR="00306F26" w:rsidRPr="00454B6D" w:rsidRDefault="00306F26" w:rsidP="00306F26">
      <w:pPr>
        <w:tabs>
          <w:tab w:val="left" w:pos="360"/>
        </w:tabs>
        <w:jc w:val="both"/>
      </w:pPr>
    </w:p>
    <w:p w:rsidR="00306F26" w:rsidRPr="00E7782A" w:rsidRDefault="00306F26" w:rsidP="00306F26">
      <w:pPr>
        <w:pStyle w:val="Tekstpodstawowy"/>
        <w:jc w:val="center"/>
      </w:pPr>
      <w:r w:rsidRPr="00E7782A">
        <w:rPr>
          <w:bCs/>
          <w:sz w:val="22"/>
          <w:szCs w:val="22"/>
        </w:rPr>
        <w:t xml:space="preserve">§ 5. </w:t>
      </w:r>
    </w:p>
    <w:p w:rsidR="00306F26" w:rsidRDefault="00306F26" w:rsidP="00306F26">
      <w:pPr>
        <w:pStyle w:val="Tekstpodstawowy210"/>
        <w:tabs>
          <w:tab w:val="clear" w:pos="426"/>
          <w:tab w:val="left" w:pos="0"/>
        </w:tabs>
        <w:suppressAutoHyphens w:val="0"/>
        <w:autoSpaceDE w:val="0"/>
        <w:jc w:val="both"/>
        <w:rPr>
          <w:rStyle w:val="Pogrubienie"/>
          <w:rFonts w:eastAsia="Times New Roman" w:cs="Times New Roman"/>
          <w:b w:val="0"/>
          <w:bCs w:val="0"/>
          <w:color w:val="000000"/>
          <w:sz w:val="22"/>
          <w:szCs w:val="22"/>
        </w:rPr>
      </w:pPr>
      <w:r w:rsidRPr="000C6798">
        <w:rPr>
          <w:rStyle w:val="Pogrubienie"/>
          <w:rFonts w:eastAsia="Times New Roman" w:cs="Times New Roman"/>
          <w:b w:val="0"/>
          <w:bCs w:val="0"/>
          <w:color w:val="000000"/>
          <w:sz w:val="22"/>
          <w:szCs w:val="22"/>
        </w:rPr>
        <w:t>Wymagania</w:t>
      </w:r>
      <w:r>
        <w:rPr>
          <w:rStyle w:val="Pogrubienie"/>
          <w:rFonts w:eastAsia="Times New Roman" w:cs="Times New Roman"/>
          <w:b w:val="0"/>
          <w:bCs w:val="0"/>
          <w:color w:val="000000"/>
          <w:sz w:val="22"/>
          <w:szCs w:val="22"/>
        </w:rPr>
        <w:t xml:space="preserve">, które musi spełnić Wykonawca: </w:t>
      </w:r>
    </w:p>
    <w:p w:rsidR="00306F26" w:rsidRDefault="00306F26" w:rsidP="00E80E6B">
      <w:pPr>
        <w:numPr>
          <w:ilvl w:val="0"/>
          <w:numId w:val="30"/>
        </w:numPr>
        <w:ind w:left="284"/>
        <w:jc w:val="both"/>
        <w:rPr>
          <w:sz w:val="22"/>
          <w:szCs w:val="22"/>
        </w:rPr>
      </w:pPr>
      <w:r>
        <w:rPr>
          <w:sz w:val="22"/>
          <w:szCs w:val="22"/>
        </w:rPr>
        <w:t xml:space="preserve">do pozycji 1-3 na czas trwania umowy Zamawiający wymaga od Wykonawcy dostarczenia                        i zamontowania 30 szt. systemów dozujących. W skład każdego systemu powinno wchodzić urządzenie umożliwiające podłączenie 4 preparatów i dozowanie ich w stężeniu od 0,1% oraz 3 zamknięte na klucz pojemniki na 1 litrowe butelki z koncentratem uniemożliwiające dostęp do koncentratu osobom postronnym. W celu zapewnienia kompatybilności preparatów z systemem i poprawności dozowania pojemniki te muszą pochodzić od tego samego producenta co system dozujący oraz zaoferowane preparaty w/w pozycjach. Urządzenie dozujące musi być wykonane z materiału odpornego na środki chemiczne i powinno współpracować z płynami           </w:t>
      </w:r>
      <w:r w:rsidR="00556D4C">
        <w:rPr>
          <w:sz w:val="22"/>
          <w:szCs w:val="22"/>
        </w:rPr>
        <w:t xml:space="preserve">                                  </w:t>
      </w:r>
      <w:r>
        <w:rPr>
          <w:sz w:val="22"/>
          <w:szCs w:val="22"/>
        </w:rPr>
        <w:t>o temperat</w:t>
      </w:r>
      <w:r w:rsidR="00556D4C">
        <w:rPr>
          <w:sz w:val="22"/>
          <w:szCs w:val="22"/>
        </w:rPr>
        <w:t>urze od 4 do 40°C</w:t>
      </w:r>
      <w:r>
        <w:rPr>
          <w:sz w:val="22"/>
          <w:szCs w:val="22"/>
        </w:rPr>
        <w:t xml:space="preserve"> oraz posiadać przełącznik do wyboru dozowanego środka i dwa węże wylotowe z których dozowane są roztwory robocze.  </w:t>
      </w:r>
    </w:p>
    <w:p w:rsidR="00306F26" w:rsidRDefault="00306F26" w:rsidP="00E80E6B">
      <w:pPr>
        <w:numPr>
          <w:ilvl w:val="0"/>
          <w:numId w:val="30"/>
        </w:numPr>
        <w:ind w:left="284"/>
        <w:jc w:val="both"/>
        <w:rPr>
          <w:sz w:val="22"/>
          <w:szCs w:val="22"/>
        </w:rPr>
      </w:pPr>
      <w:r>
        <w:rPr>
          <w:sz w:val="22"/>
          <w:szCs w:val="22"/>
        </w:rPr>
        <w:t>produkty z pozycji od 1 do 3 muszą być kompatybilne ze sobą i pochodzić od jednego producenta</w:t>
      </w:r>
    </w:p>
    <w:p w:rsidR="00306F26" w:rsidRPr="000C6798" w:rsidRDefault="00306F26" w:rsidP="00E80E6B">
      <w:pPr>
        <w:pStyle w:val="Tekstpodstawowy"/>
        <w:numPr>
          <w:ilvl w:val="0"/>
          <w:numId w:val="30"/>
        </w:numPr>
        <w:tabs>
          <w:tab w:val="clear" w:pos="3118"/>
          <w:tab w:val="left" w:pos="284"/>
        </w:tabs>
        <w:ind w:left="284"/>
        <w:rPr>
          <w:sz w:val="22"/>
          <w:szCs w:val="22"/>
        </w:rPr>
      </w:pPr>
      <w:r>
        <w:rPr>
          <w:sz w:val="22"/>
          <w:szCs w:val="22"/>
        </w:rPr>
        <w:t xml:space="preserve">wszystkie wymagane systemy dozujące i pojemniki na koncentraty będą dostarczone i </w:t>
      </w:r>
      <w:r w:rsidRPr="000C6798">
        <w:rPr>
          <w:sz w:val="22"/>
          <w:szCs w:val="22"/>
        </w:rPr>
        <w:t>zamontowane przez Wykonawcę we wskazanych przez Zamawiającego miejscac</w:t>
      </w:r>
      <w:r w:rsidR="00556D4C">
        <w:rPr>
          <w:sz w:val="22"/>
          <w:szCs w:val="22"/>
        </w:rPr>
        <w:t>h – do 10 dni od zawarcia U</w:t>
      </w:r>
      <w:r w:rsidRPr="000C6798">
        <w:rPr>
          <w:sz w:val="22"/>
          <w:szCs w:val="22"/>
        </w:rPr>
        <w:t>mowy, lecz nie później niż przed pierwszą dostawą zakupionych środków</w:t>
      </w:r>
    </w:p>
    <w:p w:rsidR="00306F26" w:rsidRPr="000C6798" w:rsidRDefault="00306F26" w:rsidP="00E80E6B">
      <w:pPr>
        <w:pStyle w:val="Tekstpodstawowy"/>
        <w:numPr>
          <w:ilvl w:val="0"/>
          <w:numId w:val="30"/>
        </w:numPr>
        <w:tabs>
          <w:tab w:val="clear" w:pos="3118"/>
          <w:tab w:val="left" w:pos="284"/>
        </w:tabs>
        <w:ind w:left="284"/>
        <w:rPr>
          <w:sz w:val="22"/>
          <w:szCs w:val="22"/>
          <w:lang w:eastAsia="ar-SA"/>
        </w:rPr>
      </w:pPr>
      <w:r w:rsidRPr="000C6798">
        <w:rPr>
          <w:sz w:val="22"/>
          <w:szCs w:val="22"/>
        </w:rPr>
        <w:t xml:space="preserve">do systemów dozujących Zamawiający wymaga od Wykonawcy zapewnienia opieki serwisowej, wsparcia technicznego i okresowych przeglądów technicznych zamontowanych urządzeń – na żądanie Zamawiającego,                                                                     </w:t>
      </w:r>
    </w:p>
    <w:p w:rsidR="00306F26" w:rsidRPr="000C6798" w:rsidRDefault="00306F26" w:rsidP="00E80E6B">
      <w:pPr>
        <w:pStyle w:val="Tekstpodstawowy"/>
        <w:numPr>
          <w:ilvl w:val="0"/>
          <w:numId w:val="30"/>
        </w:numPr>
        <w:tabs>
          <w:tab w:val="clear" w:pos="3118"/>
          <w:tab w:val="left" w:pos="284"/>
        </w:tabs>
        <w:ind w:left="284"/>
        <w:rPr>
          <w:bCs/>
          <w:sz w:val="22"/>
          <w:szCs w:val="22"/>
          <w:lang w:eastAsia="ar-SA"/>
        </w:rPr>
      </w:pPr>
      <w:r w:rsidRPr="000C6798">
        <w:rPr>
          <w:sz w:val="22"/>
          <w:szCs w:val="22"/>
          <w:lang w:eastAsia="ar-SA"/>
        </w:rPr>
        <w:lastRenderedPageBreak/>
        <w:t>do pozycji 1, 2 i 3 Wykonawca dostarczy 30 szt. zalaminowanych planów higieny dotyczących postępowania z danym koncentratem, nie później niż przed pierwszą dostawą  zakupionych środków,</w:t>
      </w:r>
    </w:p>
    <w:p w:rsidR="00306F26" w:rsidRPr="000C6798" w:rsidRDefault="00306F26" w:rsidP="00E80E6B">
      <w:pPr>
        <w:pStyle w:val="Tekstpodstawowy"/>
        <w:numPr>
          <w:ilvl w:val="0"/>
          <w:numId w:val="30"/>
        </w:numPr>
        <w:tabs>
          <w:tab w:val="clear" w:pos="3118"/>
          <w:tab w:val="left" w:pos="284"/>
        </w:tabs>
        <w:ind w:left="284"/>
        <w:rPr>
          <w:bCs/>
          <w:sz w:val="22"/>
          <w:szCs w:val="22"/>
        </w:rPr>
      </w:pPr>
      <w:r w:rsidRPr="000C6798">
        <w:rPr>
          <w:bCs/>
          <w:sz w:val="22"/>
          <w:szCs w:val="22"/>
          <w:lang w:eastAsia="ar-SA"/>
        </w:rPr>
        <w:t>do pozycji 1, 2 i 3 Wykonawca dostarczy 46 szt. butelek o pojemności 650 ml z atomizerem, kompatybilnych z systemem dozowania oraz naklejki wodoodporne opisujące roztwór roboczy.</w:t>
      </w:r>
    </w:p>
    <w:p w:rsidR="00306F26" w:rsidRDefault="00306F26" w:rsidP="00306F26">
      <w:pPr>
        <w:pStyle w:val="Tekstpodstawowy"/>
        <w:tabs>
          <w:tab w:val="clear" w:pos="3118"/>
          <w:tab w:val="left" w:pos="284"/>
        </w:tabs>
        <w:rPr>
          <w:sz w:val="22"/>
          <w:szCs w:val="22"/>
        </w:rPr>
      </w:pPr>
      <w:r>
        <w:rPr>
          <w:b/>
          <w:bCs/>
          <w:sz w:val="22"/>
          <w:szCs w:val="22"/>
        </w:rPr>
        <w:t>/ dot. części nr 1/</w:t>
      </w:r>
    </w:p>
    <w:p w:rsidR="00306F26" w:rsidRPr="000C6798" w:rsidRDefault="00306F26" w:rsidP="00306F26">
      <w:pPr>
        <w:tabs>
          <w:tab w:val="left" w:pos="360"/>
        </w:tabs>
        <w:ind w:left="426"/>
        <w:jc w:val="both"/>
        <w:rPr>
          <w:bCs/>
          <w:sz w:val="22"/>
          <w:szCs w:val="22"/>
        </w:rPr>
      </w:pPr>
    </w:p>
    <w:p w:rsidR="00306F26" w:rsidRDefault="00306F26" w:rsidP="00E80E6B">
      <w:pPr>
        <w:numPr>
          <w:ilvl w:val="0"/>
          <w:numId w:val="31"/>
        </w:numPr>
        <w:tabs>
          <w:tab w:val="left" w:pos="284"/>
        </w:tabs>
        <w:suppressAutoHyphens w:val="0"/>
        <w:autoSpaceDE w:val="0"/>
        <w:ind w:left="284"/>
        <w:jc w:val="both"/>
        <w:rPr>
          <w:sz w:val="22"/>
          <w:szCs w:val="22"/>
        </w:rPr>
      </w:pPr>
      <w:r>
        <w:rPr>
          <w:color w:val="000000"/>
          <w:sz w:val="22"/>
          <w:szCs w:val="22"/>
        </w:rPr>
        <w:t xml:space="preserve">Zamawiający wymaga od Wykonawcy – dostarczenia i zamontowania automatycznych systemów dozujących chemię do mycia i nabłyszczania naczyń oraz elektroniczny, automatyczny zmiękczacz wody redukujący twardość wody. </w:t>
      </w:r>
    </w:p>
    <w:p w:rsidR="00306F26" w:rsidRDefault="00306F26" w:rsidP="00E80E6B">
      <w:pPr>
        <w:numPr>
          <w:ilvl w:val="1"/>
          <w:numId w:val="23"/>
        </w:numPr>
        <w:tabs>
          <w:tab w:val="left" w:pos="360"/>
        </w:tabs>
        <w:suppressAutoHyphens w:val="0"/>
        <w:autoSpaceDE w:val="0"/>
        <w:ind w:left="993"/>
        <w:jc w:val="both"/>
        <w:rPr>
          <w:sz w:val="22"/>
          <w:szCs w:val="22"/>
        </w:rPr>
      </w:pPr>
      <w:r>
        <w:rPr>
          <w:sz w:val="22"/>
          <w:szCs w:val="22"/>
        </w:rPr>
        <w:t>do pozycji nr 1, 2, 3, 5 – po 1 szt.</w:t>
      </w:r>
    </w:p>
    <w:p w:rsidR="00306F26" w:rsidRDefault="00306F26" w:rsidP="00E80E6B">
      <w:pPr>
        <w:numPr>
          <w:ilvl w:val="1"/>
          <w:numId w:val="23"/>
        </w:numPr>
        <w:tabs>
          <w:tab w:val="left" w:pos="360"/>
        </w:tabs>
        <w:suppressAutoHyphens w:val="0"/>
        <w:autoSpaceDE w:val="0"/>
        <w:ind w:left="993"/>
        <w:jc w:val="both"/>
        <w:rPr>
          <w:color w:val="000000"/>
          <w:sz w:val="22"/>
          <w:szCs w:val="22"/>
          <w:lang w:eastAsia="ar-SA"/>
        </w:rPr>
      </w:pPr>
      <w:r>
        <w:rPr>
          <w:sz w:val="22"/>
          <w:szCs w:val="22"/>
        </w:rPr>
        <w:t>do pozycji nr 7 – 3 szt.</w:t>
      </w:r>
    </w:p>
    <w:p w:rsidR="00306F26" w:rsidRDefault="00306F26" w:rsidP="00E80E6B">
      <w:pPr>
        <w:numPr>
          <w:ilvl w:val="0"/>
          <w:numId w:val="31"/>
        </w:numPr>
        <w:tabs>
          <w:tab w:val="left" w:pos="284"/>
        </w:tabs>
        <w:suppressAutoHyphens w:val="0"/>
        <w:autoSpaceDE w:val="0"/>
        <w:ind w:left="284"/>
        <w:jc w:val="both"/>
        <w:rPr>
          <w:color w:val="000000"/>
          <w:sz w:val="22"/>
          <w:szCs w:val="22"/>
          <w:lang w:eastAsia="ar-SA"/>
        </w:rPr>
      </w:pPr>
      <w:r>
        <w:rPr>
          <w:color w:val="000000"/>
          <w:sz w:val="22"/>
          <w:szCs w:val="22"/>
          <w:lang w:eastAsia="ar-SA"/>
        </w:rPr>
        <w:t>pozycje od 1 do 8 muszą być kompatybilne ze sobą i pochodzić od jednego producenta.</w:t>
      </w:r>
    </w:p>
    <w:p w:rsidR="00306F26" w:rsidRPr="000C6798" w:rsidRDefault="00306F26" w:rsidP="00E80E6B">
      <w:pPr>
        <w:numPr>
          <w:ilvl w:val="0"/>
          <w:numId w:val="31"/>
        </w:numPr>
        <w:tabs>
          <w:tab w:val="left" w:pos="284"/>
        </w:tabs>
        <w:suppressAutoHyphens w:val="0"/>
        <w:autoSpaceDE w:val="0"/>
        <w:ind w:left="284"/>
        <w:jc w:val="both"/>
        <w:rPr>
          <w:color w:val="000000"/>
          <w:sz w:val="22"/>
          <w:szCs w:val="22"/>
          <w:lang w:eastAsia="ar-SA"/>
        </w:rPr>
      </w:pPr>
      <w:r>
        <w:rPr>
          <w:color w:val="000000"/>
          <w:sz w:val="22"/>
          <w:szCs w:val="22"/>
          <w:lang w:eastAsia="ar-SA"/>
        </w:rPr>
        <w:t>wszystkie w</w:t>
      </w:r>
      <w:r>
        <w:rPr>
          <w:color w:val="000000"/>
          <w:sz w:val="22"/>
          <w:szCs w:val="22"/>
        </w:rPr>
        <w:t>ymagane systemy dozujące i pojemniki na koncentraty będą dostarczone                                    i zamontowane przez Wykonawcę we wskazanych przez Zamawiającego miejscach – do 10 dni od zawarcia umowy, lecz nie później niż przed pierwszą dostawą zakupionych środków.</w:t>
      </w:r>
    </w:p>
    <w:p w:rsidR="00306F26" w:rsidRPr="000C6798" w:rsidRDefault="00306F26" w:rsidP="00E80E6B">
      <w:pPr>
        <w:numPr>
          <w:ilvl w:val="0"/>
          <w:numId w:val="31"/>
        </w:numPr>
        <w:tabs>
          <w:tab w:val="left" w:pos="284"/>
        </w:tabs>
        <w:suppressAutoHyphens w:val="0"/>
        <w:autoSpaceDE w:val="0"/>
        <w:ind w:left="284"/>
        <w:jc w:val="both"/>
        <w:rPr>
          <w:rFonts w:eastAsia="TimesNewRomanPSMT"/>
          <w:color w:val="000000"/>
          <w:sz w:val="22"/>
          <w:szCs w:val="22"/>
        </w:rPr>
      </w:pPr>
      <w:r>
        <w:rPr>
          <w:color w:val="000000"/>
          <w:sz w:val="22"/>
          <w:szCs w:val="22"/>
          <w:lang w:eastAsia="ar-SA"/>
        </w:rPr>
        <w:t>d</w:t>
      </w:r>
      <w:r w:rsidRPr="000C6798">
        <w:rPr>
          <w:color w:val="000000"/>
          <w:sz w:val="22"/>
          <w:szCs w:val="22"/>
          <w:lang w:eastAsia="ar-SA"/>
        </w:rPr>
        <w:t>o systemów dozujących Zamawiający wymaga od Wykonawcy zapewnienia opieki serwisowej, wsparcia technicznego i okresowych przeglądów technicznych zamontowanych urządzeń – na każde żądanie Zamawiającego.</w:t>
      </w:r>
    </w:p>
    <w:p w:rsidR="00306F26" w:rsidRDefault="00306F26" w:rsidP="00306F26">
      <w:pPr>
        <w:pStyle w:val="Tekstpodstawowy"/>
        <w:tabs>
          <w:tab w:val="clear" w:pos="3118"/>
          <w:tab w:val="left" w:pos="284"/>
        </w:tabs>
        <w:ind w:left="269"/>
        <w:rPr>
          <w:sz w:val="22"/>
          <w:szCs w:val="22"/>
        </w:rPr>
      </w:pPr>
      <w:r>
        <w:rPr>
          <w:b/>
          <w:bCs/>
          <w:sz w:val="22"/>
          <w:szCs w:val="22"/>
        </w:rPr>
        <w:t>/ dot. części nr 2/</w:t>
      </w:r>
    </w:p>
    <w:p w:rsidR="00306F26" w:rsidRDefault="00306F26" w:rsidP="00306F26">
      <w:pPr>
        <w:tabs>
          <w:tab w:val="left" w:pos="360"/>
        </w:tabs>
        <w:jc w:val="both"/>
        <w:rPr>
          <w:bCs/>
          <w:sz w:val="22"/>
          <w:szCs w:val="22"/>
        </w:rPr>
      </w:pPr>
    </w:p>
    <w:p w:rsidR="00306F26" w:rsidRPr="00E7782A" w:rsidRDefault="00306F26" w:rsidP="00306F26">
      <w:pPr>
        <w:jc w:val="both"/>
      </w:pPr>
      <w:r>
        <w:rPr>
          <w:sz w:val="22"/>
          <w:szCs w:val="22"/>
        </w:rPr>
        <w:t xml:space="preserve">Wykonawca zobowiązuje się </w:t>
      </w:r>
      <w:r w:rsidRPr="00E7782A">
        <w:rPr>
          <w:sz w:val="22"/>
          <w:szCs w:val="22"/>
        </w:rPr>
        <w:t xml:space="preserve">do przeszkolenia pracowników w zakresie stosowania koncentratów </w:t>
      </w:r>
      <w:r>
        <w:rPr>
          <w:sz w:val="22"/>
          <w:szCs w:val="22"/>
        </w:rPr>
        <w:t xml:space="preserve">             </w:t>
      </w:r>
      <w:r w:rsidRPr="00E7782A">
        <w:rPr>
          <w:sz w:val="22"/>
          <w:szCs w:val="22"/>
        </w:rPr>
        <w:t xml:space="preserve">i obsługi systemów dozujących w dniu instalacji dozowników </w:t>
      </w:r>
      <w:r w:rsidRPr="00E7782A">
        <w:rPr>
          <w:sz w:val="22"/>
          <w:szCs w:val="22"/>
          <w:lang w:eastAsia="ar-SA"/>
        </w:rPr>
        <w:t>oraz szkoleń przypominających na żądanie zamawiającego w trakcie realizacji umowy. Pierwsze szkolenie w te</w:t>
      </w:r>
      <w:r w:rsidR="00556D4C">
        <w:rPr>
          <w:sz w:val="22"/>
          <w:szCs w:val="22"/>
          <w:lang w:eastAsia="ar-SA"/>
        </w:rPr>
        <w:t>rminie do 10 dni od podpisania U</w:t>
      </w:r>
      <w:r w:rsidRPr="00E7782A">
        <w:rPr>
          <w:sz w:val="22"/>
          <w:szCs w:val="22"/>
          <w:lang w:eastAsia="ar-SA"/>
        </w:rPr>
        <w:t xml:space="preserve">mowy lecz nie później niż przed pierwszą dostawą zakupionych środków. Następne szkolenia odbywać się będą w terminach uzgodnionych przez </w:t>
      </w:r>
      <w:r>
        <w:rPr>
          <w:sz w:val="22"/>
          <w:szCs w:val="22"/>
          <w:lang w:eastAsia="ar-SA"/>
        </w:rPr>
        <w:t>Z</w:t>
      </w:r>
      <w:r w:rsidRPr="00E7782A">
        <w:rPr>
          <w:sz w:val="22"/>
          <w:szCs w:val="22"/>
          <w:lang w:eastAsia="ar-SA"/>
        </w:rPr>
        <w:t>amawiaj</w:t>
      </w:r>
      <w:r>
        <w:rPr>
          <w:sz w:val="22"/>
          <w:szCs w:val="22"/>
          <w:lang w:eastAsia="ar-SA"/>
        </w:rPr>
        <w:t>ą</w:t>
      </w:r>
      <w:r w:rsidRPr="00E7782A">
        <w:rPr>
          <w:sz w:val="22"/>
          <w:szCs w:val="22"/>
          <w:lang w:eastAsia="ar-SA"/>
        </w:rPr>
        <w:t>cego .</w:t>
      </w:r>
    </w:p>
    <w:p w:rsidR="00306F26" w:rsidRDefault="00306F26" w:rsidP="00306F26">
      <w:pPr>
        <w:pStyle w:val="Tekstpodstawowy"/>
        <w:tabs>
          <w:tab w:val="clear" w:pos="3118"/>
          <w:tab w:val="left" w:pos="284"/>
        </w:tabs>
        <w:rPr>
          <w:sz w:val="22"/>
          <w:szCs w:val="22"/>
        </w:rPr>
      </w:pPr>
      <w:r>
        <w:rPr>
          <w:b/>
          <w:bCs/>
          <w:sz w:val="22"/>
          <w:szCs w:val="22"/>
        </w:rPr>
        <w:t>/dot. dot. części nr 1 i 2/</w:t>
      </w:r>
    </w:p>
    <w:p w:rsidR="00306F26" w:rsidRPr="00E7782A" w:rsidRDefault="00306F26" w:rsidP="00306F26">
      <w:pPr>
        <w:jc w:val="both"/>
      </w:pPr>
    </w:p>
    <w:p w:rsidR="00306F26" w:rsidRPr="00CF0309" w:rsidRDefault="00306F26" w:rsidP="00306F26">
      <w:pPr>
        <w:jc w:val="center"/>
      </w:pPr>
      <w:r w:rsidRPr="00CF0309">
        <w:rPr>
          <w:bCs/>
          <w:sz w:val="22"/>
        </w:rPr>
        <w:t>§ 6.</w:t>
      </w:r>
    </w:p>
    <w:p w:rsidR="00306F26" w:rsidRPr="00CF0309" w:rsidRDefault="00306F26" w:rsidP="00306F26">
      <w:pPr>
        <w:pStyle w:val="WW-Tekstpodstawowywcity2"/>
        <w:widowControl/>
        <w:tabs>
          <w:tab w:val="clear" w:pos="375"/>
          <w:tab w:val="left" w:pos="284"/>
        </w:tabs>
        <w:suppressAutoHyphens w:val="0"/>
      </w:pPr>
      <w:r w:rsidRPr="00CF0309">
        <w:rPr>
          <w:rFonts w:eastAsia="Times New Roman"/>
        </w:rPr>
        <w:t>1. Wyko</w:t>
      </w:r>
      <w:r w:rsidR="005B0575">
        <w:rPr>
          <w:rFonts w:eastAsia="Times New Roman"/>
        </w:rPr>
        <w:t>nawca gwarantuje, że oferowany Przedmiot Z</w:t>
      </w:r>
      <w:r w:rsidRPr="00CF0309">
        <w:rPr>
          <w:rFonts w:eastAsia="Times New Roman"/>
        </w:rPr>
        <w:t>amówienia posiada etykiety oraz instrukcje            obsługi  w języku polskim.</w:t>
      </w:r>
    </w:p>
    <w:p w:rsidR="00306F26" w:rsidRPr="00CF0309" w:rsidRDefault="00306F26" w:rsidP="00306F26">
      <w:pPr>
        <w:pStyle w:val="WW-Tekstpodstawowywcity2"/>
        <w:widowControl/>
        <w:tabs>
          <w:tab w:val="clear" w:pos="375"/>
          <w:tab w:val="left" w:pos="284"/>
        </w:tabs>
        <w:suppressAutoHyphens w:val="0"/>
      </w:pPr>
      <w:r w:rsidRPr="00CF0309">
        <w:rPr>
          <w:rFonts w:eastAsia="Times New Roman"/>
          <w:szCs w:val="22"/>
        </w:rPr>
        <w:t>2. W przypadku dostarczenia przez Wykonawcę</w:t>
      </w:r>
      <w:r w:rsidR="008A71C7">
        <w:rPr>
          <w:rFonts w:eastAsia="Times New Roman"/>
          <w:szCs w:val="22"/>
        </w:rPr>
        <w:t xml:space="preserve"> partii</w:t>
      </w:r>
      <w:r w:rsidRPr="00CF0309">
        <w:rPr>
          <w:rFonts w:eastAsia="Times New Roman"/>
          <w:szCs w:val="22"/>
        </w:rPr>
        <w:t xml:space="preserve"> </w:t>
      </w:r>
      <w:r w:rsidR="005B0575">
        <w:rPr>
          <w:rFonts w:eastAsia="Times New Roman"/>
          <w:szCs w:val="22"/>
        </w:rPr>
        <w:t>Przedmiotu Zamówienia nie posiadającego etykiet oraz instrukcji</w:t>
      </w:r>
      <w:r w:rsidRPr="00CF0309">
        <w:rPr>
          <w:rFonts w:eastAsia="Times New Roman"/>
          <w:szCs w:val="22"/>
        </w:rPr>
        <w:t xml:space="preserve"> obsługi/użycia w</w:t>
      </w:r>
      <w:r w:rsidR="008A71C7">
        <w:rPr>
          <w:rFonts w:eastAsia="Times New Roman"/>
          <w:szCs w:val="22"/>
        </w:rPr>
        <w:t xml:space="preserve"> języku polskim dostarczony Przedmiot Zamówienia zostanie odesłany</w:t>
      </w:r>
      <w:r w:rsidRPr="00CF0309">
        <w:rPr>
          <w:rFonts w:eastAsia="Times New Roman"/>
          <w:szCs w:val="22"/>
        </w:rPr>
        <w:t xml:space="preserve"> do Wykonawcy na jego koszt.</w:t>
      </w:r>
    </w:p>
    <w:p w:rsidR="00306F26" w:rsidRPr="00CF0309" w:rsidRDefault="00306F26" w:rsidP="00306F26">
      <w:pPr>
        <w:pStyle w:val="WW-Tekstpodstawowywcity2"/>
        <w:widowControl/>
        <w:tabs>
          <w:tab w:val="clear" w:pos="375"/>
          <w:tab w:val="left" w:pos="284"/>
        </w:tabs>
        <w:suppressAutoHyphens w:val="0"/>
        <w:rPr>
          <w:rFonts w:eastAsia="Times New Roman"/>
        </w:rPr>
      </w:pPr>
    </w:p>
    <w:p w:rsidR="00306F26" w:rsidRPr="00CF0309" w:rsidRDefault="00306F26" w:rsidP="00306F26">
      <w:pPr>
        <w:jc w:val="center"/>
      </w:pPr>
      <w:r w:rsidRPr="00CF0309">
        <w:rPr>
          <w:bCs/>
          <w:sz w:val="22"/>
        </w:rPr>
        <w:t>§ 7.</w:t>
      </w:r>
    </w:p>
    <w:p w:rsidR="00306F26" w:rsidRPr="00CF0309" w:rsidRDefault="00306F26" w:rsidP="00306F26">
      <w:pPr>
        <w:tabs>
          <w:tab w:val="left" w:pos="360"/>
        </w:tabs>
        <w:jc w:val="both"/>
      </w:pPr>
      <w:r w:rsidRPr="00CF0309">
        <w:rPr>
          <w:sz w:val="22"/>
          <w:szCs w:val="22"/>
        </w:rPr>
        <w:t xml:space="preserve">1. Zamawiający zobowiązuje się zapłacić Wykonawcy cenę za każdą dostarczoną partię </w:t>
      </w:r>
      <w:r w:rsidR="008A71C7">
        <w:rPr>
          <w:sz w:val="22"/>
          <w:szCs w:val="22"/>
        </w:rPr>
        <w:t>Przedmiotu Zamówienia</w:t>
      </w:r>
      <w:r w:rsidRPr="00CF0309">
        <w:rPr>
          <w:sz w:val="22"/>
          <w:szCs w:val="22"/>
        </w:rPr>
        <w:t xml:space="preserve">  w oparciu o ceny jednostkow</w:t>
      </w:r>
      <w:r w:rsidR="008A71C7">
        <w:rPr>
          <w:sz w:val="22"/>
          <w:szCs w:val="22"/>
        </w:rPr>
        <w:t>e złożone w ofercie</w:t>
      </w:r>
      <w:r w:rsidRPr="00CF0309">
        <w:rPr>
          <w:sz w:val="22"/>
          <w:szCs w:val="22"/>
        </w:rPr>
        <w:t>.</w:t>
      </w:r>
    </w:p>
    <w:p w:rsidR="00306F26" w:rsidRPr="00CF0309" w:rsidRDefault="00306F26" w:rsidP="00306F26">
      <w:pPr>
        <w:tabs>
          <w:tab w:val="left" w:pos="360"/>
        </w:tabs>
        <w:jc w:val="both"/>
      </w:pPr>
      <w:r w:rsidRPr="00CF0309">
        <w:rPr>
          <w:sz w:val="22"/>
          <w:szCs w:val="22"/>
        </w:rPr>
        <w:t>2. Za do</w:t>
      </w:r>
      <w:r w:rsidR="008A71C7">
        <w:rPr>
          <w:sz w:val="22"/>
          <w:szCs w:val="22"/>
        </w:rPr>
        <w:t>starczoną partię Przedmiotu Zamówienia</w:t>
      </w:r>
      <w:r w:rsidRPr="00CF0309">
        <w:rPr>
          <w:sz w:val="22"/>
          <w:szCs w:val="22"/>
        </w:rPr>
        <w:t xml:space="preserve"> Wykonawca zobowiązany jest wystawić fa</w:t>
      </w:r>
      <w:r w:rsidR="008A71C7">
        <w:rPr>
          <w:sz w:val="22"/>
          <w:szCs w:val="22"/>
        </w:rPr>
        <w:t xml:space="preserve">kturę i załączyć ją do dostawy Przedmiotu Zamówienia lub przekazać fakturę za pośrednictwem PEF </w:t>
      </w:r>
      <w:r w:rsidR="008A71C7" w:rsidRPr="008A71C7">
        <w:rPr>
          <w:b/>
          <w:sz w:val="22"/>
          <w:szCs w:val="22"/>
        </w:rPr>
        <w:t>NIP</w:t>
      </w:r>
      <w:r w:rsidR="008A71C7">
        <w:rPr>
          <w:sz w:val="22"/>
          <w:szCs w:val="22"/>
        </w:rPr>
        <w:t xml:space="preserve"> </w:t>
      </w:r>
      <w:r w:rsidR="008A71C7" w:rsidRPr="008A71C7">
        <w:rPr>
          <w:b/>
          <w:sz w:val="22"/>
          <w:szCs w:val="22"/>
        </w:rPr>
        <w:t>7531967997</w:t>
      </w:r>
      <w:r w:rsidRPr="008A71C7">
        <w:rPr>
          <w:b/>
          <w:sz w:val="22"/>
          <w:szCs w:val="22"/>
        </w:rPr>
        <w:t>.</w:t>
      </w:r>
      <w:r w:rsidRPr="00CF0309">
        <w:rPr>
          <w:sz w:val="22"/>
          <w:szCs w:val="22"/>
        </w:rPr>
        <w:t xml:space="preserve"> </w:t>
      </w:r>
    </w:p>
    <w:p w:rsidR="00306F26" w:rsidRDefault="00306F26" w:rsidP="00306F26">
      <w:pPr>
        <w:tabs>
          <w:tab w:val="left" w:pos="360"/>
        </w:tabs>
        <w:jc w:val="both"/>
        <w:rPr>
          <w:sz w:val="22"/>
          <w:szCs w:val="22"/>
        </w:rPr>
      </w:pPr>
      <w:r w:rsidRPr="00CF0309">
        <w:rPr>
          <w:sz w:val="22"/>
          <w:szCs w:val="22"/>
        </w:rPr>
        <w:t>3. Zapłata nastąpi przelewem w ciągu …........ dni od otrzymania faktury, na rachunek bankowy Wykonawcy.</w:t>
      </w:r>
    </w:p>
    <w:p w:rsidR="008A71C7" w:rsidRPr="00CF0309" w:rsidRDefault="008A71C7" w:rsidP="00306F26">
      <w:pPr>
        <w:tabs>
          <w:tab w:val="left" w:pos="360"/>
        </w:tabs>
        <w:jc w:val="both"/>
      </w:pPr>
      <w:r>
        <w:rPr>
          <w:sz w:val="22"/>
          <w:szCs w:val="22"/>
        </w:rPr>
        <w:t>4. Nazwy produktów z partii Przedmiotu Zamówienia umieszczonych na fakturze muszą być takie same jak nazwy oferowanych produktów wpisanych w ofercie.</w:t>
      </w:r>
    </w:p>
    <w:p w:rsidR="00306F26" w:rsidRPr="00CF0309" w:rsidRDefault="00306F26" w:rsidP="00306F26">
      <w:pPr>
        <w:jc w:val="center"/>
        <w:rPr>
          <w:sz w:val="22"/>
          <w:szCs w:val="22"/>
        </w:rPr>
      </w:pPr>
    </w:p>
    <w:p w:rsidR="00306F26" w:rsidRPr="00CF0309" w:rsidRDefault="00306F26" w:rsidP="00306F26">
      <w:pPr>
        <w:jc w:val="center"/>
      </w:pPr>
      <w:r w:rsidRPr="00CF0309">
        <w:rPr>
          <w:bCs/>
          <w:sz w:val="22"/>
        </w:rPr>
        <w:t>§ 8.</w:t>
      </w:r>
    </w:p>
    <w:p w:rsidR="00306F26" w:rsidRPr="00FA2280" w:rsidRDefault="00306F26" w:rsidP="00FA2280">
      <w:pPr>
        <w:pStyle w:val="Tekstpodstawowy"/>
      </w:pPr>
      <w:r w:rsidRPr="00CF0309">
        <w:rPr>
          <w:sz w:val="22"/>
        </w:rPr>
        <w:t xml:space="preserve">Okres ważności oferowanego </w:t>
      </w:r>
      <w:r w:rsidR="008A71C7">
        <w:rPr>
          <w:sz w:val="22"/>
        </w:rPr>
        <w:t>P</w:t>
      </w:r>
      <w:r w:rsidRPr="00CF0309">
        <w:rPr>
          <w:sz w:val="22"/>
        </w:rPr>
        <w:t>rzedmi</w:t>
      </w:r>
      <w:r w:rsidR="008A71C7">
        <w:rPr>
          <w:sz w:val="22"/>
        </w:rPr>
        <w:t>otu Z</w:t>
      </w:r>
      <w:r w:rsidRPr="00CF0309">
        <w:rPr>
          <w:sz w:val="22"/>
        </w:rPr>
        <w:t>amówienia wynosi minimum 12 miesięcy licząc od dnia jego wydania.</w:t>
      </w:r>
    </w:p>
    <w:p w:rsidR="00306F26" w:rsidRPr="00CF0309" w:rsidRDefault="00306F26" w:rsidP="00306F26">
      <w:pPr>
        <w:pStyle w:val="Akapitzlist3f"/>
        <w:jc w:val="center"/>
      </w:pPr>
      <w:r w:rsidRPr="00CF0309">
        <w:rPr>
          <w:bCs/>
          <w:sz w:val="22"/>
        </w:rPr>
        <w:t>§ 9.</w:t>
      </w:r>
    </w:p>
    <w:p w:rsidR="00837977" w:rsidRPr="00556D4C" w:rsidRDefault="00837977" w:rsidP="00E80E6B">
      <w:pPr>
        <w:pStyle w:val="WW-Tekstpodstawowywcity2"/>
        <w:widowControl/>
        <w:numPr>
          <w:ilvl w:val="6"/>
          <w:numId w:val="35"/>
        </w:numPr>
        <w:tabs>
          <w:tab w:val="clear" w:pos="375"/>
          <w:tab w:val="clear" w:pos="5040"/>
          <w:tab w:val="num" w:pos="284"/>
        </w:tabs>
        <w:suppressAutoHyphens w:val="0"/>
        <w:ind w:left="284" w:hanging="284"/>
        <w:rPr>
          <w:szCs w:val="22"/>
        </w:rPr>
      </w:pPr>
      <w:r w:rsidRPr="00582341">
        <w:rPr>
          <w:rFonts w:eastAsia="Times New Roman"/>
          <w:szCs w:val="22"/>
        </w:rPr>
        <w:t>Odbiór ilośc</w:t>
      </w:r>
      <w:r>
        <w:rPr>
          <w:rFonts w:eastAsia="Times New Roman"/>
          <w:szCs w:val="22"/>
        </w:rPr>
        <w:t>iowy i sprawdzenie dostarczonej partii Przedmiotu Zamówienia nastąpi w magazynie</w:t>
      </w:r>
      <w:r w:rsidRPr="00582341">
        <w:rPr>
          <w:rFonts w:eastAsia="Times New Roman"/>
          <w:szCs w:val="22"/>
        </w:rPr>
        <w:t xml:space="preserve"> Szpitala w Nysie w obecności Dostawcy.</w:t>
      </w:r>
    </w:p>
    <w:p w:rsidR="00837977" w:rsidRDefault="00837977" w:rsidP="00E80E6B">
      <w:pPr>
        <w:pStyle w:val="WW-Tekstpodstawowywcity2"/>
        <w:widowControl/>
        <w:numPr>
          <w:ilvl w:val="6"/>
          <w:numId w:val="35"/>
        </w:numPr>
        <w:tabs>
          <w:tab w:val="clear" w:pos="375"/>
          <w:tab w:val="clear" w:pos="5040"/>
          <w:tab w:val="num" w:pos="284"/>
        </w:tabs>
        <w:suppressAutoHyphens w:val="0"/>
        <w:ind w:left="284" w:hanging="284"/>
        <w:rPr>
          <w:szCs w:val="22"/>
        </w:rPr>
      </w:pPr>
      <w:r w:rsidRPr="00582341">
        <w:rPr>
          <w:szCs w:val="22"/>
        </w:rPr>
        <w:t xml:space="preserve">Jeżeli z przyczyn niezależnych od Zamawiającego nie dokonano odbioru ilościowego Zamawiający może składać reklamacje w terminie 1 miesiąca od dnia dostarczenia </w:t>
      </w:r>
      <w:r>
        <w:rPr>
          <w:szCs w:val="22"/>
        </w:rPr>
        <w:t>Przedmiotu Zamówienia do magazynu Szpitala</w:t>
      </w:r>
      <w:r w:rsidRPr="00582341">
        <w:rPr>
          <w:szCs w:val="22"/>
        </w:rPr>
        <w:t>.</w:t>
      </w:r>
    </w:p>
    <w:p w:rsidR="00837977" w:rsidRPr="00391112" w:rsidRDefault="00837977" w:rsidP="00E80E6B">
      <w:pPr>
        <w:pStyle w:val="WW-Tekstpodstawowywcity2"/>
        <w:widowControl/>
        <w:numPr>
          <w:ilvl w:val="6"/>
          <w:numId w:val="35"/>
        </w:numPr>
        <w:tabs>
          <w:tab w:val="clear" w:pos="375"/>
          <w:tab w:val="clear" w:pos="5040"/>
          <w:tab w:val="num" w:pos="284"/>
        </w:tabs>
        <w:suppressAutoHyphens w:val="0"/>
        <w:ind w:left="284" w:hanging="284"/>
        <w:rPr>
          <w:szCs w:val="22"/>
        </w:rPr>
      </w:pPr>
      <w:r w:rsidRPr="008930D3">
        <w:rPr>
          <w:szCs w:val="22"/>
        </w:rPr>
        <w:lastRenderedPageBreak/>
        <w:t>W razie stwierdzenia wad Zamawiający złoży stosowną reklamację Wykonawcy, który udzieli</w:t>
      </w:r>
      <w:r w:rsidR="00C576B8">
        <w:rPr>
          <w:szCs w:val="22"/>
        </w:rPr>
        <w:t xml:space="preserve"> niezwłocznie</w:t>
      </w:r>
      <w:r w:rsidRPr="008930D3">
        <w:rPr>
          <w:szCs w:val="22"/>
        </w:rPr>
        <w:t xml:space="preserve"> odpowiedzi na nią w ciągu 14 dni</w:t>
      </w:r>
      <w:r>
        <w:rPr>
          <w:szCs w:val="22"/>
        </w:rPr>
        <w:t>,</w:t>
      </w:r>
      <w:r w:rsidRPr="008930D3">
        <w:rPr>
          <w:szCs w:val="22"/>
        </w:rPr>
        <w:t xml:space="preserve"> a po bezskutecznym upływie tego terminu reklamacja uważana będzie za uwzględnioną zgodnie z żądaniem Zamawiającego.</w:t>
      </w:r>
    </w:p>
    <w:p w:rsidR="00306F26" w:rsidRPr="00CF0309" w:rsidRDefault="00306F26" w:rsidP="00837977">
      <w:pPr>
        <w:pStyle w:val="WW-Tekstpodstawowywcity2"/>
        <w:widowControl/>
        <w:tabs>
          <w:tab w:val="clear" w:pos="375"/>
          <w:tab w:val="left" w:pos="284"/>
        </w:tabs>
        <w:suppressAutoHyphens w:val="0"/>
      </w:pPr>
      <w:r w:rsidRPr="00CF0309">
        <w:tab/>
      </w:r>
      <w:r w:rsidRPr="00CF0309">
        <w:tab/>
      </w:r>
      <w:r w:rsidRPr="00CF0309">
        <w:tab/>
      </w:r>
      <w:r w:rsidRPr="00CF0309">
        <w:tab/>
      </w:r>
      <w:r w:rsidRPr="00CF0309">
        <w:tab/>
      </w:r>
      <w:r w:rsidRPr="00CF0309">
        <w:tab/>
      </w:r>
    </w:p>
    <w:p w:rsidR="00306F26" w:rsidRPr="00CF0309" w:rsidRDefault="00306F26" w:rsidP="00306F26">
      <w:pPr>
        <w:jc w:val="center"/>
      </w:pPr>
      <w:r w:rsidRPr="00CF0309">
        <w:rPr>
          <w:bCs/>
          <w:sz w:val="22"/>
        </w:rPr>
        <w:t>§ 10.</w:t>
      </w:r>
    </w:p>
    <w:p w:rsidR="00837977" w:rsidRPr="00D64EE4" w:rsidRDefault="00837977" w:rsidP="00E80E6B">
      <w:pPr>
        <w:numPr>
          <w:ilvl w:val="3"/>
          <w:numId w:val="36"/>
        </w:numPr>
        <w:tabs>
          <w:tab w:val="clear" w:pos="2880"/>
        </w:tabs>
        <w:suppressAutoHyphens w:val="0"/>
        <w:autoSpaceDE w:val="0"/>
        <w:ind w:left="284" w:hanging="284"/>
        <w:jc w:val="both"/>
        <w:rPr>
          <w:color w:val="000000"/>
          <w:sz w:val="22"/>
          <w:szCs w:val="22"/>
        </w:rPr>
      </w:pPr>
      <w:r w:rsidRPr="00D64EE4">
        <w:rPr>
          <w:color w:val="000000"/>
          <w:sz w:val="22"/>
          <w:szCs w:val="22"/>
        </w:rPr>
        <w:t>Wykonawca  zobowiązuje się zapłacić Zamawiającemu następujące kary umowne :</w:t>
      </w:r>
    </w:p>
    <w:p w:rsidR="00837977" w:rsidRPr="00D64EE4" w:rsidRDefault="00837977" w:rsidP="00837977">
      <w:pPr>
        <w:autoSpaceDE w:val="0"/>
        <w:ind w:left="284" w:hanging="284"/>
        <w:jc w:val="both"/>
        <w:rPr>
          <w:color w:val="000000"/>
          <w:sz w:val="22"/>
          <w:szCs w:val="22"/>
        </w:rPr>
      </w:pPr>
      <w:r>
        <w:rPr>
          <w:color w:val="000000"/>
          <w:sz w:val="22"/>
          <w:szCs w:val="22"/>
        </w:rPr>
        <w:t xml:space="preserve">    </w:t>
      </w:r>
      <w:r w:rsidRPr="00D64EE4">
        <w:rPr>
          <w:color w:val="000000"/>
          <w:sz w:val="22"/>
          <w:szCs w:val="22"/>
        </w:rPr>
        <w:t xml:space="preserve">a/ za zwłokę w dostarczeniu </w:t>
      </w:r>
      <w:r>
        <w:rPr>
          <w:color w:val="000000"/>
          <w:sz w:val="22"/>
          <w:szCs w:val="22"/>
        </w:rPr>
        <w:t>poszczególnej partii Przedmiotu Zamówienia</w:t>
      </w:r>
      <w:r w:rsidRPr="00D64EE4">
        <w:rPr>
          <w:color w:val="000000"/>
          <w:sz w:val="22"/>
          <w:szCs w:val="22"/>
        </w:rPr>
        <w:t xml:space="preserve"> w wysokości 1% wartości brutto niedostarczonej partii</w:t>
      </w:r>
      <w:r>
        <w:rPr>
          <w:color w:val="000000"/>
          <w:sz w:val="22"/>
          <w:szCs w:val="22"/>
        </w:rPr>
        <w:t xml:space="preserve"> Przedmiotu Zamówienia</w:t>
      </w:r>
      <w:r w:rsidRPr="00D64EE4">
        <w:rPr>
          <w:color w:val="000000"/>
          <w:sz w:val="22"/>
          <w:szCs w:val="22"/>
          <w:lang w:val="en-US"/>
        </w:rPr>
        <w:t xml:space="preserve"> za każdy dzień zwłoki.</w:t>
      </w:r>
    </w:p>
    <w:p w:rsidR="00837977" w:rsidRDefault="00837977" w:rsidP="00837977">
      <w:pPr>
        <w:autoSpaceDE w:val="0"/>
        <w:ind w:left="284" w:hanging="284"/>
        <w:jc w:val="both"/>
        <w:rPr>
          <w:color w:val="000000"/>
          <w:sz w:val="22"/>
          <w:szCs w:val="22"/>
        </w:rPr>
      </w:pPr>
      <w:r>
        <w:rPr>
          <w:color w:val="000000"/>
          <w:sz w:val="22"/>
          <w:szCs w:val="22"/>
        </w:rPr>
        <w:t xml:space="preserve">    </w:t>
      </w:r>
      <w:r w:rsidRPr="00D64EE4">
        <w:rPr>
          <w:color w:val="000000"/>
          <w:sz w:val="22"/>
          <w:szCs w:val="22"/>
        </w:rPr>
        <w:t xml:space="preserve">b/ z tytułu odstąpienia od umowy przez Zamawiającego z przyczyn leżących po stronie Wykonawcy </w:t>
      </w:r>
      <w:r>
        <w:rPr>
          <w:color w:val="000000"/>
          <w:sz w:val="22"/>
          <w:szCs w:val="22"/>
        </w:rPr>
        <w:br/>
      </w:r>
      <w:r w:rsidRPr="00D64EE4">
        <w:rPr>
          <w:color w:val="000000"/>
          <w:sz w:val="22"/>
          <w:szCs w:val="22"/>
        </w:rPr>
        <w:t xml:space="preserve">w wysokości 10 % wartości brutto </w:t>
      </w:r>
      <w:r w:rsidRPr="00D64EE4">
        <w:rPr>
          <w:bCs/>
          <w:color w:val="000000"/>
          <w:sz w:val="22"/>
          <w:szCs w:val="22"/>
          <w:u w:val="single"/>
        </w:rPr>
        <w:t>niezrealizowanej c</w:t>
      </w:r>
      <w:r>
        <w:rPr>
          <w:color w:val="000000"/>
          <w:sz w:val="22"/>
          <w:szCs w:val="22"/>
        </w:rPr>
        <w:t>zęści U</w:t>
      </w:r>
      <w:r w:rsidRPr="00D64EE4">
        <w:rPr>
          <w:color w:val="000000"/>
          <w:sz w:val="22"/>
          <w:szCs w:val="22"/>
        </w:rPr>
        <w:t>mowy</w:t>
      </w:r>
      <w:r>
        <w:rPr>
          <w:color w:val="000000"/>
          <w:sz w:val="22"/>
          <w:szCs w:val="22"/>
        </w:rPr>
        <w:t>.</w:t>
      </w:r>
    </w:p>
    <w:p w:rsidR="00837977" w:rsidRPr="00837977" w:rsidRDefault="00837977" w:rsidP="00E80E6B">
      <w:pPr>
        <w:numPr>
          <w:ilvl w:val="3"/>
          <w:numId w:val="36"/>
        </w:numPr>
        <w:tabs>
          <w:tab w:val="clear" w:pos="2880"/>
          <w:tab w:val="num" w:pos="284"/>
        </w:tabs>
        <w:suppressAutoHyphens w:val="0"/>
        <w:autoSpaceDE w:val="0"/>
        <w:ind w:left="284" w:hanging="284"/>
        <w:jc w:val="both"/>
        <w:rPr>
          <w:color w:val="000000"/>
          <w:sz w:val="22"/>
          <w:szCs w:val="22"/>
        </w:rPr>
      </w:pPr>
      <w:r>
        <w:rPr>
          <w:color w:val="000000"/>
          <w:sz w:val="22"/>
          <w:szCs w:val="22"/>
        </w:rPr>
        <w:t>Łączna maksymalna wysokość kar umownych nie może przekroczyć 40% wartości Zamówienia brutto.</w:t>
      </w:r>
    </w:p>
    <w:p w:rsidR="00306F26" w:rsidRPr="00CF0309" w:rsidRDefault="00306F26" w:rsidP="00306F26">
      <w:pPr>
        <w:jc w:val="both"/>
        <w:rPr>
          <w:sz w:val="22"/>
          <w:szCs w:val="22"/>
        </w:rPr>
      </w:pPr>
    </w:p>
    <w:p w:rsidR="00837977" w:rsidRPr="00582341" w:rsidRDefault="00837977" w:rsidP="00837977">
      <w:pPr>
        <w:jc w:val="center"/>
        <w:rPr>
          <w:sz w:val="22"/>
          <w:szCs w:val="22"/>
        </w:rPr>
      </w:pPr>
      <w:r w:rsidRPr="00582341">
        <w:rPr>
          <w:sz w:val="22"/>
          <w:szCs w:val="22"/>
        </w:rPr>
        <w:t>§ 1</w:t>
      </w:r>
      <w:r>
        <w:rPr>
          <w:sz w:val="22"/>
          <w:szCs w:val="22"/>
        </w:rPr>
        <w:t>1</w:t>
      </w:r>
    </w:p>
    <w:p w:rsidR="00837977" w:rsidRPr="00582341" w:rsidRDefault="00837977" w:rsidP="00837977">
      <w:pPr>
        <w:pStyle w:val="Tekstpodstawowy"/>
        <w:rPr>
          <w:sz w:val="22"/>
          <w:szCs w:val="22"/>
        </w:rPr>
      </w:pPr>
      <w:r w:rsidRPr="00582341">
        <w:rPr>
          <w:sz w:val="22"/>
          <w:szCs w:val="22"/>
        </w:rPr>
        <w:t>Zamawiający zastrzega sobie prawo dochodzenia odszkodowania na zasadach ogólnych prawa cywilnego, jeżeli poniesiona szkoda przekroczy wysokość zastrzeżonych kar umownych.</w:t>
      </w:r>
    </w:p>
    <w:p w:rsidR="00837977" w:rsidRPr="00582341" w:rsidRDefault="00837977" w:rsidP="00837977">
      <w:pPr>
        <w:rPr>
          <w:i/>
          <w:sz w:val="22"/>
          <w:szCs w:val="22"/>
        </w:rPr>
      </w:pPr>
    </w:p>
    <w:p w:rsidR="00837977" w:rsidRPr="00582341" w:rsidRDefault="00837977" w:rsidP="00837977">
      <w:pPr>
        <w:jc w:val="center"/>
        <w:rPr>
          <w:sz w:val="22"/>
          <w:szCs w:val="22"/>
        </w:rPr>
      </w:pPr>
      <w:r w:rsidRPr="00582341">
        <w:rPr>
          <w:sz w:val="22"/>
          <w:szCs w:val="22"/>
        </w:rPr>
        <w:t>§ 1</w:t>
      </w:r>
      <w:r>
        <w:rPr>
          <w:sz w:val="22"/>
          <w:szCs w:val="22"/>
        </w:rPr>
        <w:t>2</w:t>
      </w:r>
    </w:p>
    <w:p w:rsidR="00837977" w:rsidRPr="00582341" w:rsidRDefault="00837977" w:rsidP="00E80E6B">
      <w:pPr>
        <w:pStyle w:val="Tekstpodstawowy"/>
        <w:numPr>
          <w:ilvl w:val="1"/>
          <w:numId w:val="37"/>
        </w:numPr>
        <w:tabs>
          <w:tab w:val="clear" w:pos="3118"/>
          <w:tab w:val="left" w:pos="284"/>
          <w:tab w:val="left" w:pos="3402"/>
        </w:tabs>
        <w:suppressAutoHyphens w:val="0"/>
        <w:ind w:left="284" w:hanging="284"/>
        <w:rPr>
          <w:sz w:val="22"/>
          <w:szCs w:val="22"/>
        </w:rPr>
      </w:pPr>
      <w:r w:rsidRPr="00582341">
        <w:rPr>
          <w:sz w:val="22"/>
          <w:szCs w:val="22"/>
        </w:rPr>
        <w:t xml:space="preserve">W razie zaistnienia istotnej zmiany okoliczności powodującej, że wykonanie </w:t>
      </w:r>
      <w:r>
        <w:rPr>
          <w:sz w:val="22"/>
          <w:szCs w:val="22"/>
        </w:rPr>
        <w:t>U</w:t>
      </w:r>
      <w:r w:rsidRPr="00582341">
        <w:rPr>
          <w:sz w:val="22"/>
          <w:szCs w:val="22"/>
        </w:rPr>
        <w:t xml:space="preserve">mowy nie leży                       w interesie publicznym, czego nie można było przewidzieć w chwili zawarcia </w:t>
      </w:r>
      <w:r>
        <w:rPr>
          <w:sz w:val="22"/>
          <w:szCs w:val="22"/>
        </w:rPr>
        <w:t>U</w:t>
      </w:r>
      <w:r w:rsidRPr="00582341">
        <w:rPr>
          <w:sz w:val="22"/>
          <w:szCs w:val="22"/>
        </w:rPr>
        <w:t>mowy,</w:t>
      </w:r>
      <w:r>
        <w:rPr>
          <w:sz w:val="22"/>
          <w:szCs w:val="22"/>
        </w:rPr>
        <w:t xml:space="preserve"> Zamawiający może odstąpić od  U</w:t>
      </w:r>
      <w:r w:rsidRPr="00582341">
        <w:rPr>
          <w:sz w:val="22"/>
          <w:szCs w:val="22"/>
        </w:rPr>
        <w:t>mowy w terminie 30 dni od powzięcia wiadomości o tych okolicznościach.</w:t>
      </w:r>
    </w:p>
    <w:p w:rsidR="00837977" w:rsidRPr="004C2451" w:rsidRDefault="00837977" w:rsidP="00E80E6B">
      <w:pPr>
        <w:numPr>
          <w:ilvl w:val="1"/>
          <w:numId w:val="37"/>
        </w:numPr>
        <w:tabs>
          <w:tab w:val="left" w:pos="284"/>
        </w:tabs>
        <w:suppressAutoHyphens w:val="0"/>
        <w:ind w:left="284" w:hanging="284"/>
        <w:jc w:val="both"/>
        <w:rPr>
          <w:sz w:val="22"/>
          <w:szCs w:val="22"/>
        </w:rPr>
      </w:pPr>
      <w:r w:rsidRPr="00582341">
        <w:rPr>
          <w:sz w:val="22"/>
          <w:szCs w:val="22"/>
        </w:rPr>
        <w:t>Zamawiający zastrz</w:t>
      </w:r>
      <w:r>
        <w:rPr>
          <w:sz w:val="22"/>
          <w:szCs w:val="22"/>
        </w:rPr>
        <w:t>ega sobie prawo odstąpienia od U</w:t>
      </w:r>
      <w:r w:rsidRPr="00582341">
        <w:rPr>
          <w:sz w:val="22"/>
          <w:szCs w:val="22"/>
        </w:rPr>
        <w:t>mowy</w:t>
      </w:r>
      <w:r>
        <w:rPr>
          <w:sz w:val="22"/>
          <w:szCs w:val="22"/>
        </w:rPr>
        <w:t xml:space="preserve"> </w:t>
      </w:r>
      <w:r w:rsidRPr="00657DEE">
        <w:rPr>
          <w:sz w:val="22"/>
          <w:szCs w:val="22"/>
        </w:rPr>
        <w:t xml:space="preserve">w przypadku </w:t>
      </w:r>
      <w:r>
        <w:rPr>
          <w:sz w:val="22"/>
          <w:szCs w:val="22"/>
        </w:rPr>
        <w:t>dwukrotnego niewykonania dostawy danej partii Zamówienia w terminie określonym w § 3 pkt. 3 Umowy</w:t>
      </w:r>
      <w:r w:rsidR="00C576B8">
        <w:rPr>
          <w:sz w:val="22"/>
          <w:szCs w:val="22"/>
        </w:rPr>
        <w:t>, po uprzednim pisemnym wezwaniu do wykonania danego Zamówienia w terminie dwóch dni.</w:t>
      </w:r>
    </w:p>
    <w:p w:rsidR="00837977" w:rsidRDefault="00837977" w:rsidP="00837977">
      <w:pPr>
        <w:jc w:val="center"/>
        <w:rPr>
          <w:sz w:val="22"/>
          <w:szCs w:val="22"/>
        </w:rPr>
      </w:pPr>
    </w:p>
    <w:p w:rsidR="00837977" w:rsidRPr="00582341" w:rsidRDefault="00837977" w:rsidP="00837977">
      <w:pPr>
        <w:jc w:val="center"/>
        <w:rPr>
          <w:sz w:val="22"/>
          <w:szCs w:val="22"/>
        </w:rPr>
      </w:pPr>
      <w:r w:rsidRPr="00582341">
        <w:rPr>
          <w:sz w:val="22"/>
          <w:szCs w:val="22"/>
        </w:rPr>
        <w:t>§ 1</w:t>
      </w:r>
      <w:r>
        <w:rPr>
          <w:sz w:val="22"/>
          <w:szCs w:val="22"/>
        </w:rPr>
        <w:t>3</w:t>
      </w:r>
    </w:p>
    <w:p w:rsidR="00837977" w:rsidRDefault="00837977" w:rsidP="00837977">
      <w:pPr>
        <w:pStyle w:val="Tekstpodstawowy"/>
        <w:rPr>
          <w:sz w:val="22"/>
          <w:szCs w:val="22"/>
        </w:rPr>
      </w:pPr>
      <w:r w:rsidRPr="00582341">
        <w:rPr>
          <w:sz w:val="22"/>
          <w:szCs w:val="22"/>
        </w:rPr>
        <w:t xml:space="preserve">Wszelkie </w:t>
      </w:r>
      <w:r>
        <w:rPr>
          <w:sz w:val="22"/>
          <w:szCs w:val="22"/>
        </w:rPr>
        <w:t>zmiany i uzupełnienia U</w:t>
      </w:r>
      <w:r w:rsidRPr="00582341">
        <w:rPr>
          <w:sz w:val="22"/>
          <w:szCs w:val="22"/>
        </w:rPr>
        <w:t>mowy wymagają formy pisemnej pod rygorem nieważności.</w:t>
      </w:r>
    </w:p>
    <w:p w:rsidR="00837977" w:rsidRPr="004C2451" w:rsidRDefault="00837977" w:rsidP="00837977">
      <w:pPr>
        <w:pStyle w:val="Tekstpodstawowy"/>
        <w:rPr>
          <w:sz w:val="22"/>
          <w:szCs w:val="22"/>
        </w:rPr>
      </w:pPr>
    </w:p>
    <w:p w:rsidR="00837977" w:rsidRPr="00582341" w:rsidRDefault="00837977" w:rsidP="00837977">
      <w:pPr>
        <w:jc w:val="center"/>
        <w:rPr>
          <w:sz w:val="22"/>
          <w:szCs w:val="22"/>
        </w:rPr>
      </w:pPr>
      <w:r w:rsidRPr="00582341">
        <w:rPr>
          <w:sz w:val="22"/>
          <w:szCs w:val="22"/>
        </w:rPr>
        <w:t>§ 1</w:t>
      </w:r>
      <w:r>
        <w:rPr>
          <w:sz w:val="22"/>
          <w:szCs w:val="22"/>
        </w:rPr>
        <w:t>4</w:t>
      </w:r>
    </w:p>
    <w:p w:rsidR="00837977" w:rsidRPr="00582341" w:rsidRDefault="00837977" w:rsidP="00837977">
      <w:pPr>
        <w:pStyle w:val="Tekstpodstawowy"/>
        <w:rPr>
          <w:sz w:val="22"/>
          <w:szCs w:val="22"/>
        </w:rPr>
      </w:pPr>
      <w:r>
        <w:rPr>
          <w:sz w:val="22"/>
          <w:szCs w:val="22"/>
        </w:rPr>
        <w:t>Do spraw nieuregulowanych U</w:t>
      </w:r>
      <w:r w:rsidRPr="00582341">
        <w:rPr>
          <w:sz w:val="22"/>
          <w:szCs w:val="22"/>
        </w:rPr>
        <w:t xml:space="preserve">mową mają zastosowanie przepisy </w:t>
      </w:r>
      <w:r>
        <w:rPr>
          <w:sz w:val="22"/>
          <w:szCs w:val="22"/>
        </w:rPr>
        <w:t xml:space="preserve">powszechnie obowiązującego prawa,    w szczególności  Ustawy – Kodeksu Cywilnego ze </w:t>
      </w:r>
      <w:r w:rsidRPr="00582341">
        <w:rPr>
          <w:sz w:val="22"/>
          <w:szCs w:val="22"/>
        </w:rPr>
        <w:t>szczególnym uwzględnieniem przepisów o sprzedaży oraz przepis</w:t>
      </w:r>
      <w:r>
        <w:rPr>
          <w:sz w:val="22"/>
          <w:szCs w:val="22"/>
        </w:rPr>
        <w:t>ów</w:t>
      </w:r>
      <w:r w:rsidRPr="00582341">
        <w:rPr>
          <w:sz w:val="22"/>
          <w:szCs w:val="22"/>
        </w:rPr>
        <w:t xml:space="preserve"> </w:t>
      </w:r>
      <w:r>
        <w:rPr>
          <w:sz w:val="22"/>
          <w:szCs w:val="22"/>
        </w:rPr>
        <w:t>U</w:t>
      </w:r>
      <w:r w:rsidRPr="00582341">
        <w:rPr>
          <w:sz w:val="22"/>
          <w:szCs w:val="22"/>
        </w:rPr>
        <w:t xml:space="preserve">stawy Prawo zamówień publicznych. </w:t>
      </w:r>
    </w:p>
    <w:p w:rsidR="00837977" w:rsidRPr="00582341" w:rsidRDefault="00837977" w:rsidP="00837977">
      <w:pPr>
        <w:jc w:val="center"/>
        <w:rPr>
          <w:i/>
          <w:sz w:val="22"/>
          <w:szCs w:val="22"/>
        </w:rPr>
      </w:pPr>
    </w:p>
    <w:p w:rsidR="00837977" w:rsidRPr="00242E6B" w:rsidRDefault="00837977" w:rsidP="00837977">
      <w:pPr>
        <w:jc w:val="center"/>
        <w:rPr>
          <w:sz w:val="22"/>
          <w:szCs w:val="22"/>
        </w:rPr>
      </w:pPr>
      <w:r w:rsidRPr="00242E6B">
        <w:rPr>
          <w:sz w:val="22"/>
          <w:szCs w:val="22"/>
        </w:rPr>
        <w:t>§ 15</w:t>
      </w:r>
    </w:p>
    <w:p w:rsidR="00837977" w:rsidRPr="00242E6B" w:rsidRDefault="00837977" w:rsidP="00E80E6B">
      <w:pPr>
        <w:pStyle w:val="Tekstpodstawowy"/>
        <w:numPr>
          <w:ilvl w:val="0"/>
          <w:numId w:val="22"/>
        </w:numPr>
        <w:tabs>
          <w:tab w:val="clear" w:pos="3118"/>
          <w:tab w:val="left" w:pos="0"/>
        </w:tabs>
        <w:ind w:left="284"/>
        <w:rPr>
          <w:sz w:val="22"/>
          <w:szCs w:val="22"/>
        </w:rPr>
      </w:pPr>
      <w:r w:rsidRPr="00242E6B">
        <w:rPr>
          <w:sz w:val="22"/>
          <w:szCs w:val="22"/>
        </w:rPr>
        <w:t>W przypadku sporu związanego z wykonaniem Umowy, Strony postarają się załatwić go polubownie.</w:t>
      </w:r>
    </w:p>
    <w:p w:rsidR="00837977" w:rsidRPr="00242E6B" w:rsidRDefault="00837977" w:rsidP="00E80E6B">
      <w:pPr>
        <w:pStyle w:val="Tekstpodstawowy"/>
        <w:numPr>
          <w:ilvl w:val="0"/>
          <w:numId w:val="22"/>
        </w:numPr>
        <w:tabs>
          <w:tab w:val="clear" w:pos="3118"/>
        </w:tabs>
        <w:ind w:left="284"/>
        <w:rPr>
          <w:sz w:val="22"/>
          <w:szCs w:val="22"/>
        </w:rPr>
      </w:pPr>
      <w:r w:rsidRPr="00242E6B">
        <w:rPr>
          <w:sz w:val="22"/>
          <w:szCs w:val="22"/>
        </w:rPr>
        <w:t>Jeżeli Strony nie osiągną porozumienia, spór zostanie ostatecznie rozstrzygnięty przez sąd właściwy dla siedziby Zamawiającego</w:t>
      </w:r>
      <w:r>
        <w:rPr>
          <w:sz w:val="22"/>
          <w:szCs w:val="22"/>
        </w:rPr>
        <w:t>.</w:t>
      </w:r>
    </w:p>
    <w:p w:rsidR="00837977" w:rsidRPr="00242E6B" w:rsidRDefault="00837977" w:rsidP="00837977">
      <w:pPr>
        <w:pStyle w:val="Tekstpodstawowy"/>
        <w:rPr>
          <w:sz w:val="22"/>
          <w:szCs w:val="22"/>
        </w:rPr>
      </w:pPr>
    </w:p>
    <w:p w:rsidR="00837977" w:rsidRPr="00582341" w:rsidRDefault="00837977" w:rsidP="00837977">
      <w:pPr>
        <w:jc w:val="center"/>
        <w:rPr>
          <w:sz w:val="22"/>
          <w:szCs w:val="22"/>
        </w:rPr>
      </w:pPr>
      <w:r w:rsidRPr="00582341">
        <w:rPr>
          <w:sz w:val="22"/>
          <w:szCs w:val="22"/>
        </w:rPr>
        <w:t>§ 1</w:t>
      </w:r>
      <w:r>
        <w:rPr>
          <w:sz w:val="22"/>
          <w:szCs w:val="22"/>
        </w:rPr>
        <w:t>6</w:t>
      </w:r>
    </w:p>
    <w:p w:rsidR="00837977" w:rsidRDefault="00837977" w:rsidP="00837977">
      <w:pPr>
        <w:rPr>
          <w:b/>
          <w:sz w:val="22"/>
          <w:szCs w:val="22"/>
        </w:rPr>
      </w:pPr>
      <w:r w:rsidRPr="00582341">
        <w:rPr>
          <w:sz w:val="22"/>
          <w:szCs w:val="22"/>
        </w:rPr>
        <w:t>Umowę sporządzono w dwóch jednobrzmiących egzemplarzach po jednej dla każdej ze stron.</w:t>
      </w:r>
    </w:p>
    <w:p w:rsidR="00306F26" w:rsidRPr="00CF0309" w:rsidRDefault="00306F26" w:rsidP="00306F26">
      <w:pPr>
        <w:rPr>
          <w:sz w:val="22"/>
        </w:rPr>
      </w:pPr>
    </w:p>
    <w:p w:rsidR="00306F26" w:rsidRPr="00CF0309" w:rsidRDefault="00306F26" w:rsidP="00306F26">
      <w:pPr>
        <w:rPr>
          <w:bCs/>
          <w:sz w:val="22"/>
        </w:rPr>
      </w:pPr>
    </w:p>
    <w:p w:rsidR="00306F26" w:rsidRPr="00CF0309" w:rsidRDefault="00306F26" w:rsidP="00306F26">
      <w:pPr>
        <w:rPr>
          <w:bCs/>
          <w:sz w:val="22"/>
        </w:rPr>
      </w:pPr>
    </w:p>
    <w:p w:rsidR="00306F26" w:rsidRPr="00837977" w:rsidRDefault="00837977" w:rsidP="00306F26">
      <w:pPr>
        <w:tabs>
          <w:tab w:val="left" w:pos="360"/>
          <w:tab w:val="left" w:pos="3118"/>
        </w:tabs>
        <w:suppressAutoHyphens w:val="0"/>
        <w:jc w:val="both"/>
        <w:rPr>
          <w:b/>
        </w:rPr>
      </w:pPr>
      <w:r w:rsidRPr="00837977">
        <w:rPr>
          <w:b/>
          <w:bCs/>
          <w:sz w:val="22"/>
          <w:szCs w:val="22"/>
        </w:rPr>
        <w:t>ZAMAWIAJĄCY</w:t>
      </w:r>
      <w:r w:rsidRPr="00837977">
        <w:rPr>
          <w:b/>
        </w:rPr>
        <w:t xml:space="preserve">                                                                                                </w:t>
      </w:r>
      <w:r w:rsidR="00306F26" w:rsidRPr="00837977">
        <w:rPr>
          <w:b/>
          <w:bCs/>
          <w:sz w:val="22"/>
          <w:szCs w:val="22"/>
        </w:rPr>
        <w:t xml:space="preserve">WYKONAWCA </w:t>
      </w:r>
      <w:r w:rsidR="00306F26" w:rsidRPr="00837977">
        <w:rPr>
          <w:b/>
          <w:bCs/>
          <w:sz w:val="22"/>
          <w:szCs w:val="22"/>
        </w:rPr>
        <w:tab/>
      </w:r>
      <w:r w:rsidR="00306F26" w:rsidRPr="00837977">
        <w:rPr>
          <w:b/>
          <w:bCs/>
          <w:sz w:val="22"/>
          <w:szCs w:val="22"/>
        </w:rPr>
        <w:tab/>
      </w:r>
      <w:r w:rsidR="00306F26" w:rsidRPr="00837977">
        <w:rPr>
          <w:b/>
          <w:bCs/>
          <w:sz w:val="22"/>
          <w:szCs w:val="22"/>
        </w:rPr>
        <w:tab/>
      </w:r>
      <w:r w:rsidR="00306F26" w:rsidRPr="00837977">
        <w:rPr>
          <w:b/>
          <w:bCs/>
          <w:sz w:val="22"/>
          <w:szCs w:val="22"/>
        </w:rPr>
        <w:tab/>
      </w:r>
      <w:r w:rsidR="00306F26" w:rsidRPr="00837977">
        <w:rPr>
          <w:b/>
          <w:bCs/>
          <w:sz w:val="22"/>
          <w:szCs w:val="22"/>
        </w:rPr>
        <w:tab/>
      </w:r>
      <w:r w:rsidR="00306F26" w:rsidRPr="00837977">
        <w:rPr>
          <w:b/>
          <w:bCs/>
          <w:sz w:val="22"/>
          <w:szCs w:val="22"/>
        </w:rPr>
        <w:tab/>
      </w:r>
      <w:r w:rsidR="00306F26" w:rsidRPr="00837977">
        <w:rPr>
          <w:b/>
          <w:bCs/>
          <w:sz w:val="22"/>
          <w:szCs w:val="22"/>
        </w:rPr>
        <w:tab/>
      </w:r>
    </w:p>
    <w:p w:rsidR="00306F26" w:rsidRPr="00CF0309" w:rsidRDefault="00306F26" w:rsidP="00306F26">
      <w:pPr>
        <w:rPr>
          <w:sz w:val="22"/>
        </w:rPr>
      </w:pPr>
    </w:p>
    <w:p w:rsidR="00306F26" w:rsidRPr="00CF0309" w:rsidRDefault="00306F26" w:rsidP="00306F26">
      <w:pPr>
        <w:rPr>
          <w:sz w:val="22"/>
        </w:rPr>
      </w:pPr>
    </w:p>
    <w:p w:rsidR="00306F26" w:rsidRDefault="00306F26" w:rsidP="00306F26">
      <w:pPr>
        <w:rPr>
          <w:sz w:val="22"/>
        </w:rPr>
      </w:pPr>
    </w:p>
    <w:p w:rsidR="00C82DFA" w:rsidRDefault="00C82DFA" w:rsidP="00306F26">
      <w:pPr>
        <w:rPr>
          <w:sz w:val="22"/>
        </w:rPr>
      </w:pPr>
    </w:p>
    <w:p w:rsidR="00C82DFA" w:rsidRDefault="00C82DFA" w:rsidP="00306F26">
      <w:pPr>
        <w:rPr>
          <w:sz w:val="22"/>
        </w:rPr>
      </w:pPr>
    </w:p>
    <w:p w:rsidR="00B46376" w:rsidRDefault="00B46376" w:rsidP="00306F26">
      <w:pPr>
        <w:rPr>
          <w:sz w:val="22"/>
        </w:rPr>
      </w:pPr>
    </w:p>
    <w:p w:rsidR="00B46376" w:rsidRDefault="00B46376" w:rsidP="00306F26">
      <w:pPr>
        <w:rPr>
          <w:sz w:val="22"/>
        </w:rPr>
      </w:pPr>
    </w:p>
    <w:p w:rsidR="00C82DFA" w:rsidRDefault="00C82DFA" w:rsidP="00306F26">
      <w:pPr>
        <w:rPr>
          <w:sz w:val="22"/>
        </w:rPr>
      </w:pPr>
    </w:p>
    <w:p w:rsidR="00306F26" w:rsidRDefault="00306F26" w:rsidP="005C51C4">
      <w:pPr>
        <w:jc w:val="right"/>
      </w:pPr>
      <w:r>
        <w:rPr>
          <w:bCs/>
          <w:sz w:val="22"/>
          <w:szCs w:val="22"/>
        </w:rPr>
        <w:lastRenderedPageBreak/>
        <w:t>Załącznik Nr 2  do umowy</w:t>
      </w:r>
    </w:p>
    <w:p w:rsidR="00306F26" w:rsidRDefault="00306F26" w:rsidP="00306F26">
      <w:pPr>
        <w:jc w:val="right"/>
      </w:pPr>
      <w:r>
        <w:rPr>
          <w:bCs/>
          <w:sz w:val="22"/>
          <w:szCs w:val="22"/>
        </w:rPr>
        <w:t>Nr ZZP-344/</w:t>
      </w:r>
      <w:r w:rsidR="00837977">
        <w:rPr>
          <w:bCs/>
          <w:sz w:val="22"/>
          <w:szCs w:val="22"/>
        </w:rPr>
        <w:t>25</w:t>
      </w:r>
      <w:r>
        <w:rPr>
          <w:bCs/>
          <w:sz w:val="22"/>
          <w:szCs w:val="22"/>
        </w:rPr>
        <w:t>/202</w:t>
      </w:r>
      <w:r w:rsidR="00837977">
        <w:rPr>
          <w:bCs/>
          <w:sz w:val="22"/>
          <w:szCs w:val="22"/>
        </w:rPr>
        <w:t>1</w:t>
      </w:r>
    </w:p>
    <w:p w:rsidR="00306F26" w:rsidRDefault="00306F26" w:rsidP="00306F26">
      <w:pPr>
        <w:tabs>
          <w:tab w:val="left" w:pos="3118"/>
        </w:tabs>
        <w:jc w:val="center"/>
        <w:rPr>
          <w:b/>
          <w:sz w:val="22"/>
          <w:szCs w:val="22"/>
        </w:rPr>
      </w:pPr>
    </w:p>
    <w:p w:rsidR="00306F26" w:rsidRDefault="00306F26" w:rsidP="00306F26">
      <w:pPr>
        <w:tabs>
          <w:tab w:val="left" w:pos="3118"/>
        </w:tabs>
        <w:jc w:val="center"/>
        <w:rPr>
          <w:rFonts w:ascii="Arial" w:hAnsi="Arial" w:cs="Arial"/>
          <w:b/>
          <w:sz w:val="22"/>
          <w:szCs w:val="22"/>
        </w:rPr>
      </w:pPr>
    </w:p>
    <w:p w:rsidR="00306F26" w:rsidRDefault="00306F26" w:rsidP="00306F26">
      <w:pPr>
        <w:tabs>
          <w:tab w:val="left" w:pos="3118"/>
        </w:tabs>
        <w:jc w:val="center"/>
        <w:rPr>
          <w:rFonts w:ascii="Arial" w:hAnsi="Arial" w:cs="Arial"/>
          <w:b/>
          <w:sz w:val="22"/>
          <w:szCs w:val="22"/>
        </w:rPr>
      </w:pPr>
    </w:p>
    <w:p w:rsidR="00306F26" w:rsidRDefault="00306F26" w:rsidP="00306F26">
      <w:pPr>
        <w:tabs>
          <w:tab w:val="left" w:pos="3118"/>
        </w:tabs>
        <w:jc w:val="center"/>
        <w:rPr>
          <w:b/>
          <w:sz w:val="22"/>
          <w:szCs w:val="22"/>
        </w:rPr>
      </w:pPr>
      <w:r>
        <w:rPr>
          <w:b/>
          <w:sz w:val="22"/>
          <w:szCs w:val="22"/>
        </w:rPr>
        <w:t>WZÓR ZAMÓWIENIA</w:t>
      </w:r>
    </w:p>
    <w:p w:rsidR="00306F26" w:rsidRDefault="00306F26" w:rsidP="00306F26">
      <w:pPr>
        <w:tabs>
          <w:tab w:val="left" w:pos="3118"/>
        </w:tabs>
        <w:jc w:val="center"/>
        <w:rPr>
          <w:b/>
          <w:sz w:val="22"/>
          <w:szCs w:val="22"/>
        </w:rPr>
      </w:pPr>
    </w:p>
    <w:p w:rsidR="00306F26" w:rsidRDefault="00306F26" w:rsidP="00306F26">
      <w:pPr>
        <w:tabs>
          <w:tab w:val="left" w:pos="3118"/>
        </w:tabs>
        <w:jc w:val="center"/>
      </w:pPr>
    </w:p>
    <w:p w:rsidR="00306F26" w:rsidRDefault="00306F26" w:rsidP="00306F26">
      <w:pPr>
        <w:pStyle w:val="Tekstpodstawowy"/>
        <w:spacing w:line="360" w:lineRule="auto"/>
        <w:rPr>
          <w:b/>
          <w:bCs/>
          <w:sz w:val="22"/>
          <w:szCs w:val="22"/>
        </w:rPr>
      </w:pPr>
    </w:p>
    <w:p w:rsidR="00306F26" w:rsidRDefault="00306F26" w:rsidP="00306F26">
      <w:pPr>
        <w:pStyle w:val="Nagwek3"/>
        <w:numPr>
          <w:ilvl w:val="2"/>
          <w:numId w:val="0"/>
        </w:numPr>
        <w:tabs>
          <w:tab w:val="num" w:pos="0"/>
        </w:tabs>
        <w:ind w:left="720" w:hanging="720"/>
        <w:jc w:val="left"/>
      </w:pPr>
      <w:r w:rsidRPr="00064BD8">
        <w:rPr>
          <w:b w:val="0"/>
          <w:sz w:val="22"/>
          <w:szCs w:val="22"/>
        </w:rPr>
        <w:t xml:space="preserve">Nazwa dostawcy            </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sidRPr="00064BD8">
        <w:rPr>
          <w:b w:val="0"/>
          <w:sz w:val="22"/>
          <w:szCs w:val="22"/>
        </w:rPr>
        <w:t xml:space="preserve">Nysa  dnia………………….  </w:t>
      </w:r>
    </w:p>
    <w:p w:rsidR="00306F26" w:rsidRDefault="00306F26" w:rsidP="00306F26">
      <w:pPr>
        <w:pStyle w:val="Nagwek3"/>
        <w:numPr>
          <w:ilvl w:val="2"/>
          <w:numId w:val="0"/>
        </w:numPr>
        <w:tabs>
          <w:tab w:val="num" w:pos="0"/>
        </w:tabs>
        <w:ind w:left="720" w:hanging="720"/>
      </w:pPr>
      <w:r>
        <w:rPr>
          <w:b w:val="0"/>
          <w:sz w:val="22"/>
          <w:szCs w:val="22"/>
        </w:rPr>
        <w:t xml:space="preserve">                                                    </w:t>
      </w:r>
    </w:p>
    <w:p w:rsidR="00306F26" w:rsidRDefault="00306F26" w:rsidP="00306F26"/>
    <w:p w:rsidR="00306F26" w:rsidRDefault="00306F26" w:rsidP="00306F26">
      <w:pPr>
        <w:pStyle w:val="Nagwek3"/>
        <w:numPr>
          <w:ilvl w:val="2"/>
          <w:numId w:val="0"/>
        </w:numPr>
        <w:tabs>
          <w:tab w:val="num" w:pos="0"/>
        </w:tabs>
        <w:ind w:left="720" w:hanging="720"/>
        <w:rPr>
          <w:b w:val="0"/>
          <w:szCs w:val="22"/>
        </w:rPr>
      </w:pPr>
    </w:p>
    <w:p w:rsidR="00306F26" w:rsidRDefault="00306F26" w:rsidP="00306F26">
      <w:pPr>
        <w:pStyle w:val="Nagwek3"/>
        <w:numPr>
          <w:ilvl w:val="2"/>
          <w:numId w:val="0"/>
        </w:numPr>
        <w:tabs>
          <w:tab w:val="num" w:pos="0"/>
        </w:tabs>
        <w:ind w:left="720" w:hanging="720"/>
        <w:jc w:val="right"/>
      </w:pPr>
      <w:r>
        <w:rPr>
          <w:b w:val="0"/>
          <w:szCs w:val="22"/>
        </w:rPr>
        <w:t>ZAMÓWIENIE NR ZZP – 221/.…. / 20</w:t>
      </w:r>
      <w:r w:rsidR="00837977">
        <w:rPr>
          <w:b w:val="0"/>
          <w:szCs w:val="22"/>
        </w:rPr>
        <w:t>21</w:t>
      </w:r>
    </w:p>
    <w:p w:rsidR="00306F26" w:rsidRDefault="00306F26" w:rsidP="00306F26">
      <w:pPr>
        <w:spacing w:line="360" w:lineRule="auto"/>
        <w:rPr>
          <w:b/>
          <w:sz w:val="22"/>
          <w:szCs w:val="22"/>
        </w:rPr>
      </w:pPr>
    </w:p>
    <w:p w:rsidR="00306F26" w:rsidRDefault="00306F26" w:rsidP="00306F26">
      <w:pPr>
        <w:jc w:val="right"/>
      </w:pPr>
      <w:r>
        <w:rPr>
          <w:sz w:val="22"/>
          <w:szCs w:val="22"/>
        </w:rPr>
        <w:t>ODBIORCA ZESPÓŁ OPIEKI ZDROWOTNEJ W NYSIE</w:t>
      </w:r>
    </w:p>
    <w:p w:rsidR="00306F26" w:rsidRDefault="00306F26" w:rsidP="00306F26">
      <w:pPr>
        <w:jc w:val="right"/>
      </w:pPr>
      <w:r>
        <w:rPr>
          <w:sz w:val="22"/>
          <w:szCs w:val="22"/>
        </w:rPr>
        <w:t>REGON 000313443</w:t>
      </w:r>
    </w:p>
    <w:p w:rsidR="00306F26" w:rsidRDefault="00306F26" w:rsidP="00306F26">
      <w:pPr>
        <w:jc w:val="right"/>
      </w:pPr>
      <w:r>
        <w:rPr>
          <w:sz w:val="22"/>
          <w:szCs w:val="22"/>
        </w:rPr>
        <w:t xml:space="preserve"> NIP 753 - 19 - 67 – 997</w:t>
      </w:r>
    </w:p>
    <w:p w:rsidR="00306F26" w:rsidRDefault="00306F26" w:rsidP="00306F26">
      <w:pPr>
        <w:pStyle w:val="Nagwek2"/>
        <w:widowControl w:val="0"/>
        <w:tabs>
          <w:tab w:val="left" w:pos="576"/>
        </w:tabs>
        <w:ind w:left="576" w:hanging="576"/>
        <w:jc w:val="right"/>
      </w:pPr>
      <w:r>
        <w:rPr>
          <w:b w:val="0"/>
          <w:sz w:val="22"/>
          <w:szCs w:val="22"/>
        </w:rPr>
        <w:t xml:space="preserve">Telefon : Dział Zaopatrzenia 77 40 87 816 </w:t>
      </w:r>
    </w:p>
    <w:p w:rsidR="00306F26" w:rsidRDefault="00306F26" w:rsidP="00306F26">
      <w:pPr>
        <w:jc w:val="right"/>
      </w:pPr>
      <w:r>
        <w:rPr>
          <w:sz w:val="22"/>
          <w:szCs w:val="22"/>
        </w:rPr>
        <w:t>Fax. 77 433 30 38</w:t>
      </w:r>
    </w:p>
    <w:p w:rsidR="00306F26" w:rsidRDefault="00306F26" w:rsidP="00306F26">
      <w:pPr>
        <w:rPr>
          <w:sz w:val="22"/>
          <w:szCs w:val="22"/>
        </w:rPr>
      </w:pPr>
    </w:p>
    <w:p w:rsidR="00306F26" w:rsidRDefault="00306F26" w:rsidP="00306F26">
      <w:r>
        <w:rPr>
          <w:sz w:val="22"/>
          <w:szCs w:val="22"/>
        </w:rPr>
        <w:t xml:space="preserve">Płatnik : Odbiorca : Zespół Opieki Zdrowotnej w Nysie </w:t>
      </w:r>
    </w:p>
    <w:p w:rsidR="00306F26" w:rsidRDefault="00306F26" w:rsidP="00306F26">
      <w:r>
        <w:rPr>
          <w:sz w:val="22"/>
          <w:szCs w:val="22"/>
        </w:rPr>
        <w:t xml:space="preserve">ul. Bohaterów Warszawy 34 </w:t>
      </w:r>
    </w:p>
    <w:p w:rsidR="00306F26" w:rsidRDefault="00306F26" w:rsidP="00306F26">
      <w:r>
        <w:rPr>
          <w:sz w:val="22"/>
          <w:szCs w:val="22"/>
        </w:rPr>
        <w:t>48 - 300 Nysa</w:t>
      </w:r>
    </w:p>
    <w:p w:rsidR="00306F26" w:rsidRDefault="00306F26" w:rsidP="00306F26">
      <w:pPr>
        <w:pStyle w:val="Nagwek3"/>
        <w:numPr>
          <w:ilvl w:val="2"/>
          <w:numId w:val="0"/>
        </w:numPr>
        <w:tabs>
          <w:tab w:val="num" w:pos="0"/>
        </w:tabs>
        <w:ind w:left="720" w:hanging="720"/>
      </w:pPr>
      <w:r>
        <w:rPr>
          <w:b w:val="0"/>
          <w:sz w:val="22"/>
          <w:szCs w:val="22"/>
        </w:rPr>
        <w:t xml:space="preserve">Sposób zapłaty : przelew </w:t>
      </w:r>
    </w:p>
    <w:tbl>
      <w:tblPr>
        <w:tblW w:w="0" w:type="auto"/>
        <w:tblInd w:w="-100" w:type="dxa"/>
        <w:tblLayout w:type="fixed"/>
        <w:tblCellMar>
          <w:left w:w="70" w:type="dxa"/>
          <w:right w:w="70" w:type="dxa"/>
        </w:tblCellMar>
        <w:tblLook w:val="0000"/>
      </w:tblPr>
      <w:tblGrid>
        <w:gridCol w:w="450"/>
        <w:gridCol w:w="6904"/>
        <w:gridCol w:w="1033"/>
        <w:gridCol w:w="1018"/>
      </w:tblGrid>
      <w:tr w:rsidR="00306F26" w:rsidTr="009F766B">
        <w:tc>
          <w:tcPr>
            <w:tcW w:w="450" w:type="dxa"/>
            <w:tcBorders>
              <w:top w:val="single" w:sz="4" w:space="0" w:color="000000"/>
              <w:left w:val="single" w:sz="4" w:space="0" w:color="000000"/>
              <w:bottom w:val="single" w:sz="4" w:space="0" w:color="000000"/>
            </w:tcBorders>
            <w:shd w:val="clear" w:color="auto" w:fill="auto"/>
          </w:tcPr>
          <w:p w:rsidR="00306F26" w:rsidRDefault="00306F26" w:rsidP="00306F26">
            <w:pPr>
              <w:pStyle w:val="Nagwek5"/>
              <w:numPr>
                <w:ilvl w:val="4"/>
                <w:numId w:val="0"/>
              </w:numPr>
              <w:tabs>
                <w:tab w:val="num" w:pos="0"/>
              </w:tabs>
              <w:ind w:left="1008" w:hanging="1008"/>
            </w:pPr>
            <w:r>
              <w:rPr>
                <w:rFonts w:ascii="Times New Roman" w:hAnsi="Times New Roman"/>
                <w:b w:val="0"/>
                <w:i w:val="0"/>
                <w:iCs w:val="0"/>
                <w:sz w:val="22"/>
                <w:szCs w:val="22"/>
              </w:rPr>
              <w:t>Lp</w:t>
            </w:r>
          </w:p>
        </w:tc>
        <w:tc>
          <w:tcPr>
            <w:tcW w:w="6904" w:type="dxa"/>
            <w:tcBorders>
              <w:top w:val="single" w:sz="4" w:space="0" w:color="000000"/>
              <w:left w:val="single" w:sz="4" w:space="0" w:color="000000"/>
              <w:bottom w:val="single" w:sz="4" w:space="0" w:color="000000"/>
            </w:tcBorders>
            <w:shd w:val="clear" w:color="auto" w:fill="auto"/>
          </w:tcPr>
          <w:p w:rsidR="00306F26" w:rsidRDefault="00306F26" w:rsidP="009F766B">
            <w:pPr>
              <w:jc w:val="center"/>
            </w:pPr>
            <w:r>
              <w:rPr>
                <w:sz w:val="22"/>
                <w:szCs w:val="22"/>
              </w:rPr>
              <w:t>Nazwa wyrobu, rozmiar, numer katalogowy/referencyjny</w:t>
            </w:r>
          </w:p>
        </w:tc>
        <w:tc>
          <w:tcPr>
            <w:tcW w:w="1033" w:type="dxa"/>
            <w:tcBorders>
              <w:top w:val="single" w:sz="4" w:space="0" w:color="000000"/>
              <w:left w:val="single" w:sz="4" w:space="0" w:color="000000"/>
              <w:bottom w:val="single" w:sz="4" w:space="0" w:color="000000"/>
            </w:tcBorders>
            <w:shd w:val="clear" w:color="auto" w:fill="auto"/>
          </w:tcPr>
          <w:p w:rsidR="00306F26" w:rsidRDefault="00306F26" w:rsidP="009F766B">
            <w:pPr>
              <w:jc w:val="center"/>
            </w:pPr>
            <w:r>
              <w:rPr>
                <w:sz w:val="22"/>
                <w:szCs w:val="22"/>
              </w:rPr>
              <w:t>Jedn.  miary</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306F26" w:rsidRDefault="00306F26" w:rsidP="00306F26">
            <w:pPr>
              <w:pStyle w:val="Nagwek5"/>
              <w:numPr>
                <w:ilvl w:val="4"/>
                <w:numId w:val="0"/>
              </w:numPr>
              <w:tabs>
                <w:tab w:val="num" w:pos="0"/>
              </w:tabs>
              <w:ind w:left="1008" w:hanging="1008"/>
            </w:pPr>
            <w:r>
              <w:rPr>
                <w:rFonts w:ascii="Times New Roman" w:hAnsi="Times New Roman"/>
                <w:b w:val="0"/>
                <w:i w:val="0"/>
                <w:iCs w:val="0"/>
                <w:sz w:val="22"/>
                <w:szCs w:val="22"/>
              </w:rPr>
              <w:t>Ilość</w:t>
            </w:r>
          </w:p>
        </w:tc>
      </w:tr>
      <w:tr w:rsidR="00306F26" w:rsidTr="009F766B">
        <w:trPr>
          <w:trHeight w:val="250"/>
        </w:trPr>
        <w:tc>
          <w:tcPr>
            <w:tcW w:w="450" w:type="dxa"/>
            <w:tcBorders>
              <w:top w:val="single" w:sz="4" w:space="0" w:color="000000"/>
              <w:left w:val="single" w:sz="4" w:space="0" w:color="000000"/>
              <w:bottom w:val="single" w:sz="4" w:space="0" w:color="000000"/>
            </w:tcBorders>
            <w:shd w:val="clear" w:color="auto" w:fill="auto"/>
          </w:tcPr>
          <w:p w:rsidR="00306F26" w:rsidRDefault="00306F26" w:rsidP="009F766B">
            <w:pPr>
              <w:jc w:val="center"/>
            </w:pPr>
            <w:r>
              <w:rPr>
                <w:sz w:val="22"/>
                <w:szCs w:val="22"/>
              </w:rPr>
              <w:t>1</w:t>
            </w:r>
          </w:p>
        </w:tc>
        <w:tc>
          <w:tcPr>
            <w:tcW w:w="6904" w:type="dxa"/>
            <w:tcBorders>
              <w:top w:val="single" w:sz="4" w:space="0" w:color="000000"/>
              <w:left w:val="single" w:sz="4" w:space="0" w:color="000000"/>
              <w:bottom w:val="single" w:sz="4" w:space="0" w:color="000000"/>
            </w:tcBorders>
            <w:shd w:val="clear" w:color="auto" w:fill="auto"/>
          </w:tcPr>
          <w:p w:rsidR="00306F26" w:rsidRDefault="00306F26" w:rsidP="009F766B">
            <w:pPr>
              <w:pStyle w:val="Tekstpodstawowy24"/>
              <w:snapToGrid w:val="0"/>
              <w:jc w:val="both"/>
              <w:rPr>
                <w:sz w:val="22"/>
                <w:szCs w:val="22"/>
              </w:rPr>
            </w:pPr>
          </w:p>
        </w:tc>
        <w:tc>
          <w:tcPr>
            <w:tcW w:w="1033" w:type="dxa"/>
            <w:tcBorders>
              <w:top w:val="single" w:sz="4" w:space="0" w:color="000000"/>
              <w:left w:val="single" w:sz="4" w:space="0" w:color="000000"/>
              <w:bottom w:val="single" w:sz="4" w:space="0" w:color="000000"/>
            </w:tcBorders>
            <w:shd w:val="clear" w:color="auto" w:fill="auto"/>
          </w:tcPr>
          <w:p w:rsidR="00306F26" w:rsidRDefault="00306F26" w:rsidP="009F766B">
            <w:pPr>
              <w:snapToGrid w:val="0"/>
              <w:jc w:val="center"/>
              <w:rPr>
                <w:sz w:val="22"/>
                <w:szCs w:val="2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306F26" w:rsidRDefault="00306F26" w:rsidP="009F766B">
            <w:pPr>
              <w:snapToGrid w:val="0"/>
              <w:jc w:val="center"/>
              <w:rPr>
                <w:sz w:val="22"/>
                <w:szCs w:val="22"/>
              </w:rPr>
            </w:pPr>
          </w:p>
        </w:tc>
      </w:tr>
    </w:tbl>
    <w:p w:rsidR="00306F26" w:rsidRDefault="00306F26" w:rsidP="00306F26">
      <w:pPr>
        <w:spacing w:line="360" w:lineRule="auto"/>
        <w:rPr>
          <w:sz w:val="22"/>
          <w:szCs w:val="22"/>
        </w:rPr>
      </w:pPr>
    </w:p>
    <w:p w:rsidR="00306F26" w:rsidRDefault="00306F26" w:rsidP="00306F26">
      <w:pPr>
        <w:spacing w:line="360" w:lineRule="auto"/>
        <w:rPr>
          <w:sz w:val="22"/>
          <w:szCs w:val="22"/>
        </w:rPr>
      </w:pPr>
    </w:p>
    <w:p w:rsidR="00306F26" w:rsidRDefault="00306F26" w:rsidP="00306F26">
      <w:pPr>
        <w:spacing w:line="360" w:lineRule="auto"/>
      </w:pPr>
      <w:r>
        <w:rPr>
          <w:sz w:val="22"/>
          <w:szCs w:val="22"/>
        </w:rPr>
        <w:t>Zgodnie z umową ZZP -344/</w:t>
      </w:r>
      <w:r w:rsidR="00837977">
        <w:rPr>
          <w:sz w:val="22"/>
          <w:szCs w:val="22"/>
        </w:rPr>
        <w:t>25</w:t>
      </w:r>
      <w:r>
        <w:rPr>
          <w:sz w:val="22"/>
          <w:szCs w:val="22"/>
        </w:rPr>
        <w:t>/202</w:t>
      </w:r>
      <w:r w:rsidR="00837977">
        <w:rPr>
          <w:sz w:val="22"/>
          <w:szCs w:val="22"/>
        </w:rPr>
        <w:t>1</w:t>
      </w:r>
    </w:p>
    <w:p w:rsidR="00306F26" w:rsidRDefault="00306F26" w:rsidP="00306F26">
      <w:pPr>
        <w:spacing w:line="360" w:lineRule="auto"/>
      </w:pPr>
      <w:r>
        <w:rPr>
          <w:sz w:val="22"/>
          <w:szCs w:val="22"/>
        </w:rPr>
        <w:t>Towar należy dostarczyć pod adres 48 – 300 Nysa ul. Boh. Warszawy 34, do magazynów szpitala,                    w dniach od poniedziałku do piątku  w  godz. 8</w:t>
      </w:r>
      <w:r>
        <w:rPr>
          <w:sz w:val="22"/>
          <w:szCs w:val="22"/>
          <w:vertAlign w:val="superscript"/>
        </w:rPr>
        <w:t xml:space="preserve">00 </w:t>
      </w:r>
      <w:r>
        <w:rPr>
          <w:sz w:val="22"/>
          <w:szCs w:val="22"/>
        </w:rPr>
        <w:t>-  14</w:t>
      </w:r>
      <w:r>
        <w:rPr>
          <w:sz w:val="22"/>
          <w:szCs w:val="22"/>
          <w:vertAlign w:val="superscript"/>
        </w:rPr>
        <w:t>00</w:t>
      </w:r>
      <w:r>
        <w:rPr>
          <w:sz w:val="22"/>
          <w:szCs w:val="22"/>
        </w:rPr>
        <w:t>.</w:t>
      </w:r>
    </w:p>
    <w:p w:rsidR="00306F26" w:rsidRDefault="00306F26" w:rsidP="00306F26">
      <w:pPr>
        <w:spacing w:line="360" w:lineRule="auto"/>
        <w:rPr>
          <w:sz w:val="22"/>
          <w:szCs w:val="22"/>
        </w:rPr>
      </w:pPr>
    </w:p>
    <w:p w:rsidR="00306F26" w:rsidRDefault="00306F26" w:rsidP="00306F26">
      <w:pPr>
        <w:rPr>
          <w:sz w:val="22"/>
          <w:szCs w:val="22"/>
        </w:rPr>
      </w:pPr>
    </w:p>
    <w:p w:rsidR="00306F26" w:rsidRDefault="00306F26" w:rsidP="00306F26">
      <w:pPr>
        <w:rPr>
          <w:sz w:val="22"/>
          <w:szCs w:val="22"/>
        </w:rPr>
      </w:pPr>
    </w:p>
    <w:p w:rsidR="00306F26" w:rsidRDefault="00306F26" w:rsidP="00306F26">
      <w:pPr>
        <w:rPr>
          <w:sz w:val="22"/>
          <w:szCs w:val="22"/>
        </w:rPr>
      </w:pPr>
    </w:p>
    <w:p w:rsidR="00306F26" w:rsidRDefault="00306F26" w:rsidP="00306F26">
      <w:pPr>
        <w:rPr>
          <w:sz w:val="22"/>
          <w:szCs w:val="22"/>
        </w:rPr>
      </w:pPr>
    </w:p>
    <w:p w:rsidR="00306F26" w:rsidRDefault="00306F26" w:rsidP="00306F26">
      <w:pPr>
        <w:rPr>
          <w:sz w:val="22"/>
          <w:szCs w:val="22"/>
        </w:rPr>
      </w:pPr>
    </w:p>
    <w:p w:rsidR="00306F26" w:rsidRDefault="00306F26" w:rsidP="00306F26">
      <w:pPr>
        <w:rPr>
          <w:sz w:val="22"/>
          <w:szCs w:val="22"/>
        </w:rPr>
      </w:pPr>
    </w:p>
    <w:p w:rsidR="00306F26" w:rsidRDefault="00306F26" w:rsidP="00306F26">
      <w:pPr>
        <w:rPr>
          <w:sz w:val="22"/>
          <w:szCs w:val="22"/>
        </w:rPr>
      </w:pPr>
    </w:p>
    <w:p w:rsidR="00306F26" w:rsidRDefault="00306F26" w:rsidP="00306F26">
      <w:pPr>
        <w:rPr>
          <w:sz w:val="22"/>
          <w:szCs w:val="22"/>
        </w:rPr>
      </w:pPr>
    </w:p>
    <w:p w:rsidR="00306F26" w:rsidRDefault="00306F26" w:rsidP="00306F26">
      <w:pPr>
        <w:spacing w:line="360" w:lineRule="auto"/>
        <w:rPr>
          <w:sz w:val="22"/>
          <w:szCs w:val="22"/>
        </w:rPr>
      </w:pPr>
    </w:p>
    <w:p w:rsidR="00D5735D" w:rsidRDefault="00D5735D" w:rsidP="00306F26">
      <w:pPr>
        <w:spacing w:line="360" w:lineRule="auto"/>
        <w:rPr>
          <w:sz w:val="22"/>
          <w:szCs w:val="22"/>
        </w:rPr>
      </w:pPr>
    </w:p>
    <w:p w:rsidR="00D5735D" w:rsidRDefault="00D5735D" w:rsidP="00306F26">
      <w:pPr>
        <w:spacing w:line="360" w:lineRule="auto"/>
        <w:rPr>
          <w:sz w:val="22"/>
          <w:szCs w:val="22"/>
        </w:rPr>
      </w:pPr>
    </w:p>
    <w:p w:rsidR="00D5735D" w:rsidRDefault="00D5735D" w:rsidP="00306F26">
      <w:pPr>
        <w:spacing w:line="360" w:lineRule="auto"/>
        <w:rPr>
          <w:sz w:val="22"/>
          <w:szCs w:val="22"/>
        </w:rPr>
      </w:pPr>
    </w:p>
    <w:p w:rsidR="00D5735D" w:rsidRDefault="00D5735D" w:rsidP="00306F26">
      <w:pPr>
        <w:spacing w:line="360" w:lineRule="auto"/>
        <w:rPr>
          <w:sz w:val="22"/>
          <w:szCs w:val="22"/>
        </w:rPr>
      </w:pPr>
    </w:p>
    <w:sectPr w:rsidR="00D5735D" w:rsidSect="00C8624A">
      <w:headerReference w:type="default" r:id="rId24"/>
      <w:footerReference w:type="even" r:id="rId25"/>
      <w:footerReference w:type="default" r:id="rId26"/>
      <w:headerReference w:type="first" r:id="rId27"/>
      <w:footerReference w:type="first" r:id="rId28"/>
      <w:pgSz w:w="11906" w:h="16838"/>
      <w:pgMar w:top="1418" w:right="1418" w:bottom="1418" w:left="1418" w:header="708" w:footer="708" w:gutter="0"/>
      <w:cols w:space="708"/>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4DC" w:rsidRDefault="006A44DC">
      <w:r>
        <w:separator/>
      </w:r>
    </w:p>
  </w:endnote>
  <w:endnote w:type="continuationSeparator" w:id="1">
    <w:p w:rsidR="006A44DC" w:rsidRDefault="006A44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198891"/>
      <w:docPartObj>
        <w:docPartGallery w:val="Page Numbers (Bottom of Page)"/>
        <w:docPartUnique/>
      </w:docPartObj>
    </w:sdtPr>
    <w:sdtEndPr>
      <w:rPr>
        <w:sz w:val="20"/>
        <w:szCs w:val="20"/>
      </w:rPr>
    </w:sdtEndPr>
    <w:sdtContent>
      <w:p w:rsidR="003D5E4B" w:rsidRPr="002A762D" w:rsidRDefault="003D5E4B">
        <w:pPr>
          <w:pStyle w:val="Stopka"/>
          <w:jc w:val="right"/>
          <w:rPr>
            <w:sz w:val="20"/>
            <w:szCs w:val="20"/>
          </w:rPr>
        </w:pPr>
        <w:r w:rsidRPr="002A762D">
          <w:rPr>
            <w:sz w:val="20"/>
            <w:szCs w:val="20"/>
          </w:rPr>
          <w:fldChar w:fldCharType="begin"/>
        </w:r>
        <w:r w:rsidRPr="002A762D">
          <w:rPr>
            <w:sz w:val="20"/>
            <w:szCs w:val="20"/>
          </w:rPr>
          <w:instrText xml:space="preserve"> PAGE   \* MERGEFORMAT </w:instrText>
        </w:r>
        <w:r w:rsidRPr="002A762D">
          <w:rPr>
            <w:sz w:val="20"/>
            <w:szCs w:val="20"/>
          </w:rPr>
          <w:fldChar w:fldCharType="separate"/>
        </w:r>
        <w:r w:rsidR="00C103C4">
          <w:rPr>
            <w:noProof/>
            <w:sz w:val="20"/>
            <w:szCs w:val="20"/>
          </w:rPr>
          <w:t>7</w:t>
        </w:r>
        <w:r w:rsidRPr="002A762D">
          <w:rPr>
            <w:sz w:val="20"/>
            <w:szCs w:val="20"/>
          </w:rPr>
          <w:fldChar w:fldCharType="end"/>
        </w:r>
      </w:p>
    </w:sdtContent>
  </w:sdt>
  <w:p w:rsidR="003D5E4B" w:rsidRDefault="003D5E4B">
    <w:pPr>
      <w:pStyle w:val="Stopka"/>
      <w:ind w:right="360"/>
      <w:jc w:val="center"/>
      <w:rPr>
        <w:rFonts w:ascii="Arial Narrow" w:hAnsi="Arial Narrow" w:cs="Arial Narrow"/>
        <w:i/>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4B" w:rsidRDefault="003D5E4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4B" w:rsidRPr="002A762D" w:rsidRDefault="003D5E4B">
    <w:pPr>
      <w:pStyle w:val="Stopka"/>
      <w:jc w:val="right"/>
      <w:rPr>
        <w:sz w:val="20"/>
        <w:szCs w:val="20"/>
      </w:rPr>
    </w:pPr>
    <w:r w:rsidRPr="002A762D">
      <w:rPr>
        <w:sz w:val="20"/>
        <w:szCs w:val="20"/>
      </w:rPr>
      <w:fldChar w:fldCharType="begin"/>
    </w:r>
    <w:r w:rsidRPr="002A762D">
      <w:rPr>
        <w:sz w:val="20"/>
        <w:szCs w:val="20"/>
      </w:rPr>
      <w:instrText xml:space="preserve"> PAGE   \* MERGEFORMAT </w:instrText>
    </w:r>
    <w:r w:rsidRPr="002A762D">
      <w:rPr>
        <w:sz w:val="20"/>
        <w:szCs w:val="20"/>
      </w:rPr>
      <w:fldChar w:fldCharType="separate"/>
    </w:r>
    <w:r>
      <w:rPr>
        <w:noProof/>
        <w:sz w:val="20"/>
        <w:szCs w:val="20"/>
      </w:rPr>
      <w:t>38</w:t>
    </w:r>
    <w:r w:rsidRPr="002A762D">
      <w:rPr>
        <w:sz w:val="20"/>
        <w:szCs w:val="20"/>
      </w:rPr>
      <w:fldChar w:fldCharType="end"/>
    </w:r>
  </w:p>
  <w:p w:rsidR="003D5E4B" w:rsidRPr="00A011CF" w:rsidRDefault="003D5E4B" w:rsidP="00A011CF">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4B" w:rsidRDefault="003D5E4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4B" w:rsidRDefault="003D5E4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4B" w:rsidRPr="002A762D" w:rsidRDefault="003D5E4B">
    <w:pPr>
      <w:pStyle w:val="Stopka"/>
      <w:jc w:val="right"/>
      <w:rPr>
        <w:sz w:val="20"/>
        <w:szCs w:val="20"/>
      </w:rPr>
    </w:pPr>
    <w:r w:rsidRPr="002A762D">
      <w:rPr>
        <w:sz w:val="20"/>
        <w:szCs w:val="20"/>
      </w:rPr>
      <w:fldChar w:fldCharType="begin"/>
    </w:r>
    <w:r w:rsidRPr="002A762D">
      <w:rPr>
        <w:sz w:val="20"/>
        <w:szCs w:val="20"/>
      </w:rPr>
      <w:instrText xml:space="preserve"> PAGE   \* MERGEFORMAT </w:instrText>
    </w:r>
    <w:r w:rsidRPr="002A762D">
      <w:rPr>
        <w:sz w:val="20"/>
        <w:szCs w:val="20"/>
      </w:rPr>
      <w:fldChar w:fldCharType="separate"/>
    </w:r>
    <w:r>
      <w:rPr>
        <w:noProof/>
        <w:sz w:val="20"/>
        <w:szCs w:val="20"/>
      </w:rPr>
      <w:t>44</w:t>
    </w:r>
    <w:r w:rsidRPr="002A762D">
      <w:rPr>
        <w:sz w:val="20"/>
        <w:szCs w:val="20"/>
      </w:rPr>
      <w:fldChar w:fldCharType="end"/>
    </w:r>
  </w:p>
  <w:p w:rsidR="003D5E4B" w:rsidRPr="00294564" w:rsidRDefault="003D5E4B" w:rsidP="00294564">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4B" w:rsidRDefault="003D5E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4DC" w:rsidRDefault="006A44DC">
      <w:r>
        <w:separator/>
      </w:r>
    </w:p>
  </w:footnote>
  <w:footnote w:type="continuationSeparator" w:id="1">
    <w:p w:rsidR="006A44DC" w:rsidRDefault="006A4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4B" w:rsidRDefault="003D5E4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4B" w:rsidRDefault="003D5E4B">
    <w:pPr>
      <w:pStyle w:val="Nagwek"/>
    </w:pPr>
    <w:r>
      <w:rPr>
        <w:rFonts w:eastAsia="Arial"/>
        <w:szCs w:val="1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4B" w:rsidRDefault="003D5E4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63C889C"/>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bCs/>
        <w:i/>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66787666"/>
    <w:name w:val="WW8Num4"/>
    <w:lvl w:ilvl="0">
      <w:start w:val="1"/>
      <w:numFmt w:val="decimal"/>
      <w:lvlText w:val="%1."/>
      <w:lvlJc w:val="left"/>
      <w:pPr>
        <w:tabs>
          <w:tab w:val="num" w:pos="720"/>
        </w:tabs>
        <w:ind w:left="720" w:hanging="360"/>
      </w:pPr>
      <w:rPr>
        <w:rFonts w:ascii="Symbol" w:eastAsia="Batang" w:hAnsi="Symbol" w:cs="Symbol"/>
        <w:b w:val="0"/>
        <w:i w:val="0"/>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Symbol" w:eastAsia="Batang" w:hAnsi="Symbol" w:cs="Symbol"/>
        <w:b w:val="0"/>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rPr>
        <w:rFonts w:ascii="Times New Roman" w:eastAsia="Times New Roman" w:hAnsi="Times New Roman" w:cs="Times New Roman"/>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name w:val="WW8Num5"/>
    <w:lvl w:ilvl="0">
      <w:start w:val="1"/>
      <w:numFmt w:val="bullet"/>
      <w:lvlText w:val=""/>
      <w:lvlJc w:val="left"/>
      <w:pPr>
        <w:tabs>
          <w:tab w:val="num" w:pos="644"/>
        </w:tabs>
        <w:ind w:left="644" w:hanging="284"/>
      </w:pPr>
      <w:rPr>
        <w:rFonts w:ascii="Symbol" w:hAnsi="Symbol" w:cs="Symbol"/>
        <w:color w:val="000000"/>
        <w:sz w:val="22"/>
        <w:szCs w:val="22"/>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2"/>
        <w:color w:val="000000"/>
        <w:sz w:val="20"/>
        <w:szCs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singleLevel"/>
    <w:tmpl w:val="0000000A"/>
    <w:name w:val="WW8Num10"/>
    <w:lvl w:ilvl="0">
      <w:start w:val="1"/>
      <w:numFmt w:val="bullet"/>
      <w:lvlText w:val=""/>
      <w:lvlJc w:val="left"/>
      <w:pPr>
        <w:tabs>
          <w:tab w:val="num" w:pos="704"/>
        </w:tabs>
        <w:ind w:left="704" w:hanging="284"/>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644"/>
        </w:tabs>
        <w:ind w:left="644" w:hanging="284"/>
      </w:pPr>
      <w:rPr>
        <w:rFonts w:ascii="Symbol" w:hAnsi="Symbol" w:cs="Symbol"/>
        <w:color w:val="000000"/>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A35C800E"/>
    <w:name w:val="WW8Num13"/>
    <w:lvl w:ilvl="0">
      <w:start w:val="1"/>
      <w:numFmt w:val="decimal"/>
      <w:lvlText w:val="%1."/>
      <w:lvlJc w:val="left"/>
      <w:pPr>
        <w:tabs>
          <w:tab w:val="num" w:pos="720"/>
        </w:tabs>
        <w:ind w:left="720" w:hanging="360"/>
      </w:pPr>
      <w:rPr>
        <w:rFonts w:ascii="Times New Roman" w:hAnsi="Times New Roman" w:hint="default"/>
        <w:b w:val="0"/>
        <w:i w:val="0"/>
        <w:color w:val="auto"/>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13DC59A0"/>
    <w:name w:val="WW8Num14"/>
    <w:lvl w:ilvl="0">
      <w:start w:val="1"/>
      <w:numFmt w:val="bullet"/>
      <w:lvlText w:val=""/>
      <w:lvlJc w:val="left"/>
      <w:pPr>
        <w:tabs>
          <w:tab w:val="num" w:pos="464"/>
        </w:tabs>
        <w:ind w:left="464" w:hanging="284"/>
      </w:pPr>
      <w:rPr>
        <w:rFonts w:ascii="Symbol" w:hAnsi="Symbol" w:cs="Symbol"/>
      </w:rPr>
    </w:lvl>
    <w:lvl w:ilvl="1">
      <w:start w:val="1"/>
      <w:numFmt w:val="decimal"/>
      <w:lvlText w:val="%2."/>
      <w:lvlJc w:val="left"/>
      <w:pPr>
        <w:tabs>
          <w:tab w:val="num" w:pos="1080"/>
        </w:tabs>
        <w:ind w:left="1080" w:hanging="360"/>
      </w:pPr>
      <w:rPr>
        <w:rFonts w:ascii="Times New Roman" w:hAnsi="Times New Roman" w:hint="default"/>
        <w:b w:val="0"/>
        <w:i w:val="0"/>
        <w:color w:val="auto"/>
        <w:sz w:val="22"/>
        <w:szCs w:val="22"/>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5464"/>
        </w:tabs>
        <w:ind w:left="546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88F6ADC4"/>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rPr>
        <w:rFonts w:ascii="Symbol" w:hAnsi="Symbol" w:cs="Symbol" w:hint="default"/>
        <w:b w:val="0"/>
        <w:i w:val="0"/>
        <w:color w:val="000000"/>
        <w:sz w:val="22"/>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1"/>
    <w:multiLevelType w:val="multilevel"/>
    <w:tmpl w:val="00000011"/>
    <w:name w:val="WW8Num17"/>
    <w:lvl w:ilvl="0">
      <w:start w:val="1"/>
      <w:numFmt w:val="decimal"/>
      <w:lvlText w:val="%1."/>
      <w:lvlJc w:val="left"/>
      <w:pPr>
        <w:tabs>
          <w:tab w:val="num" w:pos="720"/>
        </w:tabs>
        <w:ind w:left="720" w:hanging="360"/>
      </w:pPr>
      <w:rPr>
        <w:rFonts w:ascii="Symbol" w:hAnsi="Symbol" w:cs="Symbol"/>
        <w:color w:val="000000"/>
        <w:sz w:val="20"/>
        <w:szCs w:val="20"/>
      </w:rPr>
    </w:lvl>
    <w:lvl w:ilvl="1">
      <w:start w:val="1"/>
      <w:numFmt w:val="decimal"/>
      <w:lvlText w:val="%1.%2."/>
      <w:lvlJc w:val="left"/>
      <w:pPr>
        <w:tabs>
          <w:tab w:val="num" w:pos="720"/>
        </w:tabs>
        <w:ind w:left="720" w:hanging="360"/>
      </w:pPr>
      <w:rPr>
        <w:rFonts w:ascii="Courier New" w:hAnsi="Courier New" w:cs="Courier New"/>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Wingdings" w:hAnsi="Wingdings" w:cs="Wingdings"/>
      </w:rPr>
    </w:lvl>
    <w:lvl w:ilvl="4">
      <w:start w:val="1"/>
      <w:numFmt w:val="decimal"/>
      <w:lvlText w:val="%1.%2.%3.%4.%5."/>
      <w:lvlJc w:val="left"/>
      <w:pPr>
        <w:tabs>
          <w:tab w:val="num" w:pos="1440"/>
        </w:tabs>
        <w:ind w:left="1440" w:hanging="1080"/>
      </w:pPr>
      <w:rPr>
        <w:rFonts w:ascii="Wingdings" w:hAnsi="Wingdings" w:cs="Wingdings"/>
      </w:rPr>
    </w:lvl>
    <w:lvl w:ilvl="5">
      <w:start w:val="1"/>
      <w:numFmt w:val="decimal"/>
      <w:lvlText w:val="%1.%2.%3.%4.%5.%6."/>
      <w:lvlJc w:val="left"/>
      <w:pPr>
        <w:tabs>
          <w:tab w:val="num" w:pos="1440"/>
        </w:tabs>
        <w:ind w:left="1440" w:hanging="1080"/>
      </w:pPr>
      <w:rPr>
        <w:rFonts w:ascii="Wingdings" w:hAnsi="Wingdings" w:cs="Wingdings"/>
      </w:rPr>
    </w:lvl>
    <w:lvl w:ilvl="6">
      <w:start w:val="1"/>
      <w:numFmt w:val="decimal"/>
      <w:lvlText w:val="%1.%2.%3.%4.%5.%6.%7."/>
      <w:lvlJc w:val="left"/>
      <w:pPr>
        <w:tabs>
          <w:tab w:val="num" w:pos="1800"/>
        </w:tabs>
        <w:ind w:left="1800" w:hanging="1440"/>
      </w:pPr>
      <w:rPr>
        <w:rFonts w:ascii="Wingdings" w:hAnsi="Wingdings" w:cs="Wingdings"/>
      </w:rPr>
    </w:lvl>
    <w:lvl w:ilvl="7">
      <w:start w:val="1"/>
      <w:numFmt w:val="decimal"/>
      <w:lvlText w:val="%1.%2.%3.%4.%5.%6.%7.%8."/>
      <w:lvlJc w:val="left"/>
      <w:pPr>
        <w:tabs>
          <w:tab w:val="num" w:pos="1800"/>
        </w:tabs>
        <w:ind w:left="1800" w:hanging="1440"/>
      </w:pPr>
      <w:rPr>
        <w:rFonts w:ascii="Wingdings" w:hAnsi="Wingdings" w:cs="Wingdings"/>
      </w:rPr>
    </w:lvl>
    <w:lvl w:ilvl="8">
      <w:start w:val="1"/>
      <w:numFmt w:val="decimal"/>
      <w:lvlText w:val="%1.%2.%3.%4.%5.%6.%7.%8.%9."/>
      <w:lvlJc w:val="left"/>
      <w:pPr>
        <w:tabs>
          <w:tab w:val="num" w:pos="2160"/>
        </w:tabs>
        <w:ind w:left="2160" w:hanging="1800"/>
      </w:pPr>
      <w:rPr>
        <w:rFonts w:ascii="Wingdings" w:hAnsi="Wingdings" w:cs="Wingdings"/>
      </w:rPr>
    </w:lvl>
  </w:abstractNum>
  <w:abstractNum w:abstractNumId="16">
    <w:nsid w:val="00000012"/>
    <w:multiLevelType w:val="multilevel"/>
    <w:tmpl w:val="BCE89654"/>
    <w:lvl w:ilvl="0">
      <w:start w:val="1"/>
      <w:numFmt w:val="bullet"/>
      <w:lvlText w:val=""/>
      <w:lvlJc w:val="left"/>
      <w:pPr>
        <w:tabs>
          <w:tab w:val="num" w:pos="720"/>
        </w:tabs>
        <w:ind w:left="720" w:hanging="360"/>
      </w:pPr>
      <w:rPr>
        <w:rFonts w:ascii="Symbol" w:hAnsi="Symbol" w:cs="Symbol" w:hint="default"/>
        <w:color w:val="000000"/>
        <w:sz w:val="20"/>
        <w:szCs w:val="20"/>
      </w:rPr>
    </w:lvl>
    <w:lvl w:ilvl="1">
      <w:start w:val="1"/>
      <w:numFmt w:val="decimal"/>
      <w:lvlText w:val="%1.%2."/>
      <w:lvlJc w:val="left"/>
      <w:pPr>
        <w:tabs>
          <w:tab w:val="num" w:pos="720"/>
        </w:tabs>
        <w:ind w:left="720" w:hanging="360"/>
      </w:pPr>
      <w:rPr>
        <w:rFonts w:ascii="Courier New" w:hAnsi="Courier New" w:cs="Courier New"/>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Wingdings" w:hAnsi="Wingdings" w:cs="Wingdings"/>
      </w:rPr>
    </w:lvl>
    <w:lvl w:ilvl="4">
      <w:start w:val="1"/>
      <w:numFmt w:val="decimal"/>
      <w:lvlText w:val="%1.%2.%3.%4.%5."/>
      <w:lvlJc w:val="left"/>
      <w:pPr>
        <w:tabs>
          <w:tab w:val="num" w:pos="1440"/>
        </w:tabs>
        <w:ind w:left="1440" w:hanging="1080"/>
      </w:pPr>
      <w:rPr>
        <w:rFonts w:ascii="Wingdings" w:hAnsi="Wingdings" w:cs="Wingdings" w:hint="default"/>
        <w:sz w:val="24"/>
        <w:szCs w:val="24"/>
      </w:rPr>
    </w:lvl>
    <w:lvl w:ilvl="5">
      <w:start w:val="1"/>
      <w:numFmt w:val="decimal"/>
      <w:lvlText w:val="%1.%2.%3.%4.%5.%6."/>
      <w:lvlJc w:val="left"/>
      <w:pPr>
        <w:tabs>
          <w:tab w:val="num" w:pos="1440"/>
        </w:tabs>
        <w:ind w:left="1440" w:hanging="1080"/>
      </w:pPr>
      <w:rPr>
        <w:rFonts w:ascii="Wingdings" w:hAnsi="Wingdings" w:cs="Wingdings"/>
      </w:rPr>
    </w:lvl>
    <w:lvl w:ilvl="6">
      <w:start w:val="1"/>
      <w:numFmt w:val="decimal"/>
      <w:lvlText w:val="%7."/>
      <w:lvlJc w:val="left"/>
      <w:pPr>
        <w:tabs>
          <w:tab w:val="num" w:pos="1800"/>
        </w:tabs>
        <w:ind w:left="1800" w:hanging="1440"/>
      </w:pPr>
      <w:rPr>
        <w:rFonts w:ascii="Times New Roman" w:eastAsia="Times New Roman" w:hAnsi="Times New Roman" w:cs="Times New Roman" w:hint="default"/>
        <w:color w:val="auto"/>
      </w:rPr>
    </w:lvl>
    <w:lvl w:ilvl="7">
      <w:start w:val="1"/>
      <w:numFmt w:val="decimal"/>
      <w:lvlText w:val="%1.%2.%3.%4.%5.%6.%7.%8."/>
      <w:lvlJc w:val="left"/>
      <w:pPr>
        <w:tabs>
          <w:tab w:val="num" w:pos="1800"/>
        </w:tabs>
        <w:ind w:left="1800" w:hanging="1440"/>
      </w:pPr>
      <w:rPr>
        <w:rFonts w:ascii="Wingdings" w:hAnsi="Wingdings" w:cs="Wingdings"/>
      </w:rPr>
    </w:lvl>
    <w:lvl w:ilvl="8">
      <w:start w:val="1"/>
      <w:numFmt w:val="decimal"/>
      <w:lvlText w:val="%1.%2.%3.%4.%5.%6.%7.%8.%9."/>
      <w:lvlJc w:val="left"/>
      <w:pPr>
        <w:tabs>
          <w:tab w:val="num" w:pos="2160"/>
        </w:tabs>
        <w:ind w:left="2160" w:hanging="1800"/>
      </w:pPr>
      <w:rPr>
        <w:rFonts w:ascii="Wingdings" w:hAnsi="Wingdings" w:cs="Wingdings"/>
      </w:rPr>
    </w:lvl>
  </w:abstractNum>
  <w:abstractNum w:abstractNumId="17">
    <w:nsid w:val="00000013"/>
    <w:multiLevelType w:val="multilevel"/>
    <w:tmpl w:val="00000013"/>
    <w:name w:val="WW8Num19"/>
    <w:lvl w:ilvl="0">
      <w:start w:val="1"/>
      <w:numFmt w:val="decimal"/>
      <w:lvlText w:val="%1."/>
      <w:lvlJc w:val="left"/>
      <w:pPr>
        <w:tabs>
          <w:tab w:val="num" w:pos="708"/>
        </w:tabs>
        <w:ind w:left="464" w:hanging="284"/>
      </w:pPr>
      <w:rPr>
        <w:rFonts w:ascii="Symbol" w:hAnsi="Symbol" w:cs="Symbol"/>
        <w:lang w:val="pl-P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Wingdings 2" w:hAnsi="Wingdings 2"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vertAlign w:val="superscript"/>
      </w:rPr>
    </w:lvl>
  </w:abstractNum>
  <w:abstractNum w:abstractNumId="19">
    <w:nsid w:val="00000015"/>
    <w:multiLevelType w:val="multilevel"/>
    <w:tmpl w:val="00000015"/>
    <w:name w:val="WW8Num21"/>
    <w:lvl w:ilvl="0">
      <w:start w:val="1"/>
      <w:numFmt w:val="bullet"/>
      <w:lvlText w:val=""/>
      <w:lvlJc w:val="left"/>
      <w:pPr>
        <w:tabs>
          <w:tab w:val="num" w:pos="720"/>
        </w:tabs>
        <w:ind w:left="720" w:hanging="360"/>
      </w:pPr>
      <w:rPr>
        <w:rFonts w:ascii="Wingdings 2" w:hAnsi="Wingdings 2" w:cs="Symbol"/>
        <w:bCs/>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bCs/>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bCs/>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rPr>
    </w:lvl>
  </w:abstractNum>
  <w:abstractNum w:abstractNumId="21">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rPr>
    </w:lvl>
  </w:abstractNum>
  <w:abstractNum w:abstractNumId="22">
    <w:nsid w:val="00000018"/>
    <w:multiLevelType w:val="singleLevel"/>
    <w:tmpl w:val="00000018"/>
    <w:name w:val="WW8Num24"/>
    <w:lvl w:ilvl="0">
      <w:start w:val="1"/>
      <w:numFmt w:val="bullet"/>
      <w:lvlText w:val=""/>
      <w:lvlJc w:val="left"/>
      <w:pPr>
        <w:tabs>
          <w:tab w:val="num" w:pos="426"/>
        </w:tabs>
        <w:ind w:left="426" w:hanging="284"/>
      </w:pPr>
      <w:rPr>
        <w:rFonts w:ascii="Symbol" w:hAnsi="Symbol" w:cs="Symbol"/>
      </w:rPr>
    </w:lvl>
  </w:abstractNum>
  <w:abstractNum w:abstractNumId="23">
    <w:nsid w:val="00000019"/>
    <w:multiLevelType w:val="multilevel"/>
    <w:tmpl w:val="00000019"/>
    <w:name w:val="WW8Num2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A"/>
    <w:multiLevelType w:val="singleLevel"/>
    <w:tmpl w:val="0000001A"/>
    <w:name w:val="WW8Num26"/>
    <w:lvl w:ilvl="0">
      <w:start w:val="1"/>
      <w:numFmt w:val="bullet"/>
      <w:lvlText w:val=""/>
      <w:lvlJc w:val="left"/>
      <w:pPr>
        <w:tabs>
          <w:tab w:val="num" w:pos="644"/>
        </w:tabs>
        <w:ind w:left="644" w:hanging="284"/>
      </w:pPr>
      <w:rPr>
        <w:rFonts w:ascii="Symbol" w:hAnsi="Symbol" w:cs="Symbol"/>
      </w:rPr>
    </w:lvl>
  </w:abstractNum>
  <w:abstractNum w:abstractNumId="25">
    <w:nsid w:val="0000001B"/>
    <w:multiLevelType w:val="multilevel"/>
    <w:tmpl w:val="0000001B"/>
    <w:name w:val="WW8Num27"/>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OpenSymbol"/>
        <w:sz w:val="22"/>
        <w:szCs w:val="22"/>
      </w:rPr>
    </w:lvl>
    <w:lvl w:ilvl="2">
      <w:start w:val="1"/>
      <w:numFmt w:val="bullet"/>
      <w:lvlText w:val="▪"/>
      <w:lvlJc w:val="left"/>
      <w:pPr>
        <w:tabs>
          <w:tab w:val="num" w:pos="1440"/>
        </w:tabs>
        <w:ind w:left="1440" w:hanging="360"/>
      </w:pPr>
      <w:rPr>
        <w:rFonts w:ascii="OpenSymbol" w:hAnsi="OpenSymbol" w:cs="OpenSymbol"/>
        <w:sz w:val="22"/>
        <w:szCs w:val="22"/>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OpenSymbol"/>
        <w:sz w:val="22"/>
        <w:szCs w:val="22"/>
      </w:rPr>
    </w:lvl>
    <w:lvl w:ilvl="5">
      <w:start w:val="1"/>
      <w:numFmt w:val="bullet"/>
      <w:lvlText w:val="▪"/>
      <w:lvlJc w:val="left"/>
      <w:pPr>
        <w:tabs>
          <w:tab w:val="num" w:pos="2520"/>
        </w:tabs>
        <w:ind w:left="2520" w:hanging="360"/>
      </w:pPr>
      <w:rPr>
        <w:rFonts w:ascii="OpenSymbol" w:hAnsi="OpenSymbol" w:cs="OpenSymbol"/>
        <w:sz w:val="22"/>
        <w:szCs w:val="22"/>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OpenSymbol"/>
        <w:sz w:val="22"/>
        <w:szCs w:val="22"/>
      </w:rPr>
    </w:lvl>
    <w:lvl w:ilvl="8">
      <w:start w:val="1"/>
      <w:numFmt w:val="bullet"/>
      <w:lvlText w:val="▪"/>
      <w:lvlJc w:val="left"/>
      <w:pPr>
        <w:tabs>
          <w:tab w:val="num" w:pos="3600"/>
        </w:tabs>
        <w:ind w:left="3600" w:hanging="360"/>
      </w:pPr>
      <w:rPr>
        <w:rFonts w:ascii="OpenSymbol" w:hAnsi="OpenSymbol" w:cs="OpenSymbol"/>
        <w:sz w:val="22"/>
        <w:szCs w:val="22"/>
      </w:rPr>
    </w:lvl>
  </w:abstractNum>
  <w:abstractNum w:abstractNumId="26">
    <w:nsid w:val="0000001D"/>
    <w:multiLevelType w:val="singleLevel"/>
    <w:tmpl w:val="0000001D"/>
    <w:name w:val="WW8Num29"/>
    <w:lvl w:ilvl="0">
      <w:start w:val="1"/>
      <w:numFmt w:val="bullet"/>
      <w:lvlText w:val=""/>
      <w:lvlJc w:val="left"/>
      <w:pPr>
        <w:tabs>
          <w:tab w:val="num" w:pos="284"/>
        </w:tabs>
        <w:ind w:left="284" w:hanging="284"/>
      </w:pPr>
      <w:rPr>
        <w:rFonts w:ascii="Symbol" w:hAnsi="Symbol" w:cs="Symbol"/>
      </w:rPr>
    </w:lvl>
  </w:abstractNum>
  <w:abstractNum w:abstractNumId="27">
    <w:nsid w:val="0000001E"/>
    <w:multiLevelType w:val="singleLevel"/>
    <w:tmpl w:val="0000001E"/>
    <w:name w:val="WW8Num30"/>
    <w:lvl w:ilvl="0">
      <w:start w:val="1"/>
      <w:numFmt w:val="bullet"/>
      <w:lvlText w:val=""/>
      <w:lvlJc w:val="left"/>
      <w:pPr>
        <w:tabs>
          <w:tab w:val="num" w:pos="284"/>
        </w:tabs>
        <w:ind w:left="284" w:hanging="284"/>
      </w:pPr>
      <w:rPr>
        <w:rFonts w:ascii="Symbol" w:hAnsi="Symbol" w:cs="Symbol"/>
      </w:rPr>
    </w:lvl>
  </w:abstractNum>
  <w:abstractNum w:abstractNumId="28">
    <w:nsid w:val="0000001F"/>
    <w:multiLevelType w:val="singleLevel"/>
    <w:tmpl w:val="0000001F"/>
    <w:name w:val="WW8Num31"/>
    <w:lvl w:ilvl="0">
      <w:start w:val="1"/>
      <w:numFmt w:val="bullet"/>
      <w:lvlText w:val=""/>
      <w:lvlJc w:val="left"/>
      <w:pPr>
        <w:tabs>
          <w:tab w:val="num" w:pos="284"/>
        </w:tabs>
        <w:ind w:left="284" w:hanging="284"/>
      </w:pPr>
      <w:rPr>
        <w:rFonts w:ascii="Symbol" w:hAnsi="Symbol" w:cs="Symbol"/>
      </w:rPr>
    </w:lvl>
  </w:abstractNum>
  <w:abstractNum w:abstractNumId="29">
    <w:nsid w:val="00000020"/>
    <w:multiLevelType w:val="singleLevel"/>
    <w:tmpl w:val="00000020"/>
    <w:name w:val="WW8Num32"/>
    <w:lvl w:ilvl="0">
      <w:start w:val="1"/>
      <w:numFmt w:val="bullet"/>
      <w:lvlText w:val=""/>
      <w:lvlJc w:val="left"/>
      <w:pPr>
        <w:tabs>
          <w:tab w:val="num" w:pos="284"/>
        </w:tabs>
        <w:ind w:left="284" w:hanging="284"/>
      </w:pPr>
      <w:rPr>
        <w:rFonts w:ascii="Symbol" w:hAnsi="Symbol" w:cs="Symbol"/>
      </w:rPr>
    </w:lvl>
  </w:abstractNum>
  <w:abstractNum w:abstractNumId="30">
    <w:nsid w:val="00000021"/>
    <w:multiLevelType w:val="multilevel"/>
    <w:tmpl w:val="00000021"/>
    <w:name w:val="WW8Num33"/>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2"/>
    <w:multiLevelType w:val="multilevel"/>
    <w:tmpl w:val="00000022"/>
    <w:name w:val="WW8Num34"/>
    <w:lvl w:ilvl="0">
      <w:start w:val="1"/>
      <w:numFmt w:val="bullet"/>
      <w:lvlText w:val=""/>
      <w:lvlJc w:val="left"/>
      <w:pPr>
        <w:tabs>
          <w:tab w:val="num" w:pos="720"/>
        </w:tabs>
        <w:ind w:left="720" w:hanging="360"/>
      </w:pPr>
      <w:rPr>
        <w:rFonts w:ascii="Wingdings 2" w:hAnsi="Wingdings 2" w:cs="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3"/>
    <w:multiLevelType w:val="multilevel"/>
    <w:tmpl w:val="00000023"/>
    <w:name w:val="WW8Num35"/>
    <w:lvl w:ilvl="0">
      <w:start w:val="1"/>
      <w:numFmt w:val="bullet"/>
      <w:lvlText w:val=""/>
      <w:lvlJc w:val="left"/>
      <w:pPr>
        <w:tabs>
          <w:tab w:val="num" w:pos="720"/>
        </w:tabs>
        <w:ind w:left="720" w:hanging="360"/>
      </w:pPr>
      <w:rPr>
        <w:rFonts w:ascii="Wingdings" w:hAnsi="Wingding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4"/>
    <w:multiLevelType w:val="multilevel"/>
    <w:tmpl w:val="00000024"/>
    <w:name w:val="WW8Num36"/>
    <w:lvl w:ilvl="0">
      <w:start w:val="1"/>
      <w:numFmt w:val="bullet"/>
      <w:lvlText w:val=""/>
      <w:lvlJc w:val="left"/>
      <w:pPr>
        <w:tabs>
          <w:tab w:val="num" w:pos="720"/>
        </w:tabs>
        <w:ind w:left="720" w:hanging="360"/>
      </w:pPr>
      <w:rPr>
        <w:rFonts w:ascii="Wingdings 2" w:hAnsi="Wingdings 2" w:cs="Wingdings 2"/>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25"/>
    <w:multiLevelType w:val="multilevel"/>
    <w:tmpl w:val="00000025"/>
    <w:name w:val="WW8Num37"/>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nsid w:val="00000026"/>
    <w:multiLevelType w:val="multilevel"/>
    <w:tmpl w:val="00000026"/>
    <w:name w:val="WW8Num38"/>
    <w:lvl w:ilvl="0">
      <w:start w:val="1"/>
      <w:numFmt w:val="bullet"/>
      <w:lvlText w:val=""/>
      <w:lvlJc w:val="left"/>
      <w:pPr>
        <w:tabs>
          <w:tab w:val="num" w:pos="720"/>
        </w:tabs>
        <w:ind w:left="720" w:hanging="360"/>
      </w:pPr>
      <w:rPr>
        <w:rFonts w:ascii="Wingdings 2" w:hAnsi="Wingdings 2" w:cs="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nsid w:val="00000027"/>
    <w:multiLevelType w:val="multilevel"/>
    <w:tmpl w:val="00000027"/>
    <w:name w:val="WW8Num39"/>
    <w:lvl w:ilvl="0">
      <w:start w:val="1"/>
      <w:numFmt w:val="bullet"/>
      <w:lvlText w:val=""/>
      <w:lvlJc w:val="left"/>
      <w:pPr>
        <w:tabs>
          <w:tab w:val="num" w:pos="720"/>
        </w:tabs>
        <w:ind w:left="720" w:hanging="360"/>
      </w:pPr>
      <w:rPr>
        <w:rFonts w:ascii="Wingdings 2" w:hAnsi="Wingdings 2" w:cs="Symbol"/>
        <w:color w:val="00000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00000028"/>
    <w:multiLevelType w:val="multilevel"/>
    <w:tmpl w:val="00000028"/>
    <w:name w:val="WW8Num40"/>
    <w:lvl w:ilvl="0">
      <w:start w:val="1"/>
      <w:numFmt w:val="bullet"/>
      <w:lvlText w:val=""/>
      <w:lvlJc w:val="left"/>
      <w:pPr>
        <w:tabs>
          <w:tab w:val="num" w:pos="720"/>
        </w:tabs>
        <w:ind w:left="720" w:hanging="360"/>
      </w:pPr>
      <w:rPr>
        <w:rFonts w:ascii="Wingdings 2" w:hAnsi="Wingdings 2" w:cs="Symbol"/>
        <w:vertAlign w:val="superscrip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vertAlign w:val="superscrip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vertAlign w:val="superscrip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nsid w:val="00000029"/>
    <w:multiLevelType w:val="multilevel"/>
    <w:tmpl w:val="00000029"/>
    <w:name w:val="WW8Num41"/>
    <w:lvl w:ilvl="0">
      <w:start w:val="1"/>
      <w:numFmt w:val="bullet"/>
      <w:lvlText w:val=""/>
      <w:lvlJc w:val="left"/>
      <w:pPr>
        <w:tabs>
          <w:tab w:val="num" w:pos="720"/>
        </w:tabs>
        <w:ind w:left="720" w:hanging="360"/>
      </w:pPr>
      <w:rPr>
        <w:rFonts w:ascii="Wingdings 2" w:hAnsi="Wingdings 2" w:cs="Symbol"/>
        <w:color w:val="00000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nsid w:val="0000002A"/>
    <w:multiLevelType w:val="multilevel"/>
    <w:tmpl w:val="0000002A"/>
    <w:name w:val="WW8Num42"/>
    <w:lvl w:ilvl="0">
      <w:start w:val="1"/>
      <w:numFmt w:val="bullet"/>
      <w:lvlText w:val=""/>
      <w:lvlJc w:val="left"/>
      <w:pPr>
        <w:tabs>
          <w:tab w:val="num" w:pos="720"/>
        </w:tabs>
        <w:ind w:left="720" w:hanging="360"/>
      </w:pPr>
      <w:rPr>
        <w:rFonts w:ascii="Wingdings" w:hAnsi="Wingding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B"/>
    <w:multiLevelType w:val="singleLevel"/>
    <w:tmpl w:val="0000002B"/>
    <w:name w:val="WW8Num43"/>
    <w:lvl w:ilvl="0">
      <w:start w:val="1"/>
      <w:numFmt w:val="bullet"/>
      <w:lvlText w:val=""/>
      <w:lvlJc w:val="left"/>
      <w:pPr>
        <w:tabs>
          <w:tab w:val="num" w:pos="644"/>
        </w:tabs>
        <w:ind w:left="644" w:hanging="284"/>
      </w:pPr>
      <w:rPr>
        <w:rFonts w:ascii="Symbol" w:hAnsi="Symbol" w:cs="Symbol"/>
      </w:rPr>
    </w:lvl>
  </w:abstractNum>
  <w:abstractNum w:abstractNumId="41">
    <w:nsid w:val="0000002C"/>
    <w:multiLevelType w:val="singleLevel"/>
    <w:tmpl w:val="0000002C"/>
    <w:name w:val="WW8Num44"/>
    <w:lvl w:ilvl="0">
      <w:start w:val="1"/>
      <w:numFmt w:val="bullet"/>
      <w:lvlText w:val=""/>
      <w:lvlJc w:val="left"/>
      <w:pPr>
        <w:tabs>
          <w:tab w:val="num" w:pos="644"/>
        </w:tabs>
        <w:ind w:left="644" w:hanging="284"/>
      </w:pPr>
      <w:rPr>
        <w:rFonts w:ascii="Symbol" w:hAnsi="Symbol" w:cs="Symbol"/>
      </w:rPr>
    </w:lvl>
  </w:abstractNum>
  <w:abstractNum w:abstractNumId="42">
    <w:nsid w:val="0000002D"/>
    <w:multiLevelType w:val="singleLevel"/>
    <w:tmpl w:val="0000002D"/>
    <w:name w:val="WW8Num45"/>
    <w:lvl w:ilvl="0">
      <w:start w:val="1"/>
      <w:numFmt w:val="bullet"/>
      <w:lvlText w:val=""/>
      <w:lvlJc w:val="left"/>
      <w:pPr>
        <w:tabs>
          <w:tab w:val="num" w:pos="284"/>
        </w:tabs>
        <w:ind w:left="284" w:hanging="284"/>
      </w:pPr>
      <w:rPr>
        <w:rFonts w:ascii="Symbol" w:hAnsi="Symbol" w:cs="Symbol"/>
      </w:rPr>
    </w:lvl>
  </w:abstractNum>
  <w:abstractNum w:abstractNumId="43">
    <w:nsid w:val="0000002E"/>
    <w:multiLevelType w:val="singleLevel"/>
    <w:tmpl w:val="0000002E"/>
    <w:name w:val="WW8Num46"/>
    <w:lvl w:ilvl="0">
      <w:start w:val="1"/>
      <w:numFmt w:val="bullet"/>
      <w:lvlText w:val=""/>
      <w:lvlJc w:val="left"/>
      <w:pPr>
        <w:tabs>
          <w:tab w:val="num" w:pos="644"/>
        </w:tabs>
        <w:ind w:left="644" w:hanging="284"/>
      </w:pPr>
      <w:rPr>
        <w:rFonts w:ascii="Symbol" w:hAnsi="Symbol" w:cs="Symbol"/>
      </w:rPr>
    </w:lvl>
  </w:abstractNum>
  <w:abstractNum w:abstractNumId="44">
    <w:nsid w:val="0000002F"/>
    <w:multiLevelType w:val="singleLevel"/>
    <w:tmpl w:val="0000002F"/>
    <w:name w:val="WW8Num47"/>
    <w:lvl w:ilvl="0">
      <w:start w:val="1"/>
      <w:numFmt w:val="bullet"/>
      <w:lvlText w:val=""/>
      <w:lvlJc w:val="left"/>
      <w:pPr>
        <w:tabs>
          <w:tab w:val="num" w:pos="644"/>
        </w:tabs>
        <w:ind w:left="644" w:hanging="284"/>
      </w:pPr>
      <w:rPr>
        <w:rFonts w:ascii="Symbol" w:hAnsi="Symbol" w:cs="Symbol"/>
      </w:rPr>
    </w:lvl>
  </w:abstractNum>
  <w:abstractNum w:abstractNumId="45">
    <w:nsid w:val="00000030"/>
    <w:multiLevelType w:val="singleLevel"/>
    <w:tmpl w:val="00000030"/>
    <w:name w:val="WW8Num48"/>
    <w:lvl w:ilvl="0">
      <w:start w:val="1"/>
      <w:numFmt w:val="bullet"/>
      <w:lvlText w:val=""/>
      <w:lvlJc w:val="left"/>
      <w:pPr>
        <w:tabs>
          <w:tab w:val="num" w:pos="644"/>
        </w:tabs>
        <w:ind w:left="644" w:hanging="284"/>
      </w:pPr>
      <w:rPr>
        <w:rFonts w:ascii="Symbol" w:hAnsi="Symbol" w:cs="Symbol"/>
      </w:rPr>
    </w:lvl>
  </w:abstractNum>
  <w:abstractNum w:abstractNumId="46">
    <w:nsid w:val="00000031"/>
    <w:multiLevelType w:val="multilevel"/>
    <w:tmpl w:val="00000031"/>
    <w:name w:val="WW8Num49"/>
    <w:lvl w:ilvl="0">
      <w:start w:val="1"/>
      <w:numFmt w:val="bullet"/>
      <w:lvlText w:val=""/>
      <w:lvlJc w:val="left"/>
      <w:pPr>
        <w:tabs>
          <w:tab w:val="num" w:pos="720"/>
        </w:tabs>
        <w:ind w:left="720" w:hanging="360"/>
      </w:pPr>
      <w:rPr>
        <w:rFonts w:ascii="Wingdings" w:hAnsi="Wingdings" w:cs="Symbol"/>
      </w:r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2"/>
    <w:multiLevelType w:val="singleLevel"/>
    <w:tmpl w:val="00000032"/>
    <w:name w:val="WW8Num50"/>
    <w:lvl w:ilvl="0">
      <w:start w:val="1"/>
      <w:numFmt w:val="decimal"/>
      <w:lvlText w:val="%1."/>
      <w:lvlJc w:val="left"/>
      <w:pPr>
        <w:tabs>
          <w:tab w:val="num" w:pos="587"/>
        </w:tabs>
        <w:ind w:left="587" w:hanging="360"/>
      </w:pPr>
      <w:rPr>
        <w:rFonts w:ascii="Symbol" w:hAnsi="Symbol" w:cs="Symbol"/>
        <w:sz w:val="22"/>
      </w:rPr>
    </w:lvl>
  </w:abstractNum>
  <w:abstractNum w:abstractNumId="48">
    <w:nsid w:val="00000033"/>
    <w:multiLevelType w:val="multilevel"/>
    <w:tmpl w:val="00000033"/>
    <w:name w:val="WW8Num51"/>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9">
    <w:nsid w:val="00000034"/>
    <w:multiLevelType w:val="multilevel"/>
    <w:tmpl w:val="00000034"/>
    <w:name w:val="WW8Num52"/>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0">
    <w:nsid w:val="00000035"/>
    <w:multiLevelType w:val="multilevel"/>
    <w:tmpl w:val="00000035"/>
    <w:name w:val="WW8Num53"/>
    <w:lvl w:ilvl="0">
      <w:start w:val="1"/>
      <w:numFmt w:val="bullet"/>
      <w:lvlText w:val=""/>
      <w:lvlJc w:val="left"/>
      <w:pPr>
        <w:tabs>
          <w:tab w:val="num" w:pos="720"/>
        </w:tabs>
        <w:ind w:left="720" w:hanging="360"/>
      </w:pPr>
      <w:rPr>
        <w:rFonts w:ascii="Wingdings 2" w:hAnsi="Wingdings 2" w:cs="Symbol"/>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1">
    <w:nsid w:val="00000036"/>
    <w:multiLevelType w:val="multilevel"/>
    <w:tmpl w:val="00000036"/>
    <w:name w:val="WW8Num54"/>
    <w:lvl w:ilvl="0">
      <w:start w:val="1"/>
      <w:numFmt w:val="bullet"/>
      <w:lvlText w:val=""/>
      <w:lvlJc w:val="left"/>
      <w:pPr>
        <w:tabs>
          <w:tab w:val="num" w:pos="360"/>
        </w:tabs>
        <w:ind w:left="360" w:hanging="360"/>
      </w:pPr>
      <w:rPr>
        <w:rFonts w:ascii="Wingdings 2" w:hAnsi="Wingdings 2" w:cs="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Wingdings 2" w:hAnsi="Wingdings 2" w:cs="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Wingdings 2" w:hAnsi="Wingdings 2" w:cs="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52">
    <w:nsid w:val="00000037"/>
    <w:multiLevelType w:val="multilevel"/>
    <w:tmpl w:val="00000037"/>
    <w:name w:val="WW8Num55"/>
    <w:lvl w:ilvl="0">
      <w:start w:val="1"/>
      <w:numFmt w:val="bullet"/>
      <w:lvlText w:val=""/>
      <w:lvlJc w:val="left"/>
      <w:pPr>
        <w:tabs>
          <w:tab w:val="num" w:pos="360"/>
        </w:tabs>
        <w:ind w:left="360" w:hanging="360"/>
      </w:pPr>
      <w:rPr>
        <w:rFonts w:ascii="Wingdings 2" w:hAnsi="Wingdings 2" w:cs="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Wingdings 2" w:hAnsi="Wingdings 2" w:cs="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Wingdings 2" w:hAnsi="Wingdings 2" w:cs="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53">
    <w:nsid w:val="00000038"/>
    <w:multiLevelType w:val="multilevel"/>
    <w:tmpl w:val="00000038"/>
    <w:name w:val="WW8Num56"/>
    <w:lvl w:ilvl="0">
      <w:start w:val="1"/>
      <w:numFmt w:val="bullet"/>
      <w:lvlText w:val=""/>
      <w:lvlJc w:val="left"/>
      <w:pPr>
        <w:tabs>
          <w:tab w:val="num" w:pos="720"/>
        </w:tabs>
        <w:ind w:left="720" w:hanging="360"/>
      </w:pPr>
      <w:rPr>
        <w:rFonts w:ascii="Wingdings 2" w:hAnsi="Wingdings 2" w:cs="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nsid w:val="00000039"/>
    <w:multiLevelType w:val="multilevel"/>
    <w:tmpl w:val="00000039"/>
    <w:name w:val="WW8Num57"/>
    <w:lvl w:ilvl="0">
      <w:start w:val="1"/>
      <w:numFmt w:val="bullet"/>
      <w:lvlText w:val=""/>
      <w:lvlJc w:val="left"/>
      <w:pPr>
        <w:tabs>
          <w:tab w:val="num" w:pos="360"/>
        </w:tabs>
        <w:ind w:left="360" w:hanging="360"/>
      </w:pPr>
      <w:rPr>
        <w:rFonts w:ascii="Wingdings 2" w:hAnsi="Wingdings 2" w:cs="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Wingdings 2" w:hAnsi="Wingdings 2" w:cs="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Wingdings 2" w:hAnsi="Wingdings 2" w:cs="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55">
    <w:nsid w:val="0000003A"/>
    <w:multiLevelType w:val="multilevel"/>
    <w:tmpl w:val="0000003A"/>
    <w:name w:val="WW8Num5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6">
    <w:nsid w:val="0000003B"/>
    <w:multiLevelType w:val="multilevel"/>
    <w:tmpl w:val="0000003B"/>
    <w:name w:val="WW8Num59"/>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7">
    <w:nsid w:val="0000003C"/>
    <w:multiLevelType w:val="multilevel"/>
    <w:tmpl w:val="0000003C"/>
    <w:name w:val="WW8Num6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8">
    <w:nsid w:val="0000003D"/>
    <w:multiLevelType w:val="multilevel"/>
    <w:tmpl w:val="0000003D"/>
    <w:name w:val="WW8Num6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9">
    <w:nsid w:val="0000003E"/>
    <w:multiLevelType w:val="singleLevel"/>
    <w:tmpl w:val="0000003E"/>
    <w:name w:val="WW8Num62"/>
    <w:lvl w:ilvl="0">
      <w:start w:val="1"/>
      <w:numFmt w:val="bullet"/>
      <w:lvlText w:val=""/>
      <w:lvlJc w:val="left"/>
      <w:pPr>
        <w:tabs>
          <w:tab w:val="num" w:pos="0"/>
        </w:tabs>
        <w:ind w:left="1080" w:hanging="360"/>
      </w:pPr>
      <w:rPr>
        <w:rFonts w:ascii="Symbol" w:hAnsi="Symbol"/>
      </w:rPr>
    </w:lvl>
  </w:abstractNum>
  <w:abstractNum w:abstractNumId="60">
    <w:nsid w:val="0000003F"/>
    <w:multiLevelType w:val="singleLevel"/>
    <w:tmpl w:val="0000003F"/>
    <w:name w:val="WW8Num63"/>
    <w:lvl w:ilvl="0">
      <w:start w:val="1"/>
      <w:numFmt w:val="bullet"/>
      <w:lvlText w:val=""/>
      <w:lvlJc w:val="left"/>
      <w:pPr>
        <w:tabs>
          <w:tab w:val="num" w:pos="0"/>
        </w:tabs>
        <w:ind w:left="1080" w:hanging="360"/>
      </w:pPr>
      <w:rPr>
        <w:rFonts w:ascii="Symbol" w:hAnsi="Symbol"/>
      </w:rPr>
    </w:lvl>
  </w:abstractNum>
  <w:abstractNum w:abstractNumId="61">
    <w:nsid w:val="00000040"/>
    <w:multiLevelType w:val="singleLevel"/>
    <w:tmpl w:val="00000040"/>
    <w:name w:val="WW8Num64"/>
    <w:lvl w:ilvl="0">
      <w:start w:val="1"/>
      <w:numFmt w:val="bullet"/>
      <w:lvlText w:val=""/>
      <w:lvlJc w:val="left"/>
      <w:pPr>
        <w:tabs>
          <w:tab w:val="num" w:pos="0"/>
        </w:tabs>
        <w:ind w:left="720" w:hanging="360"/>
      </w:pPr>
      <w:rPr>
        <w:rFonts w:ascii="Symbol" w:hAnsi="Symbol"/>
      </w:rPr>
    </w:lvl>
  </w:abstractNum>
  <w:abstractNum w:abstractNumId="62">
    <w:nsid w:val="00000041"/>
    <w:multiLevelType w:val="multilevel"/>
    <w:tmpl w:val="00000041"/>
    <w:name w:val="WW8Num6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3">
    <w:nsid w:val="00000042"/>
    <w:multiLevelType w:val="multilevel"/>
    <w:tmpl w:val="00000042"/>
    <w:name w:val="WW8Num66"/>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4">
    <w:nsid w:val="00000043"/>
    <w:multiLevelType w:val="multilevel"/>
    <w:tmpl w:val="00000043"/>
    <w:name w:val="WW8Num6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5">
    <w:nsid w:val="00000044"/>
    <w:multiLevelType w:val="multilevel"/>
    <w:tmpl w:val="00000044"/>
    <w:name w:val="WW8Num68"/>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6">
    <w:nsid w:val="00000045"/>
    <w:multiLevelType w:val="multilevel"/>
    <w:tmpl w:val="00000045"/>
    <w:name w:val="WW8Num69"/>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7">
    <w:nsid w:val="00000046"/>
    <w:multiLevelType w:val="multilevel"/>
    <w:tmpl w:val="00000046"/>
    <w:name w:val="WW8Num7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8">
    <w:nsid w:val="00000047"/>
    <w:multiLevelType w:val="multilevel"/>
    <w:tmpl w:val="00000047"/>
    <w:name w:val="WW8Num7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9">
    <w:nsid w:val="00000048"/>
    <w:multiLevelType w:val="multilevel"/>
    <w:tmpl w:val="00000048"/>
    <w:name w:val="WW8Num7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0">
    <w:nsid w:val="00000049"/>
    <w:multiLevelType w:val="multilevel"/>
    <w:tmpl w:val="00000049"/>
    <w:name w:val="WW8Num7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1">
    <w:nsid w:val="0000004A"/>
    <w:multiLevelType w:val="multilevel"/>
    <w:tmpl w:val="0000004A"/>
    <w:name w:val="WW8Num7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2">
    <w:nsid w:val="0000004B"/>
    <w:multiLevelType w:val="multilevel"/>
    <w:tmpl w:val="0000004B"/>
    <w:name w:val="WW8Num7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3">
    <w:nsid w:val="0000004C"/>
    <w:multiLevelType w:val="multilevel"/>
    <w:tmpl w:val="0000004C"/>
    <w:name w:val="WW8Num76"/>
    <w:lvl w:ilvl="0">
      <w:start w:val="1"/>
      <w:numFmt w:val="bullet"/>
      <w:lvlText w:val=""/>
      <w:lvlJc w:val="left"/>
      <w:pPr>
        <w:tabs>
          <w:tab w:val="num" w:pos="765"/>
        </w:tabs>
        <w:ind w:left="765" w:hanging="360"/>
      </w:pPr>
      <w:rPr>
        <w:rFonts w:ascii="Wingdings 2" w:hAnsi="Wingdings 2"/>
      </w:rPr>
    </w:lvl>
    <w:lvl w:ilvl="1">
      <w:start w:val="1"/>
      <w:numFmt w:val="bullet"/>
      <w:lvlText w:val="◦"/>
      <w:lvlJc w:val="left"/>
      <w:pPr>
        <w:tabs>
          <w:tab w:val="num" w:pos="1125"/>
        </w:tabs>
        <w:ind w:left="1125" w:hanging="360"/>
      </w:pPr>
      <w:rPr>
        <w:rFonts w:ascii="OpenSymbol" w:hAnsi="OpenSymbol"/>
      </w:rPr>
    </w:lvl>
    <w:lvl w:ilvl="2">
      <w:start w:val="1"/>
      <w:numFmt w:val="bullet"/>
      <w:lvlText w:val="▪"/>
      <w:lvlJc w:val="left"/>
      <w:pPr>
        <w:tabs>
          <w:tab w:val="num" w:pos="1485"/>
        </w:tabs>
        <w:ind w:left="1485" w:hanging="360"/>
      </w:pPr>
      <w:rPr>
        <w:rFonts w:ascii="OpenSymbol" w:hAnsi="OpenSymbol"/>
      </w:rPr>
    </w:lvl>
    <w:lvl w:ilvl="3">
      <w:start w:val="1"/>
      <w:numFmt w:val="bullet"/>
      <w:lvlText w:val=""/>
      <w:lvlJc w:val="left"/>
      <w:pPr>
        <w:tabs>
          <w:tab w:val="num" w:pos="1845"/>
        </w:tabs>
        <w:ind w:left="1845" w:hanging="360"/>
      </w:pPr>
      <w:rPr>
        <w:rFonts w:ascii="Wingdings 2" w:hAnsi="Wingdings 2"/>
      </w:rPr>
    </w:lvl>
    <w:lvl w:ilvl="4">
      <w:start w:val="1"/>
      <w:numFmt w:val="bullet"/>
      <w:lvlText w:val="◦"/>
      <w:lvlJc w:val="left"/>
      <w:pPr>
        <w:tabs>
          <w:tab w:val="num" w:pos="2205"/>
        </w:tabs>
        <w:ind w:left="2205" w:hanging="360"/>
      </w:pPr>
      <w:rPr>
        <w:rFonts w:ascii="OpenSymbol" w:hAnsi="OpenSymbol"/>
      </w:rPr>
    </w:lvl>
    <w:lvl w:ilvl="5">
      <w:start w:val="1"/>
      <w:numFmt w:val="bullet"/>
      <w:lvlText w:val="▪"/>
      <w:lvlJc w:val="left"/>
      <w:pPr>
        <w:tabs>
          <w:tab w:val="num" w:pos="2565"/>
        </w:tabs>
        <w:ind w:left="2565" w:hanging="360"/>
      </w:pPr>
      <w:rPr>
        <w:rFonts w:ascii="OpenSymbol" w:hAnsi="OpenSymbol"/>
      </w:rPr>
    </w:lvl>
    <w:lvl w:ilvl="6">
      <w:start w:val="1"/>
      <w:numFmt w:val="bullet"/>
      <w:lvlText w:val=""/>
      <w:lvlJc w:val="left"/>
      <w:pPr>
        <w:tabs>
          <w:tab w:val="num" w:pos="2925"/>
        </w:tabs>
        <w:ind w:left="2925" w:hanging="360"/>
      </w:pPr>
      <w:rPr>
        <w:rFonts w:ascii="Wingdings 2" w:hAnsi="Wingdings 2"/>
      </w:rPr>
    </w:lvl>
    <w:lvl w:ilvl="7">
      <w:start w:val="1"/>
      <w:numFmt w:val="bullet"/>
      <w:lvlText w:val="◦"/>
      <w:lvlJc w:val="left"/>
      <w:pPr>
        <w:tabs>
          <w:tab w:val="num" w:pos="3285"/>
        </w:tabs>
        <w:ind w:left="3285" w:hanging="360"/>
      </w:pPr>
      <w:rPr>
        <w:rFonts w:ascii="OpenSymbol" w:hAnsi="OpenSymbol"/>
      </w:rPr>
    </w:lvl>
    <w:lvl w:ilvl="8">
      <w:start w:val="1"/>
      <w:numFmt w:val="bullet"/>
      <w:lvlText w:val="▪"/>
      <w:lvlJc w:val="left"/>
      <w:pPr>
        <w:tabs>
          <w:tab w:val="num" w:pos="3645"/>
        </w:tabs>
        <w:ind w:left="3645" w:hanging="360"/>
      </w:pPr>
      <w:rPr>
        <w:rFonts w:ascii="OpenSymbol" w:hAnsi="OpenSymbol"/>
      </w:rPr>
    </w:lvl>
  </w:abstractNum>
  <w:abstractNum w:abstractNumId="74">
    <w:nsid w:val="0000004D"/>
    <w:multiLevelType w:val="multilevel"/>
    <w:tmpl w:val="0000004D"/>
    <w:name w:val="WW8Num7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5">
    <w:nsid w:val="0000004E"/>
    <w:multiLevelType w:val="multilevel"/>
    <w:tmpl w:val="0000004E"/>
    <w:name w:val="WW8Num78"/>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6">
    <w:nsid w:val="0000004F"/>
    <w:multiLevelType w:val="multilevel"/>
    <w:tmpl w:val="0000004F"/>
    <w:name w:val="WW8Num79"/>
    <w:lvl w:ilvl="0">
      <w:start w:val="1"/>
      <w:numFmt w:val="bullet"/>
      <w:lvlText w:val=""/>
      <w:lvlJc w:val="left"/>
      <w:pPr>
        <w:tabs>
          <w:tab w:val="num" w:pos="765"/>
        </w:tabs>
        <w:ind w:left="765" w:hanging="360"/>
      </w:pPr>
      <w:rPr>
        <w:rFonts w:ascii="Wingdings 2" w:hAnsi="Wingdings 2"/>
      </w:rPr>
    </w:lvl>
    <w:lvl w:ilvl="1">
      <w:start w:val="1"/>
      <w:numFmt w:val="bullet"/>
      <w:lvlText w:val="◦"/>
      <w:lvlJc w:val="left"/>
      <w:pPr>
        <w:tabs>
          <w:tab w:val="num" w:pos="1125"/>
        </w:tabs>
        <w:ind w:left="1125" w:hanging="360"/>
      </w:pPr>
      <w:rPr>
        <w:rFonts w:ascii="OpenSymbol" w:hAnsi="OpenSymbol" w:cs="OpenSymbol"/>
      </w:rPr>
    </w:lvl>
    <w:lvl w:ilvl="2">
      <w:start w:val="1"/>
      <w:numFmt w:val="bullet"/>
      <w:lvlText w:val="▪"/>
      <w:lvlJc w:val="left"/>
      <w:pPr>
        <w:tabs>
          <w:tab w:val="num" w:pos="1485"/>
        </w:tabs>
        <w:ind w:left="1485" w:hanging="360"/>
      </w:pPr>
      <w:rPr>
        <w:rFonts w:ascii="OpenSymbol" w:hAnsi="OpenSymbol" w:cs="OpenSymbol"/>
      </w:rPr>
    </w:lvl>
    <w:lvl w:ilvl="3">
      <w:start w:val="1"/>
      <w:numFmt w:val="bullet"/>
      <w:lvlText w:val=""/>
      <w:lvlJc w:val="left"/>
      <w:pPr>
        <w:tabs>
          <w:tab w:val="num" w:pos="1845"/>
        </w:tabs>
        <w:ind w:left="1845" w:hanging="360"/>
      </w:pPr>
      <w:rPr>
        <w:rFonts w:ascii="Wingdings 2" w:hAnsi="Wingdings 2"/>
      </w:rPr>
    </w:lvl>
    <w:lvl w:ilvl="4">
      <w:start w:val="1"/>
      <w:numFmt w:val="bullet"/>
      <w:lvlText w:val="◦"/>
      <w:lvlJc w:val="left"/>
      <w:pPr>
        <w:tabs>
          <w:tab w:val="num" w:pos="2205"/>
        </w:tabs>
        <w:ind w:left="2205" w:hanging="360"/>
      </w:pPr>
      <w:rPr>
        <w:rFonts w:ascii="OpenSymbol" w:hAnsi="OpenSymbol" w:cs="OpenSymbol"/>
      </w:rPr>
    </w:lvl>
    <w:lvl w:ilvl="5">
      <w:start w:val="1"/>
      <w:numFmt w:val="bullet"/>
      <w:lvlText w:val="▪"/>
      <w:lvlJc w:val="left"/>
      <w:pPr>
        <w:tabs>
          <w:tab w:val="num" w:pos="2565"/>
        </w:tabs>
        <w:ind w:left="2565" w:hanging="360"/>
      </w:pPr>
      <w:rPr>
        <w:rFonts w:ascii="OpenSymbol" w:hAnsi="OpenSymbol" w:cs="OpenSymbol"/>
      </w:rPr>
    </w:lvl>
    <w:lvl w:ilvl="6">
      <w:start w:val="1"/>
      <w:numFmt w:val="bullet"/>
      <w:lvlText w:val=""/>
      <w:lvlJc w:val="left"/>
      <w:pPr>
        <w:tabs>
          <w:tab w:val="num" w:pos="2925"/>
        </w:tabs>
        <w:ind w:left="2925" w:hanging="360"/>
      </w:pPr>
      <w:rPr>
        <w:rFonts w:ascii="Wingdings 2" w:hAnsi="Wingdings 2"/>
      </w:rPr>
    </w:lvl>
    <w:lvl w:ilvl="7">
      <w:start w:val="1"/>
      <w:numFmt w:val="bullet"/>
      <w:lvlText w:val="◦"/>
      <w:lvlJc w:val="left"/>
      <w:pPr>
        <w:tabs>
          <w:tab w:val="num" w:pos="3285"/>
        </w:tabs>
        <w:ind w:left="3285" w:hanging="360"/>
      </w:pPr>
      <w:rPr>
        <w:rFonts w:ascii="OpenSymbol" w:hAnsi="OpenSymbol" w:cs="OpenSymbol"/>
      </w:rPr>
    </w:lvl>
    <w:lvl w:ilvl="8">
      <w:start w:val="1"/>
      <w:numFmt w:val="bullet"/>
      <w:lvlText w:val="▪"/>
      <w:lvlJc w:val="left"/>
      <w:pPr>
        <w:tabs>
          <w:tab w:val="num" w:pos="3645"/>
        </w:tabs>
        <w:ind w:left="3645" w:hanging="360"/>
      </w:pPr>
      <w:rPr>
        <w:rFonts w:ascii="OpenSymbol" w:hAnsi="OpenSymbol" w:cs="OpenSymbol"/>
      </w:rPr>
    </w:lvl>
  </w:abstractNum>
  <w:abstractNum w:abstractNumId="77">
    <w:nsid w:val="00000050"/>
    <w:multiLevelType w:val="multilevel"/>
    <w:tmpl w:val="00000050"/>
    <w:name w:val="WW8Num8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8">
    <w:nsid w:val="00000051"/>
    <w:multiLevelType w:val="multilevel"/>
    <w:tmpl w:val="00000051"/>
    <w:name w:val="WW8Num8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9">
    <w:nsid w:val="00000052"/>
    <w:multiLevelType w:val="multilevel"/>
    <w:tmpl w:val="00000052"/>
    <w:name w:val="WW8Num8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0">
    <w:nsid w:val="00000053"/>
    <w:multiLevelType w:val="multilevel"/>
    <w:tmpl w:val="00000053"/>
    <w:name w:val="WW8Num8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1">
    <w:nsid w:val="00000054"/>
    <w:multiLevelType w:val="multilevel"/>
    <w:tmpl w:val="00000054"/>
    <w:name w:val="WW8Num8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2">
    <w:nsid w:val="00000055"/>
    <w:multiLevelType w:val="multilevel"/>
    <w:tmpl w:val="00000055"/>
    <w:name w:val="WW8Num8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3">
    <w:nsid w:val="0000005F"/>
    <w:multiLevelType w:val="multilevel"/>
    <w:tmpl w:val="0000005F"/>
    <w:name w:val="WW8Num95"/>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rPr>
    </w:lvl>
  </w:abstractNum>
  <w:abstractNum w:abstractNumId="84">
    <w:nsid w:val="00000060"/>
    <w:multiLevelType w:val="multilevel"/>
    <w:tmpl w:val="00000060"/>
    <w:name w:val="WW8Num96"/>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rPr>
    </w:lvl>
  </w:abstractNum>
  <w:abstractNum w:abstractNumId="85">
    <w:nsid w:val="00000061"/>
    <w:multiLevelType w:val="multilevel"/>
    <w:tmpl w:val="00000061"/>
    <w:name w:val="WW8Num97"/>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rPr>
    </w:lvl>
  </w:abstractNum>
  <w:abstractNum w:abstractNumId="86">
    <w:nsid w:val="00000062"/>
    <w:multiLevelType w:val="multilevel"/>
    <w:tmpl w:val="00000062"/>
    <w:name w:val="WW8Num98"/>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rPr>
    </w:lvl>
  </w:abstractNum>
  <w:abstractNum w:abstractNumId="87">
    <w:nsid w:val="00000063"/>
    <w:multiLevelType w:val="multilevel"/>
    <w:tmpl w:val="00000063"/>
    <w:name w:val="WW8Num99"/>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rPr>
    </w:lvl>
  </w:abstractNum>
  <w:abstractNum w:abstractNumId="88">
    <w:nsid w:val="0000008B"/>
    <w:multiLevelType w:val="multilevel"/>
    <w:tmpl w:val="0000008B"/>
    <w:name w:val="WW8Num141"/>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0000008D"/>
    <w:multiLevelType w:val="singleLevel"/>
    <w:tmpl w:val="0000008D"/>
    <w:name w:val="WW8Num128"/>
    <w:lvl w:ilvl="0">
      <w:start w:val="1"/>
      <w:numFmt w:val="decimal"/>
      <w:lvlText w:val="%1."/>
      <w:lvlJc w:val="left"/>
      <w:pPr>
        <w:tabs>
          <w:tab w:val="num" w:pos="1440"/>
        </w:tabs>
        <w:ind w:left="1440" w:hanging="360"/>
      </w:pPr>
      <w:rPr>
        <w:rFonts w:ascii="Times New Roman" w:hAnsi="Times New Roman" w:cs="Times New Roman"/>
        <w:b w:val="0"/>
        <w:i w:val="0"/>
        <w:sz w:val="22"/>
        <w:szCs w:val="22"/>
      </w:rPr>
    </w:lvl>
  </w:abstractNum>
  <w:abstractNum w:abstractNumId="90">
    <w:nsid w:val="0000008E"/>
    <w:multiLevelType w:val="multilevel"/>
    <w:tmpl w:val="0000008E"/>
    <w:name w:val="WW8Num151"/>
    <w:lvl w:ilvl="0">
      <w:start w:val="1"/>
      <w:numFmt w:val="decimal"/>
      <w:lvlText w:val="%1."/>
      <w:lvlJc w:val="left"/>
      <w:pPr>
        <w:tabs>
          <w:tab w:val="num" w:pos="1440"/>
        </w:tabs>
        <w:ind w:left="1440" w:hanging="360"/>
      </w:pPr>
      <w:rPr>
        <w:rFonts w:ascii="Times New Roman" w:hAnsi="Times New Roman" w:cs="Times New Roman"/>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eastAsia="Times New Roman"/>
        <w:kern w:val="1"/>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0000008F"/>
    <w:multiLevelType w:val="multilevel"/>
    <w:tmpl w:val="0000008F"/>
    <w:lvl w:ilvl="0">
      <w:start w:val="1"/>
      <w:numFmt w:val="bullet"/>
      <w:lvlText w:val=""/>
      <w:lvlJc w:val="left"/>
      <w:pPr>
        <w:tabs>
          <w:tab w:val="num" w:pos="502"/>
        </w:tabs>
        <w:ind w:left="502"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i w:val="0"/>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nsid w:val="00C24E7B"/>
    <w:multiLevelType w:val="hybridMultilevel"/>
    <w:tmpl w:val="303E436E"/>
    <w:name w:val="WW8Num142222222222222222222"/>
    <w:lvl w:ilvl="0" w:tplc="213ED42A">
      <w:start w:val="1"/>
      <w:numFmt w:val="bullet"/>
      <w:lvlText w:val=""/>
      <w:lvlJc w:val="left"/>
      <w:pPr>
        <w:tabs>
          <w:tab w:val="num" w:pos="644"/>
        </w:tabs>
        <w:ind w:left="644" w:hanging="284"/>
      </w:pPr>
      <w:rPr>
        <w:rFonts w:ascii="Symbol" w:hAnsi="Symbol" w:hint="default"/>
      </w:rPr>
    </w:lvl>
    <w:lvl w:ilvl="1" w:tplc="D4FECE6C" w:tentative="1">
      <w:start w:val="1"/>
      <w:numFmt w:val="bullet"/>
      <w:lvlText w:val="o"/>
      <w:lvlJc w:val="left"/>
      <w:pPr>
        <w:tabs>
          <w:tab w:val="num" w:pos="1800"/>
        </w:tabs>
        <w:ind w:left="1800" w:hanging="360"/>
      </w:pPr>
      <w:rPr>
        <w:rFonts w:ascii="Courier New" w:hAnsi="Courier New" w:cs="Courier New" w:hint="default"/>
      </w:rPr>
    </w:lvl>
    <w:lvl w:ilvl="2" w:tplc="83FE1380" w:tentative="1">
      <w:start w:val="1"/>
      <w:numFmt w:val="bullet"/>
      <w:lvlText w:val=""/>
      <w:lvlJc w:val="left"/>
      <w:pPr>
        <w:tabs>
          <w:tab w:val="num" w:pos="2520"/>
        </w:tabs>
        <w:ind w:left="2520" w:hanging="360"/>
      </w:pPr>
      <w:rPr>
        <w:rFonts w:ascii="Wingdings" w:hAnsi="Wingdings" w:hint="default"/>
      </w:rPr>
    </w:lvl>
    <w:lvl w:ilvl="3" w:tplc="8632A368" w:tentative="1">
      <w:start w:val="1"/>
      <w:numFmt w:val="bullet"/>
      <w:lvlText w:val=""/>
      <w:lvlJc w:val="left"/>
      <w:pPr>
        <w:tabs>
          <w:tab w:val="num" w:pos="3240"/>
        </w:tabs>
        <w:ind w:left="3240" w:hanging="360"/>
      </w:pPr>
      <w:rPr>
        <w:rFonts w:ascii="Symbol" w:hAnsi="Symbol" w:hint="default"/>
      </w:rPr>
    </w:lvl>
    <w:lvl w:ilvl="4" w:tplc="54047536" w:tentative="1">
      <w:start w:val="1"/>
      <w:numFmt w:val="bullet"/>
      <w:lvlText w:val="o"/>
      <w:lvlJc w:val="left"/>
      <w:pPr>
        <w:tabs>
          <w:tab w:val="num" w:pos="3960"/>
        </w:tabs>
        <w:ind w:left="3960" w:hanging="360"/>
      </w:pPr>
      <w:rPr>
        <w:rFonts w:ascii="Courier New" w:hAnsi="Courier New" w:cs="Courier New" w:hint="default"/>
      </w:rPr>
    </w:lvl>
    <w:lvl w:ilvl="5" w:tplc="1CEAC10A" w:tentative="1">
      <w:start w:val="1"/>
      <w:numFmt w:val="bullet"/>
      <w:lvlText w:val=""/>
      <w:lvlJc w:val="left"/>
      <w:pPr>
        <w:tabs>
          <w:tab w:val="num" w:pos="4680"/>
        </w:tabs>
        <w:ind w:left="4680" w:hanging="360"/>
      </w:pPr>
      <w:rPr>
        <w:rFonts w:ascii="Wingdings" w:hAnsi="Wingdings" w:hint="default"/>
      </w:rPr>
    </w:lvl>
    <w:lvl w:ilvl="6" w:tplc="58CC2376" w:tentative="1">
      <w:start w:val="1"/>
      <w:numFmt w:val="bullet"/>
      <w:lvlText w:val=""/>
      <w:lvlJc w:val="left"/>
      <w:pPr>
        <w:tabs>
          <w:tab w:val="num" w:pos="5400"/>
        </w:tabs>
        <w:ind w:left="5400" w:hanging="360"/>
      </w:pPr>
      <w:rPr>
        <w:rFonts w:ascii="Symbol" w:hAnsi="Symbol" w:hint="default"/>
      </w:rPr>
    </w:lvl>
    <w:lvl w:ilvl="7" w:tplc="BC9C35F0" w:tentative="1">
      <w:start w:val="1"/>
      <w:numFmt w:val="bullet"/>
      <w:lvlText w:val="o"/>
      <w:lvlJc w:val="left"/>
      <w:pPr>
        <w:tabs>
          <w:tab w:val="num" w:pos="6120"/>
        </w:tabs>
        <w:ind w:left="6120" w:hanging="360"/>
      </w:pPr>
      <w:rPr>
        <w:rFonts w:ascii="Courier New" w:hAnsi="Courier New" w:cs="Courier New" w:hint="default"/>
      </w:rPr>
    </w:lvl>
    <w:lvl w:ilvl="8" w:tplc="8DA2EAB2" w:tentative="1">
      <w:start w:val="1"/>
      <w:numFmt w:val="bullet"/>
      <w:lvlText w:val=""/>
      <w:lvlJc w:val="left"/>
      <w:pPr>
        <w:tabs>
          <w:tab w:val="num" w:pos="6840"/>
        </w:tabs>
        <w:ind w:left="6840" w:hanging="360"/>
      </w:pPr>
      <w:rPr>
        <w:rFonts w:ascii="Wingdings" w:hAnsi="Wingdings" w:hint="default"/>
      </w:rPr>
    </w:lvl>
  </w:abstractNum>
  <w:abstractNum w:abstractNumId="93">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073123CB"/>
    <w:multiLevelType w:val="multilevel"/>
    <w:tmpl w:val="D89A1F60"/>
    <w:name w:val="WW8Num232"/>
    <w:lvl w:ilvl="0">
      <w:start w:val="2"/>
      <w:numFmt w:val="decimal"/>
      <w:lvlText w:val="%1."/>
      <w:lvlJc w:val="left"/>
      <w:pPr>
        <w:tabs>
          <w:tab w:val="num" w:pos="720"/>
        </w:tabs>
        <w:ind w:left="720" w:hanging="360"/>
      </w:pPr>
      <w:rPr>
        <w:rFonts w:ascii="Times New Roman" w:eastAsia="Times New Roman" w:hAnsi="Times New Roman" w:cs="Times New Roman" w:hint="default"/>
        <w:color w:val="auto"/>
        <w:sz w:val="22"/>
        <w:szCs w:val="22"/>
      </w:rPr>
    </w:lvl>
    <w:lvl w:ilvl="1">
      <w:start w:val="1"/>
      <w:numFmt w:val="decimal"/>
      <w:lvlText w:val="%2."/>
      <w:lvlJc w:val="left"/>
      <w:pPr>
        <w:tabs>
          <w:tab w:val="num" w:pos="1440"/>
        </w:tabs>
        <w:ind w:left="1440" w:hanging="360"/>
      </w:pPr>
      <w:rPr>
        <w:rFonts w:cs="Times New Roman" w:hint="default"/>
        <w:sz w:val="22"/>
        <w:szCs w:val="22"/>
      </w:rPr>
    </w:lvl>
    <w:lvl w:ilvl="2">
      <w:start w:val="1"/>
      <w:numFmt w:val="lowerRoman"/>
      <w:lvlText w:val="%3."/>
      <w:lvlJc w:val="right"/>
      <w:pPr>
        <w:tabs>
          <w:tab w:val="num" w:pos="2160"/>
        </w:tabs>
        <w:ind w:left="2160" w:hanging="180"/>
      </w:pPr>
      <w:rPr>
        <w:rFonts w:cs="Times New Roman" w:hint="default"/>
        <w:sz w:val="22"/>
        <w:szCs w:val="22"/>
      </w:rPr>
    </w:lvl>
    <w:lvl w:ilvl="3">
      <w:start w:val="5"/>
      <w:numFmt w:val="decimal"/>
      <w:lvlText w:val="%4."/>
      <w:lvlJc w:val="left"/>
      <w:pPr>
        <w:tabs>
          <w:tab w:val="num" w:pos="2880"/>
        </w:tabs>
        <w:ind w:left="2880" w:hanging="360"/>
      </w:pPr>
      <w:rPr>
        <w:rFonts w:cs="Times New Roman" w:hint="default"/>
        <w:sz w:val="22"/>
        <w:szCs w:val="22"/>
      </w:rPr>
    </w:lvl>
    <w:lvl w:ilvl="4">
      <w:start w:val="1"/>
      <w:numFmt w:val="decimal"/>
      <w:lvlText w:val="%5)"/>
      <w:lvlJc w:val="left"/>
      <w:pPr>
        <w:tabs>
          <w:tab w:val="num" w:pos="3600"/>
        </w:tabs>
        <w:ind w:left="3600" w:hanging="360"/>
      </w:pPr>
      <w:rPr>
        <w:rFonts w:hint="default"/>
        <w:sz w:val="24"/>
        <w:szCs w:val="24"/>
      </w:rPr>
    </w:lvl>
    <w:lvl w:ilvl="5">
      <w:start w:val="1"/>
      <w:numFmt w:val="lowerLetter"/>
      <w:lvlText w:val="%6)"/>
      <w:lvlJc w:val="left"/>
      <w:pPr>
        <w:tabs>
          <w:tab w:val="num" w:pos="4500"/>
        </w:tabs>
        <w:ind w:left="4500" w:hanging="360"/>
      </w:pPr>
      <w:rPr>
        <w:rFonts w:cs="Times New Roman" w:hint="default"/>
        <w:sz w:val="22"/>
        <w:szCs w:val="22"/>
      </w:rPr>
    </w:lvl>
    <w:lvl w:ilvl="6">
      <w:start w:val="1"/>
      <w:numFmt w:val="decimal"/>
      <w:lvlText w:val="%7."/>
      <w:lvlJc w:val="left"/>
      <w:pPr>
        <w:tabs>
          <w:tab w:val="num" w:pos="5040"/>
        </w:tabs>
        <w:ind w:left="5040" w:hanging="360"/>
      </w:pPr>
      <w:rPr>
        <w:rFonts w:cs="Times New Roman" w:hint="default"/>
        <w:color w:val="auto"/>
      </w:rPr>
    </w:lvl>
    <w:lvl w:ilvl="7">
      <w:start w:val="1"/>
      <w:numFmt w:val="lowerLetter"/>
      <w:lvlText w:val="%8."/>
      <w:lvlJc w:val="left"/>
      <w:pPr>
        <w:tabs>
          <w:tab w:val="num" w:pos="5760"/>
        </w:tabs>
        <w:ind w:left="5760" w:hanging="360"/>
      </w:pPr>
      <w:rPr>
        <w:rFonts w:cs="Times New Roman" w:hint="default"/>
        <w:sz w:val="22"/>
        <w:szCs w:val="22"/>
      </w:rPr>
    </w:lvl>
    <w:lvl w:ilvl="8">
      <w:start w:val="1"/>
      <w:numFmt w:val="lowerRoman"/>
      <w:lvlText w:val="%9."/>
      <w:lvlJc w:val="right"/>
      <w:pPr>
        <w:tabs>
          <w:tab w:val="num" w:pos="6480"/>
        </w:tabs>
        <w:ind w:left="6480" w:hanging="180"/>
      </w:pPr>
      <w:rPr>
        <w:rFonts w:cs="Times New Roman" w:hint="default"/>
        <w:sz w:val="22"/>
        <w:szCs w:val="22"/>
      </w:rPr>
    </w:lvl>
  </w:abstractNum>
  <w:abstractNum w:abstractNumId="95">
    <w:nsid w:val="075B579C"/>
    <w:multiLevelType w:val="hybridMultilevel"/>
    <w:tmpl w:val="9662AF14"/>
    <w:name w:val="WW8Num1422222222222"/>
    <w:lvl w:ilvl="0" w:tplc="FE7A333E">
      <w:start w:val="1"/>
      <w:numFmt w:val="bullet"/>
      <w:lvlText w:val=""/>
      <w:lvlJc w:val="left"/>
      <w:pPr>
        <w:tabs>
          <w:tab w:val="num" w:pos="644"/>
        </w:tabs>
        <w:ind w:left="644" w:hanging="284"/>
      </w:pPr>
      <w:rPr>
        <w:rFonts w:ascii="Symbol" w:hAnsi="Symbol" w:hint="default"/>
      </w:rPr>
    </w:lvl>
    <w:lvl w:ilvl="1" w:tplc="1DBC1B22" w:tentative="1">
      <w:start w:val="1"/>
      <w:numFmt w:val="bullet"/>
      <w:lvlText w:val="o"/>
      <w:lvlJc w:val="left"/>
      <w:pPr>
        <w:tabs>
          <w:tab w:val="num" w:pos="1800"/>
        </w:tabs>
        <w:ind w:left="1800" w:hanging="360"/>
      </w:pPr>
      <w:rPr>
        <w:rFonts w:ascii="Courier New" w:hAnsi="Courier New" w:cs="Courier New" w:hint="default"/>
      </w:rPr>
    </w:lvl>
    <w:lvl w:ilvl="2" w:tplc="2E827C40" w:tentative="1">
      <w:start w:val="1"/>
      <w:numFmt w:val="bullet"/>
      <w:lvlText w:val=""/>
      <w:lvlJc w:val="left"/>
      <w:pPr>
        <w:tabs>
          <w:tab w:val="num" w:pos="2520"/>
        </w:tabs>
        <w:ind w:left="2520" w:hanging="360"/>
      </w:pPr>
      <w:rPr>
        <w:rFonts w:ascii="Wingdings" w:hAnsi="Wingdings" w:hint="default"/>
      </w:rPr>
    </w:lvl>
    <w:lvl w:ilvl="3" w:tplc="3CA61EE8" w:tentative="1">
      <w:start w:val="1"/>
      <w:numFmt w:val="bullet"/>
      <w:lvlText w:val=""/>
      <w:lvlJc w:val="left"/>
      <w:pPr>
        <w:tabs>
          <w:tab w:val="num" w:pos="3240"/>
        </w:tabs>
        <w:ind w:left="3240" w:hanging="360"/>
      </w:pPr>
      <w:rPr>
        <w:rFonts w:ascii="Symbol" w:hAnsi="Symbol" w:hint="default"/>
      </w:rPr>
    </w:lvl>
    <w:lvl w:ilvl="4" w:tplc="0E8454AC" w:tentative="1">
      <w:start w:val="1"/>
      <w:numFmt w:val="bullet"/>
      <w:lvlText w:val="o"/>
      <w:lvlJc w:val="left"/>
      <w:pPr>
        <w:tabs>
          <w:tab w:val="num" w:pos="3960"/>
        </w:tabs>
        <w:ind w:left="3960" w:hanging="360"/>
      </w:pPr>
      <w:rPr>
        <w:rFonts w:ascii="Courier New" w:hAnsi="Courier New" w:cs="Courier New" w:hint="default"/>
      </w:rPr>
    </w:lvl>
    <w:lvl w:ilvl="5" w:tplc="B2FA9BBC" w:tentative="1">
      <w:start w:val="1"/>
      <w:numFmt w:val="bullet"/>
      <w:lvlText w:val=""/>
      <w:lvlJc w:val="left"/>
      <w:pPr>
        <w:tabs>
          <w:tab w:val="num" w:pos="4680"/>
        </w:tabs>
        <w:ind w:left="4680" w:hanging="360"/>
      </w:pPr>
      <w:rPr>
        <w:rFonts w:ascii="Wingdings" w:hAnsi="Wingdings" w:hint="default"/>
      </w:rPr>
    </w:lvl>
    <w:lvl w:ilvl="6" w:tplc="E2E06C2E" w:tentative="1">
      <w:start w:val="1"/>
      <w:numFmt w:val="bullet"/>
      <w:lvlText w:val=""/>
      <w:lvlJc w:val="left"/>
      <w:pPr>
        <w:tabs>
          <w:tab w:val="num" w:pos="5400"/>
        </w:tabs>
        <w:ind w:left="5400" w:hanging="360"/>
      </w:pPr>
      <w:rPr>
        <w:rFonts w:ascii="Symbol" w:hAnsi="Symbol" w:hint="default"/>
      </w:rPr>
    </w:lvl>
    <w:lvl w:ilvl="7" w:tplc="91722670" w:tentative="1">
      <w:start w:val="1"/>
      <w:numFmt w:val="bullet"/>
      <w:lvlText w:val="o"/>
      <w:lvlJc w:val="left"/>
      <w:pPr>
        <w:tabs>
          <w:tab w:val="num" w:pos="6120"/>
        </w:tabs>
        <w:ind w:left="6120" w:hanging="360"/>
      </w:pPr>
      <w:rPr>
        <w:rFonts w:ascii="Courier New" w:hAnsi="Courier New" w:cs="Courier New" w:hint="default"/>
      </w:rPr>
    </w:lvl>
    <w:lvl w:ilvl="8" w:tplc="F1FCF9C2" w:tentative="1">
      <w:start w:val="1"/>
      <w:numFmt w:val="bullet"/>
      <w:lvlText w:val=""/>
      <w:lvlJc w:val="left"/>
      <w:pPr>
        <w:tabs>
          <w:tab w:val="num" w:pos="6840"/>
        </w:tabs>
        <w:ind w:left="6840" w:hanging="360"/>
      </w:pPr>
      <w:rPr>
        <w:rFonts w:ascii="Wingdings" w:hAnsi="Wingdings" w:hint="default"/>
      </w:rPr>
    </w:lvl>
  </w:abstractNum>
  <w:abstractNum w:abstractNumId="96">
    <w:nsid w:val="090714AA"/>
    <w:multiLevelType w:val="multilevel"/>
    <w:tmpl w:val="C3F670B8"/>
    <w:lvl w:ilvl="0">
      <w:start w:val="1"/>
      <w:numFmt w:val="decimal"/>
      <w:lvlText w:val="%1)"/>
      <w:lvlJc w:val="left"/>
      <w:pPr>
        <w:ind w:left="644" w:hanging="360"/>
      </w:pPr>
      <w:rPr>
        <w:rFonts w:eastAsia="Times New Roman"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97">
    <w:nsid w:val="0B305DD5"/>
    <w:multiLevelType w:val="hybridMultilevel"/>
    <w:tmpl w:val="D728C840"/>
    <w:name w:val="WW8Num1422222222222222222"/>
    <w:lvl w:ilvl="0" w:tplc="50F6840C">
      <w:start w:val="1"/>
      <w:numFmt w:val="bullet"/>
      <w:lvlText w:val=""/>
      <w:lvlJc w:val="left"/>
      <w:pPr>
        <w:tabs>
          <w:tab w:val="num" w:pos="1004"/>
        </w:tabs>
        <w:ind w:left="1004" w:hanging="284"/>
      </w:pPr>
      <w:rPr>
        <w:rFonts w:ascii="Symbol" w:hAnsi="Symbol" w:hint="default"/>
      </w:rPr>
    </w:lvl>
    <w:lvl w:ilvl="1" w:tplc="3146BCCE" w:tentative="1">
      <w:start w:val="1"/>
      <w:numFmt w:val="bullet"/>
      <w:lvlText w:val="o"/>
      <w:lvlJc w:val="left"/>
      <w:pPr>
        <w:tabs>
          <w:tab w:val="num" w:pos="2160"/>
        </w:tabs>
        <w:ind w:left="2160" w:hanging="360"/>
      </w:pPr>
      <w:rPr>
        <w:rFonts w:ascii="Courier New" w:hAnsi="Courier New" w:cs="Courier New" w:hint="default"/>
      </w:rPr>
    </w:lvl>
    <w:lvl w:ilvl="2" w:tplc="A1500562" w:tentative="1">
      <w:start w:val="1"/>
      <w:numFmt w:val="bullet"/>
      <w:lvlText w:val=""/>
      <w:lvlJc w:val="left"/>
      <w:pPr>
        <w:tabs>
          <w:tab w:val="num" w:pos="2880"/>
        </w:tabs>
        <w:ind w:left="2880" w:hanging="360"/>
      </w:pPr>
      <w:rPr>
        <w:rFonts w:ascii="Wingdings" w:hAnsi="Wingdings" w:hint="default"/>
      </w:rPr>
    </w:lvl>
    <w:lvl w:ilvl="3" w:tplc="BFDCDDBA" w:tentative="1">
      <w:start w:val="1"/>
      <w:numFmt w:val="bullet"/>
      <w:lvlText w:val=""/>
      <w:lvlJc w:val="left"/>
      <w:pPr>
        <w:tabs>
          <w:tab w:val="num" w:pos="3600"/>
        </w:tabs>
        <w:ind w:left="3600" w:hanging="360"/>
      </w:pPr>
      <w:rPr>
        <w:rFonts w:ascii="Symbol" w:hAnsi="Symbol" w:hint="default"/>
      </w:rPr>
    </w:lvl>
    <w:lvl w:ilvl="4" w:tplc="C9C04B68" w:tentative="1">
      <w:start w:val="1"/>
      <w:numFmt w:val="bullet"/>
      <w:lvlText w:val="o"/>
      <w:lvlJc w:val="left"/>
      <w:pPr>
        <w:tabs>
          <w:tab w:val="num" w:pos="4320"/>
        </w:tabs>
        <w:ind w:left="4320" w:hanging="360"/>
      </w:pPr>
      <w:rPr>
        <w:rFonts w:ascii="Courier New" w:hAnsi="Courier New" w:cs="Courier New" w:hint="default"/>
      </w:rPr>
    </w:lvl>
    <w:lvl w:ilvl="5" w:tplc="667E561C" w:tentative="1">
      <w:start w:val="1"/>
      <w:numFmt w:val="bullet"/>
      <w:lvlText w:val=""/>
      <w:lvlJc w:val="left"/>
      <w:pPr>
        <w:tabs>
          <w:tab w:val="num" w:pos="5040"/>
        </w:tabs>
        <w:ind w:left="5040" w:hanging="360"/>
      </w:pPr>
      <w:rPr>
        <w:rFonts w:ascii="Wingdings" w:hAnsi="Wingdings" w:hint="default"/>
      </w:rPr>
    </w:lvl>
    <w:lvl w:ilvl="6" w:tplc="C38C873E" w:tentative="1">
      <w:start w:val="1"/>
      <w:numFmt w:val="bullet"/>
      <w:lvlText w:val=""/>
      <w:lvlJc w:val="left"/>
      <w:pPr>
        <w:tabs>
          <w:tab w:val="num" w:pos="5760"/>
        </w:tabs>
        <w:ind w:left="5760" w:hanging="360"/>
      </w:pPr>
      <w:rPr>
        <w:rFonts w:ascii="Symbol" w:hAnsi="Symbol" w:hint="default"/>
      </w:rPr>
    </w:lvl>
    <w:lvl w:ilvl="7" w:tplc="DDB64000" w:tentative="1">
      <w:start w:val="1"/>
      <w:numFmt w:val="bullet"/>
      <w:lvlText w:val="o"/>
      <w:lvlJc w:val="left"/>
      <w:pPr>
        <w:tabs>
          <w:tab w:val="num" w:pos="6480"/>
        </w:tabs>
        <w:ind w:left="6480" w:hanging="360"/>
      </w:pPr>
      <w:rPr>
        <w:rFonts w:ascii="Courier New" w:hAnsi="Courier New" w:cs="Courier New" w:hint="default"/>
      </w:rPr>
    </w:lvl>
    <w:lvl w:ilvl="8" w:tplc="D19E3526" w:tentative="1">
      <w:start w:val="1"/>
      <w:numFmt w:val="bullet"/>
      <w:lvlText w:val=""/>
      <w:lvlJc w:val="left"/>
      <w:pPr>
        <w:tabs>
          <w:tab w:val="num" w:pos="7200"/>
        </w:tabs>
        <w:ind w:left="7200" w:hanging="360"/>
      </w:pPr>
      <w:rPr>
        <w:rFonts w:ascii="Wingdings" w:hAnsi="Wingdings" w:hint="default"/>
      </w:rPr>
    </w:lvl>
  </w:abstractNum>
  <w:abstractNum w:abstractNumId="98">
    <w:nsid w:val="0BA97E2A"/>
    <w:multiLevelType w:val="hybridMultilevel"/>
    <w:tmpl w:val="D64CAA3A"/>
    <w:lvl w:ilvl="0" w:tplc="EABCAB6A">
      <w:start w:val="1"/>
      <w:numFmt w:val="decimal"/>
      <w:lvlText w:val="%1)"/>
      <w:lvlJc w:val="left"/>
      <w:pPr>
        <w:ind w:left="1004" w:hanging="360"/>
      </w:pPr>
      <w:rPr>
        <w:rFonts w:ascii="Times New Roman" w:eastAsia="Times New Roman" w:hAnsi="Times New Roman" w:cs="Times New Roman"/>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nsid w:val="0C8E4C89"/>
    <w:multiLevelType w:val="hybridMultilevel"/>
    <w:tmpl w:val="04823038"/>
    <w:lvl w:ilvl="0" w:tplc="2AAECF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nsid w:val="0E4E7BD9"/>
    <w:multiLevelType w:val="hybridMultilevel"/>
    <w:tmpl w:val="11FAEBAA"/>
    <w:name w:val="WW8Num14222222222222"/>
    <w:lvl w:ilvl="0" w:tplc="B90EE8BA">
      <w:start w:val="1"/>
      <w:numFmt w:val="bullet"/>
      <w:lvlText w:val=""/>
      <w:lvlJc w:val="left"/>
      <w:pPr>
        <w:tabs>
          <w:tab w:val="num" w:pos="644"/>
        </w:tabs>
        <w:ind w:left="644" w:hanging="284"/>
      </w:pPr>
      <w:rPr>
        <w:rFonts w:ascii="Symbol" w:hAnsi="Symbol" w:hint="default"/>
      </w:rPr>
    </w:lvl>
    <w:lvl w:ilvl="1" w:tplc="A7F283A0" w:tentative="1">
      <w:start w:val="1"/>
      <w:numFmt w:val="bullet"/>
      <w:lvlText w:val="o"/>
      <w:lvlJc w:val="left"/>
      <w:pPr>
        <w:tabs>
          <w:tab w:val="num" w:pos="1800"/>
        </w:tabs>
        <w:ind w:left="1800" w:hanging="360"/>
      </w:pPr>
      <w:rPr>
        <w:rFonts w:ascii="Courier New" w:hAnsi="Courier New" w:cs="Courier New" w:hint="default"/>
      </w:rPr>
    </w:lvl>
    <w:lvl w:ilvl="2" w:tplc="FCB8BCFC" w:tentative="1">
      <w:start w:val="1"/>
      <w:numFmt w:val="bullet"/>
      <w:lvlText w:val=""/>
      <w:lvlJc w:val="left"/>
      <w:pPr>
        <w:tabs>
          <w:tab w:val="num" w:pos="2520"/>
        </w:tabs>
        <w:ind w:left="2520" w:hanging="360"/>
      </w:pPr>
      <w:rPr>
        <w:rFonts w:ascii="Wingdings" w:hAnsi="Wingdings" w:hint="default"/>
      </w:rPr>
    </w:lvl>
    <w:lvl w:ilvl="3" w:tplc="7FC2A34A" w:tentative="1">
      <w:start w:val="1"/>
      <w:numFmt w:val="bullet"/>
      <w:lvlText w:val=""/>
      <w:lvlJc w:val="left"/>
      <w:pPr>
        <w:tabs>
          <w:tab w:val="num" w:pos="3240"/>
        </w:tabs>
        <w:ind w:left="3240" w:hanging="360"/>
      </w:pPr>
      <w:rPr>
        <w:rFonts w:ascii="Symbol" w:hAnsi="Symbol" w:hint="default"/>
      </w:rPr>
    </w:lvl>
    <w:lvl w:ilvl="4" w:tplc="EFDED31A" w:tentative="1">
      <w:start w:val="1"/>
      <w:numFmt w:val="bullet"/>
      <w:lvlText w:val="o"/>
      <w:lvlJc w:val="left"/>
      <w:pPr>
        <w:tabs>
          <w:tab w:val="num" w:pos="3960"/>
        </w:tabs>
        <w:ind w:left="3960" w:hanging="360"/>
      </w:pPr>
      <w:rPr>
        <w:rFonts w:ascii="Courier New" w:hAnsi="Courier New" w:cs="Courier New" w:hint="default"/>
      </w:rPr>
    </w:lvl>
    <w:lvl w:ilvl="5" w:tplc="16729CDC" w:tentative="1">
      <w:start w:val="1"/>
      <w:numFmt w:val="bullet"/>
      <w:lvlText w:val=""/>
      <w:lvlJc w:val="left"/>
      <w:pPr>
        <w:tabs>
          <w:tab w:val="num" w:pos="4680"/>
        </w:tabs>
        <w:ind w:left="4680" w:hanging="360"/>
      </w:pPr>
      <w:rPr>
        <w:rFonts w:ascii="Wingdings" w:hAnsi="Wingdings" w:hint="default"/>
      </w:rPr>
    </w:lvl>
    <w:lvl w:ilvl="6" w:tplc="156C2B70" w:tentative="1">
      <w:start w:val="1"/>
      <w:numFmt w:val="bullet"/>
      <w:lvlText w:val=""/>
      <w:lvlJc w:val="left"/>
      <w:pPr>
        <w:tabs>
          <w:tab w:val="num" w:pos="5400"/>
        </w:tabs>
        <w:ind w:left="5400" w:hanging="360"/>
      </w:pPr>
      <w:rPr>
        <w:rFonts w:ascii="Symbol" w:hAnsi="Symbol" w:hint="default"/>
      </w:rPr>
    </w:lvl>
    <w:lvl w:ilvl="7" w:tplc="B3B6E290" w:tentative="1">
      <w:start w:val="1"/>
      <w:numFmt w:val="bullet"/>
      <w:lvlText w:val="o"/>
      <w:lvlJc w:val="left"/>
      <w:pPr>
        <w:tabs>
          <w:tab w:val="num" w:pos="6120"/>
        </w:tabs>
        <w:ind w:left="6120" w:hanging="360"/>
      </w:pPr>
      <w:rPr>
        <w:rFonts w:ascii="Courier New" w:hAnsi="Courier New" w:cs="Courier New" w:hint="default"/>
      </w:rPr>
    </w:lvl>
    <w:lvl w:ilvl="8" w:tplc="4A121002" w:tentative="1">
      <w:start w:val="1"/>
      <w:numFmt w:val="bullet"/>
      <w:lvlText w:val=""/>
      <w:lvlJc w:val="left"/>
      <w:pPr>
        <w:tabs>
          <w:tab w:val="num" w:pos="6840"/>
        </w:tabs>
        <w:ind w:left="6840" w:hanging="360"/>
      </w:pPr>
      <w:rPr>
        <w:rFonts w:ascii="Wingdings" w:hAnsi="Wingdings" w:hint="default"/>
      </w:rPr>
    </w:lvl>
  </w:abstractNum>
  <w:abstractNum w:abstractNumId="101">
    <w:nsid w:val="10C75DEE"/>
    <w:multiLevelType w:val="hybridMultilevel"/>
    <w:tmpl w:val="60CE3500"/>
    <w:name w:val="WW8Num1422222222222222"/>
    <w:lvl w:ilvl="0" w:tplc="04150001">
      <w:start w:val="1"/>
      <w:numFmt w:val="bullet"/>
      <w:lvlText w:val=""/>
      <w:lvlJc w:val="left"/>
      <w:pPr>
        <w:tabs>
          <w:tab w:val="num" w:pos="644"/>
        </w:tabs>
        <w:ind w:left="644" w:hanging="284"/>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2">
    <w:nsid w:val="11D36D6B"/>
    <w:multiLevelType w:val="multilevel"/>
    <w:tmpl w:val="DD6C18BA"/>
    <w:lvl w:ilvl="0">
      <w:start w:val="1"/>
      <w:numFmt w:val="decimal"/>
      <w:lvlText w:val="%1."/>
      <w:lvlJc w:val="left"/>
      <w:pPr>
        <w:tabs>
          <w:tab w:val="num" w:pos="720"/>
        </w:tabs>
        <w:ind w:left="720" w:hanging="360"/>
      </w:pPr>
      <w:rPr>
        <w:rFonts w:ascii="Times New Roman" w:hAnsi="Times New Roman" w:hint="default"/>
        <w:b w:val="0"/>
        <w:i w:val="0"/>
        <w:color w:val="auto"/>
        <w:sz w:val="22"/>
        <w:szCs w:val="24"/>
      </w:rPr>
    </w:lvl>
    <w:lvl w:ilvl="1">
      <w:start w:val="4"/>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2160"/>
        </w:tabs>
        <w:ind w:left="2160" w:hanging="180"/>
      </w:pPr>
      <w:rPr>
        <w:rFonts w:hint="default"/>
        <w:sz w:val="22"/>
        <w:szCs w:val="22"/>
      </w:rPr>
    </w:lvl>
    <w:lvl w:ilvl="3">
      <w:start w:val="1"/>
      <w:numFmt w:val="decimal"/>
      <w:lvlText w:val="%4."/>
      <w:lvlJc w:val="left"/>
      <w:pPr>
        <w:tabs>
          <w:tab w:val="num" w:pos="2880"/>
        </w:tabs>
        <w:ind w:left="2880" w:hanging="360"/>
      </w:pPr>
      <w:rPr>
        <w:rFonts w:hint="default"/>
        <w:sz w:val="22"/>
        <w:szCs w:val="22"/>
      </w:rPr>
    </w:lvl>
    <w:lvl w:ilvl="4">
      <w:start w:val="1"/>
      <w:numFmt w:val="decimal"/>
      <w:lvlText w:val="%5."/>
      <w:lvlJc w:val="right"/>
      <w:pPr>
        <w:tabs>
          <w:tab w:val="num" w:pos="3600"/>
        </w:tabs>
        <w:ind w:left="3600" w:hanging="360"/>
      </w:pPr>
      <w:rPr>
        <w:rFonts w:hint="default"/>
        <w:b w:val="0"/>
        <w:i w:val="0"/>
        <w:sz w:val="22"/>
        <w:szCs w:val="24"/>
      </w:rPr>
    </w:lvl>
    <w:lvl w:ilvl="5">
      <w:start w:val="1"/>
      <w:numFmt w:val="lowerLetter"/>
      <w:lvlText w:val="%6)"/>
      <w:lvlJc w:val="left"/>
      <w:pPr>
        <w:tabs>
          <w:tab w:val="num" w:pos="540"/>
        </w:tabs>
        <w:ind w:left="540" w:hanging="360"/>
      </w:pPr>
      <w:rPr>
        <w:rFonts w:hint="default"/>
        <w:sz w:val="22"/>
        <w:szCs w:val="22"/>
      </w:rPr>
    </w:lvl>
    <w:lvl w:ilvl="6">
      <w:start w:val="1"/>
      <w:numFmt w:val="decimal"/>
      <w:lvlText w:val="%7."/>
      <w:lvlJc w:val="left"/>
      <w:pPr>
        <w:tabs>
          <w:tab w:val="num" w:pos="5040"/>
        </w:tabs>
        <w:ind w:left="5040" w:hanging="360"/>
      </w:pPr>
      <w:rPr>
        <w:rFonts w:hint="default"/>
        <w:sz w:val="22"/>
        <w:szCs w:val="22"/>
      </w:rPr>
    </w:lvl>
    <w:lvl w:ilvl="7">
      <w:start w:val="1"/>
      <w:numFmt w:val="lowerLetter"/>
      <w:lvlText w:val="%8."/>
      <w:lvlJc w:val="left"/>
      <w:pPr>
        <w:tabs>
          <w:tab w:val="num" w:pos="5760"/>
        </w:tabs>
        <w:ind w:left="5760" w:hanging="360"/>
      </w:pPr>
      <w:rPr>
        <w:rFonts w:hint="default"/>
        <w:sz w:val="22"/>
        <w:szCs w:val="22"/>
      </w:rPr>
    </w:lvl>
    <w:lvl w:ilvl="8">
      <w:start w:val="1"/>
      <w:numFmt w:val="lowerRoman"/>
      <w:lvlText w:val="%9."/>
      <w:lvlJc w:val="right"/>
      <w:pPr>
        <w:tabs>
          <w:tab w:val="num" w:pos="6480"/>
        </w:tabs>
        <w:ind w:left="6480" w:hanging="180"/>
      </w:pPr>
      <w:rPr>
        <w:rFonts w:hint="default"/>
        <w:sz w:val="22"/>
        <w:szCs w:val="22"/>
      </w:rPr>
    </w:lvl>
  </w:abstractNum>
  <w:abstractNum w:abstractNumId="103">
    <w:nsid w:val="11F061EA"/>
    <w:multiLevelType w:val="hybridMultilevel"/>
    <w:tmpl w:val="36A47FEC"/>
    <w:name w:val="WW8Num142222222"/>
    <w:lvl w:ilvl="0" w:tplc="FFFFFFFF">
      <w:start w:val="1"/>
      <w:numFmt w:val="bullet"/>
      <w:lvlText w:val=""/>
      <w:lvlJc w:val="left"/>
      <w:pPr>
        <w:tabs>
          <w:tab w:val="num" w:pos="284"/>
        </w:tabs>
        <w:ind w:left="284" w:hanging="284"/>
      </w:pPr>
      <w:rPr>
        <w:rFonts w:ascii="Symbol" w:hAnsi="Symbol" w:hint="default"/>
      </w:rPr>
    </w:lvl>
    <w:lvl w:ilvl="1" w:tplc="0415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4">
    <w:nsid w:val="127D7D19"/>
    <w:multiLevelType w:val="hybridMultilevel"/>
    <w:tmpl w:val="0BF04F82"/>
    <w:name w:val="WW8Num1422222222"/>
    <w:lvl w:ilvl="0" w:tplc="43323142">
      <w:start w:val="1"/>
      <w:numFmt w:val="bullet"/>
      <w:lvlText w:val=""/>
      <w:lvlJc w:val="left"/>
      <w:pPr>
        <w:tabs>
          <w:tab w:val="num" w:pos="1004"/>
        </w:tabs>
        <w:ind w:left="1004" w:hanging="284"/>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5">
    <w:nsid w:val="135C59EB"/>
    <w:multiLevelType w:val="multilevel"/>
    <w:tmpl w:val="0D7485CE"/>
    <w:name w:val="WW8Num123"/>
    <w:lvl w:ilvl="0">
      <w:start w:val="2"/>
      <w:numFmt w:val="decimal"/>
      <w:lvlText w:val="%1."/>
      <w:lvlJc w:val="left"/>
      <w:pPr>
        <w:tabs>
          <w:tab w:val="num" w:pos="720"/>
        </w:tabs>
        <w:ind w:left="720" w:hanging="360"/>
      </w:pPr>
      <w:rPr>
        <w:rFonts w:ascii="Symbol" w:hAnsi="Symbol" w:cs="Symbol" w:hint="default"/>
        <w:color w:val="000000"/>
        <w:sz w:val="20"/>
        <w:szCs w:val="20"/>
      </w:rPr>
    </w:lvl>
    <w:lvl w:ilvl="1">
      <w:start w:val="1"/>
      <w:numFmt w:val="decimal"/>
      <w:lvlText w:val="%1.%2."/>
      <w:lvlJc w:val="left"/>
      <w:pPr>
        <w:tabs>
          <w:tab w:val="num" w:pos="720"/>
        </w:tabs>
        <w:ind w:left="720" w:hanging="360"/>
      </w:pPr>
      <w:rPr>
        <w:rFonts w:ascii="Courier New" w:hAnsi="Courier New" w:cs="Courier New" w:hint="default"/>
      </w:rPr>
    </w:lvl>
    <w:lvl w:ilvl="2">
      <w:start w:val="1"/>
      <w:numFmt w:val="decimal"/>
      <w:lvlText w:val="%1.%2.%3."/>
      <w:lvlJc w:val="left"/>
      <w:pPr>
        <w:tabs>
          <w:tab w:val="num" w:pos="1080"/>
        </w:tabs>
        <w:ind w:left="1080" w:hanging="720"/>
      </w:pPr>
      <w:rPr>
        <w:rFonts w:ascii="Wingdings" w:hAnsi="Wingdings" w:cs="Wingdings" w:hint="default"/>
      </w:rPr>
    </w:lvl>
    <w:lvl w:ilvl="3">
      <w:start w:val="1"/>
      <w:numFmt w:val="decimal"/>
      <w:lvlText w:val="%1.%2.%3.%4."/>
      <w:lvlJc w:val="left"/>
      <w:pPr>
        <w:tabs>
          <w:tab w:val="num" w:pos="1080"/>
        </w:tabs>
        <w:ind w:left="1080" w:hanging="720"/>
      </w:pPr>
      <w:rPr>
        <w:rFonts w:ascii="Wingdings" w:hAnsi="Wingdings" w:cs="Wingdings" w:hint="default"/>
      </w:rPr>
    </w:lvl>
    <w:lvl w:ilvl="4">
      <w:start w:val="1"/>
      <w:numFmt w:val="decimal"/>
      <w:lvlText w:val="%1.%2.%3.%4.%5."/>
      <w:lvlJc w:val="left"/>
      <w:pPr>
        <w:tabs>
          <w:tab w:val="num" w:pos="1440"/>
        </w:tabs>
        <w:ind w:left="1440" w:hanging="1080"/>
      </w:pPr>
      <w:rPr>
        <w:rFonts w:ascii="Wingdings" w:hAnsi="Wingdings" w:cs="Wingdings" w:hint="default"/>
      </w:rPr>
    </w:lvl>
    <w:lvl w:ilvl="5">
      <w:start w:val="1"/>
      <w:numFmt w:val="decimal"/>
      <w:lvlText w:val="%1.%2.%3.%4.%5.%6."/>
      <w:lvlJc w:val="left"/>
      <w:pPr>
        <w:tabs>
          <w:tab w:val="num" w:pos="1440"/>
        </w:tabs>
        <w:ind w:left="1440" w:hanging="1080"/>
      </w:pPr>
      <w:rPr>
        <w:rFonts w:ascii="Wingdings" w:hAnsi="Wingdings" w:cs="Wingdings" w:hint="default"/>
      </w:rPr>
    </w:lvl>
    <w:lvl w:ilvl="6">
      <w:start w:val="1"/>
      <w:numFmt w:val="decimal"/>
      <w:lvlText w:val="%1.%2.%3.%4.%5.%6.%7."/>
      <w:lvlJc w:val="left"/>
      <w:pPr>
        <w:tabs>
          <w:tab w:val="num" w:pos="1800"/>
        </w:tabs>
        <w:ind w:left="1800" w:hanging="1440"/>
      </w:pPr>
      <w:rPr>
        <w:rFonts w:ascii="Wingdings" w:hAnsi="Wingdings" w:cs="Wingdings" w:hint="default"/>
      </w:rPr>
    </w:lvl>
    <w:lvl w:ilvl="7">
      <w:start w:val="1"/>
      <w:numFmt w:val="decimal"/>
      <w:lvlText w:val="%1.%2.%3.%4.%5.%6.%7.%8."/>
      <w:lvlJc w:val="left"/>
      <w:pPr>
        <w:tabs>
          <w:tab w:val="num" w:pos="1800"/>
        </w:tabs>
        <w:ind w:left="1800" w:hanging="1440"/>
      </w:pPr>
      <w:rPr>
        <w:rFonts w:ascii="Wingdings" w:hAnsi="Wingdings" w:cs="Wingdings" w:hint="default"/>
      </w:rPr>
    </w:lvl>
    <w:lvl w:ilvl="8">
      <w:start w:val="1"/>
      <w:numFmt w:val="decimal"/>
      <w:lvlText w:val="%1.%2.%3.%4.%5.%6.%7.%8.%9."/>
      <w:lvlJc w:val="left"/>
      <w:pPr>
        <w:tabs>
          <w:tab w:val="num" w:pos="2160"/>
        </w:tabs>
        <w:ind w:left="2160" w:hanging="1800"/>
      </w:pPr>
      <w:rPr>
        <w:rFonts w:ascii="Wingdings" w:hAnsi="Wingdings" w:cs="Wingdings" w:hint="default"/>
      </w:rPr>
    </w:lvl>
  </w:abstractNum>
  <w:abstractNum w:abstractNumId="106">
    <w:nsid w:val="17413F09"/>
    <w:multiLevelType w:val="hybridMultilevel"/>
    <w:tmpl w:val="9E721DBC"/>
    <w:lvl w:ilvl="0" w:tplc="2EC6DF50">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nsid w:val="1A6C469E"/>
    <w:multiLevelType w:val="hybridMultilevel"/>
    <w:tmpl w:val="C43E0284"/>
    <w:name w:val="WW8Num142222"/>
    <w:lvl w:ilvl="0" w:tplc="0994BE8E">
      <w:start w:val="1"/>
      <w:numFmt w:val="bullet"/>
      <w:lvlText w:val=""/>
      <w:lvlJc w:val="left"/>
      <w:pPr>
        <w:tabs>
          <w:tab w:val="num" w:pos="644"/>
        </w:tabs>
        <w:ind w:left="644" w:hanging="284"/>
      </w:pPr>
      <w:rPr>
        <w:rFonts w:ascii="Symbol" w:hAnsi="Symbol" w:hint="default"/>
      </w:rPr>
    </w:lvl>
    <w:lvl w:ilvl="1" w:tplc="DC3460B8" w:tentative="1">
      <w:start w:val="1"/>
      <w:numFmt w:val="bullet"/>
      <w:lvlText w:val="o"/>
      <w:lvlJc w:val="left"/>
      <w:pPr>
        <w:tabs>
          <w:tab w:val="num" w:pos="1800"/>
        </w:tabs>
        <w:ind w:left="1800" w:hanging="360"/>
      </w:pPr>
      <w:rPr>
        <w:rFonts w:ascii="Courier New" w:hAnsi="Courier New" w:cs="Courier New" w:hint="default"/>
      </w:rPr>
    </w:lvl>
    <w:lvl w:ilvl="2" w:tplc="1118039E" w:tentative="1">
      <w:start w:val="1"/>
      <w:numFmt w:val="bullet"/>
      <w:lvlText w:val=""/>
      <w:lvlJc w:val="left"/>
      <w:pPr>
        <w:tabs>
          <w:tab w:val="num" w:pos="2520"/>
        </w:tabs>
        <w:ind w:left="2520" w:hanging="360"/>
      </w:pPr>
      <w:rPr>
        <w:rFonts w:ascii="Wingdings" w:hAnsi="Wingdings" w:hint="default"/>
      </w:rPr>
    </w:lvl>
    <w:lvl w:ilvl="3" w:tplc="2FBA752A" w:tentative="1">
      <w:start w:val="1"/>
      <w:numFmt w:val="bullet"/>
      <w:lvlText w:val=""/>
      <w:lvlJc w:val="left"/>
      <w:pPr>
        <w:tabs>
          <w:tab w:val="num" w:pos="3240"/>
        </w:tabs>
        <w:ind w:left="3240" w:hanging="360"/>
      </w:pPr>
      <w:rPr>
        <w:rFonts w:ascii="Symbol" w:hAnsi="Symbol" w:hint="default"/>
      </w:rPr>
    </w:lvl>
    <w:lvl w:ilvl="4" w:tplc="4A2A9C4C" w:tentative="1">
      <w:start w:val="1"/>
      <w:numFmt w:val="bullet"/>
      <w:lvlText w:val="o"/>
      <w:lvlJc w:val="left"/>
      <w:pPr>
        <w:tabs>
          <w:tab w:val="num" w:pos="3960"/>
        </w:tabs>
        <w:ind w:left="3960" w:hanging="360"/>
      </w:pPr>
      <w:rPr>
        <w:rFonts w:ascii="Courier New" w:hAnsi="Courier New" w:cs="Courier New" w:hint="default"/>
      </w:rPr>
    </w:lvl>
    <w:lvl w:ilvl="5" w:tplc="AC0CCBB2" w:tentative="1">
      <w:start w:val="1"/>
      <w:numFmt w:val="bullet"/>
      <w:lvlText w:val=""/>
      <w:lvlJc w:val="left"/>
      <w:pPr>
        <w:tabs>
          <w:tab w:val="num" w:pos="4680"/>
        </w:tabs>
        <w:ind w:left="4680" w:hanging="360"/>
      </w:pPr>
      <w:rPr>
        <w:rFonts w:ascii="Wingdings" w:hAnsi="Wingdings" w:hint="default"/>
      </w:rPr>
    </w:lvl>
    <w:lvl w:ilvl="6" w:tplc="10108DD0" w:tentative="1">
      <w:start w:val="1"/>
      <w:numFmt w:val="bullet"/>
      <w:lvlText w:val=""/>
      <w:lvlJc w:val="left"/>
      <w:pPr>
        <w:tabs>
          <w:tab w:val="num" w:pos="5400"/>
        </w:tabs>
        <w:ind w:left="5400" w:hanging="360"/>
      </w:pPr>
      <w:rPr>
        <w:rFonts w:ascii="Symbol" w:hAnsi="Symbol" w:hint="default"/>
      </w:rPr>
    </w:lvl>
    <w:lvl w:ilvl="7" w:tplc="0406AEE4" w:tentative="1">
      <w:start w:val="1"/>
      <w:numFmt w:val="bullet"/>
      <w:lvlText w:val="o"/>
      <w:lvlJc w:val="left"/>
      <w:pPr>
        <w:tabs>
          <w:tab w:val="num" w:pos="6120"/>
        </w:tabs>
        <w:ind w:left="6120" w:hanging="360"/>
      </w:pPr>
      <w:rPr>
        <w:rFonts w:ascii="Courier New" w:hAnsi="Courier New" w:cs="Courier New" w:hint="default"/>
      </w:rPr>
    </w:lvl>
    <w:lvl w:ilvl="8" w:tplc="E5AA4BA6" w:tentative="1">
      <w:start w:val="1"/>
      <w:numFmt w:val="bullet"/>
      <w:lvlText w:val=""/>
      <w:lvlJc w:val="left"/>
      <w:pPr>
        <w:tabs>
          <w:tab w:val="num" w:pos="6840"/>
        </w:tabs>
        <w:ind w:left="6840" w:hanging="360"/>
      </w:pPr>
      <w:rPr>
        <w:rFonts w:ascii="Wingdings" w:hAnsi="Wingdings" w:hint="default"/>
      </w:rPr>
    </w:lvl>
  </w:abstractNum>
  <w:abstractNum w:abstractNumId="108">
    <w:nsid w:val="1F507BB1"/>
    <w:multiLevelType w:val="hybridMultilevel"/>
    <w:tmpl w:val="F1A0094A"/>
    <w:name w:val="WW8Num1422"/>
    <w:lvl w:ilvl="0" w:tplc="04150001">
      <w:start w:val="1"/>
      <w:numFmt w:val="bullet"/>
      <w:lvlText w:val=""/>
      <w:lvlJc w:val="left"/>
      <w:pPr>
        <w:tabs>
          <w:tab w:val="num" w:pos="644"/>
        </w:tabs>
        <w:ind w:left="644" w:hanging="284"/>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9">
    <w:nsid w:val="1F7034E0"/>
    <w:multiLevelType w:val="multilevel"/>
    <w:tmpl w:val="7F02DECC"/>
    <w:lvl w:ilvl="0">
      <w:start w:val="1"/>
      <w:numFmt w:val="decimal"/>
      <w:lvlText w:val="%1."/>
      <w:lvlJc w:val="right"/>
      <w:pPr>
        <w:tabs>
          <w:tab w:val="num" w:pos="720"/>
        </w:tabs>
        <w:ind w:left="720" w:hanging="360"/>
      </w:pPr>
      <w:rPr>
        <w:rFonts w:ascii="Times New Roman" w:hAnsi="Times New Roman" w:hint="default"/>
        <w:b w:val="0"/>
        <w:i w:val="0"/>
        <w:color w:val="auto"/>
        <w:sz w:val="22"/>
        <w:szCs w:val="24"/>
      </w:rPr>
    </w:lvl>
    <w:lvl w:ilvl="1">
      <w:start w:val="4"/>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2160"/>
        </w:tabs>
        <w:ind w:left="2160" w:hanging="180"/>
      </w:pPr>
      <w:rPr>
        <w:rFonts w:hint="default"/>
        <w:sz w:val="22"/>
        <w:szCs w:val="22"/>
      </w:rPr>
    </w:lvl>
    <w:lvl w:ilvl="3">
      <w:start w:val="1"/>
      <w:numFmt w:val="decimal"/>
      <w:lvlText w:val="%4."/>
      <w:lvlJc w:val="left"/>
      <w:pPr>
        <w:tabs>
          <w:tab w:val="num" w:pos="2880"/>
        </w:tabs>
        <w:ind w:left="2880" w:hanging="360"/>
      </w:pPr>
      <w:rPr>
        <w:rFonts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hint="default"/>
        <w:b w:val="0"/>
        <w:i w:val="0"/>
        <w:sz w:val="22"/>
        <w:szCs w:val="24"/>
      </w:rPr>
    </w:lvl>
    <w:lvl w:ilvl="5">
      <w:start w:val="1"/>
      <w:numFmt w:val="lowerLetter"/>
      <w:lvlText w:val="%6)"/>
      <w:lvlJc w:val="left"/>
      <w:pPr>
        <w:tabs>
          <w:tab w:val="num" w:pos="540"/>
        </w:tabs>
        <w:ind w:left="540" w:hanging="360"/>
      </w:pPr>
      <w:rPr>
        <w:rFonts w:hint="default"/>
        <w:sz w:val="22"/>
        <w:szCs w:val="22"/>
      </w:rPr>
    </w:lvl>
    <w:lvl w:ilvl="6">
      <w:start w:val="1"/>
      <w:numFmt w:val="decimal"/>
      <w:lvlText w:val="%7."/>
      <w:lvlJc w:val="left"/>
      <w:pPr>
        <w:tabs>
          <w:tab w:val="num" w:pos="5040"/>
        </w:tabs>
        <w:ind w:left="5040" w:hanging="360"/>
      </w:pPr>
      <w:rPr>
        <w:rFonts w:hint="default"/>
        <w:sz w:val="22"/>
        <w:szCs w:val="22"/>
      </w:rPr>
    </w:lvl>
    <w:lvl w:ilvl="7">
      <w:start w:val="1"/>
      <w:numFmt w:val="lowerLetter"/>
      <w:lvlText w:val="%8."/>
      <w:lvlJc w:val="left"/>
      <w:pPr>
        <w:tabs>
          <w:tab w:val="num" w:pos="5760"/>
        </w:tabs>
        <w:ind w:left="5760" w:hanging="360"/>
      </w:pPr>
      <w:rPr>
        <w:rFonts w:hint="default"/>
        <w:sz w:val="22"/>
        <w:szCs w:val="22"/>
      </w:rPr>
    </w:lvl>
    <w:lvl w:ilvl="8">
      <w:start w:val="1"/>
      <w:numFmt w:val="lowerRoman"/>
      <w:lvlText w:val="%9."/>
      <w:lvlJc w:val="right"/>
      <w:pPr>
        <w:tabs>
          <w:tab w:val="num" w:pos="6480"/>
        </w:tabs>
        <w:ind w:left="6480" w:hanging="180"/>
      </w:pPr>
      <w:rPr>
        <w:rFonts w:hint="default"/>
        <w:sz w:val="22"/>
        <w:szCs w:val="22"/>
      </w:rPr>
    </w:lvl>
  </w:abstractNum>
  <w:abstractNum w:abstractNumId="110">
    <w:nsid w:val="20DB179A"/>
    <w:multiLevelType w:val="hybridMultilevel"/>
    <w:tmpl w:val="C96E3032"/>
    <w:lvl w:ilvl="0" w:tplc="5C36E8EE">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1">
    <w:nsid w:val="21433C17"/>
    <w:multiLevelType w:val="multilevel"/>
    <w:tmpl w:val="0BD419BE"/>
    <w:name w:val="WW8Num1413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nsid w:val="21904214"/>
    <w:multiLevelType w:val="hybridMultilevel"/>
    <w:tmpl w:val="78C23710"/>
    <w:name w:val="WW8Num14222222222222222222222"/>
    <w:lvl w:ilvl="0" w:tplc="6F768130">
      <w:start w:val="1"/>
      <w:numFmt w:val="bullet"/>
      <w:lvlText w:val=""/>
      <w:lvlJc w:val="left"/>
      <w:pPr>
        <w:tabs>
          <w:tab w:val="num" w:pos="284"/>
        </w:tabs>
        <w:ind w:left="284" w:hanging="284"/>
      </w:pPr>
      <w:rPr>
        <w:rFonts w:ascii="Symbol" w:hAnsi="Symbol" w:hint="default"/>
      </w:rPr>
    </w:lvl>
    <w:lvl w:ilvl="1" w:tplc="92D8E74E" w:tentative="1">
      <w:start w:val="1"/>
      <w:numFmt w:val="bullet"/>
      <w:lvlText w:val="o"/>
      <w:lvlJc w:val="left"/>
      <w:pPr>
        <w:tabs>
          <w:tab w:val="num" w:pos="1440"/>
        </w:tabs>
        <w:ind w:left="1440" w:hanging="360"/>
      </w:pPr>
      <w:rPr>
        <w:rFonts w:ascii="Courier New" w:hAnsi="Courier New" w:cs="Courier New" w:hint="default"/>
      </w:rPr>
    </w:lvl>
    <w:lvl w:ilvl="2" w:tplc="4A4E022A" w:tentative="1">
      <w:start w:val="1"/>
      <w:numFmt w:val="bullet"/>
      <w:lvlText w:val=""/>
      <w:lvlJc w:val="left"/>
      <w:pPr>
        <w:tabs>
          <w:tab w:val="num" w:pos="2160"/>
        </w:tabs>
        <w:ind w:left="2160" w:hanging="360"/>
      </w:pPr>
      <w:rPr>
        <w:rFonts w:ascii="Wingdings" w:hAnsi="Wingdings" w:hint="default"/>
      </w:rPr>
    </w:lvl>
    <w:lvl w:ilvl="3" w:tplc="5D307B24" w:tentative="1">
      <w:start w:val="1"/>
      <w:numFmt w:val="bullet"/>
      <w:lvlText w:val=""/>
      <w:lvlJc w:val="left"/>
      <w:pPr>
        <w:tabs>
          <w:tab w:val="num" w:pos="2880"/>
        </w:tabs>
        <w:ind w:left="2880" w:hanging="360"/>
      </w:pPr>
      <w:rPr>
        <w:rFonts w:ascii="Symbol" w:hAnsi="Symbol" w:hint="default"/>
      </w:rPr>
    </w:lvl>
    <w:lvl w:ilvl="4" w:tplc="70886F12" w:tentative="1">
      <w:start w:val="1"/>
      <w:numFmt w:val="bullet"/>
      <w:lvlText w:val="o"/>
      <w:lvlJc w:val="left"/>
      <w:pPr>
        <w:tabs>
          <w:tab w:val="num" w:pos="3600"/>
        </w:tabs>
        <w:ind w:left="3600" w:hanging="360"/>
      </w:pPr>
      <w:rPr>
        <w:rFonts w:ascii="Courier New" w:hAnsi="Courier New" w:cs="Courier New" w:hint="default"/>
      </w:rPr>
    </w:lvl>
    <w:lvl w:ilvl="5" w:tplc="884A0752" w:tentative="1">
      <w:start w:val="1"/>
      <w:numFmt w:val="bullet"/>
      <w:lvlText w:val=""/>
      <w:lvlJc w:val="left"/>
      <w:pPr>
        <w:tabs>
          <w:tab w:val="num" w:pos="4320"/>
        </w:tabs>
        <w:ind w:left="4320" w:hanging="360"/>
      </w:pPr>
      <w:rPr>
        <w:rFonts w:ascii="Wingdings" w:hAnsi="Wingdings" w:hint="default"/>
      </w:rPr>
    </w:lvl>
    <w:lvl w:ilvl="6" w:tplc="46020F00" w:tentative="1">
      <w:start w:val="1"/>
      <w:numFmt w:val="bullet"/>
      <w:lvlText w:val=""/>
      <w:lvlJc w:val="left"/>
      <w:pPr>
        <w:tabs>
          <w:tab w:val="num" w:pos="5040"/>
        </w:tabs>
        <w:ind w:left="5040" w:hanging="360"/>
      </w:pPr>
      <w:rPr>
        <w:rFonts w:ascii="Symbol" w:hAnsi="Symbol" w:hint="default"/>
      </w:rPr>
    </w:lvl>
    <w:lvl w:ilvl="7" w:tplc="E894202A" w:tentative="1">
      <w:start w:val="1"/>
      <w:numFmt w:val="bullet"/>
      <w:lvlText w:val="o"/>
      <w:lvlJc w:val="left"/>
      <w:pPr>
        <w:tabs>
          <w:tab w:val="num" w:pos="5760"/>
        </w:tabs>
        <w:ind w:left="5760" w:hanging="360"/>
      </w:pPr>
      <w:rPr>
        <w:rFonts w:ascii="Courier New" w:hAnsi="Courier New" w:cs="Courier New" w:hint="default"/>
      </w:rPr>
    </w:lvl>
    <w:lvl w:ilvl="8" w:tplc="4A62E648" w:tentative="1">
      <w:start w:val="1"/>
      <w:numFmt w:val="bullet"/>
      <w:lvlText w:val=""/>
      <w:lvlJc w:val="left"/>
      <w:pPr>
        <w:tabs>
          <w:tab w:val="num" w:pos="6480"/>
        </w:tabs>
        <w:ind w:left="6480" w:hanging="360"/>
      </w:pPr>
      <w:rPr>
        <w:rFonts w:ascii="Wingdings" w:hAnsi="Wingdings" w:hint="default"/>
      </w:rPr>
    </w:lvl>
  </w:abstractNum>
  <w:abstractNum w:abstractNumId="113">
    <w:nsid w:val="220E2D73"/>
    <w:multiLevelType w:val="multilevel"/>
    <w:tmpl w:val="52D057A6"/>
    <w:name w:val="WW8Num511"/>
    <w:lvl w:ilvl="0">
      <w:start w:val="4"/>
      <w:numFmt w:val="decimal"/>
      <w:lvlText w:val="%1."/>
      <w:lvlJc w:val="left"/>
      <w:pPr>
        <w:tabs>
          <w:tab w:val="num" w:pos="720"/>
        </w:tabs>
        <w:ind w:left="720" w:hanging="360"/>
      </w:pPr>
      <w:rPr>
        <w:rFonts w:ascii="Times New Roman" w:hAnsi="Times New Roman" w:hint="default"/>
        <w:b w:val="0"/>
        <w:i w:val="0"/>
        <w:color w:val="000000"/>
        <w:sz w:val="22"/>
        <w:szCs w:val="20"/>
      </w:rPr>
    </w:lvl>
    <w:lvl w:ilvl="1">
      <w:start w:val="1"/>
      <w:numFmt w:val="decimal"/>
      <w:lvlText w:val="%1.%2."/>
      <w:lvlJc w:val="left"/>
      <w:pPr>
        <w:tabs>
          <w:tab w:val="num" w:pos="720"/>
        </w:tabs>
        <w:ind w:left="720" w:hanging="360"/>
      </w:pPr>
      <w:rPr>
        <w:rFonts w:ascii="Courier New" w:hAnsi="Courier New" w:cs="Courier New" w:hint="default"/>
      </w:rPr>
    </w:lvl>
    <w:lvl w:ilvl="2">
      <w:start w:val="1"/>
      <w:numFmt w:val="decimal"/>
      <w:lvlText w:val="%1.%2.%3."/>
      <w:lvlJc w:val="left"/>
      <w:pPr>
        <w:tabs>
          <w:tab w:val="num" w:pos="1080"/>
        </w:tabs>
        <w:ind w:left="1080" w:hanging="720"/>
      </w:pPr>
      <w:rPr>
        <w:rFonts w:ascii="Wingdings" w:hAnsi="Wingdings" w:cs="Wingdings" w:hint="default"/>
      </w:rPr>
    </w:lvl>
    <w:lvl w:ilvl="3">
      <w:start w:val="1"/>
      <w:numFmt w:val="decimal"/>
      <w:lvlText w:val="%1.%2.%3.%4."/>
      <w:lvlJc w:val="left"/>
      <w:pPr>
        <w:tabs>
          <w:tab w:val="num" w:pos="1080"/>
        </w:tabs>
        <w:ind w:left="1080" w:hanging="720"/>
      </w:pPr>
      <w:rPr>
        <w:rFonts w:ascii="Wingdings" w:hAnsi="Wingdings" w:cs="Wingdings" w:hint="default"/>
      </w:rPr>
    </w:lvl>
    <w:lvl w:ilvl="4">
      <w:start w:val="1"/>
      <w:numFmt w:val="decimal"/>
      <w:lvlText w:val="%1.%2.%3.%4.%5."/>
      <w:lvlJc w:val="left"/>
      <w:pPr>
        <w:tabs>
          <w:tab w:val="num" w:pos="1440"/>
        </w:tabs>
        <w:ind w:left="1440" w:hanging="1080"/>
      </w:pPr>
      <w:rPr>
        <w:rFonts w:ascii="Wingdings" w:hAnsi="Wingdings" w:cs="Wingdings" w:hint="default"/>
      </w:rPr>
    </w:lvl>
    <w:lvl w:ilvl="5">
      <w:start w:val="1"/>
      <w:numFmt w:val="decimal"/>
      <w:lvlText w:val="%1.%2.%3.%4.%5.%6."/>
      <w:lvlJc w:val="left"/>
      <w:pPr>
        <w:tabs>
          <w:tab w:val="num" w:pos="1440"/>
        </w:tabs>
        <w:ind w:left="1440" w:hanging="1080"/>
      </w:pPr>
      <w:rPr>
        <w:rFonts w:ascii="Wingdings" w:hAnsi="Wingdings" w:cs="Wingdings" w:hint="default"/>
      </w:rPr>
    </w:lvl>
    <w:lvl w:ilvl="6">
      <w:start w:val="1"/>
      <w:numFmt w:val="decimal"/>
      <w:lvlText w:val="%1.%2.%3.%4.%5.%6.%7."/>
      <w:lvlJc w:val="left"/>
      <w:pPr>
        <w:tabs>
          <w:tab w:val="num" w:pos="1800"/>
        </w:tabs>
        <w:ind w:left="1800" w:hanging="1440"/>
      </w:pPr>
      <w:rPr>
        <w:rFonts w:ascii="Wingdings" w:hAnsi="Wingdings" w:cs="Wingdings" w:hint="default"/>
      </w:rPr>
    </w:lvl>
    <w:lvl w:ilvl="7">
      <w:start w:val="1"/>
      <w:numFmt w:val="decimal"/>
      <w:lvlText w:val="%1.%2.%3.%4.%5.%6.%7.%8."/>
      <w:lvlJc w:val="left"/>
      <w:pPr>
        <w:tabs>
          <w:tab w:val="num" w:pos="1800"/>
        </w:tabs>
        <w:ind w:left="1800" w:hanging="1440"/>
      </w:pPr>
      <w:rPr>
        <w:rFonts w:ascii="Wingdings" w:hAnsi="Wingdings" w:cs="Wingdings" w:hint="default"/>
      </w:rPr>
    </w:lvl>
    <w:lvl w:ilvl="8">
      <w:start w:val="1"/>
      <w:numFmt w:val="decimal"/>
      <w:lvlText w:val="%1.%2.%3.%4.%5.%6.%7.%8.%9."/>
      <w:lvlJc w:val="left"/>
      <w:pPr>
        <w:tabs>
          <w:tab w:val="num" w:pos="2160"/>
        </w:tabs>
        <w:ind w:left="2160" w:hanging="1800"/>
      </w:pPr>
      <w:rPr>
        <w:rFonts w:ascii="Wingdings" w:hAnsi="Wingdings" w:cs="Wingdings" w:hint="default"/>
      </w:rPr>
    </w:lvl>
  </w:abstractNum>
  <w:abstractNum w:abstractNumId="114">
    <w:nsid w:val="26595D58"/>
    <w:multiLevelType w:val="multilevel"/>
    <w:tmpl w:val="45C03688"/>
    <w:name w:val="WW8Num92"/>
    <w:lvl w:ilvl="0">
      <w:start w:val="13"/>
      <w:numFmt w:val="decimal"/>
      <w:lvlText w:val="%1."/>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nsid w:val="26606DDF"/>
    <w:multiLevelType w:val="multilevel"/>
    <w:tmpl w:val="B1DA837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nsid w:val="280C217F"/>
    <w:multiLevelType w:val="multilevel"/>
    <w:tmpl w:val="9386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294C7E2C"/>
    <w:multiLevelType w:val="multilevel"/>
    <w:tmpl w:val="ED989134"/>
    <w:name w:val="WW8Num5112"/>
    <w:lvl w:ilvl="0">
      <w:start w:val="1"/>
      <w:numFmt w:val="bullet"/>
      <w:lvlText w:val=""/>
      <w:lvlJc w:val="left"/>
      <w:pPr>
        <w:tabs>
          <w:tab w:val="num" w:pos="464"/>
        </w:tabs>
        <w:ind w:left="464" w:hanging="284"/>
      </w:pPr>
      <w:rPr>
        <w:rFonts w:ascii="Symbol" w:hAnsi="Symbol" w:cs="Symbol" w:hint="default"/>
      </w:rPr>
    </w:lvl>
    <w:lvl w:ilvl="1">
      <w:start w:val="2"/>
      <w:numFmt w:val="decimal"/>
      <w:lvlText w:val="%2."/>
      <w:lvlJc w:val="left"/>
      <w:pPr>
        <w:tabs>
          <w:tab w:val="num" w:pos="1080"/>
        </w:tabs>
        <w:ind w:left="1080" w:hanging="360"/>
      </w:pPr>
      <w:rPr>
        <w:rFonts w:ascii="Times New Roman" w:hAnsi="Times New Roman" w:hint="default"/>
        <w:b w:val="0"/>
        <w:i w:val="0"/>
        <w:sz w:val="22"/>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nsid w:val="29752C70"/>
    <w:multiLevelType w:val="hybridMultilevel"/>
    <w:tmpl w:val="FE24479C"/>
    <w:name w:val="WW8Num122"/>
    <w:lvl w:ilvl="0" w:tplc="042AF86C">
      <w:start w:val="1"/>
      <w:numFmt w:val="bullet"/>
      <w:lvlText w:val=""/>
      <w:lvlJc w:val="left"/>
      <w:pPr>
        <w:tabs>
          <w:tab w:val="num" w:pos="644"/>
        </w:tabs>
        <w:ind w:left="644" w:hanging="284"/>
      </w:pPr>
      <w:rPr>
        <w:rFonts w:ascii="Symbol" w:hAnsi="Symbol" w:hint="default"/>
      </w:rPr>
    </w:lvl>
    <w:lvl w:ilvl="1" w:tplc="CF5233A6" w:tentative="1">
      <w:start w:val="1"/>
      <w:numFmt w:val="bullet"/>
      <w:lvlText w:val="o"/>
      <w:lvlJc w:val="left"/>
      <w:pPr>
        <w:tabs>
          <w:tab w:val="num" w:pos="1800"/>
        </w:tabs>
        <w:ind w:left="1800" w:hanging="360"/>
      </w:pPr>
      <w:rPr>
        <w:rFonts w:ascii="Courier New" w:hAnsi="Courier New" w:cs="Courier New" w:hint="default"/>
      </w:rPr>
    </w:lvl>
    <w:lvl w:ilvl="2" w:tplc="B73AE0FC" w:tentative="1">
      <w:start w:val="1"/>
      <w:numFmt w:val="bullet"/>
      <w:lvlText w:val=""/>
      <w:lvlJc w:val="left"/>
      <w:pPr>
        <w:tabs>
          <w:tab w:val="num" w:pos="2520"/>
        </w:tabs>
        <w:ind w:left="2520" w:hanging="360"/>
      </w:pPr>
      <w:rPr>
        <w:rFonts w:ascii="Wingdings" w:hAnsi="Wingdings" w:hint="default"/>
      </w:rPr>
    </w:lvl>
    <w:lvl w:ilvl="3" w:tplc="DDA24F1A" w:tentative="1">
      <w:start w:val="1"/>
      <w:numFmt w:val="bullet"/>
      <w:lvlText w:val=""/>
      <w:lvlJc w:val="left"/>
      <w:pPr>
        <w:tabs>
          <w:tab w:val="num" w:pos="3240"/>
        </w:tabs>
        <w:ind w:left="3240" w:hanging="360"/>
      </w:pPr>
      <w:rPr>
        <w:rFonts w:ascii="Symbol" w:hAnsi="Symbol" w:hint="default"/>
      </w:rPr>
    </w:lvl>
    <w:lvl w:ilvl="4" w:tplc="035AF618" w:tentative="1">
      <w:start w:val="1"/>
      <w:numFmt w:val="bullet"/>
      <w:lvlText w:val="o"/>
      <w:lvlJc w:val="left"/>
      <w:pPr>
        <w:tabs>
          <w:tab w:val="num" w:pos="3960"/>
        </w:tabs>
        <w:ind w:left="3960" w:hanging="360"/>
      </w:pPr>
      <w:rPr>
        <w:rFonts w:ascii="Courier New" w:hAnsi="Courier New" w:cs="Courier New" w:hint="default"/>
      </w:rPr>
    </w:lvl>
    <w:lvl w:ilvl="5" w:tplc="82465AA0" w:tentative="1">
      <w:start w:val="1"/>
      <w:numFmt w:val="bullet"/>
      <w:lvlText w:val=""/>
      <w:lvlJc w:val="left"/>
      <w:pPr>
        <w:tabs>
          <w:tab w:val="num" w:pos="4680"/>
        </w:tabs>
        <w:ind w:left="4680" w:hanging="360"/>
      </w:pPr>
      <w:rPr>
        <w:rFonts w:ascii="Wingdings" w:hAnsi="Wingdings" w:hint="default"/>
      </w:rPr>
    </w:lvl>
    <w:lvl w:ilvl="6" w:tplc="0D54A00E" w:tentative="1">
      <w:start w:val="1"/>
      <w:numFmt w:val="bullet"/>
      <w:lvlText w:val=""/>
      <w:lvlJc w:val="left"/>
      <w:pPr>
        <w:tabs>
          <w:tab w:val="num" w:pos="5400"/>
        </w:tabs>
        <w:ind w:left="5400" w:hanging="360"/>
      </w:pPr>
      <w:rPr>
        <w:rFonts w:ascii="Symbol" w:hAnsi="Symbol" w:hint="default"/>
      </w:rPr>
    </w:lvl>
    <w:lvl w:ilvl="7" w:tplc="AE9E9970" w:tentative="1">
      <w:start w:val="1"/>
      <w:numFmt w:val="bullet"/>
      <w:lvlText w:val="o"/>
      <w:lvlJc w:val="left"/>
      <w:pPr>
        <w:tabs>
          <w:tab w:val="num" w:pos="6120"/>
        </w:tabs>
        <w:ind w:left="6120" w:hanging="360"/>
      </w:pPr>
      <w:rPr>
        <w:rFonts w:ascii="Courier New" w:hAnsi="Courier New" w:cs="Courier New" w:hint="default"/>
      </w:rPr>
    </w:lvl>
    <w:lvl w:ilvl="8" w:tplc="F3F81E18" w:tentative="1">
      <w:start w:val="1"/>
      <w:numFmt w:val="bullet"/>
      <w:lvlText w:val=""/>
      <w:lvlJc w:val="left"/>
      <w:pPr>
        <w:tabs>
          <w:tab w:val="num" w:pos="6840"/>
        </w:tabs>
        <w:ind w:left="6840" w:hanging="360"/>
      </w:pPr>
      <w:rPr>
        <w:rFonts w:ascii="Wingdings" w:hAnsi="Wingdings" w:hint="default"/>
      </w:rPr>
    </w:lvl>
  </w:abstractNum>
  <w:abstractNum w:abstractNumId="119">
    <w:nsid w:val="29F37F44"/>
    <w:multiLevelType w:val="hybridMultilevel"/>
    <w:tmpl w:val="3D4632BA"/>
    <w:name w:val="WW8Num14222222222"/>
    <w:lvl w:ilvl="0" w:tplc="04150001">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0">
    <w:nsid w:val="2A1770F8"/>
    <w:multiLevelType w:val="hybridMultilevel"/>
    <w:tmpl w:val="D3060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2CD1146E"/>
    <w:multiLevelType w:val="hybridMultilevel"/>
    <w:tmpl w:val="D9A4F244"/>
    <w:name w:val="WW8Num1422222222222222222222222"/>
    <w:lvl w:ilvl="0" w:tplc="04150001">
      <w:start w:val="1"/>
      <w:numFmt w:val="bullet"/>
      <w:lvlText w:val=""/>
      <w:lvlJc w:val="left"/>
      <w:pPr>
        <w:tabs>
          <w:tab w:val="num" w:pos="284"/>
        </w:tabs>
        <w:ind w:left="284"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2">
    <w:nsid w:val="2F312A6D"/>
    <w:multiLevelType w:val="hybridMultilevel"/>
    <w:tmpl w:val="BED6B5BE"/>
    <w:name w:val="WW8Num152"/>
    <w:lvl w:ilvl="0" w:tplc="433231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31B23686"/>
    <w:multiLevelType w:val="hybridMultilevel"/>
    <w:tmpl w:val="05A03008"/>
    <w:name w:val="WW8Num1422222222222222222222"/>
    <w:lvl w:ilvl="0" w:tplc="C91238A8">
      <w:start w:val="1"/>
      <w:numFmt w:val="bullet"/>
      <w:lvlText w:val=""/>
      <w:lvlJc w:val="left"/>
      <w:pPr>
        <w:tabs>
          <w:tab w:val="num" w:pos="644"/>
        </w:tabs>
        <w:ind w:left="644" w:hanging="284"/>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4">
    <w:nsid w:val="36192193"/>
    <w:multiLevelType w:val="hybridMultilevel"/>
    <w:tmpl w:val="C8DC53D8"/>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62C74AF"/>
    <w:multiLevelType w:val="hybridMultilevel"/>
    <w:tmpl w:val="752CB5A4"/>
    <w:name w:val="WW8Num14222"/>
    <w:lvl w:ilvl="0" w:tplc="453EDE96">
      <w:start w:val="1"/>
      <w:numFmt w:val="bullet"/>
      <w:lvlText w:val=""/>
      <w:lvlJc w:val="left"/>
      <w:pPr>
        <w:tabs>
          <w:tab w:val="num" w:pos="644"/>
        </w:tabs>
        <w:ind w:left="644" w:hanging="284"/>
      </w:pPr>
      <w:rPr>
        <w:rFonts w:ascii="Symbol" w:hAnsi="Symbol" w:hint="default"/>
      </w:rPr>
    </w:lvl>
    <w:lvl w:ilvl="1" w:tplc="9C04C04E" w:tentative="1">
      <w:start w:val="1"/>
      <w:numFmt w:val="bullet"/>
      <w:lvlText w:val="o"/>
      <w:lvlJc w:val="left"/>
      <w:pPr>
        <w:tabs>
          <w:tab w:val="num" w:pos="1800"/>
        </w:tabs>
        <w:ind w:left="1800" w:hanging="360"/>
      </w:pPr>
      <w:rPr>
        <w:rFonts w:ascii="Courier New" w:hAnsi="Courier New" w:cs="Courier New" w:hint="default"/>
      </w:rPr>
    </w:lvl>
    <w:lvl w:ilvl="2" w:tplc="22E28592" w:tentative="1">
      <w:start w:val="1"/>
      <w:numFmt w:val="bullet"/>
      <w:lvlText w:val=""/>
      <w:lvlJc w:val="left"/>
      <w:pPr>
        <w:tabs>
          <w:tab w:val="num" w:pos="2520"/>
        </w:tabs>
        <w:ind w:left="2520" w:hanging="360"/>
      </w:pPr>
      <w:rPr>
        <w:rFonts w:ascii="Wingdings" w:hAnsi="Wingdings" w:hint="default"/>
      </w:rPr>
    </w:lvl>
    <w:lvl w:ilvl="3" w:tplc="94D8B130" w:tentative="1">
      <w:start w:val="1"/>
      <w:numFmt w:val="bullet"/>
      <w:lvlText w:val=""/>
      <w:lvlJc w:val="left"/>
      <w:pPr>
        <w:tabs>
          <w:tab w:val="num" w:pos="3240"/>
        </w:tabs>
        <w:ind w:left="3240" w:hanging="360"/>
      </w:pPr>
      <w:rPr>
        <w:rFonts w:ascii="Symbol" w:hAnsi="Symbol" w:hint="default"/>
      </w:rPr>
    </w:lvl>
    <w:lvl w:ilvl="4" w:tplc="08DC3C78" w:tentative="1">
      <w:start w:val="1"/>
      <w:numFmt w:val="bullet"/>
      <w:lvlText w:val="o"/>
      <w:lvlJc w:val="left"/>
      <w:pPr>
        <w:tabs>
          <w:tab w:val="num" w:pos="3960"/>
        </w:tabs>
        <w:ind w:left="3960" w:hanging="360"/>
      </w:pPr>
      <w:rPr>
        <w:rFonts w:ascii="Courier New" w:hAnsi="Courier New" w:cs="Courier New" w:hint="default"/>
      </w:rPr>
    </w:lvl>
    <w:lvl w:ilvl="5" w:tplc="20A49FAA" w:tentative="1">
      <w:start w:val="1"/>
      <w:numFmt w:val="bullet"/>
      <w:lvlText w:val=""/>
      <w:lvlJc w:val="left"/>
      <w:pPr>
        <w:tabs>
          <w:tab w:val="num" w:pos="4680"/>
        </w:tabs>
        <w:ind w:left="4680" w:hanging="360"/>
      </w:pPr>
      <w:rPr>
        <w:rFonts w:ascii="Wingdings" w:hAnsi="Wingdings" w:hint="default"/>
      </w:rPr>
    </w:lvl>
    <w:lvl w:ilvl="6" w:tplc="CACC8AA2" w:tentative="1">
      <w:start w:val="1"/>
      <w:numFmt w:val="bullet"/>
      <w:lvlText w:val=""/>
      <w:lvlJc w:val="left"/>
      <w:pPr>
        <w:tabs>
          <w:tab w:val="num" w:pos="5400"/>
        </w:tabs>
        <w:ind w:left="5400" w:hanging="360"/>
      </w:pPr>
      <w:rPr>
        <w:rFonts w:ascii="Symbol" w:hAnsi="Symbol" w:hint="default"/>
      </w:rPr>
    </w:lvl>
    <w:lvl w:ilvl="7" w:tplc="13366F46" w:tentative="1">
      <w:start w:val="1"/>
      <w:numFmt w:val="bullet"/>
      <w:lvlText w:val="o"/>
      <w:lvlJc w:val="left"/>
      <w:pPr>
        <w:tabs>
          <w:tab w:val="num" w:pos="6120"/>
        </w:tabs>
        <w:ind w:left="6120" w:hanging="360"/>
      </w:pPr>
      <w:rPr>
        <w:rFonts w:ascii="Courier New" w:hAnsi="Courier New" w:cs="Courier New" w:hint="default"/>
      </w:rPr>
    </w:lvl>
    <w:lvl w:ilvl="8" w:tplc="70BAF6B0" w:tentative="1">
      <w:start w:val="1"/>
      <w:numFmt w:val="bullet"/>
      <w:lvlText w:val=""/>
      <w:lvlJc w:val="left"/>
      <w:pPr>
        <w:tabs>
          <w:tab w:val="num" w:pos="6840"/>
        </w:tabs>
        <w:ind w:left="6840" w:hanging="360"/>
      </w:pPr>
      <w:rPr>
        <w:rFonts w:ascii="Wingdings" w:hAnsi="Wingdings" w:hint="default"/>
      </w:rPr>
    </w:lvl>
  </w:abstractNum>
  <w:abstractNum w:abstractNumId="126">
    <w:nsid w:val="38821B89"/>
    <w:multiLevelType w:val="hybridMultilevel"/>
    <w:tmpl w:val="FE1628D8"/>
    <w:name w:val="WW8Num1422222"/>
    <w:lvl w:ilvl="0" w:tplc="04150001">
      <w:start w:val="1"/>
      <w:numFmt w:val="bullet"/>
      <w:lvlText w:val=""/>
      <w:lvlJc w:val="left"/>
      <w:pPr>
        <w:tabs>
          <w:tab w:val="num" w:pos="644"/>
        </w:tabs>
        <w:ind w:left="644" w:hanging="284"/>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7">
    <w:nsid w:val="38AA22FB"/>
    <w:multiLevelType w:val="hybridMultilevel"/>
    <w:tmpl w:val="794849CA"/>
    <w:name w:val="WW8Num142222222222222"/>
    <w:lvl w:ilvl="0" w:tplc="43323142">
      <w:start w:val="1"/>
      <w:numFmt w:val="bullet"/>
      <w:lvlText w:val=""/>
      <w:lvlJc w:val="left"/>
      <w:pPr>
        <w:tabs>
          <w:tab w:val="num" w:pos="644"/>
        </w:tabs>
        <w:ind w:left="644" w:hanging="284"/>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8">
    <w:nsid w:val="38F66604"/>
    <w:multiLevelType w:val="multilevel"/>
    <w:tmpl w:val="C81C592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nsid w:val="39D5634E"/>
    <w:multiLevelType w:val="multilevel"/>
    <w:tmpl w:val="7F02DECC"/>
    <w:lvl w:ilvl="0">
      <w:start w:val="1"/>
      <w:numFmt w:val="decimal"/>
      <w:lvlText w:val="%1."/>
      <w:lvlJc w:val="right"/>
      <w:pPr>
        <w:tabs>
          <w:tab w:val="num" w:pos="720"/>
        </w:tabs>
        <w:ind w:left="720" w:hanging="360"/>
      </w:pPr>
      <w:rPr>
        <w:rFonts w:ascii="Times New Roman" w:hAnsi="Times New Roman" w:hint="default"/>
        <w:b w:val="0"/>
        <w:i w:val="0"/>
        <w:color w:val="auto"/>
        <w:sz w:val="22"/>
        <w:szCs w:val="24"/>
      </w:rPr>
    </w:lvl>
    <w:lvl w:ilvl="1">
      <w:start w:val="4"/>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2160"/>
        </w:tabs>
        <w:ind w:left="2160" w:hanging="180"/>
      </w:pPr>
      <w:rPr>
        <w:rFonts w:hint="default"/>
        <w:sz w:val="22"/>
        <w:szCs w:val="22"/>
      </w:rPr>
    </w:lvl>
    <w:lvl w:ilvl="3">
      <w:start w:val="1"/>
      <w:numFmt w:val="decimal"/>
      <w:lvlText w:val="%4."/>
      <w:lvlJc w:val="left"/>
      <w:pPr>
        <w:tabs>
          <w:tab w:val="num" w:pos="2880"/>
        </w:tabs>
        <w:ind w:left="2880" w:hanging="360"/>
      </w:pPr>
      <w:rPr>
        <w:rFonts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hint="default"/>
        <w:b w:val="0"/>
        <w:i w:val="0"/>
        <w:sz w:val="22"/>
        <w:szCs w:val="24"/>
      </w:rPr>
    </w:lvl>
    <w:lvl w:ilvl="5">
      <w:start w:val="1"/>
      <w:numFmt w:val="lowerLetter"/>
      <w:lvlText w:val="%6)"/>
      <w:lvlJc w:val="left"/>
      <w:pPr>
        <w:tabs>
          <w:tab w:val="num" w:pos="540"/>
        </w:tabs>
        <w:ind w:left="540" w:hanging="360"/>
      </w:pPr>
      <w:rPr>
        <w:rFonts w:hint="default"/>
        <w:sz w:val="22"/>
        <w:szCs w:val="22"/>
      </w:rPr>
    </w:lvl>
    <w:lvl w:ilvl="6">
      <w:start w:val="1"/>
      <w:numFmt w:val="decimal"/>
      <w:lvlText w:val="%7."/>
      <w:lvlJc w:val="left"/>
      <w:pPr>
        <w:tabs>
          <w:tab w:val="num" w:pos="5040"/>
        </w:tabs>
        <w:ind w:left="5040" w:hanging="360"/>
      </w:pPr>
      <w:rPr>
        <w:rFonts w:hint="default"/>
        <w:sz w:val="22"/>
        <w:szCs w:val="22"/>
      </w:rPr>
    </w:lvl>
    <w:lvl w:ilvl="7">
      <w:start w:val="1"/>
      <w:numFmt w:val="lowerLetter"/>
      <w:lvlText w:val="%8."/>
      <w:lvlJc w:val="left"/>
      <w:pPr>
        <w:tabs>
          <w:tab w:val="num" w:pos="5760"/>
        </w:tabs>
        <w:ind w:left="5760" w:hanging="360"/>
      </w:pPr>
      <w:rPr>
        <w:rFonts w:hint="default"/>
        <w:sz w:val="22"/>
        <w:szCs w:val="22"/>
      </w:rPr>
    </w:lvl>
    <w:lvl w:ilvl="8">
      <w:start w:val="1"/>
      <w:numFmt w:val="lowerRoman"/>
      <w:lvlText w:val="%9."/>
      <w:lvlJc w:val="right"/>
      <w:pPr>
        <w:tabs>
          <w:tab w:val="num" w:pos="6480"/>
        </w:tabs>
        <w:ind w:left="6480" w:hanging="180"/>
      </w:pPr>
      <w:rPr>
        <w:rFonts w:hint="default"/>
        <w:sz w:val="22"/>
        <w:szCs w:val="22"/>
      </w:rPr>
    </w:lvl>
  </w:abstractNum>
  <w:abstractNum w:abstractNumId="130">
    <w:nsid w:val="3A023027"/>
    <w:multiLevelType w:val="hybridMultilevel"/>
    <w:tmpl w:val="B432819C"/>
    <w:lvl w:ilvl="0" w:tplc="858EFFC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AE40FD0"/>
    <w:multiLevelType w:val="hybridMultilevel"/>
    <w:tmpl w:val="8752FEA2"/>
    <w:name w:val="WW8Num192"/>
    <w:lvl w:ilvl="0" w:tplc="AB381F6A">
      <w:start w:val="1"/>
      <w:numFmt w:val="lowerLetter"/>
      <w:lvlText w:val="%1)"/>
      <w:lvlJc w:val="left"/>
      <w:pPr>
        <w:tabs>
          <w:tab w:val="num" w:pos="0"/>
        </w:tabs>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B513FCF"/>
    <w:multiLevelType w:val="multilevel"/>
    <w:tmpl w:val="21AE7846"/>
    <w:lvl w:ilvl="0">
      <w:start w:val="1"/>
      <w:numFmt w:val="decimal"/>
      <w:lvlText w:val="%1."/>
      <w:lvlJc w:val="left"/>
      <w:pPr>
        <w:tabs>
          <w:tab w:val="num" w:pos="720"/>
        </w:tabs>
        <w:ind w:left="720" w:hanging="360"/>
      </w:pPr>
      <w:rPr>
        <w:rFonts w:ascii="Times New Roman" w:hAnsi="Times New Roman" w:hint="default"/>
        <w:b w:val="0"/>
        <w:i w:val="0"/>
        <w:color w:val="auto"/>
        <w:sz w:val="22"/>
        <w:szCs w:val="24"/>
      </w:rPr>
    </w:lvl>
    <w:lvl w:ilvl="1">
      <w:start w:val="4"/>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2160"/>
        </w:tabs>
        <w:ind w:left="2160" w:hanging="180"/>
      </w:pPr>
      <w:rPr>
        <w:rFonts w:hint="default"/>
        <w:sz w:val="22"/>
        <w:szCs w:val="22"/>
      </w:rPr>
    </w:lvl>
    <w:lvl w:ilvl="3">
      <w:start w:val="1"/>
      <w:numFmt w:val="decimal"/>
      <w:lvlText w:val="%4."/>
      <w:lvlJc w:val="left"/>
      <w:pPr>
        <w:tabs>
          <w:tab w:val="num" w:pos="2880"/>
        </w:tabs>
        <w:ind w:left="2880" w:hanging="360"/>
      </w:pPr>
      <w:rPr>
        <w:rFonts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hint="default"/>
        <w:b w:val="0"/>
        <w:i w:val="0"/>
        <w:sz w:val="22"/>
        <w:szCs w:val="24"/>
      </w:rPr>
    </w:lvl>
    <w:lvl w:ilvl="5">
      <w:start w:val="1"/>
      <w:numFmt w:val="lowerLetter"/>
      <w:lvlText w:val="%6)"/>
      <w:lvlJc w:val="left"/>
      <w:pPr>
        <w:tabs>
          <w:tab w:val="num" w:pos="540"/>
        </w:tabs>
        <w:ind w:left="540" w:hanging="360"/>
      </w:pPr>
      <w:rPr>
        <w:rFonts w:hint="default"/>
        <w:sz w:val="22"/>
        <w:szCs w:val="22"/>
      </w:rPr>
    </w:lvl>
    <w:lvl w:ilvl="6">
      <w:start w:val="1"/>
      <w:numFmt w:val="decimal"/>
      <w:lvlText w:val="%7."/>
      <w:lvlJc w:val="left"/>
      <w:pPr>
        <w:tabs>
          <w:tab w:val="num" w:pos="5040"/>
        </w:tabs>
        <w:ind w:left="5040" w:hanging="360"/>
      </w:pPr>
      <w:rPr>
        <w:rFonts w:hint="default"/>
        <w:sz w:val="22"/>
        <w:szCs w:val="22"/>
      </w:rPr>
    </w:lvl>
    <w:lvl w:ilvl="7">
      <w:start w:val="1"/>
      <w:numFmt w:val="lowerLetter"/>
      <w:lvlText w:val="%8."/>
      <w:lvlJc w:val="left"/>
      <w:pPr>
        <w:tabs>
          <w:tab w:val="num" w:pos="5760"/>
        </w:tabs>
        <w:ind w:left="5760" w:hanging="360"/>
      </w:pPr>
      <w:rPr>
        <w:rFonts w:hint="default"/>
        <w:sz w:val="22"/>
        <w:szCs w:val="22"/>
      </w:rPr>
    </w:lvl>
    <w:lvl w:ilvl="8">
      <w:start w:val="1"/>
      <w:numFmt w:val="lowerRoman"/>
      <w:lvlText w:val="%9."/>
      <w:lvlJc w:val="right"/>
      <w:pPr>
        <w:tabs>
          <w:tab w:val="num" w:pos="6480"/>
        </w:tabs>
        <w:ind w:left="6480" w:hanging="180"/>
      </w:pPr>
      <w:rPr>
        <w:rFonts w:hint="default"/>
        <w:sz w:val="22"/>
        <w:szCs w:val="22"/>
      </w:rPr>
    </w:lvl>
  </w:abstractNum>
  <w:abstractNum w:abstractNumId="133">
    <w:nsid w:val="3DE37B35"/>
    <w:multiLevelType w:val="hybridMultilevel"/>
    <w:tmpl w:val="C1902F2E"/>
    <w:name w:val="WW8Num1622"/>
    <w:lvl w:ilvl="0" w:tplc="04150001">
      <w:start w:val="8"/>
      <w:numFmt w:val="bullet"/>
      <w:lvlText w:val="-"/>
      <w:lvlJc w:val="left"/>
      <w:pPr>
        <w:ind w:left="862" w:hanging="360"/>
      </w:pPr>
      <w:rPr>
        <w:rFonts w:hint="default"/>
        <w:b w:val="0"/>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34">
    <w:nsid w:val="437111D8"/>
    <w:multiLevelType w:val="multilevel"/>
    <w:tmpl w:val="6B7863A0"/>
    <w:name w:val="WW8Num51122"/>
    <w:lvl w:ilvl="0">
      <w:start w:val="1"/>
      <w:numFmt w:val="bullet"/>
      <w:lvlText w:val=""/>
      <w:lvlJc w:val="left"/>
      <w:pPr>
        <w:tabs>
          <w:tab w:val="num" w:pos="464"/>
        </w:tabs>
        <w:ind w:left="464" w:hanging="284"/>
      </w:pPr>
      <w:rPr>
        <w:rFonts w:ascii="Symbol" w:hAnsi="Symbol" w:cs="Symbol" w:hint="default"/>
      </w:rPr>
    </w:lvl>
    <w:lvl w:ilvl="1">
      <w:start w:val="2"/>
      <w:numFmt w:val="decimal"/>
      <w:lvlText w:val="%2."/>
      <w:lvlJc w:val="left"/>
      <w:pPr>
        <w:tabs>
          <w:tab w:val="num" w:pos="1080"/>
        </w:tabs>
        <w:ind w:left="1080" w:hanging="360"/>
      </w:pPr>
      <w:rPr>
        <w:rFonts w:ascii="Times New Roman" w:hAnsi="Times New Roman" w:hint="default"/>
        <w:b w:val="0"/>
        <w:i w:val="0"/>
        <w:sz w:val="22"/>
      </w:rPr>
    </w:lvl>
    <w:lvl w:ilvl="2">
      <w:start w:val="1"/>
      <w:numFmt w:val="decimal"/>
      <w:lvlText w:val="%3."/>
      <w:lvlJc w:val="left"/>
      <w:pPr>
        <w:tabs>
          <w:tab w:val="num" w:pos="1440"/>
        </w:tabs>
        <w:ind w:left="1440" w:hanging="360"/>
      </w:pPr>
      <w:rPr>
        <w:rFonts w:ascii="Times New Roman" w:hAnsi="Times New Roman" w:hint="default"/>
        <w:b w:val="0"/>
        <w:i w:val="0"/>
        <w:sz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5">
    <w:nsid w:val="437651FA"/>
    <w:multiLevelType w:val="hybridMultilevel"/>
    <w:tmpl w:val="3F78303E"/>
    <w:name w:val="WW8Num1522"/>
    <w:lvl w:ilvl="0" w:tplc="148A7A90">
      <w:start w:val="1"/>
      <w:numFmt w:val="bullet"/>
      <w:lvlText w:val=""/>
      <w:lvlJc w:val="left"/>
      <w:pPr>
        <w:ind w:left="1440" w:hanging="360"/>
      </w:pPr>
      <w:rPr>
        <w:rFonts w:ascii="Symbol" w:hAnsi="Symbol" w:hint="default"/>
      </w:rPr>
    </w:lvl>
    <w:lvl w:ilvl="1" w:tplc="5FFCC3EC" w:tentative="1">
      <w:start w:val="1"/>
      <w:numFmt w:val="bullet"/>
      <w:lvlText w:val="o"/>
      <w:lvlJc w:val="left"/>
      <w:pPr>
        <w:ind w:left="2160" w:hanging="360"/>
      </w:pPr>
      <w:rPr>
        <w:rFonts w:ascii="Courier New" w:hAnsi="Courier New" w:cs="Courier New" w:hint="default"/>
      </w:rPr>
    </w:lvl>
    <w:lvl w:ilvl="2" w:tplc="D4648B6E" w:tentative="1">
      <w:start w:val="1"/>
      <w:numFmt w:val="bullet"/>
      <w:lvlText w:val=""/>
      <w:lvlJc w:val="left"/>
      <w:pPr>
        <w:ind w:left="2880" w:hanging="360"/>
      </w:pPr>
      <w:rPr>
        <w:rFonts w:ascii="Wingdings" w:hAnsi="Wingdings" w:hint="default"/>
      </w:rPr>
    </w:lvl>
    <w:lvl w:ilvl="3" w:tplc="7FECFAB4" w:tentative="1">
      <w:start w:val="1"/>
      <w:numFmt w:val="bullet"/>
      <w:lvlText w:val=""/>
      <w:lvlJc w:val="left"/>
      <w:pPr>
        <w:ind w:left="3600" w:hanging="360"/>
      </w:pPr>
      <w:rPr>
        <w:rFonts w:ascii="Symbol" w:hAnsi="Symbol" w:hint="default"/>
      </w:rPr>
    </w:lvl>
    <w:lvl w:ilvl="4" w:tplc="926E1C6C" w:tentative="1">
      <w:start w:val="1"/>
      <w:numFmt w:val="bullet"/>
      <w:lvlText w:val="o"/>
      <w:lvlJc w:val="left"/>
      <w:pPr>
        <w:ind w:left="4320" w:hanging="360"/>
      </w:pPr>
      <w:rPr>
        <w:rFonts w:ascii="Courier New" w:hAnsi="Courier New" w:cs="Courier New" w:hint="default"/>
      </w:rPr>
    </w:lvl>
    <w:lvl w:ilvl="5" w:tplc="BA04D644" w:tentative="1">
      <w:start w:val="1"/>
      <w:numFmt w:val="bullet"/>
      <w:lvlText w:val=""/>
      <w:lvlJc w:val="left"/>
      <w:pPr>
        <w:ind w:left="5040" w:hanging="360"/>
      </w:pPr>
      <w:rPr>
        <w:rFonts w:ascii="Wingdings" w:hAnsi="Wingdings" w:hint="default"/>
      </w:rPr>
    </w:lvl>
    <w:lvl w:ilvl="6" w:tplc="9FE81968" w:tentative="1">
      <w:start w:val="1"/>
      <w:numFmt w:val="bullet"/>
      <w:lvlText w:val=""/>
      <w:lvlJc w:val="left"/>
      <w:pPr>
        <w:ind w:left="5760" w:hanging="360"/>
      </w:pPr>
      <w:rPr>
        <w:rFonts w:ascii="Symbol" w:hAnsi="Symbol" w:hint="default"/>
      </w:rPr>
    </w:lvl>
    <w:lvl w:ilvl="7" w:tplc="13865634" w:tentative="1">
      <w:start w:val="1"/>
      <w:numFmt w:val="bullet"/>
      <w:lvlText w:val="o"/>
      <w:lvlJc w:val="left"/>
      <w:pPr>
        <w:ind w:left="6480" w:hanging="360"/>
      </w:pPr>
      <w:rPr>
        <w:rFonts w:ascii="Courier New" w:hAnsi="Courier New" w:cs="Courier New" w:hint="default"/>
      </w:rPr>
    </w:lvl>
    <w:lvl w:ilvl="8" w:tplc="8CFE96D2" w:tentative="1">
      <w:start w:val="1"/>
      <w:numFmt w:val="bullet"/>
      <w:lvlText w:val=""/>
      <w:lvlJc w:val="left"/>
      <w:pPr>
        <w:ind w:left="7200" w:hanging="360"/>
      </w:pPr>
      <w:rPr>
        <w:rFonts w:ascii="Wingdings" w:hAnsi="Wingdings" w:hint="default"/>
      </w:rPr>
    </w:lvl>
  </w:abstractNum>
  <w:abstractNum w:abstractNumId="136">
    <w:nsid w:val="48105E6F"/>
    <w:multiLevelType w:val="hybridMultilevel"/>
    <w:tmpl w:val="159A2798"/>
    <w:name w:val="WW8Num142222222222"/>
    <w:lvl w:ilvl="0" w:tplc="04150001">
      <w:start w:val="1"/>
      <w:numFmt w:val="bullet"/>
      <w:lvlText w:val=""/>
      <w:lvlJc w:val="left"/>
      <w:pPr>
        <w:tabs>
          <w:tab w:val="num" w:pos="644"/>
        </w:tabs>
        <w:ind w:left="644" w:hanging="284"/>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37">
    <w:nsid w:val="49A20BEA"/>
    <w:multiLevelType w:val="multilevel"/>
    <w:tmpl w:val="F708992C"/>
    <w:lvl w:ilvl="0">
      <w:start w:val="6"/>
      <w:numFmt w:val="decimal"/>
      <w:lvlText w:val="%1."/>
      <w:lvlJc w:val="left"/>
      <w:pPr>
        <w:tabs>
          <w:tab w:val="num" w:pos="720"/>
        </w:tabs>
        <w:ind w:left="720" w:hanging="360"/>
      </w:pPr>
      <w:rPr>
        <w:rFonts w:ascii="Symbol" w:hAnsi="Symbol" w:cs="Symbol" w:hint="default"/>
      </w:rPr>
    </w:lvl>
    <w:lvl w:ilvl="1">
      <w:start w:val="4"/>
      <w:numFmt w:val="decimal"/>
      <w:lvlText w:val="%2)"/>
      <w:lvlJc w:val="left"/>
      <w:pPr>
        <w:tabs>
          <w:tab w:val="num" w:pos="1440"/>
        </w:tabs>
        <w:ind w:left="1440" w:hanging="360"/>
      </w:pPr>
      <w:rPr>
        <w:rFonts w:ascii="Symbol" w:hAnsi="Symbol" w:cs="Symbol" w:hint="default"/>
        <w:b w:val="0"/>
        <w:i w:val="0"/>
        <w:color w:val="000000"/>
        <w:sz w:val="22"/>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8">
    <w:nsid w:val="4A573C05"/>
    <w:multiLevelType w:val="hybridMultilevel"/>
    <w:tmpl w:val="822C4A26"/>
    <w:name w:val="WW8Num562"/>
    <w:lvl w:ilvl="0" w:tplc="00A27EC4">
      <w:start w:val="2"/>
      <w:numFmt w:val="decimal"/>
      <w:lvlText w:val="%1. "/>
      <w:lvlJc w:val="left"/>
      <w:pPr>
        <w:tabs>
          <w:tab w:val="num" w:pos="0"/>
        </w:tabs>
        <w:ind w:left="283" w:hanging="283"/>
      </w:pPr>
      <w:rPr>
        <w:rFonts w:ascii="Times New Roman" w:hAnsi="Times New Roman" w:cs="Times New Roman"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D700870"/>
    <w:multiLevelType w:val="singleLevel"/>
    <w:tmpl w:val="23BAF7A2"/>
    <w:name w:val="WW8Num174"/>
    <w:lvl w:ilvl="0">
      <w:start w:val="2"/>
      <w:numFmt w:val="decimal"/>
      <w:lvlText w:val="%1."/>
      <w:lvlJc w:val="left"/>
      <w:pPr>
        <w:tabs>
          <w:tab w:val="num" w:pos="360"/>
        </w:tabs>
        <w:ind w:left="57" w:hanging="57"/>
      </w:pPr>
      <w:rPr>
        <w:rFonts w:ascii="Times New Roman" w:hAnsi="Times New Roman" w:hint="default"/>
        <w:b w:val="0"/>
        <w:i w:val="0"/>
        <w:sz w:val="22"/>
      </w:rPr>
    </w:lvl>
  </w:abstractNum>
  <w:abstractNum w:abstractNumId="140">
    <w:nsid w:val="4DC13344"/>
    <w:multiLevelType w:val="hybridMultilevel"/>
    <w:tmpl w:val="F2AE9F2C"/>
    <w:name w:val="WW8Num142222222222222222222222222"/>
    <w:lvl w:ilvl="0" w:tplc="1A081730">
      <w:start w:val="1"/>
      <w:numFmt w:val="bullet"/>
      <w:lvlText w:val=""/>
      <w:lvlJc w:val="left"/>
      <w:pPr>
        <w:tabs>
          <w:tab w:val="num" w:pos="644"/>
        </w:tabs>
        <w:ind w:left="644" w:hanging="284"/>
      </w:pPr>
      <w:rPr>
        <w:rFonts w:ascii="Symbol" w:hAnsi="Symbol" w:hint="default"/>
      </w:rPr>
    </w:lvl>
    <w:lvl w:ilvl="1" w:tplc="F65232BE" w:tentative="1">
      <w:start w:val="1"/>
      <w:numFmt w:val="bullet"/>
      <w:lvlText w:val="o"/>
      <w:lvlJc w:val="left"/>
      <w:pPr>
        <w:tabs>
          <w:tab w:val="num" w:pos="1800"/>
        </w:tabs>
        <w:ind w:left="1800" w:hanging="360"/>
      </w:pPr>
      <w:rPr>
        <w:rFonts w:ascii="Courier New" w:hAnsi="Courier New" w:cs="Courier New" w:hint="default"/>
      </w:rPr>
    </w:lvl>
    <w:lvl w:ilvl="2" w:tplc="FA44B232" w:tentative="1">
      <w:start w:val="1"/>
      <w:numFmt w:val="bullet"/>
      <w:lvlText w:val=""/>
      <w:lvlJc w:val="left"/>
      <w:pPr>
        <w:tabs>
          <w:tab w:val="num" w:pos="2520"/>
        </w:tabs>
        <w:ind w:left="2520" w:hanging="360"/>
      </w:pPr>
      <w:rPr>
        <w:rFonts w:ascii="Wingdings" w:hAnsi="Wingdings" w:hint="default"/>
      </w:rPr>
    </w:lvl>
    <w:lvl w:ilvl="3" w:tplc="CE425F90" w:tentative="1">
      <w:start w:val="1"/>
      <w:numFmt w:val="bullet"/>
      <w:lvlText w:val=""/>
      <w:lvlJc w:val="left"/>
      <w:pPr>
        <w:tabs>
          <w:tab w:val="num" w:pos="3240"/>
        </w:tabs>
        <w:ind w:left="3240" w:hanging="360"/>
      </w:pPr>
      <w:rPr>
        <w:rFonts w:ascii="Symbol" w:hAnsi="Symbol" w:hint="default"/>
      </w:rPr>
    </w:lvl>
    <w:lvl w:ilvl="4" w:tplc="9738A558" w:tentative="1">
      <w:start w:val="1"/>
      <w:numFmt w:val="bullet"/>
      <w:lvlText w:val="o"/>
      <w:lvlJc w:val="left"/>
      <w:pPr>
        <w:tabs>
          <w:tab w:val="num" w:pos="3960"/>
        </w:tabs>
        <w:ind w:left="3960" w:hanging="360"/>
      </w:pPr>
      <w:rPr>
        <w:rFonts w:ascii="Courier New" w:hAnsi="Courier New" w:cs="Courier New" w:hint="default"/>
      </w:rPr>
    </w:lvl>
    <w:lvl w:ilvl="5" w:tplc="950464EE" w:tentative="1">
      <w:start w:val="1"/>
      <w:numFmt w:val="bullet"/>
      <w:lvlText w:val=""/>
      <w:lvlJc w:val="left"/>
      <w:pPr>
        <w:tabs>
          <w:tab w:val="num" w:pos="4680"/>
        </w:tabs>
        <w:ind w:left="4680" w:hanging="360"/>
      </w:pPr>
      <w:rPr>
        <w:rFonts w:ascii="Wingdings" w:hAnsi="Wingdings" w:hint="default"/>
      </w:rPr>
    </w:lvl>
    <w:lvl w:ilvl="6" w:tplc="8742946A" w:tentative="1">
      <w:start w:val="1"/>
      <w:numFmt w:val="bullet"/>
      <w:lvlText w:val=""/>
      <w:lvlJc w:val="left"/>
      <w:pPr>
        <w:tabs>
          <w:tab w:val="num" w:pos="5400"/>
        </w:tabs>
        <w:ind w:left="5400" w:hanging="360"/>
      </w:pPr>
      <w:rPr>
        <w:rFonts w:ascii="Symbol" w:hAnsi="Symbol" w:hint="default"/>
      </w:rPr>
    </w:lvl>
    <w:lvl w:ilvl="7" w:tplc="12267B6E" w:tentative="1">
      <w:start w:val="1"/>
      <w:numFmt w:val="bullet"/>
      <w:lvlText w:val="o"/>
      <w:lvlJc w:val="left"/>
      <w:pPr>
        <w:tabs>
          <w:tab w:val="num" w:pos="6120"/>
        </w:tabs>
        <w:ind w:left="6120" w:hanging="360"/>
      </w:pPr>
      <w:rPr>
        <w:rFonts w:ascii="Courier New" w:hAnsi="Courier New" w:cs="Courier New" w:hint="default"/>
      </w:rPr>
    </w:lvl>
    <w:lvl w:ilvl="8" w:tplc="B97C60D6" w:tentative="1">
      <w:start w:val="1"/>
      <w:numFmt w:val="bullet"/>
      <w:lvlText w:val=""/>
      <w:lvlJc w:val="left"/>
      <w:pPr>
        <w:tabs>
          <w:tab w:val="num" w:pos="6840"/>
        </w:tabs>
        <w:ind w:left="6840" w:hanging="360"/>
      </w:pPr>
      <w:rPr>
        <w:rFonts w:ascii="Wingdings" w:hAnsi="Wingdings" w:hint="default"/>
      </w:rPr>
    </w:lvl>
  </w:abstractNum>
  <w:abstractNum w:abstractNumId="141">
    <w:nsid w:val="4E6708C3"/>
    <w:multiLevelType w:val="hybridMultilevel"/>
    <w:tmpl w:val="BF6AB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188079B"/>
    <w:multiLevelType w:val="hybridMultilevel"/>
    <w:tmpl w:val="0B1EEA42"/>
    <w:name w:val="WW8Num1922"/>
    <w:lvl w:ilvl="0" w:tplc="1F88E6BE">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1E450E5"/>
    <w:multiLevelType w:val="multilevel"/>
    <w:tmpl w:val="A190BC8C"/>
    <w:name w:val="WW8Num2322"/>
    <w:lvl w:ilvl="0">
      <w:start w:val="1"/>
      <w:numFmt w:val="decimal"/>
      <w:lvlText w:val="%1."/>
      <w:lvlJc w:val="left"/>
      <w:pPr>
        <w:tabs>
          <w:tab w:val="num" w:pos="720"/>
        </w:tabs>
        <w:ind w:left="720" w:hanging="360"/>
      </w:pPr>
      <w:rPr>
        <w:rFonts w:ascii="Times New Roman" w:hAnsi="Times New Roman" w:hint="default"/>
        <w:b w:val="0"/>
        <w:i w:val="0"/>
        <w:color w:val="auto"/>
        <w:sz w:val="22"/>
        <w:szCs w:val="22"/>
      </w:rPr>
    </w:lvl>
    <w:lvl w:ilvl="1">
      <w:start w:val="1"/>
      <w:numFmt w:val="decimal"/>
      <w:lvlText w:val="%2."/>
      <w:lvlJc w:val="left"/>
      <w:pPr>
        <w:tabs>
          <w:tab w:val="num" w:pos="1440"/>
        </w:tabs>
        <w:ind w:left="1440" w:hanging="360"/>
      </w:pPr>
      <w:rPr>
        <w:rFonts w:cs="Times New Roman" w:hint="default"/>
        <w:sz w:val="22"/>
        <w:szCs w:val="22"/>
      </w:rPr>
    </w:lvl>
    <w:lvl w:ilvl="2">
      <w:start w:val="1"/>
      <w:numFmt w:val="lowerRoman"/>
      <w:lvlText w:val="%3."/>
      <w:lvlJc w:val="right"/>
      <w:pPr>
        <w:tabs>
          <w:tab w:val="num" w:pos="2160"/>
        </w:tabs>
        <w:ind w:left="2160" w:hanging="180"/>
      </w:pPr>
      <w:rPr>
        <w:rFonts w:cs="Times New Roman" w:hint="default"/>
        <w:sz w:val="22"/>
        <w:szCs w:val="22"/>
      </w:rPr>
    </w:lvl>
    <w:lvl w:ilvl="3">
      <w:start w:val="5"/>
      <w:numFmt w:val="decimal"/>
      <w:lvlText w:val="%4."/>
      <w:lvlJc w:val="left"/>
      <w:pPr>
        <w:tabs>
          <w:tab w:val="num" w:pos="2880"/>
        </w:tabs>
        <w:ind w:left="2880" w:hanging="360"/>
      </w:pPr>
      <w:rPr>
        <w:rFonts w:cs="Times New Roman" w:hint="default"/>
        <w:sz w:val="22"/>
        <w:szCs w:val="22"/>
      </w:rPr>
    </w:lvl>
    <w:lvl w:ilvl="4">
      <w:start w:val="1"/>
      <w:numFmt w:val="decimal"/>
      <w:lvlText w:val="%5)"/>
      <w:lvlJc w:val="left"/>
      <w:pPr>
        <w:tabs>
          <w:tab w:val="num" w:pos="3600"/>
        </w:tabs>
        <w:ind w:left="3600" w:hanging="360"/>
      </w:pPr>
      <w:rPr>
        <w:rFonts w:hint="default"/>
        <w:sz w:val="24"/>
        <w:szCs w:val="24"/>
      </w:rPr>
    </w:lvl>
    <w:lvl w:ilvl="5">
      <w:start w:val="1"/>
      <w:numFmt w:val="lowerLetter"/>
      <w:lvlText w:val="%6)"/>
      <w:lvlJc w:val="left"/>
      <w:pPr>
        <w:tabs>
          <w:tab w:val="num" w:pos="4500"/>
        </w:tabs>
        <w:ind w:left="4500" w:hanging="360"/>
      </w:pPr>
      <w:rPr>
        <w:rFonts w:cs="Times New Roman" w:hint="default"/>
        <w:sz w:val="22"/>
        <w:szCs w:val="22"/>
      </w:rPr>
    </w:lvl>
    <w:lvl w:ilvl="6">
      <w:start w:val="1"/>
      <w:numFmt w:val="decimal"/>
      <w:lvlText w:val="%7."/>
      <w:lvlJc w:val="left"/>
      <w:pPr>
        <w:tabs>
          <w:tab w:val="num" w:pos="5040"/>
        </w:tabs>
        <w:ind w:left="5040" w:hanging="360"/>
      </w:pPr>
      <w:rPr>
        <w:rFonts w:cs="Times New Roman" w:hint="default"/>
        <w:color w:val="auto"/>
      </w:rPr>
    </w:lvl>
    <w:lvl w:ilvl="7">
      <w:start w:val="1"/>
      <w:numFmt w:val="lowerLetter"/>
      <w:lvlText w:val="%8."/>
      <w:lvlJc w:val="left"/>
      <w:pPr>
        <w:tabs>
          <w:tab w:val="num" w:pos="5760"/>
        </w:tabs>
        <w:ind w:left="5760" w:hanging="360"/>
      </w:pPr>
      <w:rPr>
        <w:rFonts w:cs="Times New Roman" w:hint="default"/>
        <w:sz w:val="22"/>
        <w:szCs w:val="22"/>
      </w:rPr>
    </w:lvl>
    <w:lvl w:ilvl="8">
      <w:start w:val="1"/>
      <w:numFmt w:val="lowerRoman"/>
      <w:lvlText w:val="%9."/>
      <w:lvlJc w:val="right"/>
      <w:pPr>
        <w:tabs>
          <w:tab w:val="num" w:pos="6480"/>
        </w:tabs>
        <w:ind w:left="6480" w:hanging="180"/>
      </w:pPr>
      <w:rPr>
        <w:rFonts w:cs="Times New Roman" w:hint="default"/>
        <w:sz w:val="22"/>
        <w:szCs w:val="22"/>
      </w:rPr>
    </w:lvl>
  </w:abstractNum>
  <w:abstractNum w:abstractNumId="144">
    <w:nsid w:val="552B16F0"/>
    <w:multiLevelType w:val="hybridMultilevel"/>
    <w:tmpl w:val="36BE65DC"/>
    <w:name w:val="WW8Num1222"/>
    <w:lvl w:ilvl="0" w:tplc="B43AC8AC">
      <w:start w:val="1"/>
      <w:numFmt w:val="bullet"/>
      <w:lvlText w:val=""/>
      <w:lvlJc w:val="left"/>
      <w:pPr>
        <w:tabs>
          <w:tab w:val="num" w:pos="284"/>
        </w:tabs>
        <w:ind w:left="284" w:hanging="284"/>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45">
    <w:nsid w:val="56B93F27"/>
    <w:multiLevelType w:val="multilevel"/>
    <w:tmpl w:val="78F86438"/>
    <w:lvl w:ilvl="0">
      <w:start w:val="1"/>
      <w:numFmt w:val="decimal"/>
      <w:lvlText w:val="%1."/>
      <w:lvlJc w:val="left"/>
      <w:pPr>
        <w:ind w:left="5889" w:hanging="360"/>
      </w:pPr>
      <w:rPr>
        <w:rFonts w:hint="default"/>
      </w:rPr>
    </w:lvl>
    <w:lvl w:ilvl="1">
      <w:start w:val="2"/>
      <w:numFmt w:val="decimal"/>
      <w:isLgl/>
      <w:lvlText w:val="%1.%2"/>
      <w:lvlJc w:val="left"/>
      <w:pPr>
        <w:ind w:left="5889" w:hanging="36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249" w:hanging="72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609" w:hanging="108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6969" w:hanging="1440"/>
      </w:pPr>
      <w:rPr>
        <w:rFonts w:hint="default"/>
      </w:rPr>
    </w:lvl>
    <w:lvl w:ilvl="8">
      <w:start w:val="1"/>
      <w:numFmt w:val="decimal"/>
      <w:isLgl/>
      <w:lvlText w:val="%1.%2.%3.%4.%5.%6.%7.%8.%9"/>
      <w:lvlJc w:val="left"/>
      <w:pPr>
        <w:ind w:left="6969" w:hanging="1440"/>
      </w:pPr>
      <w:rPr>
        <w:rFonts w:hint="default"/>
      </w:rPr>
    </w:lvl>
  </w:abstractNum>
  <w:abstractNum w:abstractNumId="146">
    <w:nsid w:val="590978DF"/>
    <w:multiLevelType w:val="hybridMultilevel"/>
    <w:tmpl w:val="A66CF122"/>
    <w:name w:val="WW8Num592"/>
    <w:lvl w:ilvl="0" w:tplc="B80630A6">
      <w:start w:val="1"/>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FF2079E"/>
    <w:multiLevelType w:val="hybridMultilevel"/>
    <w:tmpl w:val="E52EC602"/>
    <w:name w:val="WW8Num502"/>
    <w:lvl w:ilvl="0" w:tplc="5156ACC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05604F6"/>
    <w:multiLevelType w:val="hybridMultilevel"/>
    <w:tmpl w:val="2AC63B90"/>
    <w:name w:val="WW8Num142222222222222222"/>
    <w:lvl w:ilvl="0" w:tplc="43323142">
      <w:start w:val="1"/>
      <w:numFmt w:val="bullet"/>
      <w:lvlText w:val=""/>
      <w:lvlJc w:val="left"/>
      <w:pPr>
        <w:tabs>
          <w:tab w:val="num" w:pos="284"/>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9">
    <w:nsid w:val="633A78A4"/>
    <w:multiLevelType w:val="hybridMultilevel"/>
    <w:tmpl w:val="01DC9E6E"/>
    <w:name w:val="WW8Num212"/>
    <w:lvl w:ilvl="0" w:tplc="B5A2A858">
      <w:start w:val="2"/>
      <w:numFmt w:val="decimal"/>
      <w:lvlText w:val="%1."/>
      <w:lvlJc w:val="left"/>
      <w:pPr>
        <w:tabs>
          <w:tab w:val="num" w:pos="0"/>
        </w:tabs>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4420791"/>
    <w:multiLevelType w:val="hybridMultilevel"/>
    <w:tmpl w:val="103AED28"/>
    <w:name w:val="WW8Num14222222222222222"/>
    <w:lvl w:ilvl="0" w:tplc="735AB5A4">
      <w:start w:val="1"/>
      <w:numFmt w:val="bullet"/>
      <w:lvlText w:val=""/>
      <w:lvlJc w:val="left"/>
      <w:pPr>
        <w:tabs>
          <w:tab w:val="num" w:pos="644"/>
        </w:tabs>
        <w:ind w:left="644" w:hanging="284"/>
      </w:pPr>
      <w:rPr>
        <w:rFonts w:ascii="Symbol" w:hAnsi="Symbol" w:hint="default"/>
      </w:rPr>
    </w:lvl>
    <w:lvl w:ilvl="1" w:tplc="CB52BE32" w:tentative="1">
      <w:start w:val="1"/>
      <w:numFmt w:val="bullet"/>
      <w:lvlText w:val="o"/>
      <w:lvlJc w:val="left"/>
      <w:pPr>
        <w:tabs>
          <w:tab w:val="num" w:pos="1800"/>
        </w:tabs>
        <w:ind w:left="1800" w:hanging="360"/>
      </w:pPr>
      <w:rPr>
        <w:rFonts w:ascii="Courier New" w:hAnsi="Courier New" w:cs="Courier New" w:hint="default"/>
      </w:rPr>
    </w:lvl>
    <w:lvl w:ilvl="2" w:tplc="36108F02" w:tentative="1">
      <w:start w:val="1"/>
      <w:numFmt w:val="bullet"/>
      <w:lvlText w:val=""/>
      <w:lvlJc w:val="left"/>
      <w:pPr>
        <w:tabs>
          <w:tab w:val="num" w:pos="2520"/>
        </w:tabs>
        <w:ind w:left="2520" w:hanging="360"/>
      </w:pPr>
      <w:rPr>
        <w:rFonts w:ascii="Wingdings" w:hAnsi="Wingdings" w:hint="default"/>
      </w:rPr>
    </w:lvl>
    <w:lvl w:ilvl="3" w:tplc="C86EC0C0" w:tentative="1">
      <w:start w:val="1"/>
      <w:numFmt w:val="bullet"/>
      <w:lvlText w:val=""/>
      <w:lvlJc w:val="left"/>
      <w:pPr>
        <w:tabs>
          <w:tab w:val="num" w:pos="3240"/>
        </w:tabs>
        <w:ind w:left="3240" w:hanging="360"/>
      </w:pPr>
      <w:rPr>
        <w:rFonts w:ascii="Symbol" w:hAnsi="Symbol" w:hint="default"/>
      </w:rPr>
    </w:lvl>
    <w:lvl w:ilvl="4" w:tplc="36EE90B8" w:tentative="1">
      <w:start w:val="1"/>
      <w:numFmt w:val="bullet"/>
      <w:lvlText w:val="o"/>
      <w:lvlJc w:val="left"/>
      <w:pPr>
        <w:tabs>
          <w:tab w:val="num" w:pos="3960"/>
        </w:tabs>
        <w:ind w:left="3960" w:hanging="360"/>
      </w:pPr>
      <w:rPr>
        <w:rFonts w:ascii="Courier New" w:hAnsi="Courier New" w:cs="Courier New" w:hint="default"/>
      </w:rPr>
    </w:lvl>
    <w:lvl w:ilvl="5" w:tplc="5C02166C" w:tentative="1">
      <w:start w:val="1"/>
      <w:numFmt w:val="bullet"/>
      <w:lvlText w:val=""/>
      <w:lvlJc w:val="left"/>
      <w:pPr>
        <w:tabs>
          <w:tab w:val="num" w:pos="4680"/>
        </w:tabs>
        <w:ind w:left="4680" w:hanging="360"/>
      </w:pPr>
      <w:rPr>
        <w:rFonts w:ascii="Wingdings" w:hAnsi="Wingdings" w:hint="default"/>
      </w:rPr>
    </w:lvl>
    <w:lvl w:ilvl="6" w:tplc="8BDE31E4" w:tentative="1">
      <w:start w:val="1"/>
      <w:numFmt w:val="bullet"/>
      <w:lvlText w:val=""/>
      <w:lvlJc w:val="left"/>
      <w:pPr>
        <w:tabs>
          <w:tab w:val="num" w:pos="5400"/>
        </w:tabs>
        <w:ind w:left="5400" w:hanging="360"/>
      </w:pPr>
      <w:rPr>
        <w:rFonts w:ascii="Symbol" w:hAnsi="Symbol" w:hint="default"/>
      </w:rPr>
    </w:lvl>
    <w:lvl w:ilvl="7" w:tplc="4B8E0EB2" w:tentative="1">
      <w:start w:val="1"/>
      <w:numFmt w:val="bullet"/>
      <w:lvlText w:val="o"/>
      <w:lvlJc w:val="left"/>
      <w:pPr>
        <w:tabs>
          <w:tab w:val="num" w:pos="6120"/>
        </w:tabs>
        <w:ind w:left="6120" w:hanging="360"/>
      </w:pPr>
      <w:rPr>
        <w:rFonts w:ascii="Courier New" w:hAnsi="Courier New" w:cs="Courier New" w:hint="default"/>
      </w:rPr>
    </w:lvl>
    <w:lvl w:ilvl="8" w:tplc="48D6B5F0" w:tentative="1">
      <w:start w:val="1"/>
      <w:numFmt w:val="bullet"/>
      <w:lvlText w:val=""/>
      <w:lvlJc w:val="left"/>
      <w:pPr>
        <w:tabs>
          <w:tab w:val="num" w:pos="6840"/>
        </w:tabs>
        <w:ind w:left="6840" w:hanging="360"/>
      </w:pPr>
      <w:rPr>
        <w:rFonts w:ascii="Wingdings" w:hAnsi="Wingdings" w:hint="default"/>
      </w:rPr>
    </w:lvl>
  </w:abstractNum>
  <w:abstractNum w:abstractNumId="151">
    <w:nsid w:val="6A516B8D"/>
    <w:multiLevelType w:val="hybridMultilevel"/>
    <w:tmpl w:val="99E2DF1E"/>
    <w:lvl w:ilvl="0" w:tplc="00000002">
      <w:start w:val="512"/>
      <w:numFmt w:val="bullet"/>
      <w:lvlText w:val="-"/>
      <w:lvlJc w:val="left"/>
      <w:pPr>
        <w:ind w:left="720" w:hanging="360"/>
      </w:pPr>
      <w:rPr>
        <w:rFonts w:ascii="Tahoma"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6B89362D"/>
    <w:multiLevelType w:val="multilevel"/>
    <w:tmpl w:val="394C8710"/>
    <w:lvl w:ilvl="0">
      <w:start w:val="1"/>
      <w:numFmt w:val="bullet"/>
      <w:lvlText w:val=""/>
      <w:lvlJc w:val="left"/>
      <w:pPr>
        <w:tabs>
          <w:tab w:val="num" w:pos="464"/>
        </w:tabs>
        <w:ind w:left="464" w:hanging="284"/>
      </w:pPr>
      <w:rPr>
        <w:rFonts w:ascii="Symbol" w:hAnsi="Symbol" w:hint="default"/>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nsid w:val="6BDC36FC"/>
    <w:multiLevelType w:val="hybridMultilevel"/>
    <w:tmpl w:val="475A9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6C6657D8"/>
    <w:multiLevelType w:val="hybridMultilevel"/>
    <w:tmpl w:val="0A9EB510"/>
    <w:lvl w:ilvl="0" w:tplc="0415000F">
      <w:start w:val="1"/>
      <w:numFmt w:val="decimal"/>
      <w:lvlText w:val="%1."/>
      <w:lvlJc w:val="left"/>
      <w:pPr>
        <w:ind w:left="720" w:hanging="360"/>
      </w:pPr>
      <w:rPr>
        <w:rFonts w:hint="default"/>
      </w:rPr>
    </w:lvl>
    <w:lvl w:ilvl="1" w:tplc="FAEA9E34">
      <w:start w:val="1"/>
      <w:numFmt w:val="decimal"/>
      <w:lvlText w:val="%2)"/>
      <w:lvlJc w:val="left"/>
      <w:pPr>
        <w:ind w:left="1440" w:hanging="360"/>
      </w:pPr>
      <w:rPr>
        <w:rFonts w:hint="default"/>
      </w:rPr>
    </w:lvl>
    <w:lvl w:ilvl="2" w:tplc="3830F9CE">
      <w:start w:val="125"/>
      <w:numFmt w:val="bullet"/>
      <w:lvlText w:val=""/>
      <w:lvlJc w:val="left"/>
      <w:pPr>
        <w:ind w:left="2340" w:hanging="360"/>
      </w:pPr>
      <w:rPr>
        <w:rFonts w:ascii="Symbol" w:eastAsia="Times New Roman" w:hAnsi="Symbol" w:cs="Times New Roman" w:hint="default"/>
      </w:rPr>
    </w:lvl>
    <w:lvl w:ilvl="3" w:tplc="B700E8D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D3F4ED1"/>
    <w:multiLevelType w:val="hybridMultilevel"/>
    <w:tmpl w:val="E8B85D50"/>
    <w:name w:val="WW8Num14222222222222222222222222"/>
    <w:lvl w:ilvl="0" w:tplc="9CEA3128">
      <w:start w:val="1"/>
      <w:numFmt w:val="bullet"/>
      <w:lvlText w:val=""/>
      <w:lvlJc w:val="left"/>
      <w:pPr>
        <w:tabs>
          <w:tab w:val="num" w:pos="644"/>
        </w:tabs>
        <w:ind w:left="644" w:hanging="284"/>
      </w:pPr>
      <w:rPr>
        <w:rFonts w:ascii="Symbol" w:hAnsi="Symbol" w:hint="default"/>
      </w:rPr>
    </w:lvl>
    <w:lvl w:ilvl="1" w:tplc="50DEE8C4" w:tentative="1">
      <w:start w:val="1"/>
      <w:numFmt w:val="bullet"/>
      <w:lvlText w:val="o"/>
      <w:lvlJc w:val="left"/>
      <w:pPr>
        <w:tabs>
          <w:tab w:val="num" w:pos="1800"/>
        </w:tabs>
        <w:ind w:left="1800" w:hanging="360"/>
      </w:pPr>
      <w:rPr>
        <w:rFonts w:ascii="Courier New" w:hAnsi="Courier New" w:cs="Courier New" w:hint="default"/>
      </w:rPr>
    </w:lvl>
    <w:lvl w:ilvl="2" w:tplc="4336D9DC" w:tentative="1">
      <w:start w:val="1"/>
      <w:numFmt w:val="bullet"/>
      <w:lvlText w:val=""/>
      <w:lvlJc w:val="left"/>
      <w:pPr>
        <w:tabs>
          <w:tab w:val="num" w:pos="2520"/>
        </w:tabs>
        <w:ind w:left="2520" w:hanging="360"/>
      </w:pPr>
      <w:rPr>
        <w:rFonts w:ascii="Wingdings" w:hAnsi="Wingdings" w:hint="default"/>
      </w:rPr>
    </w:lvl>
    <w:lvl w:ilvl="3" w:tplc="5C047FE2" w:tentative="1">
      <w:start w:val="1"/>
      <w:numFmt w:val="bullet"/>
      <w:lvlText w:val=""/>
      <w:lvlJc w:val="left"/>
      <w:pPr>
        <w:tabs>
          <w:tab w:val="num" w:pos="3240"/>
        </w:tabs>
        <w:ind w:left="3240" w:hanging="360"/>
      </w:pPr>
      <w:rPr>
        <w:rFonts w:ascii="Symbol" w:hAnsi="Symbol" w:hint="default"/>
      </w:rPr>
    </w:lvl>
    <w:lvl w:ilvl="4" w:tplc="A1BC1222" w:tentative="1">
      <w:start w:val="1"/>
      <w:numFmt w:val="bullet"/>
      <w:lvlText w:val="o"/>
      <w:lvlJc w:val="left"/>
      <w:pPr>
        <w:tabs>
          <w:tab w:val="num" w:pos="3960"/>
        </w:tabs>
        <w:ind w:left="3960" w:hanging="360"/>
      </w:pPr>
      <w:rPr>
        <w:rFonts w:ascii="Courier New" w:hAnsi="Courier New" w:cs="Courier New" w:hint="default"/>
      </w:rPr>
    </w:lvl>
    <w:lvl w:ilvl="5" w:tplc="F90245D6" w:tentative="1">
      <w:start w:val="1"/>
      <w:numFmt w:val="bullet"/>
      <w:lvlText w:val=""/>
      <w:lvlJc w:val="left"/>
      <w:pPr>
        <w:tabs>
          <w:tab w:val="num" w:pos="4680"/>
        </w:tabs>
        <w:ind w:left="4680" w:hanging="360"/>
      </w:pPr>
      <w:rPr>
        <w:rFonts w:ascii="Wingdings" w:hAnsi="Wingdings" w:hint="default"/>
      </w:rPr>
    </w:lvl>
    <w:lvl w:ilvl="6" w:tplc="A65CB1B8" w:tentative="1">
      <w:start w:val="1"/>
      <w:numFmt w:val="bullet"/>
      <w:lvlText w:val=""/>
      <w:lvlJc w:val="left"/>
      <w:pPr>
        <w:tabs>
          <w:tab w:val="num" w:pos="5400"/>
        </w:tabs>
        <w:ind w:left="5400" w:hanging="360"/>
      </w:pPr>
      <w:rPr>
        <w:rFonts w:ascii="Symbol" w:hAnsi="Symbol" w:hint="default"/>
      </w:rPr>
    </w:lvl>
    <w:lvl w:ilvl="7" w:tplc="653876C2" w:tentative="1">
      <w:start w:val="1"/>
      <w:numFmt w:val="bullet"/>
      <w:lvlText w:val="o"/>
      <w:lvlJc w:val="left"/>
      <w:pPr>
        <w:tabs>
          <w:tab w:val="num" w:pos="6120"/>
        </w:tabs>
        <w:ind w:left="6120" w:hanging="360"/>
      </w:pPr>
      <w:rPr>
        <w:rFonts w:ascii="Courier New" w:hAnsi="Courier New" w:cs="Courier New" w:hint="default"/>
      </w:rPr>
    </w:lvl>
    <w:lvl w:ilvl="8" w:tplc="5D5ABC0C" w:tentative="1">
      <w:start w:val="1"/>
      <w:numFmt w:val="bullet"/>
      <w:lvlText w:val=""/>
      <w:lvlJc w:val="left"/>
      <w:pPr>
        <w:tabs>
          <w:tab w:val="num" w:pos="6840"/>
        </w:tabs>
        <w:ind w:left="6840" w:hanging="360"/>
      </w:pPr>
      <w:rPr>
        <w:rFonts w:ascii="Wingdings" w:hAnsi="Wingdings" w:hint="default"/>
      </w:rPr>
    </w:lvl>
  </w:abstractNum>
  <w:abstractNum w:abstractNumId="156">
    <w:nsid w:val="6D757902"/>
    <w:multiLevelType w:val="multilevel"/>
    <w:tmpl w:val="9E9687BE"/>
    <w:lvl w:ilvl="0">
      <w:start w:val="1"/>
      <w:numFmt w:val="decimal"/>
      <w:lvlText w:val="%1)"/>
      <w:lvlJc w:val="left"/>
      <w:pPr>
        <w:ind w:left="644" w:hanging="360"/>
      </w:pPr>
      <w:rPr>
        <w:rFonts w:eastAsia="Lucida Sans Unicode"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57">
    <w:nsid w:val="6E306819"/>
    <w:multiLevelType w:val="hybridMultilevel"/>
    <w:tmpl w:val="2286BBA8"/>
    <w:lvl w:ilvl="0" w:tplc="43323142">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nsid w:val="6E7C5ADE"/>
    <w:multiLevelType w:val="hybridMultilevel"/>
    <w:tmpl w:val="9F46DE88"/>
    <w:name w:val="WW8Num272"/>
    <w:lvl w:ilvl="0" w:tplc="412218BA">
      <w:start w:val="1"/>
      <w:numFmt w:val="decimal"/>
      <w:lvlText w:val="%1. "/>
      <w:lvlJc w:val="left"/>
      <w:pPr>
        <w:tabs>
          <w:tab w:val="num" w:pos="0"/>
        </w:tabs>
        <w:ind w:left="283" w:hanging="283"/>
      </w:pPr>
      <w:rPr>
        <w:rFonts w:ascii="Times New Roman" w:hAnsi="Times New Roman" w:cs="Times New Roman"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FD215BE"/>
    <w:multiLevelType w:val="hybridMultilevel"/>
    <w:tmpl w:val="AADAD954"/>
    <w:name w:val="WW8Num14222222"/>
    <w:lvl w:ilvl="0" w:tplc="43323142">
      <w:start w:val="1"/>
      <w:numFmt w:val="bullet"/>
      <w:lvlText w:val=""/>
      <w:lvlJc w:val="left"/>
      <w:pPr>
        <w:tabs>
          <w:tab w:val="num" w:pos="644"/>
        </w:tabs>
        <w:ind w:left="644" w:hanging="284"/>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0">
    <w:nsid w:val="70607561"/>
    <w:multiLevelType w:val="hybridMultilevel"/>
    <w:tmpl w:val="DC46F06E"/>
    <w:name w:val="WW8Num142"/>
    <w:lvl w:ilvl="0" w:tplc="04150011">
      <w:start w:val="1"/>
      <w:numFmt w:val="bullet"/>
      <w:lvlText w:val=""/>
      <w:lvlJc w:val="left"/>
      <w:pPr>
        <w:tabs>
          <w:tab w:val="num" w:pos="284"/>
        </w:tabs>
        <w:ind w:left="284" w:hanging="284"/>
      </w:pPr>
      <w:rPr>
        <w:rFonts w:ascii="Symbol" w:hAnsi="Symbol" w:hint="default"/>
      </w:rPr>
    </w:lvl>
    <w:lvl w:ilvl="1" w:tplc="9B3E130C"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1">
    <w:nsid w:val="70EA0C6B"/>
    <w:multiLevelType w:val="hybridMultilevel"/>
    <w:tmpl w:val="2C0048F2"/>
    <w:name w:val="WW8Num5623"/>
    <w:lvl w:ilvl="0" w:tplc="52B44B4A">
      <w:start w:val="1"/>
      <w:numFmt w:val="decimal"/>
      <w:lvlText w:val="%1. "/>
      <w:lvlJc w:val="left"/>
      <w:pPr>
        <w:tabs>
          <w:tab w:val="num" w:pos="0"/>
        </w:tabs>
        <w:ind w:left="283" w:hanging="283"/>
      </w:pPr>
      <w:rPr>
        <w:rFonts w:ascii="Times New Roman" w:hAnsi="Times New Roman" w:cs="Times New Roman"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70FF44AA"/>
    <w:multiLevelType w:val="multilevel"/>
    <w:tmpl w:val="7D966412"/>
    <w:lvl w:ilvl="0">
      <w:start w:val="1"/>
      <w:numFmt w:val="decimal"/>
      <w:lvlText w:val="%1)"/>
      <w:lvlJc w:val="left"/>
      <w:pPr>
        <w:ind w:left="629" w:hanging="360"/>
      </w:pPr>
      <w:rPr>
        <w:rFonts w:hint="default"/>
        <w:color w:val="000000"/>
      </w:rPr>
    </w:lvl>
    <w:lvl w:ilvl="1">
      <w:start w:val="1"/>
      <w:numFmt w:val="lowerLetter"/>
      <w:lvlText w:val="%2)"/>
      <w:lvlJc w:val="left"/>
      <w:pPr>
        <w:ind w:left="1349" w:hanging="360"/>
      </w:pPr>
      <w:rPr>
        <w:rFonts w:hint="default"/>
      </w:rPr>
    </w:lvl>
    <w:lvl w:ilvl="2" w:tentative="1">
      <w:start w:val="1"/>
      <w:numFmt w:val="lowerRoman"/>
      <w:lvlText w:val="%3."/>
      <w:lvlJc w:val="right"/>
      <w:pPr>
        <w:ind w:left="2069" w:hanging="180"/>
      </w:pPr>
    </w:lvl>
    <w:lvl w:ilvl="3" w:tentative="1">
      <w:start w:val="1"/>
      <w:numFmt w:val="decimal"/>
      <w:lvlText w:val="%4."/>
      <w:lvlJc w:val="left"/>
      <w:pPr>
        <w:ind w:left="2789" w:hanging="360"/>
      </w:pPr>
    </w:lvl>
    <w:lvl w:ilvl="4" w:tentative="1">
      <w:start w:val="1"/>
      <w:numFmt w:val="lowerLetter"/>
      <w:lvlText w:val="%5."/>
      <w:lvlJc w:val="left"/>
      <w:pPr>
        <w:ind w:left="3509" w:hanging="360"/>
      </w:pPr>
    </w:lvl>
    <w:lvl w:ilvl="5" w:tentative="1">
      <w:start w:val="1"/>
      <w:numFmt w:val="lowerRoman"/>
      <w:lvlText w:val="%6."/>
      <w:lvlJc w:val="right"/>
      <w:pPr>
        <w:ind w:left="4229" w:hanging="180"/>
      </w:pPr>
    </w:lvl>
    <w:lvl w:ilvl="6" w:tentative="1">
      <w:start w:val="1"/>
      <w:numFmt w:val="decimal"/>
      <w:lvlText w:val="%7."/>
      <w:lvlJc w:val="left"/>
      <w:pPr>
        <w:ind w:left="4949" w:hanging="360"/>
      </w:pPr>
    </w:lvl>
    <w:lvl w:ilvl="7" w:tentative="1">
      <w:start w:val="1"/>
      <w:numFmt w:val="lowerLetter"/>
      <w:lvlText w:val="%8."/>
      <w:lvlJc w:val="left"/>
      <w:pPr>
        <w:ind w:left="5669" w:hanging="360"/>
      </w:pPr>
    </w:lvl>
    <w:lvl w:ilvl="8" w:tentative="1">
      <w:start w:val="1"/>
      <w:numFmt w:val="lowerRoman"/>
      <w:lvlText w:val="%9."/>
      <w:lvlJc w:val="right"/>
      <w:pPr>
        <w:ind w:left="6389" w:hanging="180"/>
      </w:pPr>
    </w:lvl>
  </w:abstractNum>
  <w:abstractNum w:abstractNumId="163">
    <w:nsid w:val="71657BDA"/>
    <w:multiLevelType w:val="multilevel"/>
    <w:tmpl w:val="A35C800E"/>
    <w:name w:val="WW8Num132"/>
    <w:lvl w:ilvl="0">
      <w:start w:val="1"/>
      <w:numFmt w:val="decimal"/>
      <w:lvlText w:val="%1."/>
      <w:lvlJc w:val="left"/>
      <w:pPr>
        <w:tabs>
          <w:tab w:val="num" w:pos="720"/>
        </w:tabs>
        <w:ind w:left="720" w:hanging="360"/>
      </w:pPr>
      <w:rPr>
        <w:rFonts w:ascii="Times New Roman" w:hAnsi="Times New Roman" w:hint="default"/>
        <w:b w:val="0"/>
        <w:i w:val="0"/>
        <w:color w:val="auto"/>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nsid w:val="72AE3DB3"/>
    <w:multiLevelType w:val="multilevel"/>
    <w:tmpl w:val="DD6C18BA"/>
    <w:lvl w:ilvl="0">
      <w:start w:val="1"/>
      <w:numFmt w:val="decimal"/>
      <w:lvlText w:val="%1."/>
      <w:lvlJc w:val="left"/>
      <w:pPr>
        <w:tabs>
          <w:tab w:val="num" w:pos="720"/>
        </w:tabs>
        <w:ind w:left="720" w:hanging="360"/>
      </w:pPr>
      <w:rPr>
        <w:rFonts w:ascii="Times New Roman" w:hAnsi="Times New Roman" w:hint="default"/>
        <w:b w:val="0"/>
        <w:i w:val="0"/>
        <w:color w:val="auto"/>
        <w:sz w:val="22"/>
        <w:szCs w:val="24"/>
      </w:rPr>
    </w:lvl>
    <w:lvl w:ilvl="1">
      <w:start w:val="4"/>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2160"/>
        </w:tabs>
        <w:ind w:left="2160" w:hanging="180"/>
      </w:pPr>
      <w:rPr>
        <w:rFonts w:hint="default"/>
        <w:sz w:val="22"/>
        <w:szCs w:val="22"/>
      </w:rPr>
    </w:lvl>
    <w:lvl w:ilvl="3">
      <w:start w:val="1"/>
      <w:numFmt w:val="decimal"/>
      <w:lvlText w:val="%4."/>
      <w:lvlJc w:val="left"/>
      <w:pPr>
        <w:tabs>
          <w:tab w:val="num" w:pos="2880"/>
        </w:tabs>
        <w:ind w:left="2880" w:hanging="360"/>
      </w:pPr>
      <w:rPr>
        <w:rFonts w:hint="default"/>
        <w:sz w:val="22"/>
        <w:szCs w:val="22"/>
      </w:rPr>
    </w:lvl>
    <w:lvl w:ilvl="4">
      <w:start w:val="1"/>
      <w:numFmt w:val="decimal"/>
      <w:lvlText w:val="%5."/>
      <w:lvlJc w:val="right"/>
      <w:pPr>
        <w:tabs>
          <w:tab w:val="num" w:pos="3600"/>
        </w:tabs>
        <w:ind w:left="3600" w:hanging="360"/>
      </w:pPr>
      <w:rPr>
        <w:rFonts w:hint="default"/>
        <w:b w:val="0"/>
        <w:i w:val="0"/>
        <w:sz w:val="22"/>
        <w:szCs w:val="24"/>
      </w:rPr>
    </w:lvl>
    <w:lvl w:ilvl="5">
      <w:start w:val="1"/>
      <w:numFmt w:val="lowerLetter"/>
      <w:lvlText w:val="%6)"/>
      <w:lvlJc w:val="left"/>
      <w:pPr>
        <w:tabs>
          <w:tab w:val="num" w:pos="540"/>
        </w:tabs>
        <w:ind w:left="540" w:hanging="360"/>
      </w:pPr>
      <w:rPr>
        <w:rFonts w:hint="default"/>
        <w:sz w:val="22"/>
        <w:szCs w:val="22"/>
      </w:rPr>
    </w:lvl>
    <w:lvl w:ilvl="6">
      <w:start w:val="1"/>
      <w:numFmt w:val="decimal"/>
      <w:lvlText w:val="%7."/>
      <w:lvlJc w:val="left"/>
      <w:pPr>
        <w:tabs>
          <w:tab w:val="num" w:pos="5040"/>
        </w:tabs>
        <w:ind w:left="5040" w:hanging="360"/>
      </w:pPr>
      <w:rPr>
        <w:rFonts w:hint="default"/>
        <w:sz w:val="22"/>
        <w:szCs w:val="22"/>
      </w:rPr>
    </w:lvl>
    <w:lvl w:ilvl="7">
      <w:start w:val="1"/>
      <w:numFmt w:val="lowerLetter"/>
      <w:lvlText w:val="%8."/>
      <w:lvlJc w:val="left"/>
      <w:pPr>
        <w:tabs>
          <w:tab w:val="num" w:pos="5760"/>
        </w:tabs>
        <w:ind w:left="5760" w:hanging="360"/>
      </w:pPr>
      <w:rPr>
        <w:rFonts w:hint="default"/>
        <w:sz w:val="22"/>
        <w:szCs w:val="22"/>
      </w:rPr>
    </w:lvl>
    <w:lvl w:ilvl="8">
      <w:start w:val="1"/>
      <w:numFmt w:val="lowerRoman"/>
      <w:lvlText w:val="%9."/>
      <w:lvlJc w:val="right"/>
      <w:pPr>
        <w:tabs>
          <w:tab w:val="num" w:pos="6480"/>
        </w:tabs>
        <w:ind w:left="6480" w:hanging="180"/>
      </w:pPr>
      <w:rPr>
        <w:rFonts w:hint="default"/>
        <w:sz w:val="22"/>
        <w:szCs w:val="22"/>
      </w:rPr>
    </w:lvl>
  </w:abstractNum>
  <w:abstractNum w:abstractNumId="165">
    <w:nsid w:val="760164AA"/>
    <w:multiLevelType w:val="hybridMultilevel"/>
    <w:tmpl w:val="1AFA29E8"/>
    <w:name w:val="WW8Num14222222222222222222"/>
    <w:lvl w:ilvl="0" w:tplc="04150001">
      <w:start w:val="1"/>
      <w:numFmt w:val="bullet"/>
      <w:lvlText w:val=""/>
      <w:lvlJc w:val="left"/>
      <w:pPr>
        <w:tabs>
          <w:tab w:val="num" w:pos="644"/>
        </w:tabs>
        <w:ind w:left="644" w:hanging="284"/>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6">
    <w:nsid w:val="76ED2736"/>
    <w:multiLevelType w:val="multilevel"/>
    <w:tmpl w:val="134CB9A4"/>
    <w:lvl w:ilvl="0">
      <w:start w:val="1"/>
      <w:numFmt w:val="decimal"/>
      <w:lvlText w:val="%1."/>
      <w:lvlJc w:val="righ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7">
    <w:nsid w:val="7A9A2694"/>
    <w:multiLevelType w:val="multilevel"/>
    <w:tmpl w:val="642A2560"/>
    <w:name w:val="WW8Num142222222222222222222222"/>
    <w:lvl w:ilvl="0">
      <w:start w:val="1"/>
      <w:numFmt w:val="decimal"/>
      <w:lvlText w:val="%1."/>
      <w:lvlJc w:val="left"/>
      <w:pPr>
        <w:tabs>
          <w:tab w:val="num" w:pos="708"/>
        </w:tabs>
        <w:ind w:left="464" w:hanging="284"/>
      </w:pPr>
      <w:rPr>
        <w:rFonts w:ascii="Symbol" w:hAnsi="Symbol" w:cs="Symbol"/>
        <w:lang w:val="pl-PL"/>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Wingdings 2" w:hAnsi="Wingdings 2"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8">
    <w:nsid w:val="7B4E2079"/>
    <w:multiLevelType w:val="hybridMultilevel"/>
    <w:tmpl w:val="1120778A"/>
    <w:name w:val="WW8Num15"/>
    <w:lvl w:ilvl="0" w:tplc="9030FB08">
      <w:start w:val="1"/>
      <w:numFmt w:val="bullet"/>
      <w:lvlText w:val="-"/>
      <w:lvlJc w:val="left"/>
      <w:pPr>
        <w:ind w:left="1440" w:hanging="360"/>
      </w:pPr>
      <w:rPr>
        <w:rFonts w:ascii="Times New Roman" w:eastAsia="Times New Roman" w:hAnsi="Times New Roman" w:cs="Times New Roman" w:hint="default"/>
        <w:b/>
        <w:i/>
      </w:rPr>
    </w:lvl>
    <w:lvl w:ilvl="1" w:tplc="03DAFD26" w:tentative="1">
      <w:start w:val="1"/>
      <w:numFmt w:val="bullet"/>
      <w:lvlText w:val="o"/>
      <w:lvlJc w:val="left"/>
      <w:pPr>
        <w:ind w:left="2160" w:hanging="360"/>
      </w:pPr>
      <w:rPr>
        <w:rFonts w:ascii="Courier New" w:hAnsi="Courier New" w:cs="Courier New" w:hint="default"/>
      </w:rPr>
    </w:lvl>
    <w:lvl w:ilvl="2" w:tplc="2FFA16B2" w:tentative="1">
      <w:start w:val="1"/>
      <w:numFmt w:val="bullet"/>
      <w:lvlText w:val=""/>
      <w:lvlJc w:val="left"/>
      <w:pPr>
        <w:ind w:left="2880" w:hanging="360"/>
      </w:pPr>
      <w:rPr>
        <w:rFonts w:ascii="Wingdings" w:hAnsi="Wingdings" w:hint="default"/>
      </w:rPr>
    </w:lvl>
    <w:lvl w:ilvl="3" w:tplc="F3187B20" w:tentative="1">
      <w:start w:val="1"/>
      <w:numFmt w:val="bullet"/>
      <w:lvlText w:val=""/>
      <w:lvlJc w:val="left"/>
      <w:pPr>
        <w:ind w:left="3600" w:hanging="360"/>
      </w:pPr>
      <w:rPr>
        <w:rFonts w:ascii="Symbol" w:hAnsi="Symbol" w:hint="default"/>
      </w:rPr>
    </w:lvl>
    <w:lvl w:ilvl="4" w:tplc="D8EA1D4C" w:tentative="1">
      <w:start w:val="1"/>
      <w:numFmt w:val="bullet"/>
      <w:lvlText w:val="o"/>
      <w:lvlJc w:val="left"/>
      <w:pPr>
        <w:ind w:left="4320" w:hanging="360"/>
      </w:pPr>
      <w:rPr>
        <w:rFonts w:ascii="Courier New" w:hAnsi="Courier New" w:cs="Courier New" w:hint="default"/>
      </w:rPr>
    </w:lvl>
    <w:lvl w:ilvl="5" w:tplc="6D70E144" w:tentative="1">
      <w:start w:val="1"/>
      <w:numFmt w:val="bullet"/>
      <w:lvlText w:val=""/>
      <w:lvlJc w:val="left"/>
      <w:pPr>
        <w:ind w:left="5040" w:hanging="360"/>
      </w:pPr>
      <w:rPr>
        <w:rFonts w:ascii="Wingdings" w:hAnsi="Wingdings" w:hint="default"/>
      </w:rPr>
    </w:lvl>
    <w:lvl w:ilvl="6" w:tplc="88A83CEA" w:tentative="1">
      <w:start w:val="1"/>
      <w:numFmt w:val="bullet"/>
      <w:lvlText w:val=""/>
      <w:lvlJc w:val="left"/>
      <w:pPr>
        <w:ind w:left="5760" w:hanging="360"/>
      </w:pPr>
      <w:rPr>
        <w:rFonts w:ascii="Symbol" w:hAnsi="Symbol" w:hint="default"/>
      </w:rPr>
    </w:lvl>
    <w:lvl w:ilvl="7" w:tplc="341A10CC" w:tentative="1">
      <w:start w:val="1"/>
      <w:numFmt w:val="bullet"/>
      <w:lvlText w:val="o"/>
      <w:lvlJc w:val="left"/>
      <w:pPr>
        <w:ind w:left="6480" w:hanging="360"/>
      </w:pPr>
      <w:rPr>
        <w:rFonts w:ascii="Courier New" w:hAnsi="Courier New" w:cs="Courier New" w:hint="default"/>
      </w:rPr>
    </w:lvl>
    <w:lvl w:ilvl="8" w:tplc="CF904028" w:tentative="1">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16"/>
  </w:num>
  <w:num w:numId="4">
    <w:abstractNumId w:val="157"/>
  </w:num>
  <w:num w:numId="5">
    <w:abstractNumId w:val="151"/>
  </w:num>
  <w:num w:numId="6">
    <w:abstractNumId w:val="154"/>
  </w:num>
  <w:num w:numId="7">
    <w:abstractNumId w:val="132"/>
  </w:num>
  <w:num w:numId="8">
    <w:abstractNumId w:val="102"/>
  </w:num>
  <w:num w:numId="9">
    <w:abstractNumId w:val="164"/>
  </w:num>
  <w:num w:numId="10">
    <w:abstractNumId w:val="109"/>
  </w:num>
  <w:num w:numId="11">
    <w:abstractNumId w:val="129"/>
  </w:num>
  <w:num w:numId="12">
    <w:abstractNumId w:val="3"/>
  </w:num>
  <w:num w:numId="13">
    <w:abstractNumId w:val="93"/>
  </w:num>
  <w:num w:numId="14">
    <w:abstractNumId w:val="137"/>
  </w:num>
  <w:num w:numId="15">
    <w:abstractNumId w:val="128"/>
  </w:num>
  <w:num w:numId="16">
    <w:abstractNumId w:val="110"/>
  </w:num>
  <w:num w:numId="17">
    <w:abstractNumId w:val="120"/>
  </w:num>
  <w:num w:numId="18">
    <w:abstractNumId w:val="153"/>
  </w:num>
  <w:num w:numId="19">
    <w:abstractNumId w:val="106"/>
  </w:num>
  <w:num w:numId="20">
    <w:abstractNumId w:val="145"/>
  </w:num>
  <w:num w:numId="21">
    <w:abstractNumId w:val="124"/>
  </w:num>
  <w:num w:numId="22">
    <w:abstractNumId w:val="141"/>
  </w:num>
  <w:num w:numId="23">
    <w:abstractNumId w:val="162"/>
  </w:num>
  <w:num w:numId="24">
    <w:abstractNumId w:val="99"/>
  </w:num>
  <w:num w:numId="25">
    <w:abstractNumId w:val="115"/>
  </w:num>
  <w:num w:numId="26">
    <w:abstractNumId w:val="116"/>
  </w:num>
  <w:num w:numId="27">
    <w:abstractNumId w:val="167"/>
  </w:num>
  <w:num w:numId="28">
    <w:abstractNumId w:val="152"/>
  </w:num>
  <w:num w:numId="29">
    <w:abstractNumId w:val="117"/>
  </w:num>
  <w:num w:numId="30">
    <w:abstractNumId w:val="98"/>
  </w:num>
  <w:num w:numId="31">
    <w:abstractNumId w:val="130"/>
  </w:num>
  <w:num w:numId="32">
    <w:abstractNumId w:val="166"/>
  </w:num>
  <w:num w:numId="33">
    <w:abstractNumId w:val="96"/>
  </w:num>
  <w:num w:numId="34">
    <w:abstractNumId w:val="156"/>
  </w:num>
  <w:num w:numId="35">
    <w:abstractNumId w:val="90"/>
  </w:num>
  <w:num w:numId="36">
    <w:abstractNumId w:val="111"/>
  </w:num>
  <w:num w:numId="37">
    <w:abstractNumId w:val="9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stylePaneFormatFilter w:val="0000"/>
  <w:defaultTabStop w:val="709"/>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66562">
      <o:colormenu v:ext="edit" fillcolor="none [4]" strokecolor="none [1]" shadowcolor="none [2]"/>
    </o:shapedefaults>
  </w:hdrShapeDefaults>
  <w:footnotePr>
    <w:footnote w:id="0"/>
    <w:footnote w:id="1"/>
  </w:footnotePr>
  <w:endnotePr>
    <w:endnote w:id="0"/>
    <w:endnote w:id="1"/>
  </w:endnotePr>
  <w:compat/>
  <w:rsids>
    <w:rsidRoot w:val="0089549F"/>
    <w:rsid w:val="0000000A"/>
    <w:rsid w:val="00000F47"/>
    <w:rsid w:val="00002DE9"/>
    <w:rsid w:val="000042F9"/>
    <w:rsid w:val="00006255"/>
    <w:rsid w:val="00006D6F"/>
    <w:rsid w:val="00010377"/>
    <w:rsid w:val="00011BD3"/>
    <w:rsid w:val="00013247"/>
    <w:rsid w:val="000135C2"/>
    <w:rsid w:val="000139A2"/>
    <w:rsid w:val="00015092"/>
    <w:rsid w:val="00017BA2"/>
    <w:rsid w:val="000207D3"/>
    <w:rsid w:val="00022677"/>
    <w:rsid w:val="00023F9F"/>
    <w:rsid w:val="0002598E"/>
    <w:rsid w:val="00025E46"/>
    <w:rsid w:val="00032AC4"/>
    <w:rsid w:val="0004344E"/>
    <w:rsid w:val="00043994"/>
    <w:rsid w:val="00044161"/>
    <w:rsid w:val="00044971"/>
    <w:rsid w:val="00044CB9"/>
    <w:rsid w:val="00045B74"/>
    <w:rsid w:val="000460D7"/>
    <w:rsid w:val="00047D0B"/>
    <w:rsid w:val="00050135"/>
    <w:rsid w:val="000535DC"/>
    <w:rsid w:val="000560B9"/>
    <w:rsid w:val="00057EE5"/>
    <w:rsid w:val="0006114F"/>
    <w:rsid w:val="000616D6"/>
    <w:rsid w:val="00061935"/>
    <w:rsid w:val="00062798"/>
    <w:rsid w:val="00065E26"/>
    <w:rsid w:val="000670D4"/>
    <w:rsid w:val="0006771F"/>
    <w:rsid w:val="0007067C"/>
    <w:rsid w:val="00070BBC"/>
    <w:rsid w:val="00071C0C"/>
    <w:rsid w:val="00073C85"/>
    <w:rsid w:val="00074384"/>
    <w:rsid w:val="00076E60"/>
    <w:rsid w:val="0008269A"/>
    <w:rsid w:val="00082EB1"/>
    <w:rsid w:val="000832D2"/>
    <w:rsid w:val="00084F0F"/>
    <w:rsid w:val="00085AEF"/>
    <w:rsid w:val="00087855"/>
    <w:rsid w:val="00087D0E"/>
    <w:rsid w:val="000910C1"/>
    <w:rsid w:val="00091590"/>
    <w:rsid w:val="00091B61"/>
    <w:rsid w:val="00092ABE"/>
    <w:rsid w:val="00092C50"/>
    <w:rsid w:val="000930E6"/>
    <w:rsid w:val="000956C5"/>
    <w:rsid w:val="000A3203"/>
    <w:rsid w:val="000A468F"/>
    <w:rsid w:val="000A54D5"/>
    <w:rsid w:val="000A5EA8"/>
    <w:rsid w:val="000A708F"/>
    <w:rsid w:val="000B0E0B"/>
    <w:rsid w:val="000B11D6"/>
    <w:rsid w:val="000B1627"/>
    <w:rsid w:val="000B1CE0"/>
    <w:rsid w:val="000B2496"/>
    <w:rsid w:val="000B2F98"/>
    <w:rsid w:val="000B3358"/>
    <w:rsid w:val="000B4695"/>
    <w:rsid w:val="000B66FC"/>
    <w:rsid w:val="000B700D"/>
    <w:rsid w:val="000C1F2E"/>
    <w:rsid w:val="000C3440"/>
    <w:rsid w:val="000C5459"/>
    <w:rsid w:val="000C78B1"/>
    <w:rsid w:val="000D5BE2"/>
    <w:rsid w:val="000E0809"/>
    <w:rsid w:val="000E1053"/>
    <w:rsid w:val="000E275F"/>
    <w:rsid w:val="000E4D35"/>
    <w:rsid w:val="000E759E"/>
    <w:rsid w:val="000F1EC1"/>
    <w:rsid w:val="000F47BE"/>
    <w:rsid w:val="000F5764"/>
    <w:rsid w:val="000F6845"/>
    <w:rsid w:val="000F7E54"/>
    <w:rsid w:val="00100226"/>
    <w:rsid w:val="001018AB"/>
    <w:rsid w:val="00102B36"/>
    <w:rsid w:val="00103977"/>
    <w:rsid w:val="00105BD5"/>
    <w:rsid w:val="00106EA4"/>
    <w:rsid w:val="00107030"/>
    <w:rsid w:val="00111E46"/>
    <w:rsid w:val="00112215"/>
    <w:rsid w:val="0011516B"/>
    <w:rsid w:val="00115890"/>
    <w:rsid w:val="0011635A"/>
    <w:rsid w:val="00117B10"/>
    <w:rsid w:val="00120BAE"/>
    <w:rsid w:val="00122288"/>
    <w:rsid w:val="0012659D"/>
    <w:rsid w:val="0012731F"/>
    <w:rsid w:val="00127586"/>
    <w:rsid w:val="001308F4"/>
    <w:rsid w:val="00131B40"/>
    <w:rsid w:val="00131D00"/>
    <w:rsid w:val="001331F1"/>
    <w:rsid w:val="00137B8F"/>
    <w:rsid w:val="00141D0E"/>
    <w:rsid w:val="0014235E"/>
    <w:rsid w:val="0014344E"/>
    <w:rsid w:val="001504D7"/>
    <w:rsid w:val="0015176E"/>
    <w:rsid w:val="00151E08"/>
    <w:rsid w:val="00153413"/>
    <w:rsid w:val="0015371C"/>
    <w:rsid w:val="0015452A"/>
    <w:rsid w:val="00155C4F"/>
    <w:rsid w:val="0015663F"/>
    <w:rsid w:val="00157CEE"/>
    <w:rsid w:val="00157DAB"/>
    <w:rsid w:val="0016042B"/>
    <w:rsid w:val="00161184"/>
    <w:rsid w:val="0016368B"/>
    <w:rsid w:val="00164C68"/>
    <w:rsid w:val="00167B42"/>
    <w:rsid w:val="00170627"/>
    <w:rsid w:val="00174319"/>
    <w:rsid w:val="00174A14"/>
    <w:rsid w:val="00175A15"/>
    <w:rsid w:val="001767DD"/>
    <w:rsid w:val="0017749D"/>
    <w:rsid w:val="00177935"/>
    <w:rsid w:val="001807E8"/>
    <w:rsid w:val="0018124B"/>
    <w:rsid w:val="00181314"/>
    <w:rsid w:val="00181394"/>
    <w:rsid w:val="0018190D"/>
    <w:rsid w:val="001828EC"/>
    <w:rsid w:val="001831B8"/>
    <w:rsid w:val="0018384C"/>
    <w:rsid w:val="00184202"/>
    <w:rsid w:val="00185056"/>
    <w:rsid w:val="00185B7A"/>
    <w:rsid w:val="001A4437"/>
    <w:rsid w:val="001A5824"/>
    <w:rsid w:val="001A5D6B"/>
    <w:rsid w:val="001A6CD5"/>
    <w:rsid w:val="001B11EE"/>
    <w:rsid w:val="001B254F"/>
    <w:rsid w:val="001B3E39"/>
    <w:rsid w:val="001C22C4"/>
    <w:rsid w:val="001C6B4F"/>
    <w:rsid w:val="001C7EEE"/>
    <w:rsid w:val="001D07C7"/>
    <w:rsid w:val="001D1868"/>
    <w:rsid w:val="001D26F3"/>
    <w:rsid w:val="001D27EE"/>
    <w:rsid w:val="001D3DA7"/>
    <w:rsid w:val="001D55E7"/>
    <w:rsid w:val="001D649D"/>
    <w:rsid w:val="001E27EC"/>
    <w:rsid w:val="001E2EDD"/>
    <w:rsid w:val="001E326B"/>
    <w:rsid w:val="001E6311"/>
    <w:rsid w:val="001E6F59"/>
    <w:rsid w:val="001F02C9"/>
    <w:rsid w:val="001F6A6B"/>
    <w:rsid w:val="001F71D9"/>
    <w:rsid w:val="001F7B93"/>
    <w:rsid w:val="00200930"/>
    <w:rsid w:val="00200D9F"/>
    <w:rsid w:val="00202010"/>
    <w:rsid w:val="0020295C"/>
    <w:rsid w:val="00203AB7"/>
    <w:rsid w:val="002056C8"/>
    <w:rsid w:val="0020743E"/>
    <w:rsid w:val="00207DFB"/>
    <w:rsid w:val="002106EC"/>
    <w:rsid w:val="002126C9"/>
    <w:rsid w:val="00213A4E"/>
    <w:rsid w:val="00215240"/>
    <w:rsid w:val="00216370"/>
    <w:rsid w:val="002164C9"/>
    <w:rsid w:val="00222752"/>
    <w:rsid w:val="002239D3"/>
    <w:rsid w:val="002300D9"/>
    <w:rsid w:val="00232F72"/>
    <w:rsid w:val="002351B7"/>
    <w:rsid w:val="00236306"/>
    <w:rsid w:val="00237CC0"/>
    <w:rsid w:val="00240657"/>
    <w:rsid w:val="002431F1"/>
    <w:rsid w:val="0024431F"/>
    <w:rsid w:val="00245ED7"/>
    <w:rsid w:val="002460AF"/>
    <w:rsid w:val="00250FA0"/>
    <w:rsid w:val="00251E54"/>
    <w:rsid w:val="00253B89"/>
    <w:rsid w:val="00254950"/>
    <w:rsid w:val="002568C8"/>
    <w:rsid w:val="002579D9"/>
    <w:rsid w:val="00265C9A"/>
    <w:rsid w:val="00265DEE"/>
    <w:rsid w:val="002663C6"/>
    <w:rsid w:val="00266BD6"/>
    <w:rsid w:val="0027086F"/>
    <w:rsid w:val="0027256C"/>
    <w:rsid w:val="0027711D"/>
    <w:rsid w:val="00277237"/>
    <w:rsid w:val="00277326"/>
    <w:rsid w:val="00277D49"/>
    <w:rsid w:val="00282321"/>
    <w:rsid w:val="00282EEB"/>
    <w:rsid w:val="002840F3"/>
    <w:rsid w:val="002845F7"/>
    <w:rsid w:val="002848C6"/>
    <w:rsid w:val="00290DD7"/>
    <w:rsid w:val="0029358C"/>
    <w:rsid w:val="0029399B"/>
    <w:rsid w:val="00294564"/>
    <w:rsid w:val="00294F82"/>
    <w:rsid w:val="00295E4F"/>
    <w:rsid w:val="002A1A0C"/>
    <w:rsid w:val="002A20DC"/>
    <w:rsid w:val="002A42AA"/>
    <w:rsid w:val="002A762D"/>
    <w:rsid w:val="002A76EF"/>
    <w:rsid w:val="002A7E01"/>
    <w:rsid w:val="002A7F93"/>
    <w:rsid w:val="002B1331"/>
    <w:rsid w:val="002B1906"/>
    <w:rsid w:val="002B1DEA"/>
    <w:rsid w:val="002B2BAA"/>
    <w:rsid w:val="002B2CBB"/>
    <w:rsid w:val="002B4F4B"/>
    <w:rsid w:val="002B6D47"/>
    <w:rsid w:val="002C1BDA"/>
    <w:rsid w:val="002C37B1"/>
    <w:rsid w:val="002C71C1"/>
    <w:rsid w:val="002C7289"/>
    <w:rsid w:val="002D0E1B"/>
    <w:rsid w:val="002D12C9"/>
    <w:rsid w:val="002D1E50"/>
    <w:rsid w:val="002D413C"/>
    <w:rsid w:val="002D6B9F"/>
    <w:rsid w:val="002D7E34"/>
    <w:rsid w:val="002E2FCB"/>
    <w:rsid w:val="002E35C5"/>
    <w:rsid w:val="002E42D4"/>
    <w:rsid w:val="002E4967"/>
    <w:rsid w:val="002E5E0C"/>
    <w:rsid w:val="002F006A"/>
    <w:rsid w:val="002F1A70"/>
    <w:rsid w:val="002F2141"/>
    <w:rsid w:val="002F3DEF"/>
    <w:rsid w:val="002F47A6"/>
    <w:rsid w:val="002F7B7B"/>
    <w:rsid w:val="0030070A"/>
    <w:rsid w:val="00300749"/>
    <w:rsid w:val="00301374"/>
    <w:rsid w:val="00301856"/>
    <w:rsid w:val="003034E4"/>
    <w:rsid w:val="00304B01"/>
    <w:rsid w:val="00305F17"/>
    <w:rsid w:val="00306F26"/>
    <w:rsid w:val="00307F57"/>
    <w:rsid w:val="00315824"/>
    <w:rsid w:val="003163D3"/>
    <w:rsid w:val="00316F72"/>
    <w:rsid w:val="00317588"/>
    <w:rsid w:val="0032098F"/>
    <w:rsid w:val="00320B7C"/>
    <w:rsid w:val="00324851"/>
    <w:rsid w:val="00325050"/>
    <w:rsid w:val="00326CCC"/>
    <w:rsid w:val="0032705A"/>
    <w:rsid w:val="00330B1F"/>
    <w:rsid w:val="00330ECA"/>
    <w:rsid w:val="00331709"/>
    <w:rsid w:val="0033187D"/>
    <w:rsid w:val="00331A48"/>
    <w:rsid w:val="00333381"/>
    <w:rsid w:val="00335D83"/>
    <w:rsid w:val="003375F0"/>
    <w:rsid w:val="00340CE0"/>
    <w:rsid w:val="00343752"/>
    <w:rsid w:val="003451B2"/>
    <w:rsid w:val="00345870"/>
    <w:rsid w:val="00346D82"/>
    <w:rsid w:val="00346E4A"/>
    <w:rsid w:val="0035046C"/>
    <w:rsid w:val="00351FC4"/>
    <w:rsid w:val="00352760"/>
    <w:rsid w:val="003539A6"/>
    <w:rsid w:val="003545DC"/>
    <w:rsid w:val="00354767"/>
    <w:rsid w:val="00357087"/>
    <w:rsid w:val="0036030F"/>
    <w:rsid w:val="0036244A"/>
    <w:rsid w:val="003633B3"/>
    <w:rsid w:val="00363BFC"/>
    <w:rsid w:val="00363DF3"/>
    <w:rsid w:val="003648E0"/>
    <w:rsid w:val="003717FC"/>
    <w:rsid w:val="003732B5"/>
    <w:rsid w:val="00373A41"/>
    <w:rsid w:val="00374304"/>
    <w:rsid w:val="00374B7F"/>
    <w:rsid w:val="003757B4"/>
    <w:rsid w:val="00375D3A"/>
    <w:rsid w:val="00381361"/>
    <w:rsid w:val="00387A42"/>
    <w:rsid w:val="00391310"/>
    <w:rsid w:val="00391C21"/>
    <w:rsid w:val="00391F30"/>
    <w:rsid w:val="00392639"/>
    <w:rsid w:val="00394541"/>
    <w:rsid w:val="003958A3"/>
    <w:rsid w:val="00397E01"/>
    <w:rsid w:val="003A08D2"/>
    <w:rsid w:val="003A21BC"/>
    <w:rsid w:val="003A229A"/>
    <w:rsid w:val="003A2316"/>
    <w:rsid w:val="003A2590"/>
    <w:rsid w:val="003A43BC"/>
    <w:rsid w:val="003A4510"/>
    <w:rsid w:val="003A4D01"/>
    <w:rsid w:val="003A65CD"/>
    <w:rsid w:val="003B0E44"/>
    <w:rsid w:val="003B237C"/>
    <w:rsid w:val="003B3FFC"/>
    <w:rsid w:val="003B41D8"/>
    <w:rsid w:val="003B421B"/>
    <w:rsid w:val="003B435E"/>
    <w:rsid w:val="003B6797"/>
    <w:rsid w:val="003C08EF"/>
    <w:rsid w:val="003C4AC9"/>
    <w:rsid w:val="003C4CFA"/>
    <w:rsid w:val="003C5D35"/>
    <w:rsid w:val="003C67E6"/>
    <w:rsid w:val="003D086E"/>
    <w:rsid w:val="003D1907"/>
    <w:rsid w:val="003D459F"/>
    <w:rsid w:val="003D4A93"/>
    <w:rsid w:val="003D5E4B"/>
    <w:rsid w:val="003D6087"/>
    <w:rsid w:val="003D63F1"/>
    <w:rsid w:val="003D7E57"/>
    <w:rsid w:val="003E019F"/>
    <w:rsid w:val="003E07AB"/>
    <w:rsid w:val="003E24C0"/>
    <w:rsid w:val="003E7D16"/>
    <w:rsid w:val="003F0F02"/>
    <w:rsid w:val="003F122A"/>
    <w:rsid w:val="003F68D3"/>
    <w:rsid w:val="003F68D7"/>
    <w:rsid w:val="003F68E7"/>
    <w:rsid w:val="00403434"/>
    <w:rsid w:val="004039F0"/>
    <w:rsid w:val="0040400D"/>
    <w:rsid w:val="0040444A"/>
    <w:rsid w:val="004100AD"/>
    <w:rsid w:val="00410FAD"/>
    <w:rsid w:val="00411497"/>
    <w:rsid w:val="0041276C"/>
    <w:rsid w:val="00413B21"/>
    <w:rsid w:val="00413B8E"/>
    <w:rsid w:val="00416654"/>
    <w:rsid w:val="00416AF2"/>
    <w:rsid w:val="004239B9"/>
    <w:rsid w:val="00423AAA"/>
    <w:rsid w:val="00425991"/>
    <w:rsid w:val="00425FAE"/>
    <w:rsid w:val="00426AD8"/>
    <w:rsid w:val="00433252"/>
    <w:rsid w:val="00435581"/>
    <w:rsid w:val="00435E1F"/>
    <w:rsid w:val="00435F3F"/>
    <w:rsid w:val="00444009"/>
    <w:rsid w:val="0044633E"/>
    <w:rsid w:val="00446913"/>
    <w:rsid w:val="00450521"/>
    <w:rsid w:val="00451E32"/>
    <w:rsid w:val="004524B0"/>
    <w:rsid w:val="00452A7A"/>
    <w:rsid w:val="00453923"/>
    <w:rsid w:val="0045466B"/>
    <w:rsid w:val="004573E5"/>
    <w:rsid w:val="004574C2"/>
    <w:rsid w:val="00460F49"/>
    <w:rsid w:val="00461F56"/>
    <w:rsid w:val="00463B5B"/>
    <w:rsid w:val="00464FCA"/>
    <w:rsid w:val="00466323"/>
    <w:rsid w:val="00472FFA"/>
    <w:rsid w:val="00473289"/>
    <w:rsid w:val="0048270B"/>
    <w:rsid w:val="00482AF1"/>
    <w:rsid w:val="00482F4D"/>
    <w:rsid w:val="004842F5"/>
    <w:rsid w:val="0048481D"/>
    <w:rsid w:val="00490E72"/>
    <w:rsid w:val="0049257D"/>
    <w:rsid w:val="00492F6F"/>
    <w:rsid w:val="00492FE0"/>
    <w:rsid w:val="0049556A"/>
    <w:rsid w:val="00495DBB"/>
    <w:rsid w:val="00495EBA"/>
    <w:rsid w:val="004A0348"/>
    <w:rsid w:val="004A1F52"/>
    <w:rsid w:val="004A201F"/>
    <w:rsid w:val="004A3DD6"/>
    <w:rsid w:val="004A78D5"/>
    <w:rsid w:val="004A7DF5"/>
    <w:rsid w:val="004B105A"/>
    <w:rsid w:val="004B2F8C"/>
    <w:rsid w:val="004B3779"/>
    <w:rsid w:val="004B650A"/>
    <w:rsid w:val="004C0AC3"/>
    <w:rsid w:val="004C0B14"/>
    <w:rsid w:val="004C2F3D"/>
    <w:rsid w:val="004C4351"/>
    <w:rsid w:val="004C46B3"/>
    <w:rsid w:val="004C6F0A"/>
    <w:rsid w:val="004D04E7"/>
    <w:rsid w:val="004D0CDC"/>
    <w:rsid w:val="004D242E"/>
    <w:rsid w:val="004D24C3"/>
    <w:rsid w:val="004D2759"/>
    <w:rsid w:val="004D6CB5"/>
    <w:rsid w:val="004E0306"/>
    <w:rsid w:val="004E1A8E"/>
    <w:rsid w:val="004E5CC3"/>
    <w:rsid w:val="004E6746"/>
    <w:rsid w:val="004E7CB1"/>
    <w:rsid w:val="004F05A8"/>
    <w:rsid w:val="004F1BDB"/>
    <w:rsid w:val="004F3E79"/>
    <w:rsid w:val="004F536B"/>
    <w:rsid w:val="004F5CAD"/>
    <w:rsid w:val="004F5E1C"/>
    <w:rsid w:val="004F779C"/>
    <w:rsid w:val="00501C07"/>
    <w:rsid w:val="00501FA4"/>
    <w:rsid w:val="005031A9"/>
    <w:rsid w:val="0050360D"/>
    <w:rsid w:val="00504488"/>
    <w:rsid w:val="005064F9"/>
    <w:rsid w:val="00510F03"/>
    <w:rsid w:val="00513760"/>
    <w:rsid w:val="0052081C"/>
    <w:rsid w:val="00522F10"/>
    <w:rsid w:val="00525EE2"/>
    <w:rsid w:val="00530644"/>
    <w:rsid w:val="00531E04"/>
    <w:rsid w:val="00532250"/>
    <w:rsid w:val="00534325"/>
    <w:rsid w:val="00534DDD"/>
    <w:rsid w:val="0053588E"/>
    <w:rsid w:val="00535ADF"/>
    <w:rsid w:val="00536CCE"/>
    <w:rsid w:val="00536CE7"/>
    <w:rsid w:val="0054096E"/>
    <w:rsid w:val="00541464"/>
    <w:rsid w:val="00542861"/>
    <w:rsid w:val="00544B4D"/>
    <w:rsid w:val="00544C20"/>
    <w:rsid w:val="00544FAE"/>
    <w:rsid w:val="00546F8E"/>
    <w:rsid w:val="005515B4"/>
    <w:rsid w:val="00556D4C"/>
    <w:rsid w:val="00560D57"/>
    <w:rsid w:val="005637F5"/>
    <w:rsid w:val="00565FF8"/>
    <w:rsid w:val="00567B5D"/>
    <w:rsid w:val="00567EAA"/>
    <w:rsid w:val="00572405"/>
    <w:rsid w:val="00573CA6"/>
    <w:rsid w:val="00576E1E"/>
    <w:rsid w:val="00580CAE"/>
    <w:rsid w:val="00580E42"/>
    <w:rsid w:val="00582313"/>
    <w:rsid w:val="00584265"/>
    <w:rsid w:val="0059090F"/>
    <w:rsid w:val="005959F2"/>
    <w:rsid w:val="005966AD"/>
    <w:rsid w:val="005A04DA"/>
    <w:rsid w:val="005A1D7D"/>
    <w:rsid w:val="005A6734"/>
    <w:rsid w:val="005A79B2"/>
    <w:rsid w:val="005B0575"/>
    <w:rsid w:val="005B2F3E"/>
    <w:rsid w:val="005B3DAB"/>
    <w:rsid w:val="005B757C"/>
    <w:rsid w:val="005C0D9E"/>
    <w:rsid w:val="005C10DA"/>
    <w:rsid w:val="005C151E"/>
    <w:rsid w:val="005C387E"/>
    <w:rsid w:val="005C4F99"/>
    <w:rsid w:val="005C51C4"/>
    <w:rsid w:val="005C549C"/>
    <w:rsid w:val="005C574D"/>
    <w:rsid w:val="005C59FB"/>
    <w:rsid w:val="005C6D66"/>
    <w:rsid w:val="005C7899"/>
    <w:rsid w:val="005C7F41"/>
    <w:rsid w:val="005D0117"/>
    <w:rsid w:val="005D1E51"/>
    <w:rsid w:val="005D5660"/>
    <w:rsid w:val="005D7A56"/>
    <w:rsid w:val="005D7AF8"/>
    <w:rsid w:val="005E0F8D"/>
    <w:rsid w:val="005E1C03"/>
    <w:rsid w:val="005E24C1"/>
    <w:rsid w:val="005E29CA"/>
    <w:rsid w:val="005E2DB5"/>
    <w:rsid w:val="005E366B"/>
    <w:rsid w:val="005E7103"/>
    <w:rsid w:val="005E7463"/>
    <w:rsid w:val="005E78CB"/>
    <w:rsid w:val="005F0944"/>
    <w:rsid w:val="005F2B62"/>
    <w:rsid w:val="005F4F93"/>
    <w:rsid w:val="00603FCD"/>
    <w:rsid w:val="00605079"/>
    <w:rsid w:val="0060645C"/>
    <w:rsid w:val="0060654E"/>
    <w:rsid w:val="0061076C"/>
    <w:rsid w:val="00620ABA"/>
    <w:rsid w:val="0062506D"/>
    <w:rsid w:val="00626F13"/>
    <w:rsid w:val="006276A4"/>
    <w:rsid w:val="00627E72"/>
    <w:rsid w:val="00630538"/>
    <w:rsid w:val="006316D9"/>
    <w:rsid w:val="006332FD"/>
    <w:rsid w:val="006335E3"/>
    <w:rsid w:val="00633C96"/>
    <w:rsid w:val="006353D1"/>
    <w:rsid w:val="00637CA9"/>
    <w:rsid w:val="0064276C"/>
    <w:rsid w:val="00650840"/>
    <w:rsid w:val="006527E7"/>
    <w:rsid w:val="006540D2"/>
    <w:rsid w:val="00654FA1"/>
    <w:rsid w:val="0066182F"/>
    <w:rsid w:val="00661C09"/>
    <w:rsid w:val="00662957"/>
    <w:rsid w:val="00662A43"/>
    <w:rsid w:val="00665A47"/>
    <w:rsid w:val="00665CF5"/>
    <w:rsid w:val="006664C0"/>
    <w:rsid w:val="006667FB"/>
    <w:rsid w:val="0066775A"/>
    <w:rsid w:val="00672A44"/>
    <w:rsid w:val="006739E8"/>
    <w:rsid w:val="00673BB7"/>
    <w:rsid w:val="00673D1B"/>
    <w:rsid w:val="0067463D"/>
    <w:rsid w:val="006748BD"/>
    <w:rsid w:val="006764D4"/>
    <w:rsid w:val="0067662A"/>
    <w:rsid w:val="006810C1"/>
    <w:rsid w:val="006828E9"/>
    <w:rsid w:val="00683B2B"/>
    <w:rsid w:val="0068413C"/>
    <w:rsid w:val="00684FF8"/>
    <w:rsid w:val="00685080"/>
    <w:rsid w:val="00686765"/>
    <w:rsid w:val="00690CE8"/>
    <w:rsid w:val="006911CD"/>
    <w:rsid w:val="0069138F"/>
    <w:rsid w:val="00693F0B"/>
    <w:rsid w:val="006941CD"/>
    <w:rsid w:val="006A0183"/>
    <w:rsid w:val="006A0978"/>
    <w:rsid w:val="006A1765"/>
    <w:rsid w:val="006A3A79"/>
    <w:rsid w:val="006A3F3F"/>
    <w:rsid w:val="006A44DC"/>
    <w:rsid w:val="006A46AB"/>
    <w:rsid w:val="006A4778"/>
    <w:rsid w:val="006A63F8"/>
    <w:rsid w:val="006A6D59"/>
    <w:rsid w:val="006B02FF"/>
    <w:rsid w:val="006B3579"/>
    <w:rsid w:val="006B4325"/>
    <w:rsid w:val="006B6AFB"/>
    <w:rsid w:val="006B6EBE"/>
    <w:rsid w:val="006C0538"/>
    <w:rsid w:val="006C1681"/>
    <w:rsid w:val="006C5089"/>
    <w:rsid w:val="006C5D72"/>
    <w:rsid w:val="006C5DA3"/>
    <w:rsid w:val="006C6669"/>
    <w:rsid w:val="006D0240"/>
    <w:rsid w:val="006D05A5"/>
    <w:rsid w:val="006D05AC"/>
    <w:rsid w:val="006D281C"/>
    <w:rsid w:val="006D67AE"/>
    <w:rsid w:val="006D6DDB"/>
    <w:rsid w:val="006D71D3"/>
    <w:rsid w:val="006D75BC"/>
    <w:rsid w:val="006D7E10"/>
    <w:rsid w:val="006E0331"/>
    <w:rsid w:val="006E037F"/>
    <w:rsid w:val="006E426A"/>
    <w:rsid w:val="006E4FC6"/>
    <w:rsid w:val="006E56C8"/>
    <w:rsid w:val="006E59CC"/>
    <w:rsid w:val="006E622E"/>
    <w:rsid w:val="006E6F19"/>
    <w:rsid w:val="006F3B00"/>
    <w:rsid w:val="006F40C9"/>
    <w:rsid w:val="006F73F2"/>
    <w:rsid w:val="006F78AB"/>
    <w:rsid w:val="00700001"/>
    <w:rsid w:val="00700E7E"/>
    <w:rsid w:val="00704292"/>
    <w:rsid w:val="007064E1"/>
    <w:rsid w:val="00706C40"/>
    <w:rsid w:val="00710519"/>
    <w:rsid w:val="007108E2"/>
    <w:rsid w:val="00711D6B"/>
    <w:rsid w:val="00712470"/>
    <w:rsid w:val="0071247A"/>
    <w:rsid w:val="00714FED"/>
    <w:rsid w:val="007177C4"/>
    <w:rsid w:val="00717F89"/>
    <w:rsid w:val="00721DC8"/>
    <w:rsid w:val="00721EEE"/>
    <w:rsid w:val="007221FA"/>
    <w:rsid w:val="00724388"/>
    <w:rsid w:val="00725A1F"/>
    <w:rsid w:val="00725CB7"/>
    <w:rsid w:val="00726CF0"/>
    <w:rsid w:val="007305BB"/>
    <w:rsid w:val="00730B5D"/>
    <w:rsid w:val="00734461"/>
    <w:rsid w:val="00742AA7"/>
    <w:rsid w:val="00744B39"/>
    <w:rsid w:val="00746C33"/>
    <w:rsid w:val="00750BD3"/>
    <w:rsid w:val="00751EC4"/>
    <w:rsid w:val="00754D9D"/>
    <w:rsid w:val="0075534B"/>
    <w:rsid w:val="00755857"/>
    <w:rsid w:val="007564C4"/>
    <w:rsid w:val="00761D8E"/>
    <w:rsid w:val="007625E6"/>
    <w:rsid w:val="00763774"/>
    <w:rsid w:val="007652F6"/>
    <w:rsid w:val="00765D9C"/>
    <w:rsid w:val="0076617E"/>
    <w:rsid w:val="00770949"/>
    <w:rsid w:val="007723A4"/>
    <w:rsid w:val="00775BFD"/>
    <w:rsid w:val="0077671D"/>
    <w:rsid w:val="00776B3E"/>
    <w:rsid w:val="0078233F"/>
    <w:rsid w:val="00791F43"/>
    <w:rsid w:val="0079209D"/>
    <w:rsid w:val="007921FD"/>
    <w:rsid w:val="00794571"/>
    <w:rsid w:val="007975D5"/>
    <w:rsid w:val="007A36D9"/>
    <w:rsid w:val="007A5CCF"/>
    <w:rsid w:val="007A7771"/>
    <w:rsid w:val="007B3744"/>
    <w:rsid w:val="007B592D"/>
    <w:rsid w:val="007B6A91"/>
    <w:rsid w:val="007B70DF"/>
    <w:rsid w:val="007C0144"/>
    <w:rsid w:val="007C0C86"/>
    <w:rsid w:val="007C21BD"/>
    <w:rsid w:val="007C2FD5"/>
    <w:rsid w:val="007C58C8"/>
    <w:rsid w:val="007C6B02"/>
    <w:rsid w:val="007D18F3"/>
    <w:rsid w:val="007D2D93"/>
    <w:rsid w:val="007D418F"/>
    <w:rsid w:val="007E050C"/>
    <w:rsid w:val="007E0F87"/>
    <w:rsid w:val="007E1EFD"/>
    <w:rsid w:val="007E2397"/>
    <w:rsid w:val="007E3B1C"/>
    <w:rsid w:val="007E572E"/>
    <w:rsid w:val="007E574C"/>
    <w:rsid w:val="007E6599"/>
    <w:rsid w:val="007E78CB"/>
    <w:rsid w:val="007F0C2B"/>
    <w:rsid w:val="007F0D32"/>
    <w:rsid w:val="007F38C4"/>
    <w:rsid w:val="007F626C"/>
    <w:rsid w:val="00800172"/>
    <w:rsid w:val="00801148"/>
    <w:rsid w:val="00802476"/>
    <w:rsid w:val="00804F47"/>
    <w:rsid w:val="00805DD2"/>
    <w:rsid w:val="00810983"/>
    <w:rsid w:val="008114AF"/>
    <w:rsid w:val="0081198E"/>
    <w:rsid w:val="0081237C"/>
    <w:rsid w:val="0081391A"/>
    <w:rsid w:val="00813AEC"/>
    <w:rsid w:val="00815350"/>
    <w:rsid w:val="00815CB1"/>
    <w:rsid w:val="00817680"/>
    <w:rsid w:val="008178F8"/>
    <w:rsid w:val="00821DE0"/>
    <w:rsid w:val="0082346A"/>
    <w:rsid w:val="0082685A"/>
    <w:rsid w:val="00827379"/>
    <w:rsid w:val="00830F98"/>
    <w:rsid w:val="00833287"/>
    <w:rsid w:val="008354C0"/>
    <w:rsid w:val="00835934"/>
    <w:rsid w:val="008375C4"/>
    <w:rsid w:val="00837977"/>
    <w:rsid w:val="00841D7D"/>
    <w:rsid w:val="008539E0"/>
    <w:rsid w:val="00856000"/>
    <w:rsid w:val="00857347"/>
    <w:rsid w:val="00860144"/>
    <w:rsid w:val="00860C32"/>
    <w:rsid w:val="00864142"/>
    <w:rsid w:val="008664D0"/>
    <w:rsid w:val="008665EA"/>
    <w:rsid w:val="00866B4A"/>
    <w:rsid w:val="00867084"/>
    <w:rsid w:val="00867837"/>
    <w:rsid w:val="008702E2"/>
    <w:rsid w:val="00870594"/>
    <w:rsid w:val="00872AEB"/>
    <w:rsid w:val="00873564"/>
    <w:rsid w:val="0087478F"/>
    <w:rsid w:val="0087498C"/>
    <w:rsid w:val="00875663"/>
    <w:rsid w:val="00881488"/>
    <w:rsid w:val="0088243E"/>
    <w:rsid w:val="00884C1C"/>
    <w:rsid w:val="00887FAE"/>
    <w:rsid w:val="0089543C"/>
    <w:rsid w:val="0089549F"/>
    <w:rsid w:val="00897AB9"/>
    <w:rsid w:val="008A1530"/>
    <w:rsid w:val="008A162D"/>
    <w:rsid w:val="008A2D14"/>
    <w:rsid w:val="008A39DA"/>
    <w:rsid w:val="008A501C"/>
    <w:rsid w:val="008A71C7"/>
    <w:rsid w:val="008B165A"/>
    <w:rsid w:val="008B1D67"/>
    <w:rsid w:val="008B2187"/>
    <w:rsid w:val="008B4F58"/>
    <w:rsid w:val="008B549F"/>
    <w:rsid w:val="008B62E7"/>
    <w:rsid w:val="008C03EC"/>
    <w:rsid w:val="008C0895"/>
    <w:rsid w:val="008C2353"/>
    <w:rsid w:val="008C2402"/>
    <w:rsid w:val="008C495F"/>
    <w:rsid w:val="008C61EE"/>
    <w:rsid w:val="008C7598"/>
    <w:rsid w:val="008D022E"/>
    <w:rsid w:val="008D42F9"/>
    <w:rsid w:val="008D7768"/>
    <w:rsid w:val="008E2FE3"/>
    <w:rsid w:val="008E3428"/>
    <w:rsid w:val="008E6B8D"/>
    <w:rsid w:val="008F08DC"/>
    <w:rsid w:val="008F2924"/>
    <w:rsid w:val="008F2E65"/>
    <w:rsid w:val="008F7ECB"/>
    <w:rsid w:val="00900423"/>
    <w:rsid w:val="009007A4"/>
    <w:rsid w:val="00900EAA"/>
    <w:rsid w:val="00903733"/>
    <w:rsid w:val="00903C7D"/>
    <w:rsid w:val="009054F2"/>
    <w:rsid w:val="009059A3"/>
    <w:rsid w:val="00912E84"/>
    <w:rsid w:val="00920CE4"/>
    <w:rsid w:val="00924E16"/>
    <w:rsid w:val="00925D64"/>
    <w:rsid w:val="00926159"/>
    <w:rsid w:val="009308F1"/>
    <w:rsid w:val="009314A7"/>
    <w:rsid w:val="00931667"/>
    <w:rsid w:val="0093170F"/>
    <w:rsid w:val="00932BC9"/>
    <w:rsid w:val="009359E6"/>
    <w:rsid w:val="00940B0E"/>
    <w:rsid w:val="009412B0"/>
    <w:rsid w:val="0094229C"/>
    <w:rsid w:val="0094353F"/>
    <w:rsid w:val="00947C34"/>
    <w:rsid w:val="00951F52"/>
    <w:rsid w:val="00953260"/>
    <w:rsid w:val="009576B4"/>
    <w:rsid w:val="00960262"/>
    <w:rsid w:val="009604B2"/>
    <w:rsid w:val="009612B5"/>
    <w:rsid w:val="00965A87"/>
    <w:rsid w:val="00965C3D"/>
    <w:rsid w:val="009660BE"/>
    <w:rsid w:val="009679C9"/>
    <w:rsid w:val="0097118F"/>
    <w:rsid w:val="009714AE"/>
    <w:rsid w:val="00971CB4"/>
    <w:rsid w:val="00974293"/>
    <w:rsid w:val="00977B5D"/>
    <w:rsid w:val="00980123"/>
    <w:rsid w:val="009840A5"/>
    <w:rsid w:val="00985346"/>
    <w:rsid w:val="00985EAE"/>
    <w:rsid w:val="0098609D"/>
    <w:rsid w:val="00986754"/>
    <w:rsid w:val="009877B5"/>
    <w:rsid w:val="00990DE9"/>
    <w:rsid w:val="009911DE"/>
    <w:rsid w:val="00991421"/>
    <w:rsid w:val="00991442"/>
    <w:rsid w:val="00997721"/>
    <w:rsid w:val="009A05D9"/>
    <w:rsid w:val="009A174D"/>
    <w:rsid w:val="009A6AE2"/>
    <w:rsid w:val="009B28D1"/>
    <w:rsid w:val="009B3503"/>
    <w:rsid w:val="009B593C"/>
    <w:rsid w:val="009B5E80"/>
    <w:rsid w:val="009B7B9C"/>
    <w:rsid w:val="009C147A"/>
    <w:rsid w:val="009C21D5"/>
    <w:rsid w:val="009C74E5"/>
    <w:rsid w:val="009D05CB"/>
    <w:rsid w:val="009D1395"/>
    <w:rsid w:val="009D1D5B"/>
    <w:rsid w:val="009D2136"/>
    <w:rsid w:val="009D410B"/>
    <w:rsid w:val="009D6B43"/>
    <w:rsid w:val="009E02A7"/>
    <w:rsid w:val="009E1C35"/>
    <w:rsid w:val="009E20B9"/>
    <w:rsid w:val="009E3C8F"/>
    <w:rsid w:val="009E5F5B"/>
    <w:rsid w:val="009F067A"/>
    <w:rsid w:val="009F1223"/>
    <w:rsid w:val="009F2A34"/>
    <w:rsid w:val="009F43F6"/>
    <w:rsid w:val="009F55D5"/>
    <w:rsid w:val="009F59DC"/>
    <w:rsid w:val="009F766B"/>
    <w:rsid w:val="00A00211"/>
    <w:rsid w:val="00A00AD9"/>
    <w:rsid w:val="00A011CF"/>
    <w:rsid w:val="00A05FE2"/>
    <w:rsid w:val="00A0625B"/>
    <w:rsid w:val="00A06D89"/>
    <w:rsid w:val="00A07E09"/>
    <w:rsid w:val="00A10F7A"/>
    <w:rsid w:val="00A116B2"/>
    <w:rsid w:val="00A11C59"/>
    <w:rsid w:val="00A13A9E"/>
    <w:rsid w:val="00A1454E"/>
    <w:rsid w:val="00A1467C"/>
    <w:rsid w:val="00A1584B"/>
    <w:rsid w:val="00A15A60"/>
    <w:rsid w:val="00A166A2"/>
    <w:rsid w:val="00A20EF9"/>
    <w:rsid w:val="00A2536D"/>
    <w:rsid w:val="00A27E68"/>
    <w:rsid w:val="00A31071"/>
    <w:rsid w:val="00A322DA"/>
    <w:rsid w:val="00A35892"/>
    <w:rsid w:val="00A35D65"/>
    <w:rsid w:val="00A36394"/>
    <w:rsid w:val="00A36850"/>
    <w:rsid w:val="00A408AE"/>
    <w:rsid w:val="00A464D7"/>
    <w:rsid w:val="00A47965"/>
    <w:rsid w:val="00A52DEE"/>
    <w:rsid w:val="00A548DB"/>
    <w:rsid w:val="00A54E6C"/>
    <w:rsid w:val="00A56DA8"/>
    <w:rsid w:val="00A6086D"/>
    <w:rsid w:val="00A63B5C"/>
    <w:rsid w:val="00A6735A"/>
    <w:rsid w:val="00A675D2"/>
    <w:rsid w:val="00A67C01"/>
    <w:rsid w:val="00A701B7"/>
    <w:rsid w:val="00A709F3"/>
    <w:rsid w:val="00A71EF4"/>
    <w:rsid w:val="00A71F69"/>
    <w:rsid w:val="00A7250E"/>
    <w:rsid w:val="00A746F9"/>
    <w:rsid w:val="00A75452"/>
    <w:rsid w:val="00A81343"/>
    <w:rsid w:val="00A83226"/>
    <w:rsid w:val="00A832DB"/>
    <w:rsid w:val="00A8433F"/>
    <w:rsid w:val="00A86770"/>
    <w:rsid w:val="00A87685"/>
    <w:rsid w:val="00A90F89"/>
    <w:rsid w:val="00A91910"/>
    <w:rsid w:val="00A91E89"/>
    <w:rsid w:val="00A92E96"/>
    <w:rsid w:val="00A9330F"/>
    <w:rsid w:val="00A9576F"/>
    <w:rsid w:val="00A9612B"/>
    <w:rsid w:val="00AA0A18"/>
    <w:rsid w:val="00AA2570"/>
    <w:rsid w:val="00AA3295"/>
    <w:rsid w:val="00AA3999"/>
    <w:rsid w:val="00AA3F12"/>
    <w:rsid w:val="00AA57A8"/>
    <w:rsid w:val="00AB01AF"/>
    <w:rsid w:val="00AB3141"/>
    <w:rsid w:val="00AB6905"/>
    <w:rsid w:val="00AC032C"/>
    <w:rsid w:val="00AC518E"/>
    <w:rsid w:val="00AC63EA"/>
    <w:rsid w:val="00AD40E7"/>
    <w:rsid w:val="00AD5756"/>
    <w:rsid w:val="00AE1D89"/>
    <w:rsid w:val="00AE209E"/>
    <w:rsid w:val="00AE3EFD"/>
    <w:rsid w:val="00AE5EF0"/>
    <w:rsid w:val="00AE64E5"/>
    <w:rsid w:val="00AE7D40"/>
    <w:rsid w:val="00AF4561"/>
    <w:rsid w:val="00AF4D62"/>
    <w:rsid w:val="00AF5DA2"/>
    <w:rsid w:val="00B012F8"/>
    <w:rsid w:val="00B0271E"/>
    <w:rsid w:val="00B02B3C"/>
    <w:rsid w:val="00B0613C"/>
    <w:rsid w:val="00B103D4"/>
    <w:rsid w:val="00B118A2"/>
    <w:rsid w:val="00B13248"/>
    <w:rsid w:val="00B166A2"/>
    <w:rsid w:val="00B20DD2"/>
    <w:rsid w:val="00B211A4"/>
    <w:rsid w:val="00B213C2"/>
    <w:rsid w:val="00B21B99"/>
    <w:rsid w:val="00B22679"/>
    <w:rsid w:val="00B2296E"/>
    <w:rsid w:val="00B23FC0"/>
    <w:rsid w:val="00B244D9"/>
    <w:rsid w:val="00B25AFC"/>
    <w:rsid w:val="00B2672F"/>
    <w:rsid w:val="00B271CC"/>
    <w:rsid w:val="00B32754"/>
    <w:rsid w:val="00B33689"/>
    <w:rsid w:val="00B336DE"/>
    <w:rsid w:val="00B35C07"/>
    <w:rsid w:val="00B407AE"/>
    <w:rsid w:val="00B42C7F"/>
    <w:rsid w:val="00B42CDD"/>
    <w:rsid w:val="00B43AB7"/>
    <w:rsid w:val="00B45850"/>
    <w:rsid w:val="00B46376"/>
    <w:rsid w:val="00B500D5"/>
    <w:rsid w:val="00B51628"/>
    <w:rsid w:val="00B52A9D"/>
    <w:rsid w:val="00B54B06"/>
    <w:rsid w:val="00B56BAB"/>
    <w:rsid w:val="00B56CDA"/>
    <w:rsid w:val="00B56CF5"/>
    <w:rsid w:val="00B6262E"/>
    <w:rsid w:val="00B62996"/>
    <w:rsid w:val="00B62C76"/>
    <w:rsid w:val="00B65735"/>
    <w:rsid w:val="00B6682F"/>
    <w:rsid w:val="00B669CD"/>
    <w:rsid w:val="00B6789F"/>
    <w:rsid w:val="00B67DE7"/>
    <w:rsid w:val="00B70C72"/>
    <w:rsid w:val="00B72032"/>
    <w:rsid w:val="00B74E49"/>
    <w:rsid w:val="00B769E8"/>
    <w:rsid w:val="00B772A3"/>
    <w:rsid w:val="00B77FC3"/>
    <w:rsid w:val="00B8096B"/>
    <w:rsid w:val="00B8426C"/>
    <w:rsid w:val="00B8532C"/>
    <w:rsid w:val="00B8543D"/>
    <w:rsid w:val="00B87601"/>
    <w:rsid w:val="00B915CD"/>
    <w:rsid w:val="00BA4EBD"/>
    <w:rsid w:val="00BA67C7"/>
    <w:rsid w:val="00BA73C4"/>
    <w:rsid w:val="00BA7A2D"/>
    <w:rsid w:val="00BB0B1F"/>
    <w:rsid w:val="00BB58EE"/>
    <w:rsid w:val="00BB5993"/>
    <w:rsid w:val="00BB6C3A"/>
    <w:rsid w:val="00BC0042"/>
    <w:rsid w:val="00BC0B14"/>
    <w:rsid w:val="00BC1AE9"/>
    <w:rsid w:val="00BC25BB"/>
    <w:rsid w:val="00BC2A0B"/>
    <w:rsid w:val="00BC6174"/>
    <w:rsid w:val="00BD05E4"/>
    <w:rsid w:val="00BD0837"/>
    <w:rsid w:val="00BD08EB"/>
    <w:rsid w:val="00BD327D"/>
    <w:rsid w:val="00BD438F"/>
    <w:rsid w:val="00BD5D0E"/>
    <w:rsid w:val="00BD6A54"/>
    <w:rsid w:val="00BD7323"/>
    <w:rsid w:val="00BE1146"/>
    <w:rsid w:val="00BE3C18"/>
    <w:rsid w:val="00BE65C6"/>
    <w:rsid w:val="00BE6972"/>
    <w:rsid w:val="00BE6F42"/>
    <w:rsid w:val="00BF1730"/>
    <w:rsid w:val="00BF1944"/>
    <w:rsid w:val="00BF1986"/>
    <w:rsid w:val="00BF29DD"/>
    <w:rsid w:val="00BF465C"/>
    <w:rsid w:val="00BF4923"/>
    <w:rsid w:val="00BF54FB"/>
    <w:rsid w:val="00BF60FC"/>
    <w:rsid w:val="00C01EBE"/>
    <w:rsid w:val="00C02ABA"/>
    <w:rsid w:val="00C02DF7"/>
    <w:rsid w:val="00C07343"/>
    <w:rsid w:val="00C10215"/>
    <w:rsid w:val="00C103C4"/>
    <w:rsid w:val="00C116F1"/>
    <w:rsid w:val="00C132D8"/>
    <w:rsid w:val="00C2378D"/>
    <w:rsid w:val="00C2470D"/>
    <w:rsid w:val="00C30BF2"/>
    <w:rsid w:val="00C31C47"/>
    <w:rsid w:val="00C33CF1"/>
    <w:rsid w:val="00C354C0"/>
    <w:rsid w:val="00C36AE9"/>
    <w:rsid w:val="00C446AF"/>
    <w:rsid w:val="00C4726C"/>
    <w:rsid w:val="00C55B37"/>
    <w:rsid w:val="00C57210"/>
    <w:rsid w:val="00C575B6"/>
    <w:rsid w:val="00C576B8"/>
    <w:rsid w:val="00C57DD0"/>
    <w:rsid w:val="00C6047B"/>
    <w:rsid w:val="00C60A0A"/>
    <w:rsid w:val="00C66BC5"/>
    <w:rsid w:val="00C66D1A"/>
    <w:rsid w:val="00C675DD"/>
    <w:rsid w:val="00C71F90"/>
    <w:rsid w:val="00C73C49"/>
    <w:rsid w:val="00C75100"/>
    <w:rsid w:val="00C76B03"/>
    <w:rsid w:val="00C82DFA"/>
    <w:rsid w:val="00C8334A"/>
    <w:rsid w:val="00C8624A"/>
    <w:rsid w:val="00C87781"/>
    <w:rsid w:val="00C92C1E"/>
    <w:rsid w:val="00C930E4"/>
    <w:rsid w:val="00C93859"/>
    <w:rsid w:val="00C95739"/>
    <w:rsid w:val="00CA0B00"/>
    <w:rsid w:val="00CA17F6"/>
    <w:rsid w:val="00CA25D2"/>
    <w:rsid w:val="00CA267F"/>
    <w:rsid w:val="00CA32D3"/>
    <w:rsid w:val="00CA4970"/>
    <w:rsid w:val="00CA55F9"/>
    <w:rsid w:val="00CA686B"/>
    <w:rsid w:val="00CA6931"/>
    <w:rsid w:val="00CA7772"/>
    <w:rsid w:val="00CB3297"/>
    <w:rsid w:val="00CB3F99"/>
    <w:rsid w:val="00CB5160"/>
    <w:rsid w:val="00CB566D"/>
    <w:rsid w:val="00CB5E91"/>
    <w:rsid w:val="00CB668B"/>
    <w:rsid w:val="00CB70EC"/>
    <w:rsid w:val="00CC1D7A"/>
    <w:rsid w:val="00CC36E9"/>
    <w:rsid w:val="00CC4F11"/>
    <w:rsid w:val="00CC63D0"/>
    <w:rsid w:val="00CD3077"/>
    <w:rsid w:val="00CD3BD7"/>
    <w:rsid w:val="00CD4039"/>
    <w:rsid w:val="00CD6A69"/>
    <w:rsid w:val="00CD7397"/>
    <w:rsid w:val="00CD7AF2"/>
    <w:rsid w:val="00CD7D9A"/>
    <w:rsid w:val="00CE0DD6"/>
    <w:rsid w:val="00CE11D1"/>
    <w:rsid w:val="00CE3C4D"/>
    <w:rsid w:val="00CE6405"/>
    <w:rsid w:val="00CE6A8B"/>
    <w:rsid w:val="00CF0063"/>
    <w:rsid w:val="00CF069A"/>
    <w:rsid w:val="00CF7484"/>
    <w:rsid w:val="00CF79C4"/>
    <w:rsid w:val="00D00932"/>
    <w:rsid w:val="00D00A4E"/>
    <w:rsid w:val="00D01D83"/>
    <w:rsid w:val="00D039D4"/>
    <w:rsid w:val="00D03C97"/>
    <w:rsid w:val="00D05DCB"/>
    <w:rsid w:val="00D063A5"/>
    <w:rsid w:val="00D0677A"/>
    <w:rsid w:val="00D1326A"/>
    <w:rsid w:val="00D14EB4"/>
    <w:rsid w:val="00D1593E"/>
    <w:rsid w:val="00D17E31"/>
    <w:rsid w:val="00D205E1"/>
    <w:rsid w:val="00D219F3"/>
    <w:rsid w:val="00D22385"/>
    <w:rsid w:val="00D22E2B"/>
    <w:rsid w:val="00D233EF"/>
    <w:rsid w:val="00D307CD"/>
    <w:rsid w:val="00D31276"/>
    <w:rsid w:val="00D31C0E"/>
    <w:rsid w:val="00D345B7"/>
    <w:rsid w:val="00D423E4"/>
    <w:rsid w:val="00D42741"/>
    <w:rsid w:val="00D433CB"/>
    <w:rsid w:val="00D446EB"/>
    <w:rsid w:val="00D45449"/>
    <w:rsid w:val="00D50575"/>
    <w:rsid w:val="00D54862"/>
    <w:rsid w:val="00D54EB3"/>
    <w:rsid w:val="00D561D0"/>
    <w:rsid w:val="00D56737"/>
    <w:rsid w:val="00D5735D"/>
    <w:rsid w:val="00D57B2C"/>
    <w:rsid w:val="00D64624"/>
    <w:rsid w:val="00D64D6C"/>
    <w:rsid w:val="00D72DBD"/>
    <w:rsid w:val="00D755D8"/>
    <w:rsid w:val="00D75BBC"/>
    <w:rsid w:val="00D76EB6"/>
    <w:rsid w:val="00D80C45"/>
    <w:rsid w:val="00D811AE"/>
    <w:rsid w:val="00D823CD"/>
    <w:rsid w:val="00D84242"/>
    <w:rsid w:val="00D84A19"/>
    <w:rsid w:val="00D85491"/>
    <w:rsid w:val="00D868D4"/>
    <w:rsid w:val="00D87B36"/>
    <w:rsid w:val="00D93356"/>
    <w:rsid w:val="00D94F0C"/>
    <w:rsid w:val="00DA0D07"/>
    <w:rsid w:val="00DA19C2"/>
    <w:rsid w:val="00DA208D"/>
    <w:rsid w:val="00DA29A9"/>
    <w:rsid w:val="00DA2D33"/>
    <w:rsid w:val="00DA4AB7"/>
    <w:rsid w:val="00DA57CB"/>
    <w:rsid w:val="00DA5965"/>
    <w:rsid w:val="00DA68FC"/>
    <w:rsid w:val="00DB0741"/>
    <w:rsid w:val="00DB162E"/>
    <w:rsid w:val="00DB1D9F"/>
    <w:rsid w:val="00DB20B0"/>
    <w:rsid w:val="00DB3DB7"/>
    <w:rsid w:val="00DB4A80"/>
    <w:rsid w:val="00DC0342"/>
    <w:rsid w:val="00DC587C"/>
    <w:rsid w:val="00DC5CE9"/>
    <w:rsid w:val="00DC71FA"/>
    <w:rsid w:val="00DD1797"/>
    <w:rsid w:val="00DD1C6E"/>
    <w:rsid w:val="00DD2453"/>
    <w:rsid w:val="00DD3712"/>
    <w:rsid w:val="00DD5243"/>
    <w:rsid w:val="00DD53BC"/>
    <w:rsid w:val="00DD6C32"/>
    <w:rsid w:val="00DD70E7"/>
    <w:rsid w:val="00DD7CC5"/>
    <w:rsid w:val="00DE208B"/>
    <w:rsid w:val="00DE3C0B"/>
    <w:rsid w:val="00DE4647"/>
    <w:rsid w:val="00DE4950"/>
    <w:rsid w:val="00DE70F5"/>
    <w:rsid w:val="00DE72C6"/>
    <w:rsid w:val="00DF002C"/>
    <w:rsid w:val="00DF20D3"/>
    <w:rsid w:val="00DF23F1"/>
    <w:rsid w:val="00DF757E"/>
    <w:rsid w:val="00DF79E8"/>
    <w:rsid w:val="00E00D21"/>
    <w:rsid w:val="00E03515"/>
    <w:rsid w:val="00E03536"/>
    <w:rsid w:val="00E1439B"/>
    <w:rsid w:val="00E17C8B"/>
    <w:rsid w:val="00E21014"/>
    <w:rsid w:val="00E23E5A"/>
    <w:rsid w:val="00E2430F"/>
    <w:rsid w:val="00E243F5"/>
    <w:rsid w:val="00E2608D"/>
    <w:rsid w:val="00E27A5C"/>
    <w:rsid w:val="00E27EE3"/>
    <w:rsid w:val="00E30493"/>
    <w:rsid w:val="00E307DE"/>
    <w:rsid w:val="00E31ADA"/>
    <w:rsid w:val="00E31EE2"/>
    <w:rsid w:val="00E321C6"/>
    <w:rsid w:val="00E33C3C"/>
    <w:rsid w:val="00E343F6"/>
    <w:rsid w:val="00E34EAA"/>
    <w:rsid w:val="00E358D7"/>
    <w:rsid w:val="00E37BB3"/>
    <w:rsid w:val="00E40F25"/>
    <w:rsid w:val="00E413AF"/>
    <w:rsid w:val="00E42220"/>
    <w:rsid w:val="00E43A6E"/>
    <w:rsid w:val="00E447CD"/>
    <w:rsid w:val="00E46A04"/>
    <w:rsid w:val="00E5020D"/>
    <w:rsid w:val="00E52C11"/>
    <w:rsid w:val="00E55A99"/>
    <w:rsid w:val="00E56054"/>
    <w:rsid w:val="00E56903"/>
    <w:rsid w:val="00E60D58"/>
    <w:rsid w:val="00E621BC"/>
    <w:rsid w:val="00E6249F"/>
    <w:rsid w:val="00E65317"/>
    <w:rsid w:val="00E65791"/>
    <w:rsid w:val="00E65E0B"/>
    <w:rsid w:val="00E67CA0"/>
    <w:rsid w:val="00E714A3"/>
    <w:rsid w:val="00E71530"/>
    <w:rsid w:val="00E76A83"/>
    <w:rsid w:val="00E805F5"/>
    <w:rsid w:val="00E80878"/>
    <w:rsid w:val="00E80E6B"/>
    <w:rsid w:val="00E84731"/>
    <w:rsid w:val="00E85D13"/>
    <w:rsid w:val="00E90396"/>
    <w:rsid w:val="00E90FB6"/>
    <w:rsid w:val="00EA439F"/>
    <w:rsid w:val="00EA4BD2"/>
    <w:rsid w:val="00EA7194"/>
    <w:rsid w:val="00EB039C"/>
    <w:rsid w:val="00EB4934"/>
    <w:rsid w:val="00EB5611"/>
    <w:rsid w:val="00EB5C2E"/>
    <w:rsid w:val="00EB7E3F"/>
    <w:rsid w:val="00EC01DF"/>
    <w:rsid w:val="00EC01EB"/>
    <w:rsid w:val="00EC32F0"/>
    <w:rsid w:val="00EC375B"/>
    <w:rsid w:val="00EC4A5B"/>
    <w:rsid w:val="00EC53BB"/>
    <w:rsid w:val="00ED2018"/>
    <w:rsid w:val="00ED2C97"/>
    <w:rsid w:val="00ED6D4A"/>
    <w:rsid w:val="00EE17FE"/>
    <w:rsid w:val="00EE32EC"/>
    <w:rsid w:val="00EE3700"/>
    <w:rsid w:val="00EE493B"/>
    <w:rsid w:val="00EE507F"/>
    <w:rsid w:val="00EE639E"/>
    <w:rsid w:val="00EE7EF4"/>
    <w:rsid w:val="00EF01BD"/>
    <w:rsid w:val="00EF1A01"/>
    <w:rsid w:val="00EF1B3F"/>
    <w:rsid w:val="00EF1CA2"/>
    <w:rsid w:val="00EF3FC4"/>
    <w:rsid w:val="00EF4007"/>
    <w:rsid w:val="00EF485F"/>
    <w:rsid w:val="00EF4A4B"/>
    <w:rsid w:val="00EF5D87"/>
    <w:rsid w:val="00EF5ED5"/>
    <w:rsid w:val="00EF6F83"/>
    <w:rsid w:val="00F008EA"/>
    <w:rsid w:val="00F04569"/>
    <w:rsid w:val="00F04D3A"/>
    <w:rsid w:val="00F051D6"/>
    <w:rsid w:val="00F05864"/>
    <w:rsid w:val="00F06E88"/>
    <w:rsid w:val="00F075B6"/>
    <w:rsid w:val="00F07E31"/>
    <w:rsid w:val="00F107A2"/>
    <w:rsid w:val="00F10C40"/>
    <w:rsid w:val="00F112FC"/>
    <w:rsid w:val="00F1158E"/>
    <w:rsid w:val="00F139FE"/>
    <w:rsid w:val="00F14FB4"/>
    <w:rsid w:val="00F17C2F"/>
    <w:rsid w:val="00F24E05"/>
    <w:rsid w:val="00F3105C"/>
    <w:rsid w:val="00F33B50"/>
    <w:rsid w:val="00F3518E"/>
    <w:rsid w:val="00F35435"/>
    <w:rsid w:val="00F354EF"/>
    <w:rsid w:val="00F36629"/>
    <w:rsid w:val="00F36A1A"/>
    <w:rsid w:val="00F40EB5"/>
    <w:rsid w:val="00F41859"/>
    <w:rsid w:val="00F4198C"/>
    <w:rsid w:val="00F41A3F"/>
    <w:rsid w:val="00F41CBC"/>
    <w:rsid w:val="00F424B3"/>
    <w:rsid w:val="00F44AF7"/>
    <w:rsid w:val="00F45D8C"/>
    <w:rsid w:val="00F574DE"/>
    <w:rsid w:val="00F62C12"/>
    <w:rsid w:val="00F62F42"/>
    <w:rsid w:val="00F63CDB"/>
    <w:rsid w:val="00F660E8"/>
    <w:rsid w:val="00F66663"/>
    <w:rsid w:val="00F67851"/>
    <w:rsid w:val="00F70E60"/>
    <w:rsid w:val="00F71AE7"/>
    <w:rsid w:val="00F71E8B"/>
    <w:rsid w:val="00F728DD"/>
    <w:rsid w:val="00F73086"/>
    <w:rsid w:val="00F7363B"/>
    <w:rsid w:val="00F74AC5"/>
    <w:rsid w:val="00F750EB"/>
    <w:rsid w:val="00F82316"/>
    <w:rsid w:val="00F82A9C"/>
    <w:rsid w:val="00F84925"/>
    <w:rsid w:val="00F8537C"/>
    <w:rsid w:val="00F86AF1"/>
    <w:rsid w:val="00F8706C"/>
    <w:rsid w:val="00F907B9"/>
    <w:rsid w:val="00F934BD"/>
    <w:rsid w:val="00F93C93"/>
    <w:rsid w:val="00F96347"/>
    <w:rsid w:val="00F97881"/>
    <w:rsid w:val="00FA2280"/>
    <w:rsid w:val="00FA2B27"/>
    <w:rsid w:val="00FA389A"/>
    <w:rsid w:val="00FA3E7C"/>
    <w:rsid w:val="00FA67A9"/>
    <w:rsid w:val="00FB2A64"/>
    <w:rsid w:val="00FB2FFD"/>
    <w:rsid w:val="00FB3A09"/>
    <w:rsid w:val="00FB6672"/>
    <w:rsid w:val="00FB78F4"/>
    <w:rsid w:val="00FC02D6"/>
    <w:rsid w:val="00FC1950"/>
    <w:rsid w:val="00FC31D2"/>
    <w:rsid w:val="00FC3932"/>
    <w:rsid w:val="00FC63FE"/>
    <w:rsid w:val="00FD178D"/>
    <w:rsid w:val="00FD2AC2"/>
    <w:rsid w:val="00FD3655"/>
    <w:rsid w:val="00FD3DB1"/>
    <w:rsid w:val="00FD40C2"/>
    <w:rsid w:val="00FD54A8"/>
    <w:rsid w:val="00FD54BC"/>
    <w:rsid w:val="00FD6703"/>
    <w:rsid w:val="00FD7964"/>
    <w:rsid w:val="00FE1260"/>
    <w:rsid w:val="00FE1E5D"/>
    <w:rsid w:val="00FE2E54"/>
    <w:rsid w:val="00FE3924"/>
    <w:rsid w:val="00FE3A0C"/>
    <w:rsid w:val="00FE4925"/>
    <w:rsid w:val="00FE4ED5"/>
    <w:rsid w:val="00FE572B"/>
    <w:rsid w:val="00FE5D67"/>
    <w:rsid w:val="00FF1F19"/>
    <w:rsid w:val="00FF2144"/>
    <w:rsid w:val="00FF30D1"/>
    <w:rsid w:val="00FF31DB"/>
    <w:rsid w:val="00FF3C94"/>
    <w:rsid w:val="00FF3F64"/>
    <w:rsid w:val="00FF4ADF"/>
    <w:rsid w:val="00FF5685"/>
    <w:rsid w:val="00FF790C"/>
    <w:rsid w:val="00FF7D74"/>
    <w:rsid w:val="00FF7F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8624A"/>
    <w:pPr>
      <w:suppressAutoHyphens/>
    </w:pPr>
    <w:rPr>
      <w:kern w:val="1"/>
      <w:sz w:val="24"/>
      <w:szCs w:val="24"/>
      <w:lang w:eastAsia="zh-CN"/>
    </w:rPr>
  </w:style>
  <w:style w:type="paragraph" w:styleId="Nagwek1">
    <w:name w:val="heading 1"/>
    <w:basedOn w:val="Normalny"/>
    <w:next w:val="Normalny"/>
    <w:uiPriority w:val="9"/>
    <w:qFormat/>
    <w:rsid w:val="00C8624A"/>
    <w:pPr>
      <w:keepNext/>
      <w:tabs>
        <w:tab w:val="left" w:pos="3118"/>
      </w:tabs>
      <w:ind w:left="720" w:hanging="360"/>
      <w:jc w:val="center"/>
      <w:outlineLvl w:val="0"/>
    </w:pPr>
    <w:rPr>
      <w:b/>
      <w:szCs w:val="20"/>
    </w:rPr>
  </w:style>
  <w:style w:type="paragraph" w:styleId="Nagwek2">
    <w:name w:val="heading 2"/>
    <w:basedOn w:val="Normalny"/>
    <w:next w:val="Normalny"/>
    <w:uiPriority w:val="9"/>
    <w:qFormat/>
    <w:rsid w:val="00C8624A"/>
    <w:pPr>
      <w:keepNext/>
      <w:pBdr>
        <w:top w:val="none" w:sz="0" w:space="0" w:color="000000"/>
        <w:left w:val="single" w:sz="6" w:space="0" w:color="000000"/>
        <w:bottom w:val="none" w:sz="0" w:space="0" w:color="000000"/>
        <w:right w:val="single" w:sz="6" w:space="0" w:color="000000"/>
      </w:pBdr>
      <w:tabs>
        <w:tab w:val="left" w:pos="3118"/>
      </w:tabs>
      <w:ind w:left="1440" w:hanging="360"/>
      <w:jc w:val="center"/>
      <w:outlineLvl w:val="1"/>
    </w:pPr>
    <w:rPr>
      <w:b/>
      <w:sz w:val="28"/>
      <w:szCs w:val="20"/>
    </w:rPr>
  </w:style>
  <w:style w:type="paragraph" w:styleId="Nagwek3">
    <w:name w:val="heading 3"/>
    <w:basedOn w:val="Normalny"/>
    <w:next w:val="Normalny"/>
    <w:uiPriority w:val="9"/>
    <w:qFormat/>
    <w:rsid w:val="00C8624A"/>
    <w:pPr>
      <w:keepNext/>
      <w:ind w:left="2160" w:hanging="360"/>
      <w:jc w:val="both"/>
      <w:outlineLvl w:val="2"/>
    </w:pPr>
    <w:rPr>
      <w:b/>
      <w:sz w:val="28"/>
      <w:szCs w:val="20"/>
    </w:rPr>
  </w:style>
  <w:style w:type="paragraph" w:styleId="Nagwek4">
    <w:name w:val="heading 4"/>
    <w:basedOn w:val="Normalny"/>
    <w:next w:val="Normalny"/>
    <w:uiPriority w:val="9"/>
    <w:qFormat/>
    <w:rsid w:val="00C8624A"/>
    <w:pPr>
      <w:keepNext/>
      <w:tabs>
        <w:tab w:val="left" w:pos="3118"/>
      </w:tabs>
      <w:ind w:left="2880" w:hanging="360"/>
      <w:outlineLvl w:val="3"/>
    </w:pPr>
    <w:rPr>
      <w:b/>
      <w:bCs/>
    </w:rPr>
  </w:style>
  <w:style w:type="paragraph" w:styleId="Nagwek5">
    <w:name w:val="heading 5"/>
    <w:basedOn w:val="Normalny"/>
    <w:next w:val="Normalny"/>
    <w:uiPriority w:val="9"/>
    <w:qFormat/>
    <w:rsid w:val="00C8624A"/>
    <w:pPr>
      <w:spacing w:before="240" w:after="60"/>
      <w:ind w:left="3600" w:hanging="360"/>
      <w:outlineLvl w:val="4"/>
    </w:pPr>
    <w:rPr>
      <w:rFonts w:ascii="Calibri" w:hAnsi="Calibri"/>
      <w:b/>
      <w:bCs/>
      <w:i/>
      <w:iCs/>
      <w:sz w:val="26"/>
      <w:szCs w:val="26"/>
    </w:rPr>
  </w:style>
  <w:style w:type="paragraph" w:styleId="Nagwek6">
    <w:name w:val="heading 6"/>
    <w:basedOn w:val="Normalny"/>
    <w:next w:val="Normalny"/>
    <w:qFormat/>
    <w:rsid w:val="00C8624A"/>
    <w:pPr>
      <w:keepNext/>
      <w:pBdr>
        <w:top w:val="double" w:sz="6" w:space="0" w:color="000000"/>
        <w:left w:val="double" w:sz="6" w:space="0" w:color="000000"/>
        <w:bottom w:val="double" w:sz="6" w:space="0" w:color="000000"/>
        <w:right w:val="double" w:sz="6" w:space="0" w:color="000000"/>
      </w:pBdr>
      <w:tabs>
        <w:tab w:val="left" w:pos="3118"/>
      </w:tabs>
      <w:ind w:left="4320" w:hanging="360"/>
      <w:jc w:val="center"/>
      <w:outlineLvl w:val="5"/>
    </w:pPr>
    <w:rPr>
      <w:b/>
      <w:szCs w:val="20"/>
    </w:rPr>
  </w:style>
  <w:style w:type="paragraph" w:styleId="Nagwek7">
    <w:name w:val="heading 7"/>
    <w:basedOn w:val="Normalny"/>
    <w:next w:val="Normalny"/>
    <w:uiPriority w:val="9"/>
    <w:qFormat/>
    <w:rsid w:val="00C8624A"/>
    <w:pPr>
      <w:keepNext/>
      <w:pBdr>
        <w:top w:val="double" w:sz="6" w:space="0" w:color="000000"/>
        <w:left w:val="double" w:sz="6" w:space="0" w:color="000000"/>
        <w:bottom w:val="none" w:sz="0" w:space="0" w:color="000000"/>
        <w:right w:val="double" w:sz="6" w:space="0" w:color="000000"/>
      </w:pBdr>
      <w:tabs>
        <w:tab w:val="left" w:pos="3118"/>
      </w:tabs>
      <w:ind w:left="5040" w:hanging="360"/>
      <w:jc w:val="center"/>
      <w:outlineLvl w:val="6"/>
    </w:pPr>
    <w:rPr>
      <w:b/>
      <w:szCs w:val="20"/>
    </w:rPr>
  </w:style>
  <w:style w:type="paragraph" w:styleId="Nagwek8">
    <w:name w:val="heading 8"/>
    <w:basedOn w:val="Normalny"/>
    <w:next w:val="Normalny"/>
    <w:uiPriority w:val="9"/>
    <w:qFormat/>
    <w:rsid w:val="00C8624A"/>
    <w:pPr>
      <w:keepNext/>
      <w:spacing w:line="360" w:lineRule="auto"/>
      <w:ind w:right="-30"/>
      <w:jc w:val="both"/>
      <w:outlineLvl w:val="7"/>
    </w:pPr>
    <w:rPr>
      <w:b/>
      <w:szCs w:val="20"/>
    </w:rPr>
  </w:style>
  <w:style w:type="paragraph" w:styleId="Nagwek9">
    <w:name w:val="heading 9"/>
    <w:basedOn w:val="Normalny"/>
    <w:next w:val="Normalny"/>
    <w:uiPriority w:val="9"/>
    <w:qFormat/>
    <w:rsid w:val="00C8624A"/>
    <w:pPr>
      <w:spacing w:before="240" w:after="60"/>
      <w:ind w:left="6480" w:hanging="3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8624A"/>
  </w:style>
  <w:style w:type="character" w:customStyle="1" w:styleId="WW8Num1z1">
    <w:name w:val="WW8Num1z1"/>
    <w:rsid w:val="00C8624A"/>
  </w:style>
  <w:style w:type="character" w:customStyle="1" w:styleId="WW8Num1z2">
    <w:name w:val="WW8Num1z2"/>
    <w:rsid w:val="00C8624A"/>
  </w:style>
  <w:style w:type="character" w:customStyle="1" w:styleId="WW8Num1z3">
    <w:name w:val="WW8Num1z3"/>
    <w:rsid w:val="00C8624A"/>
  </w:style>
  <w:style w:type="character" w:customStyle="1" w:styleId="WW8Num1z4">
    <w:name w:val="WW8Num1z4"/>
    <w:rsid w:val="00C8624A"/>
  </w:style>
  <w:style w:type="character" w:customStyle="1" w:styleId="WW8Num1z5">
    <w:name w:val="WW8Num1z5"/>
    <w:rsid w:val="00C8624A"/>
  </w:style>
  <w:style w:type="character" w:customStyle="1" w:styleId="WW8Num1z6">
    <w:name w:val="WW8Num1z6"/>
    <w:rsid w:val="00C8624A"/>
  </w:style>
  <w:style w:type="character" w:customStyle="1" w:styleId="WW8Num1z7">
    <w:name w:val="WW8Num1z7"/>
    <w:rsid w:val="00C8624A"/>
  </w:style>
  <w:style w:type="character" w:customStyle="1" w:styleId="WW8Num1z8">
    <w:name w:val="WW8Num1z8"/>
    <w:rsid w:val="00C8624A"/>
  </w:style>
  <w:style w:type="character" w:customStyle="1" w:styleId="WW8Num2z0">
    <w:name w:val="WW8Num2z0"/>
    <w:rsid w:val="00C8624A"/>
    <w:rPr>
      <w:bCs/>
      <w:i/>
      <w:sz w:val="22"/>
      <w:szCs w:val="22"/>
    </w:rPr>
  </w:style>
  <w:style w:type="character" w:customStyle="1" w:styleId="WW8Num2z1">
    <w:name w:val="WW8Num2z1"/>
    <w:rsid w:val="00C8624A"/>
  </w:style>
  <w:style w:type="character" w:customStyle="1" w:styleId="WW8Num2z2">
    <w:name w:val="WW8Num2z2"/>
    <w:rsid w:val="00C8624A"/>
  </w:style>
  <w:style w:type="character" w:customStyle="1" w:styleId="WW8Num2z3">
    <w:name w:val="WW8Num2z3"/>
    <w:rsid w:val="00C8624A"/>
  </w:style>
  <w:style w:type="character" w:customStyle="1" w:styleId="WW8Num2z4">
    <w:name w:val="WW8Num2z4"/>
    <w:rsid w:val="00C8624A"/>
  </w:style>
  <w:style w:type="character" w:customStyle="1" w:styleId="WW8Num2z5">
    <w:name w:val="WW8Num2z5"/>
    <w:rsid w:val="00C8624A"/>
  </w:style>
  <w:style w:type="character" w:customStyle="1" w:styleId="WW8Num2z6">
    <w:name w:val="WW8Num2z6"/>
    <w:rsid w:val="00C8624A"/>
  </w:style>
  <w:style w:type="character" w:customStyle="1" w:styleId="WW8Num2z7">
    <w:name w:val="WW8Num2z7"/>
    <w:rsid w:val="00C8624A"/>
  </w:style>
  <w:style w:type="character" w:customStyle="1" w:styleId="WW8Num2z8">
    <w:name w:val="WW8Num2z8"/>
    <w:rsid w:val="00C8624A"/>
  </w:style>
  <w:style w:type="character" w:customStyle="1" w:styleId="WW8Num3z0">
    <w:name w:val="WW8Num3z0"/>
    <w:rsid w:val="00C8624A"/>
    <w:rPr>
      <w:rFonts w:ascii="Times New Roman" w:hAnsi="Times New Roman" w:cs="Times New Roman"/>
      <w:sz w:val="20"/>
      <w:szCs w:val="20"/>
    </w:rPr>
  </w:style>
  <w:style w:type="character" w:customStyle="1" w:styleId="WW8Num3z1">
    <w:name w:val="WW8Num3z1"/>
    <w:rsid w:val="00C8624A"/>
  </w:style>
  <w:style w:type="character" w:customStyle="1" w:styleId="WW8Num3z2">
    <w:name w:val="WW8Num3z2"/>
    <w:rsid w:val="00C8624A"/>
  </w:style>
  <w:style w:type="character" w:customStyle="1" w:styleId="WW8Num3z3">
    <w:name w:val="WW8Num3z3"/>
    <w:rsid w:val="00C8624A"/>
  </w:style>
  <w:style w:type="character" w:customStyle="1" w:styleId="WW8Num3z4">
    <w:name w:val="WW8Num3z4"/>
    <w:rsid w:val="00C8624A"/>
  </w:style>
  <w:style w:type="character" w:customStyle="1" w:styleId="WW8Num3z5">
    <w:name w:val="WW8Num3z5"/>
    <w:rsid w:val="00C8624A"/>
  </w:style>
  <w:style w:type="character" w:customStyle="1" w:styleId="WW8Num3z6">
    <w:name w:val="WW8Num3z6"/>
    <w:rsid w:val="00C8624A"/>
  </w:style>
  <w:style w:type="character" w:customStyle="1" w:styleId="WW8Num3z7">
    <w:name w:val="WW8Num3z7"/>
    <w:rsid w:val="00C8624A"/>
  </w:style>
  <w:style w:type="character" w:customStyle="1" w:styleId="WW8Num3z8">
    <w:name w:val="WW8Num3z8"/>
    <w:rsid w:val="00C8624A"/>
  </w:style>
  <w:style w:type="character" w:customStyle="1" w:styleId="WW8Num4z0">
    <w:name w:val="WW8Num4z0"/>
    <w:rsid w:val="00C8624A"/>
    <w:rPr>
      <w:rFonts w:ascii="Symbol" w:eastAsia="Batang" w:hAnsi="Symbol" w:cs="Symbol"/>
      <w:b w:val="0"/>
      <w:i w:val="0"/>
      <w:sz w:val="22"/>
      <w:szCs w:val="22"/>
    </w:rPr>
  </w:style>
  <w:style w:type="character" w:customStyle="1" w:styleId="WW8Num4z1">
    <w:name w:val="WW8Num4z1"/>
    <w:rsid w:val="00C8624A"/>
  </w:style>
  <w:style w:type="character" w:customStyle="1" w:styleId="WW8Num4z3">
    <w:name w:val="WW8Num4z3"/>
    <w:rsid w:val="00C8624A"/>
  </w:style>
  <w:style w:type="character" w:customStyle="1" w:styleId="WW8Num4z4">
    <w:name w:val="WW8Num4z4"/>
    <w:rsid w:val="00C8624A"/>
  </w:style>
  <w:style w:type="character" w:customStyle="1" w:styleId="WW8Num4z5">
    <w:name w:val="WW8Num4z5"/>
    <w:rsid w:val="00C8624A"/>
  </w:style>
  <w:style w:type="character" w:customStyle="1" w:styleId="WW8Num4z6">
    <w:name w:val="WW8Num4z6"/>
    <w:rsid w:val="00C8624A"/>
  </w:style>
  <w:style w:type="character" w:customStyle="1" w:styleId="WW8Num4z7">
    <w:name w:val="WW8Num4z7"/>
    <w:rsid w:val="00C8624A"/>
  </w:style>
  <w:style w:type="character" w:customStyle="1" w:styleId="WW8Num4z8">
    <w:name w:val="WW8Num4z8"/>
    <w:rsid w:val="00C8624A"/>
  </w:style>
  <w:style w:type="character" w:customStyle="1" w:styleId="WW8Num5z0">
    <w:name w:val="WW8Num5z0"/>
    <w:rsid w:val="00C8624A"/>
    <w:rPr>
      <w:rFonts w:ascii="Symbol" w:hAnsi="Symbol" w:cs="Symbol"/>
      <w:color w:val="000000"/>
      <w:sz w:val="22"/>
      <w:szCs w:val="22"/>
      <w:lang w:val="en-US"/>
    </w:rPr>
  </w:style>
  <w:style w:type="character" w:customStyle="1" w:styleId="WW8Num5z1">
    <w:name w:val="WW8Num5z1"/>
    <w:rsid w:val="00C8624A"/>
  </w:style>
  <w:style w:type="character" w:customStyle="1" w:styleId="WW8Num5z2">
    <w:name w:val="WW8Num5z2"/>
    <w:rsid w:val="00C8624A"/>
  </w:style>
  <w:style w:type="character" w:customStyle="1" w:styleId="WW8Num5z3">
    <w:name w:val="WW8Num5z3"/>
    <w:rsid w:val="00C8624A"/>
    <w:rPr>
      <w:rFonts w:ascii="Times New Roman" w:hAnsi="Times New Roman" w:cs="Times New Roman"/>
      <w:sz w:val="22"/>
      <w:szCs w:val="22"/>
    </w:rPr>
  </w:style>
  <w:style w:type="character" w:customStyle="1" w:styleId="WW8Num5z4">
    <w:name w:val="WW8Num5z4"/>
    <w:rsid w:val="00C8624A"/>
  </w:style>
  <w:style w:type="character" w:customStyle="1" w:styleId="WW8Num5z5">
    <w:name w:val="WW8Num5z5"/>
    <w:rsid w:val="00C8624A"/>
  </w:style>
  <w:style w:type="character" w:customStyle="1" w:styleId="WW8Num5z6">
    <w:name w:val="WW8Num5z6"/>
    <w:rsid w:val="00C8624A"/>
  </w:style>
  <w:style w:type="character" w:customStyle="1" w:styleId="WW8Num5z7">
    <w:name w:val="WW8Num5z7"/>
    <w:rsid w:val="00C8624A"/>
  </w:style>
  <w:style w:type="character" w:customStyle="1" w:styleId="WW8Num5z8">
    <w:name w:val="WW8Num5z8"/>
    <w:rsid w:val="00C8624A"/>
  </w:style>
  <w:style w:type="character" w:customStyle="1" w:styleId="WW8Num6z0">
    <w:name w:val="WW8Num6z0"/>
    <w:rsid w:val="00C8624A"/>
    <w:rPr>
      <w:rFonts w:ascii="Symbol" w:hAnsi="Symbol" w:cs="Symbol"/>
      <w:color w:val="000000"/>
      <w:sz w:val="22"/>
      <w:szCs w:val="22"/>
    </w:rPr>
  </w:style>
  <w:style w:type="character" w:customStyle="1" w:styleId="WW8Num6z1">
    <w:name w:val="WW8Num6z1"/>
    <w:rsid w:val="00C8624A"/>
    <w:rPr>
      <w:rFonts w:ascii="Times New Roman" w:eastAsia="Batang" w:hAnsi="Times New Roman" w:cs="Times New Roman"/>
      <w:b/>
      <w:bCs/>
      <w:i w:val="0"/>
      <w:iCs w:val="0"/>
      <w:sz w:val="22"/>
      <w:szCs w:val="22"/>
      <w:lang w:val="en-US" w:eastAsia="ar-SA" w:bidi="ar-SA"/>
    </w:rPr>
  </w:style>
  <w:style w:type="character" w:customStyle="1" w:styleId="WW8Num6z2">
    <w:name w:val="WW8Num6z2"/>
    <w:rsid w:val="00C8624A"/>
  </w:style>
  <w:style w:type="character" w:customStyle="1" w:styleId="WW8Num6z3">
    <w:name w:val="WW8Num6z3"/>
    <w:rsid w:val="00C8624A"/>
    <w:rPr>
      <w:bCs/>
      <w:sz w:val="22"/>
      <w:szCs w:val="22"/>
    </w:rPr>
  </w:style>
  <w:style w:type="character" w:customStyle="1" w:styleId="WW8Num6z4">
    <w:name w:val="WW8Num6z4"/>
    <w:rsid w:val="00C8624A"/>
  </w:style>
  <w:style w:type="character" w:customStyle="1" w:styleId="WW8Num6z5">
    <w:name w:val="WW8Num6z5"/>
    <w:rsid w:val="00C8624A"/>
  </w:style>
  <w:style w:type="character" w:customStyle="1" w:styleId="WW8Num6z6">
    <w:name w:val="WW8Num6z6"/>
    <w:rsid w:val="00C8624A"/>
  </w:style>
  <w:style w:type="character" w:customStyle="1" w:styleId="WW8Num6z7">
    <w:name w:val="WW8Num6z7"/>
    <w:rsid w:val="00C8624A"/>
  </w:style>
  <w:style w:type="character" w:customStyle="1" w:styleId="WW8Num6z8">
    <w:name w:val="WW8Num6z8"/>
    <w:rsid w:val="00C8624A"/>
  </w:style>
  <w:style w:type="character" w:customStyle="1" w:styleId="WW8Num7z0">
    <w:name w:val="WW8Num7z0"/>
    <w:rsid w:val="00C8624A"/>
    <w:rPr>
      <w:rFonts w:ascii="Symbol" w:hAnsi="Symbol" w:cs="Symbol"/>
      <w:sz w:val="22"/>
      <w:szCs w:val="22"/>
    </w:rPr>
  </w:style>
  <w:style w:type="character" w:customStyle="1" w:styleId="WW8Num7z1">
    <w:name w:val="WW8Num7z1"/>
    <w:rsid w:val="00C8624A"/>
  </w:style>
  <w:style w:type="character" w:customStyle="1" w:styleId="WW8Num7z2">
    <w:name w:val="WW8Num7z2"/>
    <w:rsid w:val="00C8624A"/>
  </w:style>
  <w:style w:type="character" w:customStyle="1" w:styleId="WW8Num7z3">
    <w:name w:val="WW8Num7z3"/>
    <w:rsid w:val="00C8624A"/>
  </w:style>
  <w:style w:type="character" w:customStyle="1" w:styleId="WW8Num7z4">
    <w:name w:val="WW8Num7z4"/>
    <w:rsid w:val="00C8624A"/>
  </w:style>
  <w:style w:type="character" w:customStyle="1" w:styleId="WW8Num7z5">
    <w:name w:val="WW8Num7z5"/>
    <w:rsid w:val="00C8624A"/>
  </w:style>
  <w:style w:type="character" w:customStyle="1" w:styleId="WW8Num7z6">
    <w:name w:val="WW8Num7z6"/>
    <w:rsid w:val="00C8624A"/>
  </w:style>
  <w:style w:type="character" w:customStyle="1" w:styleId="WW8Num7z7">
    <w:name w:val="WW8Num7z7"/>
    <w:rsid w:val="00C8624A"/>
  </w:style>
  <w:style w:type="character" w:customStyle="1" w:styleId="WW8Num7z8">
    <w:name w:val="WW8Num7z8"/>
    <w:rsid w:val="00C8624A"/>
  </w:style>
  <w:style w:type="character" w:customStyle="1" w:styleId="WW8Num8z0">
    <w:name w:val="WW8Num8z0"/>
    <w:rsid w:val="00C8624A"/>
    <w:rPr>
      <w:rFonts w:ascii="Symbol" w:hAnsi="Symbol" w:cs="Symbol"/>
    </w:rPr>
  </w:style>
  <w:style w:type="character" w:customStyle="1" w:styleId="WW8Num9z0">
    <w:name w:val="WW8Num9z0"/>
    <w:rsid w:val="00C8624A"/>
    <w:rPr>
      <w:rFonts w:ascii="Symbol" w:hAnsi="Symbol" w:cs="Symbol"/>
    </w:rPr>
  </w:style>
  <w:style w:type="character" w:customStyle="1" w:styleId="WW8Num9z1">
    <w:name w:val="WW8Num9z1"/>
    <w:rsid w:val="00C8624A"/>
  </w:style>
  <w:style w:type="character" w:customStyle="1" w:styleId="WW8Num9z2">
    <w:name w:val="WW8Num9z2"/>
    <w:rsid w:val="00C8624A"/>
  </w:style>
  <w:style w:type="character" w:customStyle="1" w:styleId="WW8Num9z3">
    <w:name w:val="WW8Num9z3"/>
    <w:rsid w:val="00C8624A"/>
  </w:style>
  <w:style w:type="character" w:customStyle="1" w:styleId="WW8Num9z4">
    <w:name w:val="WW8Num9z4"/>
    <w:rsid w:val="00C8624A"/>
  </w:style>
  <w:style w:type="character" w:customStyle="1" w:styleId="WW8Num9z5">
    <w:name w:val="WW8Num9z5"/>
    <w:rsid w:val="00C8624A"/>
  </w:style>
  <w:style w:type="character" w:customStyle="1" w:styleId="WW8Num9z6">
    <w:name w:val="WW8Num9z6"/>
    <w:rsid w:val="00C8624A"/>
  </w:style>
  <w:style w:type="character" w:customStyle="1" w:styleId="WW8Num9z7">
    <w:name w:val="WW8Num9z7"/>
    <w:rsid w:val="00C8624A"/>
  </w:style>
  <w:style w:type="character" w:customStyle="1" w:styleId="WW8Num9z8">
    <w:name w:val="WW8Num9z8"/>
    <w:rsid w:val="00C8624A"/>
  </w:style>
  <w:style w:type="character" w:customStyle="1" w:styleId="WW8Num10z0">
    <w:name w:val="WW8Num10z0"/>
    <w:rsid w:val="00C8624A"/>
    <w:rPr>
      <w:rFonts w:ascii="Symbol" w:hAnsi="Symbol" w:cs="Symbol"/>
    </w:rPr>
  </w:style>
  <w:style w:type="character" w:customStyle="1" w:styleId="WW8Num11z0">
    <w:name w:val="WW8Num11z0"/>
    <w:rsid w:val="00C8624A"/>
    <w:rPr>
      <w:rFonts w:ascii="Symbol" w:hAnsi="Symbol" w:cs="Symbol"/>
      <w:color w:val="000000"/>
    </w:rPr>
  </w:style>
  <w:style w:type="character" w:customStyle="1" w:styleId="WW8Num12z0">
    <w:name w:val="WW8Num12z0"/>
    <w:rsid w:val="00C8624A"/>
    <w:rPr>
      <w:rFonts w:ascii="Symbol" w:eastAsia="Batang" w:hAnsi="Symbol" w:cs="Symbol"/>
      <w:i w:val="0"/>
      <w:sz w:val="22"/>
      <w:szCs w:val="22"/>
    </w:rPr>
  </w:style>
  <w:style w:type="character" w:customStyle="1" w:styleId="WW8Num12z1">
    <w:name w:val="WW8Num12z1"/>
    <w:rsid w:val="00C8624A"/>
    <w:rPr>
      <w:rFonts w:ascii="OpenSymbol" w:hAnsi="OpenSymbol" w:cs="OpenSymbol"/>
    </w:rPr>
  </w:style>
  <w:style w:type="character" w:customStyle="1" w:styleId="WW8Num12z3">
    <w:name w:val="WW8Num12z3"/>
    <w:rsid w:val="00C8624A"/>
    <w:rPr>
      <w:rFonts w:ascii="Wingdings 2" w:hAnsi="Wingdings 2" w:cs="OpenSymbol"/>
    </w:rPr>
  </w:style>
  <w:style w:type="character" w:customStyle="1" w:styleId="WW8Num12z4">
    <w:name w:val="WW8Num12z4"/>
    <w:rsid w:val="00C8624A"/>
  </w:style>
  <w:style w:type="character" w:customStyle="1" w:styleId="WW8Num12z5">
    <w:name w:val="WW8Num12z5"/>
    <w:rsid w:val="00C8624A"/>
  </w:style>
  <w:style w:type="character" w:customStyle="1" w:styleId="WW8Num12z6">
    <w:name w:val="WW8Num12z6"/>
    <w:rsid w:val="00C8624A"/>
  </w:style>
  <w:style w:type="character" w:customStyle="1" w:styleId="WW8Num12z7">
    <w:name w:val="WW8Num12z7"/>
    <w:rsid w:val="00C8624A"/>
  </w:style>
  <w:style w:type="character" w:customStyle="1" w:styleId="WW8Num12z8">
    <w:name w:val="WW8Num12z8"/>
    <w:rsid w:val="00C8624A"/>
  </w:style>
  <w:style w:type="character" w:customStyle="1" w:styleId="WW8Num13z0">
    <w:name w:val="WW8Num13z0"/>
    <w:rsid w:val="00C8624A"/>
    <w:rPr>
      <w:rFonts w:ascii="Symbol" w:hAnsi="Symbol" w:cs="Symbol"/>
    </w:rPr>
  </w:style>
  <w:style w:type="character" w:customStyle="1" w:styleId="WW8Num13z1">
    <w:name w:val="WW8Num13z1"/>
    <w:rsid w:val="00C8624A"/>
  </w:style>
  <w:style w:type="character" w:customStyle="1" w:styleId="WW8Num13z2">
    <w:name w:val="WW8Num13z2"/>
    <w:rsid w:val="00C8624A"/>
  </w:style>
  <w:style w:type="character" w:customStyle="1" w:styleId="WW8Num13z3">
    <w:name w:val="WW8Num13z3"/>
    <w:rsid w:val="00C8624A"/>
  </w:style>
  <w:style w:type="character" w:customStyle="1" w:styleId="WW8Num13z4">
    <w:name w:val="WW8Num13z4"/>
    <w:rsid w:val="00C8624A"/>
  </w:style>
  <w:style w:type="character" w:customStyle="1" w:styleId="WW8Num13z5">
    <w:name w:val="WW8Num13z5"/>
    <w:rsid w:val="00C8624A"/>
  </w:style>
  <w:style w:type="character" w:customStyle="1" w:styleId="WW8Num13z6">
    <w:name w:val="WW8Num13z6"/>
    <w:rsid w:val="00C8624A"/>
  </w:style>
  <w:style w:type="character" w:customStyle="1" w:styleId="WW8Num13z7">
    <w:name w:val="WW8Num13z7"/>
    <w:rsid w:val="00C8624A"/>
  </w:style>
  <w:style w:type="character" w:customStyle="1" w:styleId="WW8Num13z8">
    <w:name w:val="WW8Num13z8"/>
    <w:rsid w:val="00C8624A"/>
  </w:style>
  <w:style w:type="character" w:customStyle="1" w:styleId="WW8Num14z0">
    <w:name w:val="WW8Num14z0"/>
    <w:rsid w:val="00C8624A"/>
    <w:rPr>
      <w:rFonts w:ascii="Symbol" w:hAnsi="Symbol" w:cs="Symbol"/>
    </w:rPr>
  </w:style>
  <w:style w:type="character" w:customStyle="1" w:styleId="WW8Num14z1">
    <w:name w:val="WW8Num14z1"/>
    <w:rsid w:val="00C8624A"/>
    <w:rPr>
      <w:rFonts w:ascii="Courier New" w:hAnsi="Courier New" w:cs="Courier New"/>
    </w:rPr>
  </w:style>
  <w:style w:type="character" w:customStyle="1" w:styleId="WW8Num14z2">
    <w:name w:val="WW8Num14z2"/>
    <w:rsid w:val="00C8624A"/>
    <w:rPr>
      <w:rFonts w:ascii="Wingdings" w:hAnsi="Wingdings" w:cs="Wingdings"/>
    </w:rPr>
  </w:style>
  <w:style w:type="character" w:customStyle="1" w:styleId="WW8Num14z3">
    <w:name w:val="WW8Num14z3"/>
    <w:rsid w:val="00C8624A"/>
  </w:style>
  <w:style w:type="character" w:customStyle="1" w:styleId="WW8Num14z4">
    <w:name w:val="WW8Num14z4"/>
    <w:rsid w:val="00C8624A"/>
  </w:style>
  <w:style w:type="character" w:customStyle="1" w:styleId="WW8Num14z5">
    <w:name w:val="WW8Num14z5"/>
    <w:rsid w:val="00C8624A"/>
  </w:style>
  <w:style w:type="character" w:customStyle="1" w:styleId="WW8Num14z6">
    <w:name w:val="WW8Num14z6"/>
    <w:rsid w:val="00C8624A"/>
  </w:style>
  <w:style w:type="character" w:customStyle="1" w:styleId="WW8Num14z7">
    <w:name w:val="WW8Num14z7"/>
    <w:rsid w:val="00C8624A"/>
  </w:style>
  <w:style w:type="character" w:customStyle="1" w:styleId="WW8Num14z8">
    <w:name w:val="WW8Num14z8"/>
    <w:rsid w:val="00C8624A"/>
  </w:style>
  <w:style w:type="character" w:customStyle="1" w:styleId="WW8Num15z0">
    <w:name w:val="WW8Num15z0"/>
    <w:rsid w:val="00C8624A"/>
    <w:rPr>
      <w:rFonts w:ascii="Symbol" w:hAnsi="Symbol" w:cs="Symbol"/>
      <w:color w:val="000000"/>
      <w:sz w:val="20"/>
      <w:szCs w:val="20"/>
    </w:rPr>
  </w:style>
  <w:style w:type="character" w:customStyle="1" w:styleId="WW8Num16z0">
    <w:name w:val="WW8Num16z0"/>
    <w:rsid w:val="00C8624A"/>
    <w:rPr>
      <w:rFonts w:ascii="Symbol" w:hAnsi="Symbol" w:cs="Symbol"/>
    </w:rPr>
  </w:style>
  <w:style w:type="character" w:customStyle="1" w:styleId="WW8Num16z1">
    <w:name w:val="WW8Num16z1"/>
    <w:rsid w:val="00C8624A"/>
    <w:rPr>
      <w:i/>
    </w:rPr>
  </w:style>
  <w:style w:type="character" w:customStyle="1" w:styleId="WW8Num16z2">
    <w:name w:val="WW8Num16z2"/>
    <w:rsid w:val="00C8624A"/>
  </w:style>
  <w:style w:type="character" w:customStyle="1" w:styleId="WW8Num16z3">
    <w:name w:val="WW8Num16z3"/>
    <w:rsid w:val="00C8624A"/>
  </w:style>
  <w:style w:type="character" w:customStyle="1" w:styleId="WW8Num16z4">
    <w:name w:val="WW8Num16z4"/>
    <w:rsid w:val="00C8624A"/>
  </w:style>
  <w:style w:type="character" w:customStyle="1" w:styleId="WW8Num16z5">
    <w:name w:val="WW8Num16z5"/>
    <w:rsid w:val="00C8624A"/>
  </w:style>
  <w:style w:type="character" w:customStyle="1" w:styleId="WW8Num16z6">
    <w:name w:val="WW8Num16z6"/>
    <w:rsid w:val="00C8624A"/>
  </w:style>
  <w:style w:type="character" w:customStyle="1" w:styleId="WW8Num16z7">
    <w:name w:val="WW8Num16z7"/>
    <w:rsid w:val="00C8624A"/>
  </w:style>
  <w:style w:type="character" w:customStyle="1" w:styleId="WW8Num16z8">
    <w:name w:val="WW8Num16z8"/>
    <w:rsid w:val="00C8624A"/>
  </w:style>
  <w:style w:type="character" w:customStyle="1" w:styleId="WW8Num17z0">
    <w:name w:val="WW8Num17z0"/>
    <w:rsid w:val="00C8624A"/>
    <w:rPr>
      <w:rFonts w:ascii="Symbol" w:hAnsi="Symbol" w:cs="Symbol"/>
      <w:color w:val="000000"/>
      <w:sz w:val="20"/>
      <w:szCs w:val="20"/>
    </w:rPr>
  </w:style>
  <w:style w:type="character" w:customStyle="1" w:styleId="WW8Num17z1">
    <w:name w:val="WW8Num17z1"/>
    <w:rsid w:val="00C8624A"/>
    <w:rPr>
      <w:rFonts w:ascii="Courier New" w:hAnsi="Courier New" w:cs="Courier New"/>
    </w:rPr>
  </w:style>
  <w:style w:type="character" w:customStyle="1" w:styleId="WW8Num17z2">
    <w:name w:val="WW8Num17z2"/>
    <w:rsid w:val="00C8624A"/>
    <w:rPr>
      <w:rFonts w:ascii="Wingdings" w:hAnsi="Wingdings" w:cs="Wingdings"/>
    </w:rPr>
  </w:style>
  <w:style w:type="character" w:customStyle="1" w:styleId="WW8Num18z0">
    <w:name w:val="WW8Num18z0"/>
    <w:rsid w:val="00C8624A"/>
    <w:rPr>
      <w:rFonts w:ascii="Symbol" w:hAnsi="Symbol" w:cs="Symbol"/>
    </w:rPr>
  </w:style>
  <w:style w:type="character" w:customStyle="1" w:styleId="WW8Num18z1">
    <w:name w:val="WW8Num18z1"/>
    <w:rsid w:val="00C8624A"/>
    <w:rPr>
      <w:rFonts w:ascii="Courier New" w:hAnsi="Courier New" w:cs="Courier New"/>
    </w:rPr>
  </w:style>
  <w:style w:type="character" w:customStyle="1" w:styleId="WW8Num18z2">
    <w:name w:val="WW8Num18z2"/>
    <w:rsid w:val="00C8624A"/>
    <w:rPr>
      <w:rFonts w:ascii="Wingdings" w:hAnsi="Wingdings" w:cs="Wingdings"/>
    </w:rPr>
  </w:style>
  <w:style w:type="character" w:customStyle="1" w:styleId="WW8Num18z4">
    <w:name w:val="WW8Num18z4"/>
    <w:rsid w:val="00C8624A"/>
    <w:rPr>
      <w:rFonts w:hint="default"/>
      <w:sz w:val="24"/>
      <w:szCs w:val="24"/>
    </w:rPr>
  </w:style>
  <w:style w:type="character" w:customStyle="1" w:styleId="WW8Num18z6">
    <w:name w:val="WW8Num18z6"/>
    <w:rsid w:val="00C8624A"/>
    <w:rPr>
      <w:rFonts w:hint="default"/>
      <w:color w:val="auto"/>
    </w:rPr>
  </w:style>
  <w:style w:type="character" w:customStyle="1" w:styleId="WW8Num19z0">
    <w:name w:val="WW8Num19z0"/>
    <w:rsid w:val="00C8624A"/>
    <w:rPr>
      <w:rFonts w:ascii="Symbol" w:hAnsi="Symbol" w:cs="Symbol"/>
      <w:lang w:val="pl-PL"/>
    </w:rPr>
  </w:style>
  <w:style w:type="character" w:customStyle="1" w:styleId="WW8Num19z1">
    <w:name w:val="WW8Num19z1"/>
    <w:rsid w:val="00C8624A"/>
    <w:rPr>
      <w:rFonts w:ascii="OpenSymbol" w:hAnsi="OpenSymbol" w:cs="OpenSymbol"/>
    </w:rPr>
  </w:style>
  <w:style w:type="character" w:customStyle="1" w:styleId="WW8Num19z2">
    <w:name w:val="WW8Num19z2"/>
    <w:rsid w:val="00C8624A"/>
  </w:style>
  <w:style w:type="character" w:customStyle="1" w:styleId="WW8Num19z3">
    <w:name w:val="WW8Num19z3"/>
    <w:rsid w:val="00C8624A"/>
    <w:rPr>
      <w:rFonts w:ascii="Wingdings 2" w:hAnsi="Wingdings 2" w:cs="OpenSymbol"/>
    </w:rPr>
  </w:style>
  <w:style w:type="character" w:customStyle="1" w:styleId="WW8Num19z4">
    <w:name w:val="WW8Num19z4"/>
    <w:rsid w:val="00C8624A"/>
  </w:style>
  <w:style w:type="character" w:customStyle="1" w:styleId="WW8Num19z5">
    <w:name w:val="WW8Num19z5"/>
    <w:rsid w:val="00C8624A"/>
  </w:style>
  <w:style w:type="character" w:customStyle="1" w:styleId="WW8Num19z6">
    <w:name w:val="WW8Num19z6"/>
    <w:rsid w:val="00C8624A"/>
  </w:style>
  <w:style w:type="character" w:customStyle="1" w:styleId="WW8Num19z7">
    <w:name w:val="WW8Num19z7"/>
    <w:rsid w:val="00C8624A"/>
  </w:style>
  <w:style w:type="character" w:customStyle="1" w:styleId="WW8Num19z8">
    <w:name w:val="WW8Num19z8"/>
    <w:rsid w:val="00C8624A"/>
  </w:style>
  <w:style w:type="character" w:customStyle="1" w:styleId="WW8Num20z0">
    <w:name w:val="WW8Num20z0"/>
    <w:rsid w:val="00C8624A"/>
    <w:rPr>
      <w:rFonts w:ascii="Symbol" w:hAnsi="Symbol" w:cs="Symbol"/>
      <w:vertAlign w:val="superscript"/>
    </w:rPr>
  </w:style>
  <w:style w:type="character" w:customStyle="1" w:styleId="WW8Num21z0">
    <w:name w:val="WW8Num21z0"/>
    <w:rsid w:val="00C8624A"/>
    <w:rPr>
      <w:rFonts w:ascii="Wingdings 2" w:hAnsi="Wingdings 2" w:cs="Symbol"/>
      <w:bCs/>
      <w:sz w:val="22"/>
      <w:szCs w:val="22"/>
    </w:rPr>
  </w:style>
  <w:style w:type="character" w:customStyle="1" w:styleId="WW8Num21z1">
    <w:name w:val="WW8Num21z1"/>
    <w:rsid w:val="00C8624A"/>
    <w:rPr>
      <w:rFonts w:ascii="OpenSymbol" w:hAnsi="OpenSymbol" w:cs="OpenSymbol"/>
    </w:rPr>
  </w:style>
  <w:style w:type="character" w:customStyle="1" w:styleId="WW8Num22z0">
    <w:name w:val="WW8Num22z0"/>
    <w:rsid w:val="00C8624A"/>
    <w:rPr>
      <w:rFonts w:ascii="Symbol" w:hAnsi="Symbol" w:cs="Symbol"/>
    </w:rPr>
  </w:style>
  <w:style w:type="character" w:customStyle="1" w:styleId="WW8Num23z0">
    <w:name w:val="WW8Num23z0"/>
    <w:rsid w:val="00C8624A"/>
    <w:rPr>
      <w:rFonts w:ascii="Symbol" w:hAnsi="Symbol" w:cs="Symbol"/>
    </w:rPr>
  </w:style>
  <w:style w:type="character" w:customStyle="1" w:styleId="WW8Num24z0">
    <w:name w:val="WW8Num24z0"/>
    <w:rsid w:val="00C8624A"/>
    <w:rPr>
      <w:rFonts w:ascii="Symbol" w:hAnsi="Symbol" w:cs="Symbol"/>
    </w:rPr>
  </w:style>
  <w:style w:type="character" w:customStyle="1" w:styleId="WW8Num25z0">
    <w:name w:val="WW8Num25z0"/>
    <w:rsid w:val="00C8624A"/>
    <w:rPr>
      <w:rFonts w:ascii="Symbol" w:hAnsi="Symbol" w:cs="Symbol"/>
    </w:rPr>
  </w:style>
  <w:style w:type="character" w:customStyle="1" w:styleId="WW8Num26z0">
    <w:name w:val="WW8Num26z0"/>
    <w:rsid w:val="00C8624A"/>
    <w:rPr>
      <w:rFonts w:ascii="Symbol" w:hAnsi="Symbol" w:cs="Symbol"/>
    </w:rPr>
  </w:style>
  <w:style w:type="character" w:customStyle="1" w:styleId="WW8Num27z0">
    <w:name w:val="WW8Num27z0"/>
    <w:rsid w:val="00C8624A"/>
    <w:rPr>
      <w:rFonts w:ascii="Wingdings 2" w:hAnsi="Wingdings 2" w:cs="Wingdings"/>
    </w:rPr>
  </w:style>
  <w:style w:type="character" w:customStyle="1" w:styleId="WW8Num27z1">
    <w:name w:val="WW8Num27z1"/>
    <w:rsid w:val="00C8624A"/>
    <w:rPr>
      <w:rFonts w:ascii="OpenSymbol" w:hAnsi="OpenSymbol" w:cs="OpenSymbol"/>
      <w:sz w:val="22"/>
      <w:szCs w:val="22"/>
    </w:rPr>
  </w:style>
  <w:style w:type="character" w:customStyle="1" w:styleId="WW8Num28z0">
    <w:name w:val="WW8Num28z0"/>
    <w:rsid w:val="00C8624A"/>
    <w:rPr>
      <w:rFonts w:ascii="Wingdings 2" w:hAnsi="Wingdings 2" w:cs="Symbol"/>
      <w:vertAlign w:val="superscript"/>
    </w:rPr>
  </w:style>
  <w:style w:type="character" w:customStyle="1" w:styleId="WW8Num28z1">
    <w:name w:val="WW8Num28z1"/>
    <w:rsid w:val="00C8624A"/>
    <w:rPr>
      <w:rFonts w:ascii="OpenSymbol" w:hAnsi="OpenSymbol" w:cs="OpenSymbol"/>
    </w:rPr>
  </w:style>
  <w:style w:type="character" w:customStyle="1" w:styleId="WW8Num29z0">
    <w:name w:val="WW8Num29z0"/>
    <w:rsid w:val="00C8624A"/>
    <w:rPr>
      <w:rFonts w:ascii="Symbol" w:hAnsi="Symbol" w:cs="Symbol"/>
    </w:rPr>
  </w:style>
  <w:style w:type="character" w:customStyle="1" w:styleId="WW8Num30z0">
    <w:name w:val="WW8Num30z0"/>
    <w:rsid w:val="00C8624A"/>
    <w:rPr>
      <w:rFonts w:ascii="Symbol" w:hAnsi="Symbol" w:cs="Symbol"/>
    </w:rPr>
  </w:style>
  <w:style w:type="character" w:customStyle="1" w:styleId="WW8Num31z0">
    <w:name w:val="WW8Num31z0"/>
    <w:rsid w:val="00C8624A"/>
    <w:rPr>
      <w:rFonts w:ascii="Symbol" w:hAnsi="Symbol" w:cs="Symbol"/>
    </w:rPr>
  </w:style>
  <w:style w:type="character" w:customStyle="1" w:styleId="WW8Num32z0">
    <w:name w:val="WW8Num32z0"/>
    <w:rsid w:val="00C8624A"/>
    <w:rPr>
      <w:rFonts w:ascii="Symbol" w:hAnsi="Symbol" w:cs="Symbol"/>
    </w:rPr>
  </w:style>
  <w:style w:type="character" w:customStyle="1" w:styleId="WW8Num33z0">
    <w:name w:val="WW8Num33z0"/>
    <w:rsid w:val="00C8624A"/>
    <w:rPr>
      <w:rFonts w:ascii="Wingdings 2" w:hAnsi="Wingdings 2" w:cs="Symbol"/>
    </w:rPr>
  </w:style>
  <w:style w:type="character" w:customStyle="1" w:styleId="WW8Num33z1">
    <w:name w:val="WW8Num33z1"/>
    <w:rsid w:val="00C8624A"/>
    <w:rPr>
      <w:rFonts w:ascii="OpenSymbol" w:hAnsi="OpenSymbol" w:cs="OpenSymbol"/>
    </w:rPr>
  </w:style>
  <w:style w:type="character" w:customStyle="1" w:styleId="WW8Num34z0">
    <w:name w:val="WW8Num34z0"/>
    <w:rsid w:val="00C8624A"/>
    <w:rPr>
      <w:rFonts w:ascii="Wingdings 2" w:hAnsi="Wingdings 2" w:cs="Symbol"/>
      <w:color w:val="000000"/>
    </w:rPr>
  </w:style>
  <w:style w:type="character" w:customStyle="1" w:styleId="WW8Num34z1">
    <w:name w:val="WW8Num34z1"/>
    <w:rsid w:val="00C8624A"/>
    <w:rPr>
      <w:rFonts w:ascii="OpenSymbol" w:hAnsi="OpenSymbol" w:cs="OpenSymbol"/>
    </w:rPr>
  </w:style>
  <w:style w:type="character" w:customStyle="1" w:styleId="WW8Num35z0">
    <w:name w:val="WW8Num35z0"/>
    <w:rsid w:val="00C8624A"/>
    <w:rPr>
      <w:rFonts w:ascii="Wingdings" w:hAnsi="Wingdings" w:cs="Symbol"/>
    </w:rPr>
  </w:style>
  <w:style w:type="character" w:customStyle="1" w:styleId="WW8Num35z1">
    <w:name w:val="WW8Num35z1"/>
    <w:rsid w:val="00C8624A"/>
  </w:style>
  <w:style w:type="character" w:customStyle="1" w:styleId="WW8Num35z2">
    <w:name w:val="WW8Num35z2"/>
    <w:rsid w:val="00C8624A"/>
  </w:style>
  <w:style w:type="character" w:customStyle="1" w:styleId="WW8Num35z3">
    <w:name w:val="WW8Num35z3"/>
    <w:rsid w:val="00C8624A"/>
  </w:style>
  <w:style w:type="character" w:customStyle="1" w:styleId="WW8Num35z4">
    <w:name w:val="WW8Num35z4"/>
    <w:rsid w:val="00C8624A"/>
  </w:style>
  <w:style w:type="character" w:customStyle="1" w:styleId="WW8Num35z5">
    <w:name w:val="WW8Num35z5"/>
    <w:rsid w:val="00C8624A"/>
  </w:style>
  <w:style w:type="character" w:customStyle="1" w:styleId="WW8Num35z6">
    <w:name w:val="WW8Num35z6"/>
    <w:rsid w:val="00C8624A"/>
  </w:style>
  <w:style w:type="character" w:customStyle="1" w:styleId="WW8Num35z7">
    <w:name w:val="WW8Num35z7"/>
    <w:rsid w:val="00C8624A"/>
  </w:style>
  <w:style w:type="character" w:customStyle="1" w:styleId="WW8Num35z8">
    <w:name w:val="WW8Num35z8"/>
    <w:rsid w:val="00C8624A"/>
  </w:style>
  <w:style w:type="character" w:customStyle="1" w:styleId="WW8Num36z0">
    <w:name w:val="WW8Num36z0"/>
    <w:rsid w:val="00C8624A"/>
    <w:rPr>
      <w:rFonts w:ascii="Wingdings 2" w:hAnsi="Wingdings 2" w:cs="Wingdings 2"/>
      <w:sz w:val="22"/>
      <w:szCs w:val="22"/>
    </w:rPr>
  </w:style>
  <w:style w:type="character" w:customStyle="1" w:styleId="WW8Num36z1">
    <w:name w:val="WW8Num36z1"/>
    <w:rsid w:val="00C8624A"/>
    <w:rPr>
      <w:rFonts w:ascii="OpenSymbol" w:hAnsi="OpenSymbol" w:cs="OpenSymbol"/>
    </w:rPr>
  </w:style>
  <w:style w:type="character" w:customStyle="1" w:styleId="WW8Num37z0">
    <w:name w:val="WW8Num37z0"/>
    <w:rsid w:val="00C8624A"/>
    <w:rPr>
      <w:rFonts w:ascii="Wingdings 2" w:hAnsi="Wingdings 2" w:cs="Symbol"/>
    </w:rPr>
  </w:style>
  <w:style w:type="character" w:customStyle="1" w:styleId="WW8Num37z1">
    <w:name w:val="WW8Num37z1"/>
    <w:rsid w:val="00C8624A"/>
    <w:rPr>
      <w:rFonts w:ascii="OpenSymbol" w:hAnsi="OpenSymbol" w:cs="OpenSymbol"/>
    </w:rPr>
  </w:style>
  <w:style w:type="character" w:customStyle="1" w:styleId="WW8Num38z0">
    <w:name w:val="WW8Num38z0"/>
    <w:rsid w:val="00C8624A"/>
    <w:rPr>
      <w:rFonts w:ascii="Wingdings 2" w:hAnsi="Wingdings 2" w:cs="Symbol"/>
      <w:sz w:val="22"/>
      <w:szCs w:val="22"/>
    </w:rPr>
  </w:style>
  <w:style w:type="character" w:customStyle="1" w:styleId="WW8Num38z1">
    <w:name w:val="WW8Num38z1"/>
    <w:rsid w:val="00C8624A"/>
    <w:rPr>
      <w:rFonts w:ascii="OpenSymbol" w:hAnsi="OpenSymbol" w:cs="OpenSymbol"/>
    </w:rPr>
  </w:style>
  <w:style w:type="character" w:customStyle="1" w:styleId="WW8Num39z0">
    <w:name w:val="WW8Num39z0"/>
    <w:rsid w:val="00C8624A"/>
    <w:rPr>
      <w:rFonts w:ascii="Wingdings 2" w:hAnsi="Wingdings 2" w:cs="Symbol"/>
      <w:color w:val="000000"/>
      <w:sz w:val="22"/>
      <w:szCs w:val="22"/>
    </w:rPr>
  </w:style>
  <w:style w:type="character" w:customStyle="1" w:styleId="WW8Num39z1">
    <w:name w:val="WW8Num39z1"/>
    <w:rsid w:val="00C8624A"/>
    <w:rPr>
      <w:rFonts w:ascii="OpenSymbol" w:hAnsi="OpenSymbol" w:cs="OpenSymbol"/>
    </w:rPr>
  </w:style>
  <w:style w:type="character" w:customStyle="1" w:styleId="WW8Num40z0">
    <w:name w:val="WW8Num40z0"/>
    <w:rsid w:val="00C8624A"/>
    <w:rPr>
      <w:rFonts w:ascii="Wingdings 2" w:hAnsi="Wingdings 2" w:cs="Symbol"/>
      <w:vertAlign w:val="superscript"/>
    </w:rPr>
  </w:style>
  <w:style w:type="character" w:customStyle="1" w:styleId="WW8Num40z1">
    <w:name w:val="WW8Num40z1"/>
    <w:rsid w:val="00C8624A"/>
    <w:rPr>
      <w:rFonts w:ascii="OpenSymbol" w:hAnsi="OpenSymbol" w:cs="OpenSymbol"/>
    </w:rPr>
  </w:style>
  <w:style w:type="character" w:customStyle="1" w:styleId="WW8Num41z0">
    <w:name w:val="WW8Num41z0"/>
    <w:rsid w:val="00C8624A"/>
    <w:rPr>
      <w:rFonts w:ascii="Wingdings 2" w:hAnsi="Wingdings 2" w:cs="Symbol"/>
      <w:color w:val="000000"/>
      <w:sz w:val="22"/>
      <w:szCs w:val="22"/>
    </w:rPr>
  </w:style>
  <w:style w:type="character" w:customStyle="1" w:styleId="WW8Num41z1">
    <w:name w:val="WW8Num41z1"/>
    <w:rsid w:val="00C8624A"/>
    <w:rPr>
      <w:rFonts w:ascii="OpenSymbol" w:hAnsi="OpenSymbol" w:cs="OpenSymbol"/>
    </w:rPr>
  </w:style>
  <w:style w:type="character" w:customStyle="1" w:styleId="WW8Num42z0">
    <w:name w:val="WW8Num42z0"/>
    <w:rsid w:val="00C8624A"/>
    <w:rPr>
      <w:rFonts w:ascii="Wingdings" w:hAnsi="Wingdings" w:cs="Symbol"/>
      <w:color w:val="000000"/>
    </w:rPr>
  </w:style>
  <w:style w:type="character" w:customStyle="1" w:styleId="WW8Num42z1">
    <w:name w:val="WW8Num42z1"/>
    <w:rsid w:val="00C8624A"/>
  </w:style>
  <w:style w:type="character" w:customStyle="1" w:styleId="WW8Num42z2">
    <w:name w:val="WW8Num42z2"/>
    <w:rsid w:val="00C8624A"/>
  </w:style>
  <w:style w:type="character" w:customStyle="1" w:styleId="WW8Num42z3">
    <w:name w:val="WW8Num42z3"/>
    <w:rsid w:val="00C8624A"/>
  </w:style>
  <w:style w:type="character" w:customStyle="1" w:styleId="WW8Num42z4">
    <w:name w:val="WW8Num42z4"/>
    <w:rsid w:val="00C8624A"/>
  </w:style>
  <w:style w:type="character" w:customStyle="1" w:styleId="WW8Num42z5">
    <w:name w:val="WW8Num42z5"/>
    <w:rsid w:val="00C8624A"/>
  </w:style>
  <w:style w:type="character" w:customStyle="1" w:styleId="WW8Num42z6">
    <w:name w:val="WW8Num42z6"/>
    <w:rsid w:val="00C8624A"/>
  </w:style>
  <w:style w:type="character" w:customStyle="1" w:styleId="WW8Num42z7">
    <w:name w:val="WW8Num42z7"/>
    <w:rsid w:val="00C8624A"/>
  </w:style>
  <w:style w:type="character" w:customStyle="1" w:styleId="WW8Num42z8">
    <w:name w:val="WW8Num42z8"/>
    <w:rsid w:val="00C8624A"/>
  </w:style>
  <w:style w:type="character" w:customStyle="1" w:styleId="WW8Num43z0">
    <w:name w:val="WW8Num43z0"/>
    <w:rsid w:val="00C8624A"/>
    <w:rPr>
      <w:rFonts w:ascii="Symbol" w:hAnsi="Symbol" w:cs="Symbol"/>
    </w:rPr>
  </w:style>
  <w:style w:type="character" w:customStyle="1" w:styleId="WW8Num44z0">
    <w:name w:val="WW8Num44z0"/>
    <w:rsid w:val="00C8624A"/>
    <w:rPr>
      <w:rFonts w:ascii="Symbol" w:hAnsi="Symbol" w:cs="Symbol"/>
    </w:rPr>
  </w:style>
  <w:style w:type="character" w:customStyle="1" w:styleId="WW8Num45z0">
    <w:name w:val="WW8Num45z0"/>
    <w:rsid w:val="00C8624A"/>
    <w:rPr>
      <w:rFonts w:ascii="Symbol" w:hAnsi="Symbol" w:cs="Symbol"/>
    </w:rPr>
  </w:style>
  <w:style w:type="character" w:customStyle="1" w:styleId="WW8Num46z0">
    <w:name w:val="WW8Num46z0"/>
    <w:rsid w:val="00C8624A"/>
    <w:rPr>
      <w:rFonts w:ascii="Symbol" w:hAnsi="Symbol" w:cs="Symbol"/>
    </w:rPr>
  </w:style>
  <w:style w:type="character" w:customStyle="1" w:styleId="WW8Num47z0">
    <w:name w:val="WW8Num47z0"/>
    <w:rsid w:val="00C8624A"/>
    <w:rPr>
      <w:rFonts w:ascii="Symbol" w:hAnsi="Symbol" w:cs="Symbol"/>
    </w:rPr>
  </w:style>
  <w:style w:type="character" w:customStyle="1" w:styleId="WW8Num48z0">
    <w:name w:val="WW8Num48z0"/>
    <w:rsid w:val="00C8624A"/>
    <w:rPr>
      <w:rFonts w:ascii="Symbol" w:hAnsi="Symbol" w:cs="Symbol"/>
    </w:rPr>
  </w:style>
  <w:style w:type="character" w:customStyle="1" w:styleId="WW8Num49z0">
    <w:name w:val="WW8Num49z0"/>
    <w:rsid w:val="00C8624A"/>
    <w:rPr>
      <w:rFonts w:ascii="Wingdings" w:hAnsi="Wingdings" w:cs="Symbol"/>
    </w:rPr>
  </w:style>
  <w:style w:type="character" w:customStyle="1" w:styleId="WW8Num49z1">
    <w:name w:val="WW8Num49z1"/>
    <w:rsid w:val="00C8624A"/>
  </w:style>
  <w:style w:type="character" w:customStyle="1" w:styleId="WW8Num49z2">
    <w:name w:val="WW8Num49z2"/>
    <w:rsid w:val="00C8624A"/>
  </w:style>
  <w:style w:type="character" w:customStyle="1" w:styleId="WW8Num49z3">
    <w:name w:val="WW8Num49z3"/>
    <w:rsid w:val="00C8624A"/>
  </w:style>
  <w:style w:type="character" w:customStyle="1" w:styleId="WW8Num49z4">
    <w:name w:val="WW8Num49z4"/>
    <w:rsid w:val="00C8624A"/>
  </w:style>
  <w:style w:type="character" w:customStyle="1" w:styleId="WW8Num49z5">
    <w:name w:val="WW8Num49z5"/>
    <w:rsid w:val="00C8624A"/>
  </w:style>
  <w:style w:type="character" w:customStyle="1" w:styleId="WW8Num49z6">
    <w:name w:val="WW8Num49z6"/>
    <w:rsid w:val="00C8624A"/>
  </w:style>
  <w:style w:type="character" w:customStyle="1" w:styleId="WW8Num49z7">
    <w:name w:val="WW8Num49z7"/>
    <w:rsid w:val="00C8624A"/>
  </w:style>
  <w:style w:type="character" w:customStyle="1" w:styleId="WW8Num49z8">
    <w:name w:val="WW8Num49z8"/>
    <w:rsid w:val="00C8624A"/>
  </w:style>
  <w:style w:type="character" w:customStyle="1" w:styleId="WW8Num50z0">
    <w:name w:val="WW8Num50z0"/>
    <w:rsid w:val="00C8624A"/>
    <w:rPr>
      <w:rFonts w:ascii="Symbol" w:hAnsi="Symbol" w:cs="Symbol"/>
      <w:sz w:val="22"/>
    </w:rPr>
  </w:style>
  <w:style w:type="character" w:customStyle="1" w:styleId="WW8Num51z0">
    <w:name w:val="WW8Num51z0"/>
    <w:rsid w:val="00C8624A"/>
    <w:rPr>
      <w:rFonts w:ascii="Symbol" w:hAnsi="Symbol" w:cs="Symbol"/>
    </w:rPr>
  </w:style>
  <w:style w:type="character" w:customStyle="1" w:styleId="WW8Num51z1">
    <w:name w:val="WW8Num51z1"/>
    <w:rsid w:val="00C8624A"/>
  </w:style>
  <w:style w:type="character" w:customStyle="1" w:styleId="WW8Num51z2">
    <w:name w:val="WW8Num51z2"/>
    <w:rsid w:val="00C8624A"/>
  </w:style>
  <w:style w:type="character" w:customStyle="1" w:styleId="WW8Num51z3">
    <w:name w:val="WW8Num51z3"/>
    <w:rsid w:val="00C8624A"/>
  </w:style>
  <w:style w:type="character" w:customStyle="1" w:styleId="WW8Num51z4">
    <w:name w:val="WW8Num51z4"/>
    <w:rsid w:val="00C8624A"/>
  </w:style>
  <w:style w:type="character" w:customStyle="1" w:styleId="WW8Num51z5">
    <w:name w:val="WW8Num51z5"/>
    <w:rsid w:val="00C8624A"/>
  </w:style>
  <w:style w:type="character" w:customStyle="1" w:styleId="WW8Num51z6">
    <w:name w:val="WW8Num51z6"/>
    <w:rsid w:val="00C8624A"/>
  </w:style>
  <w:style w:type="character" w:customStyle="1" w:styleId="WW8Num51z7">
    <w:name w:val="WW8Num51z7"/>
    <w:rsid w:val="00C8624A"/>
  </w:style>
  <w:style w:type="character" w:customStyle="1" w:styleId="WW8Num51z8">
    <w:name w:val="WW8Num51z8"/>
    <w:rsid w:val="00C8624A"/>
  </w:style>
  <w:style w:type="character" w:customStyle="1" w:styleId="WW8Num52z0">
    <w:name w:val="WW8Num52z0"/>
    <w:rsid w:val="00C8624A"/>
    <w:rPr>
      <w:rFonts w:ascii="Wingdings 2" w:hAnsi="Wingdings 2" w:cs="Wingdings 2"/>
    </w:rPr>
  </w:style>
  <w:style w:type="character" w:customStyle="1" w:styleId="WW8Num52z1">
    <w:name w:val="WW8Num52z1"/>
    <w:rsid w:val="00C8624A"/>
    <w:rPr>
      <w:rFonts w:ascii="OpenSymbol" w:hAnsi="OpenSymbol" w:cs="OpenSymbol"/>
    </w:rPr>
  </w:style>
  <w:style w:type="character" w:customStyle="1" w:styleId="WW8Num53z0">
    <w:name w:val="WW8Num53z0"/>
    <w:rsid w:val="00C8624A"/>
    <w:rPr>
      <w:rFonts w:ascii="Wingdings 2" w:hAnsi="Wingdings 2" w:cs="Symbol"/>
      <w:b/>
    </w:rPr>
  </w:style>
  <w:style w:type="character" w:customStyle="1" w:styleId="WW8Num53z1">
    <w:name w:val="WW8Num53z1"/>
    <w:rsid w:val="00C8624A"/>
    <w:rPr>
      <w:rFonts w:ascii="OpenSymbol" w:hAnsi="OpenSymbol" w:cs="OpenSymbol"/>
    </w:rPr>
  </w:style>
  <w:style w:type="character" w:customStyle="1" w:styleId="WW8Num54z0">
    <w:name w:val="WW8Num54z0"/>
    <w:rsid w:val="00C8624A"/>
    <w:rPr>
      <w:rFonts w:ascii="Wingdings 2" w:hAnsi="Wingdings 2" w:cs="Symbol"/>
    </w:rPr>
  </w:style>
  <w:style w:type="character" w:customStyle="1" w:styleId="WW8Num54z1">
    <w:name w:val="WW8Num54z1"/>
    <w:rsid w:val="00C8624A"/>
    <w:rPr>
      <w:rFonts w:ascii="OpenSymbol" w:hAnsi="OpenSymbol" w:cs="OpenSymbol"/>
    </w:rPr>
  </w:style>
  <w:style w:type="character" w:customStyle="1" w:styleId="WW8Num55z0">
    <w:name w:val="WW8Num55z0"/>
    <w:rsid w:val="00C8624A"/>
    <w:rPr>
      <w:rFonts w:ascii="Wingdings 2" w:hAnsi="Wingdings 2" w:cs="Symbol"/>
    </w:rPr>
  </w:style>
  <w:style w:type="character" w:customStyle="1" w:styleId="WW8Num55z1">
    <w:name w:val="WW8Num55z1"/>
    <w:rsid w:val="00C8624A"/>
    <w:rPr>
      <w:rFonts w:ascii="OpenSymbol" w:hAnsi="OpenSymbol" w:cs="OpenSymbol"/>
    </w:rPr>
  </w:style>
  <w:style w:type="character" w:customStyle="1" w:styleId="WW8Num56z0">
    <w:name w:val="WW8Num56z0"/>
    <w:rsid w:val="00C8624A"/>
    <w:rPr>
      <w:rFonts w:ascii="Wingdings 2" w:hAnsi="Wingdings 2" w:cs="Symbol"/>
      <w:color w:val="000000"/>
    </w:rPr>
  </w:style>
  <w:style w:type="character" w:customStyle="1" w:styleId="WW8Num56z1">
    <w:name w:val="WW8Num56z1"/>
    <w:rsid w:val="00C8624A"/>
    <w:rPr>
      <w:rFonts w:ascii="OpenSymbol" w:hAnsi="OpenSymbol" w:cs="OpenSymbol"/>
    </w:rPr>
  </w:style>
  <w:style w:type="character" w:customStyle="1" w:styleId="WW8Num57z0">
    <w:name w:val="WW8Num57z0"/>
    <w:rsid w:val="00C8624A"/>
    <w:rPr>
      <w:rFonts w:ascii="Wingdings 2" w:hAnsi="Wingdings 2" w:cs="Symbol"/>
    </w:rPr>
  </w:style>
  <w:style w:type="character" w:customStyle="1" w:styleId="WW8Num57z1">
    <w:name w:val="WW8Num57z1"/>
    <w:rsid w:val="00C8624A"/>
    <w:rPr>
      <w:rFonts w:ascii="OpenSymbol" w:hAnsi="OpenSymbol" w:cs="OpenSymbol"/>
    </w:rPr>
  </w:style>
  <w:style w:type="character" w:customStyle="1" w:styleId="WW8Num15z1">
    <w:name w:val="WW8Num15z1"/>
    <w:rsid w:val="00C8624A"/>
    <w:rPr>
      <w:rFonts w:ascii="Courier New" w:hAnsi="Courier New" w:cs="Courier New"/>
    </w:rPr>
  </w:style>
  <w:style w:type="character" w:customStyle="1" w:styleId="WW8Num15z2">
    <w:name w:val="WW8Num15z2"/>
    <w:rsid w:val="00C8624A"/>
    <w:rPr>
      <w:rFonts w:ascii="Wingdings" w:hAnsi="Wingdings" w:cs="Wingdings"/>
    </w:rPr>
  </w:style>
  <w:style w:type="character" w:customStyle="1" w:styleId="WW8Num15z3">
    <w:name w:val="WW8Num15z3"/>
    <w:rsid w:val="00C8624A"/>
  </w:style>
  <w:style w:type="character" w:customStyle="1" w:styleId="WW8Num15z4">
    <w:name w:val="WW8Num15z4"/>
    <w:rsid w:val="00C8624A"/>
  </w:style>
  <w:style w:type="character" w:customStyle="1" w:styleId="WW8Num15z5">
    <w:name w:val="WW8Num15z5"/>
    <w:rsid w:val="00C8624A"/>
  </w:style>
  <w:style w:type="character" w:customStyle="1" w:styleId="WW8Num15z6">
    <w:name w:val="WW8Num15z6"/>
    <w:rsid w:val="00C8624A"/>
  </w:style>
  <w:style w:type="character" w:customStyle="1" w:styleId="WW8Num15z7">
    <w:name w:val="WW8Num15z7"/>
    <w:rsid w:val="00C8624A"/>
  </w:style>
  <w:style w:type="character" w:customStyle="1" w:styleId="WW8Num15z8">
    <w:name w:val="WW8Num15z8"/>
    <w:rsid w:val="00C8624A"/>
  </w:style>
  <w:style w:type="character" w:customStyle="1" w:styleId="WW8Num17z3">
    <w:name w:val="WW8Num17z3"/>
    <w:rsid w:val="00C8624A"/>
  </w:style>
  <w:style w:type="character" w:customStyle="1" w:styleId="WW8Num17z4">
    <w:name w:val="WW8Num17z4"/>
    <w:rsid w:val="00C8624A"/>
  </w:style>
  <w:style w:type="character" w:customStyle="1" w:styleId="WW8Num17z5">
    <w:name w:val="WW8Num17z5"/>
    <w:rsid w:val="00C8624A"/>
  </w:style>
  <w:style w:type="character" w:customStyle="1" w:styleId="WW8Num17z6">
    <w:name w:val="WW8Num17z6"/>
    <w:rsid w:val="00C8624A"/>
  </w:style>
  <w:style w:type="character" w:customStyle="1" w:styleId="WW8Num17z7">
    <w:name w:val="WW8Num17z7"/>
    <w:rsid w:val="00C8624A"/>
  </w:style>
  <w:style w:type="character" w:customStyle="1" w:styleId="WW8Num17z8">
    <w:name w:val="WW8Num17z8"/>
    <w:rsid w:val="00C8624A"/>
  </w:style>
  <w:style w:type="character" w:customStyle="1" w:styleId="WW8Num20z1">
    <w:name w:val="WW8Num20z1"/>
    <w:rsid w:val="00C8624A"/>
    <w:rPr>
      <w:rFonts w:ascii="Courier New" w:hAnsi="Courier New" w:cs="Courier New"/>
    </w:rPr>
  </w:style>
  <w:style w:type="character" w:customStyle="1" w:styleId="WW8Num20z2">
    <w:name w:val="WW8Num20z2"/>
    <w:rsid w:val="00C8624A"/>
    <w:rPr>
      <w:rFonts w:ascii="Wingdings" w:hAnsi="Wingdings" w:cs="Wingdings"/>
    </w:rPr>
  </w:style>
  <w:style w:type="character" w:customStyle="1" w:styleId="WW8Num20z4">
    <w:name w:val="WW8Num20z4"/>
    <w:rsid w:val="00C8624A"/>
    <w:rPr>
      <w:rFonts w:hint="default"/>
      <w:sz w:val="24"/>
      <w:szCs w:val="24"/>
    </w:rPr>
  </w:style>
  <w:style w:type="character" w:customStyle="1" w:styleId="WW8Num20z6">
    <w:name w:val="WW8Num20z6"/>
    <w:rsid w:val="00C8624A"/>
    <w:rPr>
      <w:rFonts w:hint="default"/>
      <w:color w:val="auto"/>
    </w:rPr>
  </w:style>
  <w:style w:type="character" w:customStyle="1" w:styleId="WW8Num21z2">
    <w:name w:val="WW8Num21z2"/>
    <w:rsid w:val="00C8624A"/>
  </w:style>
  <w:style w:type="character" w:customStyle="1" w:styleId="WW8Num21z3">
    <w:name w:val="WW8Num21z3"/>
    <w:rsid w:val="00C8624A"/>
    <w:rPr>
      <w:rFonts w:ascii="Wingdings 2" w:hAnsi="Wingdings 2" w:cs="OpenSymbol"/>
    </w:rPr>
  </w:style>
  <w:style w:type="character" w:customStyle="1" w:styleId="WW8Num21z4">
    <w:name w:val="WW8Num21z4"/>
    <w:rsid w:val="00C8624A"/>
  </w:style>
  <w:style w:type="character" w:customStyle="1" w:styleId="WW8Num21z5">
    <w:name w:val="WW8Num21z5"/>
    <w:rsid w:val="00C8624A"/>
  </w:style>
  <w:style w:type="character" w:customStyle="1" w:styleId="WW8Num21z6">
    <w:name w:val="WW8Num21z6"/>
    <w:rsid w:val="00C8624A"/>
  </w:style>
  <w:style w:type="character" w:customStyle="1" w:styleId="WW8Num21z7">
    <w:name w:val="WW8Num21z7"/>
    <w:rsid w:val="00C8624A"/>
  </w:style>
  <w:style w:type="character" w:customStyle="1" w:styleId="WW8Num21z8">
    <w:name w:val="WW8Num21z8"/>
    <w:rsid w:val="00C8624A"/>
  </w:style>
  <w:style w:type="character" w:customStyle="1" w:styleId="WW8Num24z1">
    <w:name w:val="WW8Num24z1"/>
    <w:rsid w:val="00C8624A"/>
    <w:rPr>
      <w:rFonts w:ascii="OpenSymbol" w:hAnsi="OpenSymbol" w:cs="OpenSymbol"/>
    </w:rPr>
  </w:style>
  <w:style w:type="character" w:customStyle="1" w:styleId="WW8Num30z1">
    <w:name w:val="WW8Num30z1"/>
    <w:rsid w:val="00C8624A"/>
    <w:rPr>
      <w:rFonts w:ascii="OpenSymbol" w:hAnsi="OpenSymbol" w:cs="OpenSymbol"/>
      <w:sz w:val="22"/>
      <w:szCs w:val="22"/>
    </w:rPr>
  </w:style>
  <w:style w:type="character" w:customStyle="1" w:styleId="WW8Num31z1">
    <w:name w:val="WW8Num31z1"/>
    <w:rsid w:val="00C8624A"/>
    <w:rPr>
      <w:rFonts w:ascii="OpenSymbol" w:hAnsi="OpenSymbol" w:cs="OpenSymbol"/>
    </w:rPr>
  </w:style>
  <w:style w:type="character" w:customStyle="1" w:styleId="WW8Num38z2">
    <w:name w:val="WW8Num38z2"/>
    <w:rsid w:val="00C8624A"/>
  </w:style>
  <w:style w:type="character" w:customStyle="1" w:styleId="WW8Num38z3">
    <w:name w:val="WW8Num38z3"/>
    <w:rsid w:val="00C8624A"/>
  </w:style>
  <w:style w:type="character" w:customStyle="1" w:styleId="WW8Num38z4">
    <w:name w:val="WW8Num38z4"/>
    <w:rsid w:val="00C8624A"/>
  </w:style>
  <w:style w:type="character" w:customStyle="1" w:styleId="WW8Num38z5">
    <w:name w:val="WW8Num38z5"/>
    <w:rsid w:val="00C8624A"/>
  </w:style>
  <w:style w:type="character" w:customStyle="1" w:styleId="WW8Num38z6">
    <w:name w:val="WW8Num38z6"/>
    <w:rsid w:val="00C8624A"/>
  </w:style>
  <w:style w:type="character" w:customStyle="1" w:styleId="WW8Num38z7">
    <w:name w:val="WW8Num38z7"/>
    <w:rsid w:val="00C8624A"/>
  </w:style>
  <w:style w:type="character" w:customStyle="1" w:styleId="WW8Num38z8">
    <w:name w:val="WW8Num38z8"/>
    <w:rsid w:val="00C8624A"/>
  </w:style>
  <w:style w:type="character" w:customStyle="1" w:styleId="WW8Num40z3">
    <w:name w:val="WW8Num40z3"/>
    <w:rsid w:val="00C8624A"/>
    <w:rPr>
      <w:rFonts w:ascii="Wingdings 2" w:hAnsi="Wingdings 2" w:cs="Wingdings 2"/>
    </w:rPr>
  </w:style>
  <w:style w:type="character" w:customStyle="1" w:styleId="WW8Num43z1">
    <w:name w:val="WW8Num43z1"/>
    <w:rsid w:val="00C8624A"/>
    <w:rPr>
      <w:rFonts w:ascii="OpenSymbol" w:hAnsi="OpenSymbol" w:cs="OpenSymbol"/>
    </w:rPr>
  </w:style>
  <w:style w:type="character" w:customStyle="1" w:styleId="WW8Num44z1">
    <w:name w:val="WW8Num44z1"/>
    <w:rsid w:val="00C8624A"/>
    <w:rPr>
      <w:rFonts w:ascii="OpenSymbol" w:hAnsi="OpenSymbol" w:cs="OpenSymbol"/>
    </w:rPr>
  </w:style>
  <w:style w:type="character" w:customStyle="1" w:styleId="WW8Num45z1">
    <w:name w:val="WW8Num45z1"/>
    <w:rsid w:val="00C8624A"/>
    <w:rPr>
      <w:rFonts w:ascii="OpenSymbol" w:hAnsi="OpenSymbol" w:cs="OpenSymbol"/>
    </w:rPr>
  </w:style>
  <w:style w:type="character" w:customStyle="1" w:styleId="WW8Num46z1">
    <w:name w:val="WW8Num46z1"/>
    <w:rsid w:val="00C8624A"/>
  </w:style>
  <w:style w:type="character" w:customStyle="1" w:styleId="WW8Num46z2">
    <w:name w:val="WW8Num46z2"/>
    <w:rsid w:val="00C8624A"/>
  </w:style>
  <w:style w:type="character" w:customStyle="1" w:styleId="WW8Num46z3">
    <w:name w:val="WW8Num46z3"/>
    <w:rsid w:val="00C8624A"/>
  </w:style>
  <w:style w:type="character" w:customStyle="1" w:styleId="WW8Num46z4">
    <w:name w:val="WW8Num46z4"/>
    <w:rsid w:val="00C8624A"/>
  </w:style>
  <w:style w:type="character" w:customStyle="1" w:styleId="WW8Num46z5">
    <w:name w:val="WW8Num46z5"/>
    <w:rsid w:val="00C8624A"/>
  </w:style>
  <w:style w:type="character" w:customStyle="1" w:styleId="WW8Num46z6">
    <w:name w:val="WW8Num46z6"/>
    <w:rsid w:val="00C8624A"/>
  </w:style>
  <w:style w:type="character" w:customStyle="1" w:styleId="WW8Num46z7">
    <w:name w:val="WW8Num46z7"/>
    <w:rsid w:val="00C8624A"/>
  </w:style>
  <w:style w:type="character" w:customStyle="1" w:styleId="WW8Num46z8">
    <w:name w:val="WW8Num46z8"/>
    <w:rsid w:val="00C8624A"/>
  </w:style>
  <w:style w:type="character" w:customStyle="1" w:styleId="WW8Num53z2">
    <w:name w:val="WW8Num53z2"/>
    <w:rsid w:val="00C8624A"/>
  </w:style>
  <w:style w:type="character" w:customStyle="1" w:styleId="WW8Num53z3">
    <w:name w:val="WW8Num53z3"/>
    <w:rsid w:val="00C8624A"/>
  </w:style>
  <w:style w:type="character" w:customStyle="1" w:styleId="WW8Num53z4">
    <w:name w:val="WW8Num53z4"/>
    <w:rsid w:val="00C8624A"/>
  </w:style>
  <w:style w:type="character" w:customStyle="1" w:styleId="WW8Num53z5">
    <w:name w:val="WW8Num53z5"/>
    <w:rsid w:val="00C8624A"/>
  </w:style>
  <w:style w:type="character" w:customStyle="1" w:styleId="WW8Num53z6">
    <w:name w:val="WW8Num53z6"/>
    <w:rsid w:val="00C8624A"/>
  </w:style>
  <w:style w:type="character" w:customStyle="1" w:styleId="WW8Num53z7">
    <w:name w:val="WW8Num53z7"/>
    <w:rsid w:val="00C8624A"/>
  </w:style>
  <w:style w:type="character" w:customStyle="1" w:styleId="WW8Num53z8">
    <w:name w:val="WW8Num53z8"/>
    <w:rsid w:val="00C8624A"/>
  </w:style>
  <w:style w:type="character" w:customStyle="1" w:styleId="WW8Num55z2">
    <w:name w:val="WW8Num55z2"/>
    <w:rsid w:val="00C8624A"/>
  </w:style>
  <w:style w:type="character" w:customStyle="1" w:styleId="WW8Num55z3">
    <w:name w:val="WW8Num55z3"/>
    <w:rsid w:val="00C8624A"/>
  </w:style>
  <w:style w:type="character" w:customStyle="1" w:styleId="WW8Num55z4">
    <w:name w:val="WW8Num55z4"/>
    <w:rsid w:val="00C8624A"/>
  </w:style>
  <w:style w:type="character" w:customStyle="1" w:styleId="WW8Num55z5">
    <w:name w:val="WW8Num55z5"/>
    <w:rsid w:val="00C8624A"/>
  </w:style>
  <w:style w:type="character" w:customStyle="1" w:styleId="WW8Num55z6">
    <w:name w:val="WW8Num55z6"/>
    <w:rsid w:val="00C8624A"/>
  </w:style>
  <w:style w:type="character" w:customStyle="1" w:styleId="WW8Num55z7">
    <w:name w:val="WW8Num55z7"/>
    <w:rsid w:val="00C8624A"/>
  </w:style>
  <w:style w:type="character" w:customStyle="1" w:styleId="WW8Num55z8">
    <w:name w:val="WW8Num55z8"/>
    <w:rsid w:val="00C8624A"/>
  </w:style>
  <w:style w:type="character" w:customStyle="1" w:styleId="WW8Num58z0">
    <w:name w:val="WW8Num58z0"/>
    <w:rsid w:val="00C8624A"/>
    <w:rPr>
      <w:rFonts w:ascii="Wingdings 2" w:hAnsi="Wingdings 2" w:cs="Symbol"/>
      <w:b/>
    </w:rPr>
  </w:style>
  <w:style w:type="character" w:customStyle="1" w:styleId="WW8Num58z1">
    <w:name w:val="WW8Num58z1"/>
    <w:rsid w:val="00C8624A"/>
    <w:rPr>
      <w:rFonts w:ascii="OpenSymbol" w:hAnsi="OpenSymbol" w:cs="OpenSymbol"/>
    </w:rPr>
  </w:style>
  <w:style w:type="character" w:customStyle="1" w:styleId="WW8Num59z0">
    <w:name w:val="WW8Num59z0"/>
    <w:rsid w:val="00C8624A"/>
    <w:rPr>
      <w:rFonts w:ascii="Wingdings 2" w:hAnsi="Wingdings 2" w:cs="Symbol"/>
    </w:rPr>
  </w:style>
  <w:style w:type="character" w:customStyle="1" w:styleId="WW8Num59z1">
    <w:name w:val="WW8Num59z1"/>
    <w:rsid w:val="00C8624A"/>
    <w:rPr>
      <w:rFonts w:ascii="OpenSymbol" w:hAnsi="OpenSymbol" w:cs="OpenSymbol"/>
    </w:rPr>
  </w:style>
  <w:style w:type="character" w:customStyle="1" w:styleId="WW8Num60z0">
    <w:name w:val="WW8Num60z0"/>
    <w:rsid w:val="00C8624A"/>
    <w:rPr>
      <w:rFonts w:ascii="Wingdings 2" w:hAnsi="Wingdings 2" w:cs="Symbol"/>
    </w:rPr>
  </w:style>
  <w:style w:type="character" w:customStyle="1" w:styleId="WW8Num60z1">
    <w:name w:val="WW8Num60z1"/>
    <w:rsid w:val="00C8624A"/>
    <w:rPr>
      <w:rFonts w:ascii="OpenSymbol" w:hAnsi="OpenSymbol" w:cs="OpenSymbol"/>
    </w:rPr>
  </w:style>
  <w:style w:type="character" w:customStyle="1" w:styleId="WW8Num61z0">
    <w:name w:val="WW8Num61z0"/>
    <w:rsid w:val="00C8624A"/>
    <w:rPr>
      <w:rFonts w:ascii="Wingdings 2" w:hAnsi="Wingdings 2" w:cs="Symbol"/>
      <w:color w:val="000000"/>
    </w:rPr>
  </w:style>
  <w:style w:type="character" w:customStyle="1" w:styleId="WW8Num61z1">
    <w:name w:val="WW8Num61z1"/>
    <w:rsid w:val="00C8624A"/>
    <w:rPr>
      <w:rFonts w:ascii="OpenSymbol" w:hAnsi="OpenSymbol" w:cs="OpenSymbol"/>
    </w:rPr>
  </w:style>
  <w:style w:type="character" w:customStyle="1" w:styleId="WW8Num62z0">
    <w:name w:val="WW8Num62z0"/>
    <w:rsid w:val="00C8624A"/>
    <w:rPr>
      <w:rFonts w:ascii="Wingdings 2" w:hAnsi="Wingdings 2" w:cs="Symbol"/>
    </w:rPr>
  </w:style>
  <w:style w:type="character" w:customStyle="1" w:styleId="WW8Num62z1">
    <w:name w:val="WW8Num62z1"/>
    <w:rsid w:val="00C8624A"/>
    <w:rPr>
      <w:rFonts w:ascii="OpenSymbol" w:hAnsi="OpenSymbol" w:cs="OpenSymbol"/>
    </w:rPr>
  </w:style>
  <w:style w:type="character" w:customStyle="1" w:styleId="WW8Num11z1">
    <w:name w:val="WW8Num11z1"/>
    <w:rsid w:val="00C8624A"/>
  </w:style>
  <w:style w:type="character" w:customStyle="1" w:styleId="WW8Num11z2">
    <w:name w:val="WW8Num11z2"/>
    <w:rsid w:val="00C8624A"/>
  </w:style>
  <w:style w:type="character" w:customStyle="1" w:styleId="WW8Num11z3">
    <w:name w:val="WW8Num11z3"/>
    <w:rsid w:val="00C8624A"/>
  </w:style>
  <w:style w:type="character" w:customStyle="1" w:styleId="WW8Num11z4">
    <w:name w:val="WW8Num11z4"/>
    <w:rsid w:val="00C8624A"/>
  </w:style>
  <w:style w:type="character" w:customStyle="1" w:styleId="WW8Num11z5">
    <w:name w:val="WW8Num11z5"/>
    <w:rsid w:val="00C8624A"/>
  </w:style>
  <w:style w:type="character" w:customStyle="1" w:styleId="WW8Num11z6">
    <w:name w:val="WW8Num11z6"/>
    <w:rsid w:val="00C8624A"/>
  </w:style>
  <w:style w:type="character" w:customStyle="1" w:styleId="WW8Num11z7">
    <w:name w:val="WW8Num11z7"/>
    <w:rsid w:val="00C8624A"/>
  </w:style>
  <w:style w:type="character" w:customStyle="1" w:styleId="WW8Num11z8">
    <w:name w:val="WW8Num11z8"/>
    <w:rsid w:val="00C8624A"/>
  </w:style>
  <w:style w:type="character" w:customStyle="1" w:styleId="WW8Num12z2">
    <w:name w:val="WW8Num12z2"/>
    <w:rsid w:val="00C8624A"/>
  </w:style>
  <w:style w:type="character" w:customStyle="1" w:styleId="WW8Num18z3">
    <w:name w:val="WW8Num18z3"/>
    <w:rsid w:val="00C8624A"/>
  </w:style>
  <w:style w:type="character" w:customStyle="1" w:styleId="WW8Num18z5">
    <w:name w:val="WW8Num18z5"/>
    <w:rsid w:val="00C8624A"/>
  </w:style>
  <w:style w:type="character" w:customStyle="1" w:styleId="WW8Num18z7">
    <w:name w:val="WW8Num18z7"/>
    <w:rsid w:val="00C8624A"/>
  </w:style>
  <w:style w:type="character" w:customStyle="1" w:styleId="WW8Num18z8">
    <w:name w:val="WW8Num18z8"/>
    <w:rsid w:val="00C8624A"/>
  </w:style>
  <w:style w:type="character" w:customStyle="1" w:styleId="WW8Num22z1">
    <w:name w:val="WW8Num22z1"/>
    <w:rsid w:val="00C8624A"/>
    <w:rPr>
      <w:rFonts w:ascii="Courier New" w:hAnsi="Courier New" w:cs="Courier New"/>
    </w:rPr>
  </w:style>
  <w:style w:type="character" w:customStyle="1" w:styleId="WW8Num22z2">
    <w:name w:val="WW8Num22z2"/>
    <w:rsid w:val="00C8624A"/>
    <w:rPr>
      <w:rFonts w:ascii="Wingdings" w:hAnsi="Wingdings" w:cs="Wingdings"/>
    </w:rPr>
  </w:style>
  <w:style w:type="character" w:customStyle="1" w:styleId="WW8Num24z2">
    <w:name w:val="WW8Num24z2"/>
    <w:rsid w:val="00C8624A"/>
    <w:rPr>
      <w:rFonts w:ascii="Wingdings" w:hAnsi="Wingdings" w:cs="Wingdings"/>
    </w:rPr>
  </w:style>
  <w:style w:type="character" w:customStyle="1" w:styleId="WW8Num24z4">
    <w:name w:val="WW8Num24z4"/>
    <w:rsid w:val="00C8624A"/>
    <w:rPr>
      <w:rFonts w:hint="default"/>
      <w:sz w:val="24"/>
      <w:szCs w:val="24"/>
    </w:rPr>
  </w:style>
  <w:style w:type="character" w:customStyle="1" w:styleId="WW8Num24z6">
    <w:name w:val="WW8Num24z6"/>
    <w:rsid w:val="00C8624A"/>
    <w:rPr>
      <w:rFonts w:hint="default"/>
      <w:color w:val="auto"/>
    </w:rPr>
  </w:style>
  <w:style w:type="character" w:customStyle="1" w:styleId="WW8Num25z1">
    <w:name w:val="WW8Num25z1"/>
    <w:rsid w:val="00C8624A"/>
    <w:rPr>
      <w:rFonts w:ascii="OpenSymbol" w:hAnsi="OpenSymbol" w:cs="OpenSymbol"/>
    </w:rPr>
  </w:style>
  <w:style w:type="character" w:customStyle="1" w:styleId="WW8Num25z2">
    <w:name w:val="WW8Num25z2"/>
    <w:rsid w:val="00C8624A"/>
  </w:style>
  <w:style w:type="character" w:customStyle="1" w:styleId="WW8Num25z3">
    <w:name w:val="WW8Num25z3"/>
    <w:rsid w:val="00C8624A"/>
    <w:rPr>
      <w:rFonts w:ascii="Wingdings 2" w:hAnsi="Wingdings 2" w:cs="OpenSymbol"/>
    </w:rPr>
  </w:style>
  <w:style w:type="character" w:customStyle="1" w:styleId="WW8Num25z4">
    <w:name w:val="WW8Num25z4"/>
    <w:rsid w:val="00C8624A"/>
  </w:style>
  <w:style w:type="character" w:customStyle="1" w:styleId="WW8Num25z5">
    <w:name w:val="WW8Num25z5"/>
    <w:rsid w:val="00C8624A"/>
  </w:style>
  <w:style w:type="character" w:customStyle="1" w:styleId="WW8Num25z6">
    <w:name w:val="WW8Num25z6"/>
    <w:rsid w:val="00C8624A"/>
  </w:style>
  <w:style w:type="character" w:customStyle="1" w:styleId="WW8Num25z7">
    <w:name w:val="WW8Num25z7"/>
    <w:rsid w:val="00C8624A"/>
  </w:style>
  <w:style w:type="character" w:customStyle="1" w:styleId="WW8Num25z8">
    <w:name w:val="WW8Num25z8"/>
    <w:rsid w:val="00C8624A"/>
  </w:style>
  <w:style w:type="character" w:customStyle="1" w:styleId="WW8Num44z3">
    <w:name w:val="WW8Num44z3"/>
    <w:rsid w:val="00C8624A"/>
    <w:rPr>
      <w:rFonts w:ascii="Wingdings 2" w:hAnsi="Wingdings 2" w:cs="Wingdings 2"/>
    </w:rPr>
  </w:style>
  <w:style w:type="character" w:customStyle="1" w:styleId="WW8Num47z1">
    <w:name w:val="WW8Num47z1"/>
    <w:rsid w:val="00C8624A"/>
    <w:rPr>
      <w:rFonts w:ascii="OpenSymbol" w:hAnsi="OpenSymbol" w:cs="OpenSymbol"/>
    </w:rPr>
  </w:style>
  <w:style w:type="character" w:customStyle="1" w:styleId="WW8Num48z1">
    <w:name w:val="WW8Num48z1"/>
    <w:rsid w:val="00C8624A"/>
    <w:rPr>
      <w:rFonts w:ascii="OpenSymbol" w:hAnsi="OpenSymbol" w:cs="OpenSymbol"/>
    </w:rPr>
  </w:style>
  <w:style w:type="character" w:customStyle="1" w:styleId="WW8Num50z1">
    <w:name w:val="WW8Num50z1"/>
    <w:rsid w:val="00C8624A"/>
  </w:style>
  <w:style w:type="character" w:customStyle="1" w:styleId="WW8Num50z2">
    <w:name w:val="WW8Num50z2"/>
    <w:rsid w:val="00C8624A"/>
  </w:style>
  <w:style w:type="character" w:customStyle="1" w:styleId="WW8Num50z3">
    <w:name w:val="WW8Num50z3"/>
    <w:rsid w:val="00C8624A"/>
  </w:style>
  <w:style w:type="character" w:customStyle="1" w:styleId="WW8Num50z4">
    <w:name w:val="WW8Num50z4"/>
    <w:rsid w:val="00C8624A"/>
  </w:style>
  <w:style w:type="character" w:customStyle="1" w:styleId="WW8Num50z5">
    <w:name w:val="WW8Num50z5"/>
    <w:rsid w:val="00C8624A"/>
  </w:style>
  <w:style w:type="character" w:customStyle="1" w:styleId="WW8Num50z6">
    <w:name w:val="WW8Num50z6"/>
    <w:rsid w:val="00C8624A"/>
  </w:style>
  <w:style w:type="character" w:customStyle="1" w:styleId="WW8Num50z7">
    <w:name w:val="WW8Num50z7"/>
    <w:rsid w:val="00C8624A"/>
  </w:style>
  <w:style w:type="character" w:customStyle="1" w:styleId="WW8Num50z8">
    <w:name w:val="WW8Num50z8"/>
    <w:rsid w:val="00C8624A"/>
  </w:style>
  <w:style w:type="character" w:customStyle="1" w:styleId="WW8Num57z2">
    <w:name w:val="WW8Num57z2"/>
    <w:rsid w:val="00C8624A"/>
  </w:style>
  <w:style w:type="character" w:customStyle="1" w:styleId="WW8Num57z3">
    <w:name w:val="WW8Num57z3"/>
    <w:rsid w:val="00C8624A"/>
  </w:style>
  <w:style w:type="character" w:customStyle="1" w:styleId="WW8Num57z4">
    <w:name w:val="WW8Num57z4"/>
    <w:rsid w:val="00C8624A"/>
  </w:style>
  <w:style w:type="character" w:customStyle="1" w:styleId="WW8Num57z5">
    <w:name w:val="WW8Num57z5"/>
    <w:rsid w:val="00C8624A"/>
  </w:style>
  <w:style w:type="character" w:customStyle="1" w:styleId="WW8Num57z6">
    <w:name w:val="WW8Num57z6"/>
    <w:rsid w:val="00C8624A"/>
  </w:style>
  <w:style w:type="character" w:customStyle="1" w:styleId="WW8Num57z7">
    <w:name w:val="WW8Num57z7"/>
    <w:rsid w:val="00C8624A"/>
  </w:style>
  <w:style w:type="character" w:customStyle="1" w:styleId="WW8Num57z8">
    <w:name w:val="WW8Num57z8"/>
    <w:rsid w:val="00C8624A"/>
  </w:style>
  <w:style w:type="character" w:customStyle="1" w:styleId="WW8Num59z2">
    <w:name w:val="WW8Num59z2"/>
    <w:rsid w:val="00C8624A"/>
  </w:style>
  <w:style w:type="character" w:customStyle="1" w:styleId="WW8Num59z3">
    <w:name w:val="WW8Num59z3"/>
    <w:rsid w:val="00C8624A"/>
  </w:style>
  <w:style w:type="character" w:customStyle="1" w:styleId="WW8Num59z4">
    <w:name w:val="WW8Num59z4"/>
    <w:rsid w:val="00C8624A"/>
  </w:style>
  <w:style w:type="character" w:customStyle="1" w:styleId="WW8Num59z5">
    <w:name w:val="WW8Num59z5"/>
    <w:rsid w:val="00C8624A"/>
  </w:style>
  <w:style w:type="character" w:customStyle="1" w:styleId="WW8Num59z6">
    <w:name w:val="WW8Num59z6"/>
    <w:rsid w:val="00C8624A"/>
  </w:style>
  <w:style w:type="character" w:customStyle="1" w:styleId="WW8Num59z7">
    <w:name w:val="WW8Num59z7"/>
    <w:rsid w:val="00C8624A"/>
  </w:style>
  <w:style w:type="character" w:customStyle="1" w:styleId="WW8Num59z8">
    <w:name w:val="WW8Num59z8"/>
    <w:rsid w:val="00C8624A"/>
  </w:style>
  <w:style w:type="character" w:customStyle="1" w:styleId="WW8Num63z0">
    <w:name w:val="WW8Num63z0"/>
    <w:rsid w:val="00C8624A"/>
    <w:rPr>
      <w:rFonts w:ascii="Wingdings 2" w:hAnsi="Wingdings 2" w:cs="Symbol"/>
    </w:rPr>
  </w:style>
  <w:style w:type="character" w:customStyle="1" w:styleId="WW8Num63z1">
    <w:name w:val="WW8Num63z1"/>
    <w:rsid w:val="00C8624A"/>
    <w:rPr>
      <w:rFonts w:ascii="OpenSymbol" w:hAnsi="OpenSymbol" w:cs="OpenSymbol"/>
    </w:rPr>
  </w:style>
  <w:style w:type="character" w:customStyle="1" w:styleId="WW8Num64z0">
    <w:name w:val="WW8Num64z0"/>
    <w:rsid w:val="00C8624A"/>
    <w:rPr>
      <w:rFonts w:ascii="Wingdings 2" w:hAnsi="Wingdings 2" w:cs="Symbol"/>
    </w:rPr>
  </w:style>
  <w:style w:type="character" w:customStyle="1" w:styleId="WW8Num64z1">
    <w:name w:val="WW8Num64z1"/>
    <w:rsid w:val="00C8624A"/>
    <w:rPr>
      <w:rFonts w:ascii="OpenSymbol" w:hAnsi="OpenSymbol" w:cs="OpenSymbol"/>
    </w:rPr>
  </w:style>
  <w:style w:type="character" w:customStyle="1" w:styleId="WW8Num65z0">
    <w:name w:val="WW8Num65z0"/>
    <w:rsid w:val="00C8624A"/>
    <w:rPr>
      <w:rFonts w:ascii="Wingdings 2" w:hAnsi="Wingdings 2" w:cs="Symbol"/>
      <w:color w:val="000000"/>
    </w:rPr>
  </w:style>
  <w:style w:type="character" w:customStyle="1" w:styleId="WW8Num65z1">
    <w:name w:val="WW8Num65z1"/>
    <w:rsid w:val="00C8624A"/>
    <w:rPr>
      <w:rFonts w:ascii="OpenSymbol" w:hAnsi="OpenSymbol" w:cs="OpenSymbol"/>
    </w:rPr>
  </w:style>
  <w:style w:type="character" w:customStyle="1" w:styleId="WW8Num66z0">
    <w:name w:val="WW8Num66z0"/>
    <w:rsid w:val="00C8624A"/>
    <w:rPr>
      <w:rFonts w:ascii="Wingdings 2" w:hAnsi="Wingdings 2" w:cs="Symbol"/>
    </w:rPr>
  </w:style>
  <w:style w:type="character" w:customStyle="1" w:styleId="WW8Num66z1">
    <w:name w:val="WW8Num66z1"/>
    <w:rsid w:val="00C8624A"/>
    <w:rPr>
      <w:rFonts w:ascii="OpenSymbol" w:hAnsi="OpenSymbol" w:cs="OpenSymbol"/>
    </w:rPr>
  </w:style>
  <w:style w:type="character" w:customStyle="1" w:styleId="WW8Num4z2">
    <w:name w:val="WW8Num4z2"/>
    <w:rsid w:val="00C8624A"/>
    <w:rPr>
      <w:rFonts w:hint="default"/>
      <w:u w:val="single"/>
    </w:rPr>
  </w:style>
  <w:style w:type="character" w:customStyle="1" w:styleId="WW8Num8z1">
    <w:name w:val="WW8Num8z1"/>
    <w:rsid w:val="00C8624A"/>
  </w:style>
  <w:style w:type="character" w:customStyle="1" w:styleId="WW8Num8z2">
    <w:name w:val="WW8Num8z2"/>
    <w:rsid w:val="00C8624A"/>
    <w:rPr>
      <w:rFonts w:ascii="Times New Roman" w:hAnsi="Times New Roman" w:cs="Times New Roman"/>
      <w:b w:val="0"/>
      <w:bCs/>
      <w:i/>
      <w:sz w:val="22"/>
      <w:szCs w:val="22"/>
      <w:lang w:eastAsia="ar-SA" w:bidi="ar-SA"/>
    </w:rPr>
  </w:style>
  <w:style w:type="character" w:customStyle="1" w:styleId="WW8Num8z3">
    <w:name w:val="WW8Num8z3"/>
    <w:rsid w:val="00C8624A"/>
  </w:style>
  <w:style w:type="character" w:customStyle="1" w:styleId="WW8Num8z4">
    <w:name w:val="WW8Num8z4"/>
    <w:rsid w:val="00C8624A"/>
  </w:style>
  <w:style w:type="character" w:customStyle="1" w:styleId="WW8Num8z5">
    <w:name w:val="WW8Num8z5"/>
    <w:rsid w:val="00C8624A"/>
  </w:style>
  <w:style w:type="character" w:customStyle="1" w:styleId="WW8Num8z6">
    <w:name w:val="WW8Num8z6"/>
    <w:rsid w:val="00C8624A"/>
  </w:style>
  <w:style w:type="character" w:customStyle="1" w:styleId="WW8Num8z7">
    <w:name w:val="WW8Num8z7"/>
    <w:rsid w:val="00C8624A"/>
  </w:style>
  <w:style w:type="character" w:customStyle="1" w:styleId="WW8Num8z8">
    <w:name w:val="WW8Num8z8"/>
    <w:rsid w:val="00C8624A"/>
  </w:style>
  <w:style w:type="character" w:customStyle="1" w:styleId="WW8Num20z3">
    <w:name w:val="WW8Num20z3"/>
    <w:rsid w:val="00C8624A"/>
  </w:style>
  <w:style w:type="character" w:customStyle="1" w:styleId="WW8Num20z5">
    <w:name w:val="WW8Num20z5"/>
    <w:rsid w:val="00C8624A"/>
  </w:style>
  <w:style w:type="character" w:customStyle="1" w:styleId="WW8Num20z7">
    <w:name w:val="WW8Num20z7"/>
    <w:rsid w:val="00C8624A"/>
  </w:style>
  <w:style w:type="character" w:customStyle="1" w:styleId="WW8Num20z8">
    <w:name w:val="WW8Num20z8"/>
    <w:rsid w:val="00C8624A"/>
  </w:style>
  <w:style w:type="character" w:customStyle="1" w:styleId="WW8Num10z1">
    <w:name w:val="WW8Num10z1"/>
    <w:rsid w:val="00C8624A"/>
    <w:rPr>
      <w:rFonts w:eastAsia="Batang"/>
      <w:b/>
      <w:bCs/>
    </w:rPr>
  </w:style>
  <w:style w:type="character" w:customStyle="1" w:styleId="WW8Num10z2">
    <w:name w:val="WW8Num10z2"/>
    <w:rsid w:val="00C8624A"/>
  </w:style>
  <w:style w:type="character" w:customStyle="1" w:styleId="WW8Num10z3">
    <w:name w:val="WW8Num10z3"/>
    <w:rsid w:val="00C8624A"/>
    <w:rPr>
      <w:bCs/>
      <w:sz w:val="22"/>
      <w:szCs w:val="22"/>
    </w:rPr>
  </w:style>
  <w:style w:type="character" w:customStyle="1" w:styleId="WW8Num10z4">
    <w:name w:val="WW8Num10z4"/>
    <w:rsid w:val="00C8624A"/>
  </w:style>
  <w:style w:type="character" w:customStyle="1" w:styleId="WW8Num10z5">
    <w:name w:val="WW8Num10z5"/>
    <w:rsid w:val="00C8624A"/>
  </w:style>
  <w:style w:type="character" w:customStyle="1" w:styleId="WW8Num10z6">
    <w:name w:val="WW8Num10z6"/>
    <w:rsid w:val="00C8624A"/>
  </w:style>
  <w:style w:type="character" w:customStyle="1" w:styleId="WW8Num10z7">
    <w:name w:val="WW8Num10z7"/>
    <w:rsid w:val="00C8624A"/>
  </w:style>
  <w:style w:type="character" w:customStyle="1" w:styleId="WW8Num10z8">
    <w:name w:val="WW8Num10z8"/>
    <w:rsid w:val="00C8624A"/>
  </w:style>
  <w:style w:type="character" w:customStyle="1" w:styleId="WW8Num22z3">
    <w:name w:val="WW8Num22z3"/>
    <w:rsid w:val="00C8624A"/>
  </w:style>
  <w:style w:type="character" w:customStyle="1" w:styleId="WW8Num22z4">
    <w:name w:val="WW8Num22z4"/>
    <w:rsid w:val="00C8624A"/>
  </w:style>
  <w:style w:type="character" w:customStyle="1" w:styleId="WW8Num22z5">
    <w:name w:val="WW8Num22z5"/>
    <w:rsid w:val="00C8624A"/>
  </w:style>
  <w:style w:type="character" w:customStyle="1" w:styleId="WW8Num22z6">
    <w:name w:val="WW8Num22z6"/>
    <w:rsid w:val="00C8624A"/>
  </w:style>
  <w:style w:type="character" w:customStyle="1" w:styleId="WW8Num22z7">
    <w:name w:val="WW8Num22z7"/>
    <w:rsid w:val="00C8624A"/>
  </w:style>
  <w:style w:type="character" w:customStyle="1" w:styleId="WW8Num22z8">
    <w:name w:val="WW8Num22z8"/>
    <w:rsid w:val="00C8624A"/>
  </w:style>
  <w:style w:type="character" w:customStyle="1" w:styleId="WW8Num40z2">
    <w:name w:val="WW8Num40z2"/>
    <w:rsid w:val="00C8624A"/>
  </w:style>
  <w:style w:type="character" w:customStyle="1" w:styleId="WW8Num40z4">
    <w:name w:val="WW8Num40z4"/>
    <w:rsid w:val="00C8624A"/>
  </w:style>
  <w:style w:type="character" w:customStyle="1" w:styleId="WW8Num40z5">
    <w:name w:val="WW8Num40z5"/>
    <w:rsid w:val="00C8624A"/>
  </w:style>
  <w:style w:type="character" w:customStyle="1" w:styleId="WW8Num40z6">
    <w:name w:val="WW8Num40z6"/>
    <w:rsid w:val="00C8624A"/>
  </w:style>
  <w:style w:type="character" w:customStyle="1" w:styleId="WW8Num40z7">
    <w:name w:val="WW8Num40z7"/>
    <w:rsid w:val="00C8624A"/>
  </w:style>
  <w:style w:type="character" w:customStyle="1" w:styleId="WW8Num40z8">
    <w:name w:val="WW8Num40z8"/>
    <w:rsid w:val="00C8624A"/>
  </w:style>
  <w:style w:type="character" w:customStyle="1" w:styleId="WW8Num23z1">
    <w:name w:val="WW8Num23z1"/>
    <w:rsid w:val="00C8624A"/>
  </w:style>
  <w:style w:type="character" w:customStyle="1" w:styleId="WW8Num23z2">
    <w:name w:val="WW8Num23z2"/>
    <w:rsid w:val="00C8624A"/>
  </w:style>
  <w:style w:type="character" w:customStyle="1" w:styleId="WW8Num23z3">
    <w:name w:val="WW8Num23z3"/>
    <w:rsid w:val="00C8624A"/>
  </w:style>
  <w:style w:type="character" w:customStyle="1" w:styleId="WW8Num23z4">
    <w:name w:val="WW8Num23z4"/>
    <w:rsid w:val="00C8624A"/>
  </w:style>
  <w:style w:type="character" w:customStyle="1" w:styleId="WW8Num23z5">
    <w:name w:val="WW8Num23z5"/>
    <w:rsid w:val="00C8624A"/>
  </w:style>
  <w:style w:type="character" w:customStyle="1" w:styleId="WW8Num23z6">
    <w:name w:val="WW8Num23z6"/>
    <w:rsid w:val="00C8624A"/>
  </w:style>
  <w:style w:type="character" w:customStyle="1" w:styleId="WW8Num23z7">
    <w:name w:val="WW8Num23z7"/>
    <w:rsid w:val="00C8624A"/>
  </w:style>
  <w:style w:type="character" w:customStyle="1" w:styleId="WW8Num23z8">
    <w:name w:val="WW8Num23z8"/>
    <w:rsid w:val="00C8624A"/>
  </w:style>
  <w:style w:type="character" w:customStyle="1" w:styleId="WW8Num24z3">
    <w:name w:val="WW8Num24z3"/>
    <w:rsid w:val="00C8624A"/>
  </w:style>
  <w:style w:type="character" w:customStyle="1" w:styleId="WW8Num24z5">
    <w:name w:val="WW8Num24z5"/>
    <w:rsid w:val="00C8624A"/>
  </w:style>
  <w:style w:type="character" w:customStyle="1" w:styleId="WW8Num24z7">
    <w:name w:val="WW8Num24z7"/>
    <w:rsid w:val="00C8624A"/>
  </w:style>
  <w:style w:type="character" w:customStyle="1" w:styleId="WW8Num24z8">
    <w:name w:val="WW8Num24z8"/>
    <w:rsid w:val="00C8624A"/>
  </w:style>
  <w:style w:type="character" w:customStyle="1" w:styleId="WW8Num26z1">
    <w:name w:val="WW8Num26z1"/>
    <w:rsid w:val="00C8624A"/>
  </w:style>
  <w:style w:type="character" w:customStyle="1" w:styleId="WW8Num26z2">
    <w:name w:val="WW8Num26z2"/>
    <w:rsid w:val="00C8624A"/>
  </w:style>
  <w:style w:type="character" w:customStyle="1" w:styleId="WW8Num26z3">
    <w:name w:val="WW8Num26z3"/>
    <w:rsid w:val="00C8624A"/>
  </w:style>
  <w:style w:type="character" w:customStyle="1" w:styleId="WW8Num26z4">
    <w:name w:val="WW8Num26z4"/>
    <w:rsid w:val="00C8624A"/>
  </w:style>
  <w:style w:type="character" w:customStyle="1" w:styleId="WW8Num26z5">
    <w:name w:val="WW8Num26z5"/>
    <w:rsid w:val="00C8624A"/>
  </w:style>
  <w:style w:type="character" w:customStyle="1" w:styleId="WW8Num26z6">
    <w:name w:val="WW8Num26z6"/>
    <w:rsid w:val="00C8624A"/>
  </w:style>
  <w:style w:type="character" w:customStyle="1" w:styleId="WW8Num26z7">
    <w:name w:val="WW8Num26z7"/>
    <w:rsid w:val="00C8624A"/>
  </w:style>
  <w:style w:type="character" w:customStyle="1" w:styleId="WW8Num26z8">
    <w:name w:val="WW8Num26z8"/>
    <w:rsid w:val="00C8624A"/>
  </w:style>
  <w:style w:type="character" w:customStyle="1" w:styleId="WW8Num27z2">
    <w:name w:val="WW8Num27z2"/>
    <w:rsid w:val="00C8624A"/>
  </w:style>
  <w:style w:type="character" w:customStyle="1" w:styleId="WW8Num27z3">
    <w:name w:val="WW8Num27z3"/>
    <w:rsid w:val="00C8624A"/>
  </w:style>
  <w:style w:type="character" w:customStyle="1" w:styleId="WW8Num27z4">
    <w:name w:val="WW8Num27z4"/>
    <w:rsid w:val="00C8624A"/>
  </w:style>
  <w:style w:type="character" w:customStyle="1" w:styleId="WW8Num27z5">
    <w:name w:val="WW8Num27z5"/>
    <w:rsid w:val="00C8624A"/>
  </w:style>
  <w:style w:type="character" w:customStyle="1" w:styleId="WW8Num27z6">
    <w:name w:val="WW8Num27z6"/>
    <w:rsid w:val="00C8624A"/>
  </w:style>
  <w:style w:type="character" w:customStyle="1" w:styleId="WW8Num27z7">
    <w:name w:val="WW8Num27z7"/>
    <w:rsid w:val="00C8624A"/>
  </w:style>
  <w:style w:type="character" w:customStyle="1" w:styleId="WW8Num27z8">
    <w:name w:val="WW8Num27z8"/>
    <w:rsid w:val="00C8624A"/>
  </w:style>
  <w:style w:type="character" w:customStyle="1" w:styleId="WW8Num28z2">
    <w:name w:val="WW8Num28z2"/>
    <w:rsid w:val="00C8624A"/>
  </w:style>
  <w:style w:type="character" w:customStyle="1" w:styleId="WW8Num28z3">
    <w:name w:val="WW8Num28z3"/>
    <w:rsid w:val="00C8624A"/>
  </w:style>
  <w:style w:type="character" w:customStyle="1" w:styleId="WW8Num28z4">
    <w:name w:val="WW8Num28z4"/>
    <w:rsid w:val="00C8624A"/>
  </w:style>
  <w:style w:type="character" w:customStyle="1" w:styleId="WW8Num28z5">
    <w:name w:val="WW8Num28z5"/>
    <w:rsid w:val="00C8624A"/>
  </w:style>
  <w:style w:type="character" w:customStyle="1" w:styleId="WW8Num28z6">
    <w:name w:val="WW8Num28z6"/>
    <w:rsid w:val="00C8624A"/>
  </w:style>
  <w:style w:type="character" w:customStyle="1" w:styleId="WW8Num28z7">
    <w:name w:val="WW8Num28z7"/>
    <w:rsid w:val="00C8624A"/>
  </w:style>
  <w:style w:type="character" w:customStyle="1" w:styleId="WW8Num28z8">
    <w:name w:val="WW8Num28z8"/>
    <w:rsid w:val="00C8624A"/>
  </w:style>
  <w:style w:type="character" w:customStyle="1" w:styleId="WW8Num29z1">
    <w:name w:val="WW8Num29z1"/>
    <w:rsid w:val="00C8624A"/>
  </w:style>
  <w:style w:type="character" w:customStyle="1" w:styleId="WW8Num29z2">
    <w:name w:val="WW8Num29z2"/>
    <w:rsid w:val="00C8624A"/>
  </w:style>
  <w:style w:type="character" w:customStyle="1" w:styleId="WW8Num29z3">
    <w:name w:val="WW8Num29z3"/>
    <w:rsid w:val="00C8624A"/>
  </w:style>
  <w:style w:type="character" w:customStyle="1" w:styleId="WW8Num29z4">
    <w:name w:val="WW8Num29z4"/>
    <w:rsid w:val="00C8624A"/>
  </w:style>
  <w:style w:type="character" w:customStyle="1" w:styleId="WW8Num29z5">
    <w:name w:val="WW8Num29z5"/>
    <w:rsid w:val="00C8624A"/>
  </w:style>
  <w:style w:type="character" w:customStyle="1" w:styleId="WW8Num29z6">
    <w:name w:val="WW8Num29z6"/>
    <w:rsid w:val="00C8624A"/>
  </w:style>
  <w:style w:type="character" w:customStyle="1" w:styleId="WW8Num29z7">
    <w:name w:val="WW8Num29z7"/>
    <w:rsid w:val="00C8624A"/>
  </w:style>
  <w:style w:type="character" w:customStyle="1" w:styleId="WW8Num29z8">
    <w:name w:val="WW8Num29z8"/>
    <w:rsid w:val="00C8624A"/>
  </w:style>
  <w:style w:type="character" w:customStyle="1" w:styleId="WW8Num30z2">
    <w:name w:val="WW8Num30z2"/>
    <w:rsid w:val="00C8624A"/>
  </w:style>
  <w:style w:type="character" w:customStyle="1" w:styleId="WW8Num30z3">
    <w:name w:val="WW8Num30z3"/>
    <w:rsid w:val="00C8624A"/>
  </w:style>
  <w:style w:type="character" w:customStyle="1" w:styleId="WW8Num30z4">
    <w:name w:val="WW8Num30z4"/>
    <w:rsid w:val="00C8624A"/>
  </w:style>
  <w:style w:type="character" w:customStyle="1" w:styleId="WW8Num30z5">
    <w:name w:val="WW8Num30z5"/>
    <w:rsid w:val="00C8624A"/>
  </w:style>
  <w:style w:type="character" w:customStyle="1" w:styleId="WW8Num30z6">
    <w:name w:val="WW8Num30z6"/>
    <w:rsid w:val="00C8624A"/>
  </w:style>
  <w:style w:type="character" w:customStyle="1" w:styleId="WW8Num30z7">
    <w:name w:val="WW8Num30z7"/>
    <w:rsid w:val="00C8624A"/>
  </w:style>
  <w:style w:type="character" w:customStyle="1" w:styleId="WW8Num30z8">
    <w:name w:val="WW8Num30z8"/>
    <w:rsid w:val="00C8624A"/>
  </w:style>
  <w:style w:type="character" w:customStyle="1" w:styleId="WW8Num31z2">
    <w:name w:val="WW8Num31z2"/>
    <w:rsid w:val="00C8624A"/>
  </w:style>
  <w:style w:type="character" w:customStyle="1" w:styleId="WW8Num31z3">
    <w:name w:val="WW8Num31z3"/>
    <w:rsid w:val="00C8624A"/>
  </w:style>
  <w:style w:type="character" w:customStyle="1" w:styleId="WW8Num31z4">
    <w:name w:val="WW8Num31z4"/>
    <w:rsid w:val="00C8624A"/>
  </w:style>
  <w:style w:type="character" w:customStyle="1" w:styleId="WW8Num31z5">
    <w:name w:val="WW8Num31z5"/>
    <w:rsid w:val="00C8624A"/>
  </w:style>
  <w:style w:type="character" w:customStyle="1" w:styleId="WW8Num31z6">
    <w:name w:val="WW8Num31z6"/>
    <w:rsid w:val="00C8624A"/>
  </w:style>
  <w:style w:type="character" w:customStyle="1" w:styleId="WW8Num31z7">
    <w:name w:val="WW8Num31z7"/>
    <w:rsid w:val="00C8624A"/>
  </w:style>
  <w:style w:type="character" w:customStyle="1" w:styleId="WW8Num31z8">
    <w:name w:val="WW8Num31z8"/>
    <w:rsid w:val="00C8624A"/>
  </w:style>
  <w:style w:type="character" w:customStyle="1" w:styleId="WW8Num32z1">
    <w:name w:val="WW8Num32z1"/>
    <w:rsid w:val="00C8624A"/>
  </w:style>
  <w:style w:type="character" w:customStyle="1" w:styleId="WW8Num32z2">
    <w:name w:val="WW8Num32z2"/>
    <w:rsid w:val="00C8624A"/>
  </w:style>
  <w:style w:type="character" w:customStyle="1" w:styleId="WW8Num32z3">
    <w:name w:val="WW8Num32z3"/>
    <w:rsid w:val="00C8624A"/>
  </w:style>
  <w:style w:type="character" w:customStyle="1" w:styleId="WW8Num32z4">
    <w:name w:val="WW8Num32z4"/>
    <w:rsid w:val="00C8624A"/>
  </w:style>
  <w:style w:type="character" w:customStyle="1" w:styleId="WW8Num32z5">
    <w:name w:val="WW8Num32z5"/>
    <w:rsid w:val="00C8624A"/>
  </w:style>
  <w:style w:type="character" w:customStyle="1" w:styleId="WW8Num32z6">
    <w:name w:val="WW8Num32z6"/>
    <w:rsid w:val="00C8624A"/>
  </w:style>
  <w:style w:type="character" w:customStyle="1" w:styleId="WW8Num32z7">
    <w:name w:val="WW8Num32z7"/>
    <w:rsid w:val="00C8624A"/>
  </w:style>
  <w:style w:type="character" w:customStyle="1" w:styleId="WW8Num32z8">
    <w:name w:val="WW8Num32z8"/>
    <w:rsid w:val="00C8624A"/>
  </w:style>
  <w:style w:type="character" w:customStyle="1" w:styleId="WW8Num33z2">
    <w:name w:val="WW8Num33z2"/>
    <w:rsid w:val="00C8624A"/>
  </w:style>
  <w:style w:type="character" w:customStyle="1" w:styleId="WW8Num33z3">
    <w:name w:val="WW8Num33z3"/>
    <w:rsid w:val="00C8624A"/>
  </w:style>
  <w:style w:type="character" w:customStyle="1" w:styleId="WW8Num33z4">
    <w:name w:val="WW8Num33z4"/>
    <w:rsid w:val="00C8624A"/>
  </w:style>
  <w:style w:type="character" w:customStyle="1" w:styleId="WW8Num33z5">
    <w:name w:val="WW8Num33z5"/>
    <w:rsid w:val="00C8624A"/>
  </w:style>
  <w:style w:type="character" w:customStyle="1" w:styleId="WW8Num33z6">
    <w:name w:val="WW8Num33z6"/>
    <w:rsid w:val="00C8624A"/>
  </w:style>
  <w:style w:type="character" w:customStyle="1" w:styleId="WW8Num33z7">
    <w:name w:val="WW8Num33z7"/>
    <w:rsid w:val="00C8624A"/>
  </w:style>
  <w:style w:type="character" w:customStyle="1" w:styleId="WW8Num33z8">
    <w:name w:val="WW8Num33z8"/>
    <w:rsid w:val="00C8624A"/>
  </w:style>
  <w:style w:type="character" w:customStyle="1" w:styleId="WW8Num34z2">
    <w:name w:val="WW8Num34z2"/>
    <w:rsid w:val="00C8624A"/>
  </w:style>
  <w:style w:type="character" w:customStyle="1" w:styleId="WW8Num34z3">
    <w:name w:val="WW8Num34z3"/>
    <w:rsid w:val="00C8624A"/>
  </w:style>
  <w:style w:type="character" w:customStyle="1" w:styleId="WW8Num34z4">
    <w:name w:val="WW8Num34z4"/>
    <w:rsid w:val="00C8624A"/>
  </w:style>
  <w:style w:type="character" w:customStyle="1" w:styleId="WW8Num34z5">
    <w:name w:val="WW8Num34z5"/>
    <w:rsid w:val="00C8624A"/>
  </w:style>
  <w:style w:type="character" w:customStyle="1" w:styleId="WW8Num34z6">
    <w:name w:val="WW8Num34z6"/>
    <w:rsid w:val="00C8624A"/>
  </w:style>
  <w:style w:type="character" w:customStyle="1" w:styleId="WW8Num34z7">
    <w:name w:val="WW8Num34z7"/>
    <w:rsid w:val="00C8624A"/>
  </w:style>
  <w:style w:type="character" w:customStyle="1" w:styleId="WW8Num34z8">
    <w:name w:val="WW8Num34z8"/>
    <w:rsid w:val="00C8624A"/>
  </w:style>
  <w:style w:type="character" w:customStyle="1" w:styleId="WW8Num36z2">
    <w:name w:val="WW8Num36z2"/>
    <w:rsid w:val="00C8624A"/>
  </w:style>
  <w:style w:type="character" w:customStyle="1" w:styleId="WW8Num36z3">
    <w:name w:val="WW8Num36z3"/>
    <w:rsid w:val="00C8624A"/>
  </w:style>
  <w:style w:type="character" w:customStyle="1" w:styleId="WW8Num36z4">
    <w:name w:val="WW8Num36z4"/>
    <w:rsid w:val="00C8624A"/>
  </w:style>
  <w:style w:type="character" w:customStyle="1" w:styleId="WW8Num36z5">
    <w:name w:val="WW8Num36z5"/>
    <w:rsid w:val="00C8624A"/>
  </w:style>
  <w:style w:type="character" w:customStyle="1" w:styleId="WW8Num36z6">
    <w:name w:val="WW8Num36z6"/>
    <w:rsid w:val="00C8624A"/>
  </w:style>
  <w:style w:type="character" w:customStyle="1" w:styleId="WW8Num36z7">
    <w:name w:val="WW8Num36z7"/>
    <w:rsid w:val="00C8624A"/>
  </w:style>
  <w:style w:type="character" w:customStyle="1" w:styleId="WW8Num36z8">
    <w:name w:val="WW8Num36z8"/>
    <w:rsid w:val="00C8624A"/>
  </w:style>
  <w:style w:type="character" w:customStyle="1" w:styleId="WW8Num37z2">
    <w:name w:val="WW8Num37z2"/>
    <w:rsid w:val="00C8624A"/>
  </w:style>
  <w:style w:type="character" w:customStyle="1" w:styleId="WW8Num37z3">
    <w:name w:val="WW8Num37z3"/>
    <w:rsid w:val="00C8624A"/>
  </w:style>
  <w:style w:type="character" w:customStyle="1" w:styleId="WW8Num37z4">
    <w:name w:val="WW8Num37z4"/>
    <w:rsid w:val="00C8624A"/>
  </w:style>
  <w:style w:type="character" w:customStyle="1" w:styleId="WW8Num37z5">
    <w:name w:val="WW8Num37z5"/>
    <w:rsid w:val="00C8624A"/>
  </w:style>
  <w:style w:type="character" w:customStyle="1" w:styleId="WW8Num37z6">
    <w:name w:val="WW8Num37z6"/>
    <w:rsid w:val="00C8624A"/>
  </w:style>
  <w:style w:type="character" w:customStyle="1" w:styleId="WW8Num37z7">
    <w:name w:val="WW8Num37z7"/>
    <w:rsid w:val="00C8624A"/>
  </w:style>
  <w:style w:type="character" w:customStyle="1" w:styleId="WW8Num37z8">
    <w:name w:val="WW8Num37z8"/>
    <w:rsid w:val="00C8624A"/>
  </w:style>
  <w:style w:type="character" w:customStyle="1" w:styleId="WW8Num39z2">
    <w:name w:val="WW8Num39z2"/>
    <w:rsid w:val="00C8624A"/>
  </w:style>
  <w:style w:type="character" w:customStyle="1" w:styleId="WW8Num39z3">
    <w:name w:val="WW8Num39z3"/>
    <w:rsid w:val="00C8624A"/>
  </w:style>
  <w:style w:type="character" w:customStyle="1" w:styleId="WW8Num39z4">
    <w:name w:val="WW8Num39z4"/>
    <w:rsid w:val="00C8624A"/>
  </w:style>
  <w:style w:type="character" w:customStyle="1" w:styleId="WW8Num39z5">
    <w:name w:val="WW8Num39z5"/>
    <w:rsid w:val="00C8624A"/>
  </w:style>
  <w:style w:type="character" w:customStyle="1" w:styleId="WW8Num39z6">
    <w:name w:val="WW8Num39z6"/>
    <w:rsid w:val="00C8624A"/>
  </w:style>
  <w:style w:type="character" w:customStyle="1" w:styleId="WW8Num39z7">
    <w:name w:val="WW8Num39z7"/>
    <w:rsid w:val="00C8624A"/>
  </w:style>
  <w:style w:type="character" w:customStyle="1" w:styleId="WW8Num39z8">
    <w:name w:val="WW8Num39z8"/>
    <w:rsid w:val="00C8624A"/>
  </w:style>
  <w:style w:type="character" w:customStyle="1" w:styleId="WW8Num41z2">
    <w:name w:val="WW8Num41z2"/>
    <w:rsid w:val="00C8624A"/>
  </w:style>
  <w:style w:type="character" w:customStyle="1" w:styleId="WW8Num41z3">
    <w:name w:val="WW8Num41z3"/>
    <w:rsid w:val="00C8624A"/>
  </w:style>
  <w:style w:type="character" w:customStyle="1" w:styleId="WW8Num41z4">
    <w:name w:val="WW8Num41z4"/>
    <w:rsid w:val="00C8624A"/>
  </w:style>
  <w:style w:type="character" w:customStyle="1" w:styleId="WW8Num41z5">
    <w:name w:val="WW8Num41z5"/>
    <w:rsid w:val="00C8624A"/>
  </w:style>
  <w:style w:type="character" w:customStyle="1" w:styleId="WW8Num41z6">
    <w:name w:val="WW8Num41z6"/>
    <w:rsid w:val="00C8624A"/>
  </w:style>
  <w:style w:type="character" w:customStyle="1" w:styleId="WW8Num41z7">
    <w:name w:val="WW8Num41z7"/>
    <w:rsid w:val="00C8624A"/>
  </w:style>
  <w:style w:type="character" w:customStyle="1" w:styleId="WW8Num41z8">
    <w:name w:val="WW8Num41z8"/>
    <w:rsid w:val="00C8624A"/>
  </w:style>
  <w:style w:type="character" w:customStyle="1" w:styleId="WW8Num43z2">
    <w:name w:val="WW8Num43z2"/>
    <w:rsid w:val="00C8624A"/>
  </w:style>
  <w:style w:type="character" w:customStyle="1" w:styleId="WW8Num43z3">
    <w:name w:val="WW8Num43z3"/>
    <w:rsid w:val="00C8624A"/>
  </w:style>
  <w:style w:type="character" w:customStyle="1" w:styleId="WW8Num43z4">
    <w:name w:val="WW8Num43z4"/>
    <w:rsid w:val="00C8624A"/>
  </w:style>
  <w:style w:type="character" w:customStyle="1" w:styleId="WW8Num43z5">
    <w:name w:val="WW8Num43z5"/>
    <w:rsid w:val="00C8624A"/>
  </w:style>
  <w:style w:type="character" w:customStyle="1" w:styleId="WW8Num43z6">
    <w:name w:val="WW8Num43z6"/>
    <w:rsid w:val="00C8624A"/>
  </w:style>
  <w:style w:type="character" w:customStyle="1" w:styleId="WW8Num43z7">
    <w:name w:val="WW8Num43z7"/>
    <w:rsid w:val="00C8624A"/>
  </w:style>
  <w:style w:type="character" w:customStyle="1" w:styleId="WW8Num43z8">
    <w:name w:val="WW8Num43z8"/>
    <w:rsid w:val="00C8624A"/>
  </w:style>
  <w:style w:type="character" w:customStyle="1" w:styleId="WW8Num44z2">
    <w:name w:val="WW8Num44z2"/>
    <w:rsid w:val="00C8624A"/>
  </w:style>
  <w:style w:type="character" w:customStyle="1" w:styleId="WW8Num44z4">
    <w:name w:val="WW8Num44z4"/>
    <w:rsid w:val="00C8624A"/>
  </w:style>
  <w:style w:type="character" w:customStyle="1" w:styleId="WW8Num44z5">
    <w:name w:val="WW8Num44z5"/>
    <w:rsid w:val="00C8624A"/>
  </w:style>
  <w:style w:type="character" w:customStyle="1" w:styleId="WW8Num44z6">
    <w:name w:val="WW8Num44z6"/>
    <w:rsid w:val="00C8624A"/>
  </w:style>
  <w:style w:type="character" w:customStyle="1" w:styleId="WW8Num44z7">
    <w:name w:val="WW8Num44z7"/>
    <w:rsid w:val="00C8624A"/>
  </w:style>
  <w:style w:type="character" w:customStyle="1" w:styleId="WW8Num44z8">
    <w:name w:val="WW8Num44z8"/>
    <w:rsid w:val="00C8624A"/>
  </w:style>
  <w:style w:type="character" w:customStyle="1" w:styleId="WW8Num45z2">
    <w:name w:val="WW8Num45z2"/>
    <w:rsid w:val="00C8624A"/>
  </w:style>
  <w:style w:type="character" w:customStyle="1" w:styleId="WW8Num45z3">
    <w:name w:val="WW8Num45z3"/>
    <w:rsid w:val="00C8624A"/>
  </w:style>
  <w:style w:type="character" w:customStyle="1" w:styleId="WW8Num45z4">
    <w:name w:val="WW8Num45z4"/>
    <w:rsid w:val="00C8624A"/>
  </w:style>
  <w:style w:type="character" w:customStyle="1" w:styleId="WW8Num45z5">
    <w:name w:val="WW8Num45z5"/>
    <w:rsid w:val="00C8624A"/>
  </w:style>
  <w:style w:type="character" w:customStyle="1" w:styleId="WW8Num45z6">
    <w:name w:val="WW8Num45z6"/>
    <w:rsid w:val="00C8624A"/>
  </w:style>
  <w:style w:type="character" w:customStyle="1" w:styleId="WW8Num45z7">
    <w:name w:val="WW8Num45z7"/>
    <w:rsid w:val="00C8624A"/>
  </w:style>
  <w:style w:type="character" w:customStyle="1" w:styleId="WW8Num45z8">
    <w:name w:val="WW8Num45z8"/>
    <w:rsid w:val="00C8624A"/>
  </w:style>
  <w:style w:type="character" w:customStyle="1" w:styleId="WW8Num47z2">
    <w:name w:val="WW8Num47z2"/>
    <w:rsid w:val="00C8624A"/>
  </w:style>
  <w:style w:type="character" w:customStyle="1" w:styleId="WW8Num47z3">
    <w:name w:val="WW8Num47z3"/>
    <w:rsid w:val="00C8624A"/>
  </w:style>
  <w:style w:type="character" w:customStyle="1" w:styleId="WW8Num47z4">
    <w:name w:val="WW8Num47z4"/>
    <w:rsid w:val="00C8624A"/>
  </w:style>
  <w:style w:type="character" w:customStyle="1" w:styleId="WW8Num47z5">
    <w:name w:val="WW8Num47z5"/>
    <w:rsid w:val="00C8624A"/>
  </w:style>
  <w:style w:type="character" w:customStyle="1" w:styleId="WW8Num47z6">
    <w:name w:val="WW8Num47z6"/>
    <w:rsid w:val="00C8624A"/>
  </w:style>
  <w:style w:type="character" w:customStyle="1" w:styleId="WW8Num47z7">
    <w:name w:val="WW8Num47z7"/>
    <w:rsid w:val="00C8624A"/>
  </w:style>
  <w:style w:type="character" w:customStyle="1" w:styleId="WW8Num47z8">
    <w:name w:val="WW8Num47z8"/>
    <w:rsid w:val="00C8624A"/>
  </w:style>
  <w:style w:type="character" w:customStyle="1" w:styleId="WW8Num48z2">
    <w:name w:val="WW8Num48z2"/>
    <w:rsid w:val="00C8624A"/>
  </w:style>
  <w:style w:type="character" w:customStyle="1" w:styleId="WW8Num48z3">
    <w:name w:val="WW8Num48z3"/>
    <w:rsid w:val="00C8624A"/>
  </w:style>
  <w:style w:type="character" w:customStyle="1" w:styleId="WW8Num48z4">
    <w:name w:val="WW8Num48z4"/>
    <w:rsid w:val="00C8624A"/>
  </w:style>
  <w:style w:type="character" w:customStyle="1" w:styleId="WW8Num48z5">
    <w:name w:val="WW8Num48z5"/>
    <w:rsid w:val="00C8624A"/>
  </w:style>
  <w:style w:type="character" w:customStyle="1" w:styleId="WW8Num48z6">
    <w:name w:val="WW8Num48z6"/>
    <w:rsid w:val="00C8624A"/>
  </w:style>
  <w:style w:type="character" w:customStyle="1" w:styleId="WW8Num48z7">
    <w:name w:val="WW8Num48z7"/>
    <w:rsid w:val="00C8624A"/>
  </w:style>
  <w:style w:type="character" w:customStyle="1" w:styleId="WW8Num48z8">
    <w:name w:val="WW8Num48z8"/>
    <w:rsid w:val="00C8624A"/>
  </w:style>
  <w:style w:type="character" w:customStyle="1" w:styleId="WW8Num52z2">
    <w:name w:val="WW8Num52z2"/>
    <w:rsid w:val="00C8624A"/>
  </w:style>
  <w:style w:type="character" w:customStyle="1" w:styleId="WW8Num52z3">
    <w:name w:val="WW8Num52z3"/>
    <w:rsid w:val="00C8624A"/>
  </w:style>
  <w:style w:type="character" w:customStyle="1" w:styleId="WW8Num52z4">
    <w:name w:val="WW8Num52z4"/>
    <w:rsid w:val="00C8624A"/>
  </w:style>
  <w:style w:type="character" w:customStyle="1" w:styleId="WW8Num52z5">
    <w:name w:val="WW8Num52z5"/>
    <w:rsid w:val="00C8624A"/>
  </w:style>
  <w:style w:type="character" w:customStyle="1" w:styleId="WW8Num52z6">
    <w:name w:val="WW8Num52z6"/>
    <w:rsid w:val="00C8624A"/>
  </w:style>
  <w:style w:type="character" w:customStyle="1" w:styleId="WW8Num52z7">
    <w:name w:val="WW8Num52z7"/>
    <w:rsid w:val="00C8624A"/>
  </w:style>
  <w:style w:type="character" w:customStyle="1" w:styleId="WW8Num52z8">
    <w:name w:val="WW8Num52z8"/>
    <w:rsid w:val="00C8624A"/>
  </w:style>
  <w:style w:type="character" w:customStyle="1" w:styleId="WW8Num54z2">
    <w:name w:val="WW8Num54z2"/>
    <w:rsid w:val="00C8624A"/>
  </w:style>
  <w:style w:type="character" w:customStyle="1" w:styleId="WW8Num54z3">
    <w:name w:val="WW8Num54z3"/>
    <w:rsid w:val="00C8624A"/>
  </w:style>
  <w:style w:type="character" w:customStyle="1" w:styleId="WW8Num54z4">
    <w:name w:val="WW8Num54z4"/>
    <w:rsid w:val="00C8624A"/>
  </w:style>
  <w:style w:type="character" w:customStyle="1" w:styleId="WW8Num54z5">
    <w:name w:val="WW8Num54z5"/>
    <w:rsid w:val="00C8624A"/>
  </w:style>
  <w:style w:type="character" w:customStyle="1" w:styleId="WW8Num54z6">
    <w:name w:val="WW8Num54z6"/>
    <w:rsid w:val="00C8624A"/>
  </w:style>
  <w:style w:type="character" w:customStyle="1" w:styleId="WW8Num54z7">
    <w:name w:val="WW8Num54z7"/>
    <w:rsid w:val="00C8624A"/>
  </w:style>
  <w:style w:type="character" w:customStyle="1" w:styleId="WW8Num54z8">
    <w:name w:val="WW8Num54z8"/>
    <w:rsid w:val="00C8624A"/>
  </w:style>
  <w:style w:type="character" w:customStyle="1" w:styleId="WW8Num56z2">
    <w:name w:val="WW8Num56z2"/>
    <w:rsid w:val="00C8624A"/>
  </w:style>
  <w:style w:type="character" w:customStyle="1" w:styleId="WW8Num56z3">
    <w:name w:val="WW8Num56z3"/>
    <w:rsid w:val="00C8624A"/>
  </w:style>
  <w:style w:type="character" w:customStyle="1" w:styleId="WW8Num56z4">
    <w:name w:val="WW8Num56z4"/>
    <w:rsid w:val="00C8624A"/>
  </w:style>
  <w:style w:type="character" w:customStyle="1" w:styleId="WW8Num56z5">
    <w:name w:val="WW8Num56z5"/>
    <w:rsid w:val="00C8624A"/>
  </w:style>
  <w:style w:type="character" w:customStyle="1" w:styleId="WW8Num56z6">
    <w:name w:val="WW8Num56z6"/>
    <w:rsid w:val="00C8624A"/>
  </w:style>
  <w:style w:type="character" w:customStyle="1" w:styleId="WW8Num56z7">
    <w:name w:val="WW8Num56z7"/>
    <w:rsid w:val="00C8624A"/>
  </w:style>
  <w:style w:type="character" w:customStyle="1" w:styleId="WW8Num56z8">
    <w:name w:val="WW8Num56z8"/>
    <w:rsid w:val="00C8624A"/>
  </w:style>
  <w:style w:type="character" w:customStyle="1" w:styleId="WW8Num58z2">
    <w:name w:val="WW8Num58z2"/>
    <w:rsid w:val="00C8624A"/>
  </w:style>
  <w:style w:type="character" w:customStyle="1" w:styleId="WW8Num58z3">
    <w:name w:val="WW8Num58z3"/>
    <w:rsid w:val="00C8624A"/>
  </w:style>
  <w:style w:type="character" w:customStyle="1" w:styleId="WW8Num58z4">
    <w:name w:val="WW8Num58z4"/>
    <w:rsid w:val="00C8624A"/>
  </w:style>
  <w:style w:type="character" w:customStyle="1" w:styleId="WW8Num58z5">
    <w:name w:val="WW8Num58z5"/>
    <w:rsid w:val="00C8624A"/>
  </w:style>
  <w:style w:type="character" w:customStyle="1" w:styleId="WW8Num58z6">
    <w:name w:val="WW8Num58z6"/>
    <w:rsid w:val="00C8624A"/>
  </w:style>
  <w:style w:type="character" w:customStyle="1" w:styleId="WW8Num58z7">
    <w:name w:val="WW8Num58z7"/>
    <w:rsid w:val="00C8624A"/>
  </w:style>
  <w:style w:type="character" w:customStyle="1" w:styleId="WW8Num58z8">
    <w:name w:val="WW8Num58z8"/>
    <w:rsid w:val="00C8624A"/>
  </w:style>
  <w:style w:type="character" w:customStyle="1" w:styleId="WW8Num60z2">
    <w:name w:val="WW8Num60z2"/>
    <w:rsid w:val="00C8624A"/>
  </w:style>
  <w:style w:type="character" w:customStyle="1" w:styleId="WW8Num60z3">
    <w:name w:val="WW8Num60z3"/>
    <w:rsid w:val="00C8624A"/>
  </w:style>
  <w:style w:type="character" w:customStyle="1" w:styleId="WW8Num60z4">
    <w:name w:val="WW8Num60z4"/>
    <w:rsid w:val="00C8624A"/>
  </w:style>
  <w:style w:type="character" w:customStyle="1" w:styleId="WW8Num60z5">
    <w:name w:val="WW8Num60z5"/>
    <w:rsid w:val="00C8624A"/>
  </w:style>
  <w:style w:type="character" w:customStyle="1" w:styleId="WW8Num60z6">
    <w:name w:val="WW8Num60z6"/>
    <w:rsid w:val="00C8624A"/>
  </w:style>
  <w:style w:type="character" w:customStyle="1" w:styleId="WW8Num60z7">
    <w:name w:val="WW8Num60z7"/>
    <w:rsid w:val="00C8624A"/>
  </w:style>
  <w:style w:type="character" w:customStyle="1" w:styleId="WW8Num60z8">
    <w:name w:val="WW8Num60z8"/>
    <w:rsid w:val="00C8624A"/>
  </w:style>
  <w:style w:type="character" w:customStyle="1" w:styleId="WW8Num61z2">
    <w:name w:val="WW8Num61z2"/>
    <w:rsid w:val="00C8624A"/>
  </w:style>
  <w:style w:type="character" w:customStyle="1" w:styleId="WW8Num61z3">
    <w:name w:val="WW8Num61z3"/>
    <w:rsid w:val="00C8624A"/>
  </w:style>
  <w:style w:type="character" w:customStyle="1" w:styleId="WW8Num61z4">
    <w:name w:val="WW8Num61z4"/>
    <w:rsid w:val="00C8624A"/>
  </w:style>
  <w:style w:type="character" w:customStyle="1" w:styleId="WW8Num61z5">
    <w:name w:val="WW8Num61z5"/>
    <w:rsid w:val="00C8624A"/>
  </w:style>
  <w:style w:type="character" w:customStyle="1" w:styleId="WW8Num61z6">
    <w:name w:val="WW8Num61z6"/>
    <w:rsid w:val="00C8624A"/>
  </w:style>
  <w:style w:type="character" w:customStyle="1" w:styleId="WW8Num61z7">
    <w:name w:val="WW8Num61z7"/>
    <w:rsid w:val="00C8624A"/>
  </w:style>
  <w:style w:type="character" w:customStyle="1" w:styleId="WW8Num61z8">
    <w:name w:val="WW8Num61z8"/>
    <w:rsid w:val="00C8624A"/>
  </w:style>
  <w:style w:type="character" w:customStyle="1" w:styleId="WW8Num62z2">
    <w:name w:val="WW8Num62z2"/>
    <w:rsid w:val="00C8624A"/>
  </w:style>
  <w:style w:type="character" w:customStyle="1" w:styleId="WW8Num62z3">
    <w:name w:val="WW8Num62z3"/>
    <w:rsid w:val="00C8624A"/>
  </w:style>
  <w:style w:type="character" w:customStyle="1" w:styleId="WW8Num62z4">
    <w:name w:val="WW8Num62z4"/>
    <w:rsid w:val="00C8624A"/>
  </w:style>
  <w:style w:type="character" w:customStyle="1" w:styleId="WW8Num62z5">
    <w:name w:val="WW8Num62z5"/>
    <w:rsid w:val="00C8624A"/>
  </w:style>
  <w:style w:type="character" w:customStyle="1" w:styleId="WW8Num62z6">
    <w:name w:val="WW8Num62z6"/>
    <w:rsid w:val="00C8624A"/>
  </w:style>
  <w:style w:type="character" w:customStyle="1" w:styleId="WW8Num62z7">
    <w:name w:val="WW8Num62z7"/>
    <w:rsid w:val="00C8624A"/>
  </w:style>
  <w:style w:type="character" w:customStyle="1" w:styleId="WW8Num62z8">
    <w:name w:val="WW8Num62z8"/>
    <w:rsid w:val="00C8624A"/>
  </w:style>
  <w:style w:type="character" w:customStyle="1" w:styleId="WW8Num63z2">
    <w:name w:val="WW8Num63z2"/>
    <w:rsid w:val="00C8624A"/>
  </w:style>
  <w:style w:type="character" w:customStyle="1" w:styleId="WW8Num63z3">
    <w:name w:val="WW8Num63z3"/>
    <w:rsid w:val="00C8624A"/>
  </w:style>
  <w:style w:type="character" w:customStyle="1" w:styleId="WW8Num63z4">
    <w:name w:val="WW8Num63z4"/>
    <w:rsid w:val="00C8624A"/>
  </w:style>
  <w:style w:type="character" w:customStyle="1" w:styleId="WW8Num63z5">
    <w:name w:val="WW8Num63z5"/>
    <w:rsid w:val="00C8624A"/>
  </w:style>
  <w:style w:type="character" w:customStyle="1" w:styleId="WW8Num63z6">
    <w:name w:val="WW8Num63z6"/>
    <w:rsid w:val="00C8624A"/>
  </w:style>
  <w:style w:type="character" w:customStyle="1" w:styleId="WW8Num63z7">
    <w:name w:val="WW8Num63z7"/>
    <w:rsid w:val="00C8624A"/>
  </w:style>
  <w:style w:type="character" w:customStyle="1" w:styleId="WW8Num63z8">
    <w:name w:val="WW8Num63z8"/>
    <w:rsid w:val="00C8624A"/>
  </w:style>
  <w:style w:type="character" w:customStyle="1" w:styleId="WW8Num64z2">
    <w:name w:val="WW8Num64z2"/>
    <w:rsid w:val="00C8624A"/>
  </w:style>
  <w:style w:type="character" w:customStyle="1" w:styleId="WW8Num64z3">
    <w:name w:val="WW8Num64z3"/>
    <w:rsid w:val="00C8624A"/>
  </w:style>
  <w:style w:type="character" w:customStyle="1" w:styleId="WW8Num64z4">
    <w:name w:val="WW8Num64z4"/>
    <w:rsid w:val="00C8624A"/>
  </w:style>
  <w:style w:type="character" w:customStyle="1" w:styleId="WW8Num64z5">
    <w:name w:val="WW8Num64z5"/>
    <w:rsid w:val="00C8624A"/>
  </w:style>
  <w:style w:type="character" w:customStyle="1" w:styleId="WW8Num64z6">
    <w:name w:val="WW8Num64z6"/>
    <w:rsid w:val="00C8624A"/>
  </w:style>
  <w:style w:type="character" w:customStyle="1" w:styleId="WW8Num64z7">
    <w:name w:val="WW8Num64z7"/>
    <w:rsid w:val="00C8624A"/>
  </w:style>
  <w:style w:type="character" w:customStyle="1" w:styleId="WW8Num64z8">
    <w:name w:val="WW8Num64z8"/>
    <w:rsid w:val="00C8624A"/>
  </w:style>
  <w:style w:type="character" w:customStyle="1" w:styleId="WW8Num65z2">
    <w:name w:val="WW8Num65z2"/>
    <w:rsid w:val="00C8624A"/>
  </w:style>
  <w:style w:type="character" w:customStyle="1" w:styleId="WW8Num65z3">
    <w:name w:val="WW8Num65z3"/>
    <w:rsid w:val="00C8624A"/>
  </w:style>
  <w:style w:type="character" w:customStyle="1" w:styleId="WW8Num65z4">
    <w:name w:val="WW8Num65z4"/>
    <w:rsid w:val="00C8624A"/>
  </w:style>
  <w:style w:type="character" w:customStyle="1" w:styleId="WW8Num65z5">
    <w:name w:val="WW8Num65z5"/>
    <w:rsid w:val="00C8624A"/>
  </w:style>
  <w:style w:type="character" w:customStyle="1" w:styleId="WW8Num65z6">
    <w:name w:val="WW8Num65z6"/>
    <w:rsid w:val="00C8624A"/>
  </w:style>
  <w:style w:type="character" w:customStyle="1" w:styleId="WW8Num65z7">
    <w:name w:val="WW8Num65z7"/>
    <w:rsid w:val="00C8624A"/>
  </w:style>
  <w:style w:type="character" w:customStyle="1" w:styleId="WW8Num65z8">
    <w:name w:val="WW8Num65z8"/>
    <w:rsid w:val="00C8624A"/>
  </w:style>
  <w:style w:type="character" w:customStyle="1" w:styleId="WW8Num66z2">
    <w:name w:val="WW8Num66z2"/>
    <w:rsid w:val="00C8624A"/>
  </w:style>
  <w:style w:type="character" w:customStyle="1" w:styleId="WW8Num66z3">
    <w:name w:val="WW8Num66z3"/>
    <w:rsid w:val="00C8624A"/>
  </w:style>
  <w:style w:type="character" w:customStyle="1" w:styleId="WW8Num66z4">
    <w:name w:val="WW8Num66z4"/>
    <w:rsid w:val="00C8624A"/>
  </w:style>
  <w:style w:type="character" w:customStyle="1" w:styleId="WW8Num66z5">
    <w:name w:val="WW8Num66z5"/>
    <w:rsid w:val="00C8624A"/>
  </w:style>
  <w:style w:type="character" w:customStyle="1" w:styleId="WW8Num66z6">
    <w:name w:val="WW8Num66z6"/>
    <w:rsid w:val="00C8624A"/>
  </w:style>
  <w:style w:type="character" w:customStyle="1" w:styleId="WW8Num66z7">
    <w:name w:val="WW8Num66z7"/>
    <w:rsid w:val="00C8624A"/>
  </w:style>
  <w:style w:type="character" w:customStyle="1" w:styleId="WW8Num66z8">
    <w:name w:val="WW8Num66z8"/>
    <w:rsid w:val="00C8624A"/>
  </w:style>
  <w:style w:type="character" w:customStyle="1" w:styleId="WW8Num67z0">
    <w:name w:val="WW8Num67z0"/>
    <w:rsid w:val="00C8624A"/>
    <w:rPr>
      <w:rFonts w:ascii="Symbol" w:hAnsi="Symbol" w:cs="Symbol"/>
    </w:rPr>
  </w:style>
  <w:style w:type="character" w:customStyle="1" w:styleId="WW8Num67z1">
    <w:name w:val="WW8Num67z1"/>
    <w:rsid w:val="00C8624A"/>
  </w:style>
  <w:style w:type="character" w:customStyle="1" w:styleId="WW8Num67z2">
    <w:name w:val="WW8Num67z2"/>
    <w:rsid w:val="00C8624A"/>
  </w:style>
  <w:style w:type="character" w:customStyle="1" w:styleId="WW8Num67z3">
    <w:name w:val="WW8Num67z3"/>
    <w:rsid w:val="00C8624A"/>
  </w:style>
  <w:style w:type="character" w:customStyle="1" w:styleId="WW8Num67z4">
    <w:name w:val="WW8Num67z4"/>
    <w:rsid w:val="00C8624A"/>
  </w:style>
  <w:style w:type="character" w:customStyle="1" w:styleId="WW8Num67z5">
    <w:name w:val="WW8Num67z5"/>
    <w:rsid w:val="00C8624A"/>
  </w:style>
  <w:style w:type="character" w:customStyle="1" w:styleId="WW8Num67z6">
    <w:name w:val="WW8Num67z6"/>
    <w:rsid w:val="00C8624A"/>
  </w:style>
  <w:style w:type="character" w:customStyle="1" w:styleId="WW8Num67z7">
    <w:name w:val="WW8Num67z7"/>
    <w:rsid w:val="00C8624A"/>
  </w:style>
  <w:style w:type="character" w:customStyle="1" w:styleId="WW8Num67z8">
    <w:name w:val="WW8Num67z8"/>
    <w:rsid w:val="00C8624A"/>
  </w:style>
  <w:style w:type="character" w:customStyle="1" w:styleId="WW8Num68z0">
    <w:name w:val="WW8Num68z0"/>
    <w:rsid w:val="00C8624A"/>
    <w:rPr>
      <w:rFonts w:ascii="Symbol" w:hAnsi="Symbol" w:cs="Symbol"/>
    </w:rPr>
  </w:style>
  <w:style w:type="character" w:customStyle="1" w:styleId="WW8Num68z1">
    <w:name w:val="WW8Num68z1"/>
    <w:rsid w:val="00C8624A"/>
  </w:style>
  <w:style w:type="character" w:customStyle="1" w:styleId="WW8Num68z2">
    <w:name w:val="WW8Num68z2"/>
    <w:rsid w:val="00C8624A"/>
  </w:style>
  <w:style w:type="character" w:customStyle="1" w:styleId="WW8Num68z3">
    <w:name w:val="WW8Num68z3"/>
    <w:rsid w:val="00C8624A"/>
  </w:style>
  <w:style w:type="character" w:customStyle="1" w:styleId="WW8Num68z4">
    <w:name w:val="WW8Num68z4"/>
    <w:rsid w:val="00C8624A"/>
  </w:style>
  <w:style w:type="character" w:customStyle="1" w:styleId="WW8Num68z5">
    <w:name w:val="WW8Num68z5"/>
    <w:rsid w:val="00C8624A"/>
  </w:style>
  <w:style w:type="character" w:customStyle="1" w:styleId="WW8Num68z6">
    <w:name w:val="WW8Num68z6"/>
    <w:rsid w:val="00C8624A"/>
  </w:style>
  <w:style w:type="character" w:customStyle="1" w:styleId="WW8Num68z7">
    <w:name w:val="WW8Num68z7"/>
    <w:rsid w:val="00C8624A"/>
  </w:style>
  <w:style w:type="character" w:customStyle="1" w:styleId="WW8Num68z8">
    <w:name w:val="WW8Num68z8"/>
    <w:rsid w:val="00C8624A"/>
  </w:style>
  <w:style w:type="character" w:customStyle="1" w:styleId="WW8Num69z0">
    <w:name w:val="WW8Num69z0"/>
    <w:rsid w:val="00C8624A"/>
    <w:rPr>
      <w:rFonts w:ascii="Symbol" w:hAnsi="Symbol" w:cs="Symbol"/>
    </w:rPr>
  </w:style>
  <w:style w:type="character" w:customStyle="1" w:styleId="WW8Num69z1">
    <w:name w:val="WW8Num69z1"/>
    <w:rsid w:val="00C8624A"/>
  </w:style>
  <w:style w:type="character" w:customStyle="1" w:styleId="WW8Num69z2">
    <w:name w:val="WW8Num69z2"/>
    <w:rsid w:val="00C8624A"/>
  </w:style>
  <w:style w:type="character" w:customStyle="1" w:styleId="WW8Num69z3">
    <w:name w:val="WW8Num69z3"/>
    <w:rsid w:val="00C8624A"/>
  </w:style>
  <w:style w:type="character" w:customStyle="1" w:styleId="WW8Num69z4">
    <w:name w:val="WW8Num69z4"/>
    <w:rsid w:val="00C8624A"/>
  </w:style>
  <w:style w:type="character" w:customStyle="1" w:styleId="WW8Num69z5">
    <w:name w:val="WW8Num69z5"/>
    <w:rsid w:val="00C8624A"/>
  </w:style>
  <w:style w:type="character" w:customStyle="1" w:styleId="WW8Num69z6">
    <w:name w:val="WW8Num69z6"/>
    <w:rsid w:val="00C8624A"/>
  </w:style>
  <w:style w:type="character" w:customStyle="1" w:styleId="WW8Num69z7">
    <w:name w:val="WW8Num69z7"/>
    <w:rsid w:val="00C8624A"/>
  </w:style>
  <w:style w:type="character" w:customStyle="1" w:styleId="WW8Num69z8">
    <w:name w:val="WW8Num69z8"/>
    <w:rsid w:val="00C8624A"/>
  </w:style>
  <w:style w:type="character" w:customStyle="1" w:styleId="WW8Num70z0">
    <w:name w:val="WW8Num70z0"/>
    <w:rsid w:val="00C8624A"/>
    <w:rPr>
      <w:rFonts w:ascii="Symbol" w:hAnsi="Symbol" w:cs="Symbol"/>
    </w:rPr>
  </w:style>
  <w:style w:type="character" w:customStyle="1" w:styleId="WW8Num70z1">
    <w:name w:val="WW8Num70z1"/>
    <w:rsid w:val="00C8624A"/>
  </w:style>
  <w:style w:type="character" w:customStyle="1" w:styleId="WW8Num70z2">
    <w:name w:val="WW8Num70z2"/>
    <w:rsid w:val="00C8624A"/>
  </w:style>
  <w:style w:type="character" w:customStyle="1" w:styleId="WW8Num70z3">
    <w:name w:val="WW8Num70z3"/>
    <w:rsid w:val="00C8624A"/>
  </w:style>
  <w:style w:type="character" w:customStyle="1" w:styleId="WW8Num70z4">
    <w:name w:val="WW8Num70z4"/>
    <w:rsid w:val="00C8624A"/>
  </w:style>
  <w:style w:type="character" w:customStyle="1" w:styleId="WW8Num70z5">
    <w:name w:val="WW8Num70z5"/>
    <w:rsid w:val="00C8624A"/>
  </w:style>
  <w:style w:type="character" w:customStyle="1" w:styleId="WW8Num70z6">
    <w:name w:val="WW8Num70z6"/>
    <w:rsid w:val="00C8624A"/>
  </w:style>
  <w:style w:type="character" w:customStyle="1" w:styleId="WW8Num70z7">
    <w:name w:val="WW8Num70z7"/>
    <w:rsid w:val="00C8624A"/>
  </w:style>
  <w:style w:type="character" w:customStyle="1" w:styleId="WW8Num70z8">
    <w:name w:val="WW8Num70z8"/>
    <w:rsid w:val="00C8624A"/>
  </w:style>
  <w:style w:type="character" w:customStyle="1" w:styleId="WW8Num71z0">
    <w:name w:val="WW8Num71z0"/>
    <w:rsid w:val="00C8624A"/>
    <w:rPr>
      <w:rFonts w:ascii="Symbol" w:hAnsi="Symbol" w:cs="Symbol"/>
    </w:rPr>
  </w:style>
  <w:style w:type="character" w:customStyle="1" w:styleId="WW8Num71z1">
    <w:name w:val="WW8Num71z1"/>
    <w:rsid w:val="00C8624A"/>
  </w:style>
  <w:style w:type="character" w:customStyle="1" w:styleId="WW8Num71z2">
    <w:name w:val="WW8Num71z2"/>
    <w:rsid w:val="00C8624A"/>
  </w:style>
  <w:style w:type="character" w:customStyle="1" w:styleId="WW8Num71z3">
    <w:name w:val="WW8Num71z3"/>
    <w:rsid w:val="00C8624A"/>
  </w:style>
  <w:style w:type="character" w:customStyle="1" w:styleId="WW8Num71z4">
    <w:name w:val="WW8Num71z4"/>
    <w:rsid w:val="00C8624A"/>
  </w:style>
  <w:style w:type="character" w:customStyle="1" w:styleId="WW8Num71z5">
    <w:name w:val="WW8Num71z5"/>
    <w:rsid w:val="00C8624A"/>
  </w:style>
  <w:style w:type="character" w:customStyle="1" w:styleId="WW8Num71z6">
    <w:name w:val="WW8Num71z6"/>
    <w:rsid w:val="00C8624A"/>
  </w:style>
  <w:style w:type="character" w:customStyle="1" w:styleId="WW8Num71z7">
    <w:name w:val="WW8Num71z7"/>
    <w:rsid w:val="00C8624A"/>
  </w:style>
  <w:style w:type="character" w:customStyle="1" w:styleId="WW8Num71z8">
    <w:name w:val="WW8Num71z8"/>
    <w:rsid w:val="00C8624A"/>
  </w:style>
  <w:style w:type="character" w:customStyle="1" w:styleId="WW8Num72z0">
    <w:name w:val="WW8Num72z0"/>
    <w:rsid w:val="00C8624A"/>
    <w:rPr>
      <w:rFonts w:ascii="Symbol" w:hAnsi="Symbol" w:cs="Symbol"/>
    </w:rPr>
  </w:style>
  <w:style w:type="character" w:customStyle="1" w:styleId="WW8Num72z1">
    <w:name w:val="WW8Num72z1"/>
    <w:rsid w:val="00C8624A"/>
  </w:style>
  <w:style w:type="character" w:customStyle="1" w:styleId="WW8Num72z2">
    <w:name w:val="WW8Num72z2"/>
    <w:rsid w:val="00C8624A"/>
  </w:style>
  <w:style w:type="character" w:customStyle="1" w:styleId="WW8Num72z3">
    <w:name w:val="WW8Num72z3"/>
    <w:rsid w:val="00C8624A"/>
  </w:style>
  <w:style w:type="character" w:customStyle="1" w:styleId="WW8Num72z4">
    <w:name w:val="WW8Num72z4"/>
    <w:rsid w:val="00C8624A"/>
  </w:style>
  <w:style w:type="character" w:customStyle="1" w:styleId="WW8Num72z5">
    <w:name w:val="WW8Num72z5"/>
    <w:rsid w:val="00C8624A"/>
  </w:style>
  <w:style w:type="character" w:customStyle="1" w:styleId="WW8Num72z6">
    <w:name w:val="WW8Num72z6"/>
    <w:rsid w:val="00C8624A"/>
  </w:style>
  <w:style w:type="character" w:customStyle="1" w:styleId="WW8Num72z7">
    <w:name w:val="WW8Num72z7"/>
    <w:rsid w:val="00C8624A"/>
  </w:style>
  <w:style w:type="character" w:customStyle="1" w:styleId="WW8Num72z8">
    <w:name w:val="WW8Num72z8"/>
    <w:rsid w:val="00C8624A"/>
  </w:style>
  <w:style w:type="character" w:customStyle="1" w:styleId="WW8Num73z0">
    <w:name w:val="WW8Num73z0"/>
    <w:rsid w:val="00C8624A"/>
    <w:rPr>
      <w:rFonts w:ascii="Symbol" w:hAnsi="Symbol" w:cs="Symbol"/>
    </w:rPr>
  </w:style>
  <w:style w:type="character" w:customStyle="1" w:styleId="WW8Num73z1">
    <w:name w:val="WW8Num73z1"/>
    <w:rsid w:val="00C8624A"/>
  </w:style>
  <w:style w:type="character" w:customStyle="1" w:styleId="WW8Num73z2">
    <w:name w:val="WW8Num73z2"/>
    <w:rsid w:val="00C8624A"/>
  </w:style>
  <w:style w:type="character" w:customStyle="1" w:styleId="WW8Num73z3">
    <w:name w:val="WW8Num73z3"/>
    <w:rsid w:val="00C8624A"/>
  </w:style>
  <w:style w:type="character" w:customStyle="1" w:styleId="WW8Num73z4">
    <w:name w:val="WW8Num73z4"/>
    <w:rsid w:val="00C8624A"/>
  </w:style>
  <w:style w:type="character" w:customStyle="1" w:styleId="WW8Num73z5">
    <w:name w:val="WW8Num73z5"/>
    <w:rsid w:val="00C8624A"/>
  </w:style>
  <w:style w:type="character" w:customStyle="1" w:styleId="WW8Num73z6">
    <w:name w:val="WW8Num73z6"/>
    <w:rsid w:val="00C8624A"/>
  </w:style>
  <w:style w:type="character" w:customStyle="1" w:styleId="WW8Num73z7">
    <w:name w:val="WW8Num73z7"/>
    <w:rsid w:val="00C8624A"/>
  </w:style>
  <w:style w:type="character" w:customStyle="1" w:styleId="WW8Num73z8">
    <w:name w:val="WW8Num73z8"/>
    <w:rsid w:val="00C8624A"/>
  </w:style>
  <w:style w:type="character" w:customStyle="1" w:styleId="WW8Num74z0">
    <w:name w:val="WW8Num74z0"/>
    <w:rsid w:val="00C8624A"/>
    <w:rPr>
      <w:rFonts w:ascii="Symbol" w:hAnsi="Symbol" w:cs="Symbol"/>
    </w:rPr>
  </w:style>
  <w:style w:type="character" w:customStyle="1" w:styleId="WW8Num74z1">
    <w:name w:val="WW8Num74z1"/>
    <w:rsid w:val="00C8624A"/>
  </w:style>
  <w:style w:type="character" w:customStyle="1" w:styleId="WW8Num74z2">
    <w:name w:val="WW8Num74z2"/>
    <w:rsid w:val="00C8624A"/>
  </w:style>
  <w:style w:type="character" w:customStyle="1" w:styleId="WW8Num74z3">
    <w:name w:val="WW8Num74z3"/>
    <w:rsid w:val="00C8624A"/>
  </w:style>
  <w:style w:type="character" w:customStyle="1" w:styleId="WW8Num74z4">
    <w:name w:val="WW8Num74z4"/>
    <w:rsid w:val="00C8624A"/>
  </w:style>
  <w:style w:type="character" w:customStyle="1" w:styleId="WW8Num74z5">
    <w:name w:val="WW8Num74z5"/>
    <w:rsid w:val="00C8624A"/>
  </w:style>
  <w:style w:type="character" w:customStyle="1" w:styleId="WW8Num74z6">
    <w:name w:val="WW8Num74z6"/>
    <w:rsid w:val="00C8624A"/>
  </w:style>
  <w:style w:type="character" w:customStyle="1" w:styleId="WW8Num74z7">
    <w:name w:val="WW8Num74z7"/>
    <w:rsid w:val="00C8624A"/>
  </w:style>
  <w:style w:type="character" w:customStyle="1" w:styleId="WW8Num74z8">
    <w:name w:val="WW8Num74z8"/>
    <w:rsid w:val="00C8624A"/>
  </w:style>
  <w:style w:type="character" w:customStyle="1" w:styleId="WW8Num75z0">
    <w:name w:val="WW8Num75z0"/>
    <w:rsid w:val="00C8624A"/>
    <w:rPr>
      <w:rFonts w:ascii="Symbol" w:hAnsi="Symbol" w:cs="Symbol"/>
    </w:rPr>
  </w:style>
  <w:style w:type="character" w:customStyle="1" w:styleId="WW8Num76z0">
    <w:name w:val="WW8Num76z0"/>
    <w:rsid w:val="00C8624A"/>
    <w:rPr>
      <w:rFonts w:ascii="Symbol" w:hAnsi="Symbol" w:cs="Symbol"/>
      <w:sz w:val="20"/>
      <w:szCs w:val="20"/>
    </w:rPr>
  </w:style>
  <w:style w:type="character" w:customStyle="1" w:styleId="WW8Num77z0">
    <w:name w:val="WW8Num77z0"/>
    <w:rsid w:val="00C8624A"/>
    <w:rPr>
      <w:rFonts w:ascii="Symbol" w:hAnsi="Symbol" w:cs="Symbol"/>
    </w:rPr>
  </w:style>
  <w:style w:type="character" w:customStyle="1" w:styleId="WW8Num78z0">
    <w:name w:val="WW8Num78z0"/>
    <w:rsid w:val="00C8624A"/>
    <w:rPr>
      <w:rFonts w:ascii="Symbol" w:hAnsi="Symbol" w:cs="Symbol"/>
    </w:rPr>
  </w:style>
  <w:style w:type="character" w:customStyle="1" w:styleId="WW8Num79z0">
    <w:name w:val="WW8Num79z0"/>
    <w:rsid w:val="00C8624A"/>
    <w:rPr>
      <w:rFonts w:ascii="Symbol" w:hAnsi="Symbol" w:cs="Symbol"/>
      <w:color w:val="000000"/>
      <w:sz w:val="20"/>
      <w:szCs w:val="20"/>
    </w:rPr>
  </w:style>
  <w:style w:type="character" w:customStyle="1" w:styleId="WW8Num80z0">
    <w:name w:val="WW8Num80z0"/>
    <w:rsid w:val="00C8624A"/>
    <w:rPr>
      <w:rFonts w:ascii="Symbol" w:hAnsi="Symbol" w:cs="Symbol"/>
    </w:rPr>
  </w:style>
  <w:style w:type="character" w:customStyle="1" w:styleId="WW8Num81z0">
    <w:name w:val="WW8Num81z0"/>
    <w:rsid w:val="00C8624A"/>
    <w:rPr>
      <w:rFonts w:ascii="Symbol" w:hAnsi="Symbol" w:cs="Symbol"/>
    </w:rPr>
  </w:style>
  <w:style w:type="character" w:customStyle="1" w:styleId="WW8Num82z0">
    <w:name w:val="WW8Num82z0"/>
    <w:rsid w:val="00C8624A"/>
    <w:rPr>
      <w:rFonts w:ascii="Symbol" w:hAnsi="Symbol" w:cs="Symbol"/>
    </w:rPr>
  </w:style>
  <w:style w:type="character" w:customStyle="1" w:styleId="WW8Num83z0">
    <w:name w:val="WW8Num83z0"/>
    <w:rsid w:val="00C8624A"/>
    <w:rPr>
      <w:rFonts w:ascii="Symbol" w:hAnsi="Symbol" w:cs="Symbol"/>
    </w:rPr>
  </w:style>
  <w:style w:type="character" w:customStyle="1" w:styleId="WW8Num84z0">
    <w:name w:val="WW8Num84z0"/>
    <w:rsid w:val="00C8624A"/>
    <w:rPr>
      <w:rFonts w:ascii="Symbol" w:hAnsi="Symbol" w:cs="Symbol"/>
    </w:rPr>
  </w:style>
  <w:style w:type="character" w:customStyle="1" w:styleId="WW8Num85z0">
    <w:name w:val="WW8Num85z0"/>
    <w:rsid w:val="00C8624A"/>
    <w:rPr>
      <w:rFonts w:ascii="Symbol" w:hAnsi="Symbol" w:cs="Symbol"/>
      <w:color w:val="000000"/>
      <w:sz w:val="20"/>
      <w:szCs w:val="20"/>
    </w:rPr>
  </w:style>
  <w:style w:type="character" w:customStyle="1" w:styleId="WW8Num86z0">
    <w:name w:val="WW8Num86z0"/>
    <w:rsid w:val="00C8624A"/>
    <w:rPr>
      <w:rFonts w:ascii="Symbol" w:hAnsi="Symbol" w:cs="Symbol"/>
      <w:color w:val="000000"/>
      <w:sz w:val="20"/>
      <w:szCs w:val="20"/>
    </w:rPr>
  </w:style>
  <w:style w:type="character" w:customStyle="1" w:styleId="WW8Num87z0">
    <w:name w:val="WW8Num87z0"/>
    <w:rsid w:val="00C8624A"/>
    <w:rPr>
      <w:rFonts w:ascii="Symbol" w:hAnsi="Symbol" w:cs="Symbol"/>
      <w:color w:val="000000"/>
      <w:sz w:val="20"/>
      <w:szCs w:val="20"/>
    </w:rPr>
  </w:style>
  <w:style w:type="character" w:customStyle="1" w:styleId="WW8Num88z0">
    <w:name w:val="WW8Num88z0"/>
    <w:rsid w:val="00C8624A"/>
    <w:rPr>
      <w:rFonts w:ascii="Symbol" w:hAnsi="Symbol" w:cs="Symbol"/>
    </w:rPr>
  </w:style>
  <w:style w:type="character" w:customStyle="1" w:styleId="WW8Num89z0">
    <w:name w:val="WW8Num89z0"/>
    <w:rsid w:val="00C8624A"/>
    <w:rPr>
      <w:rFonts w:ascii="Symbol" w:hAnsi="Symbol" w:cs="Symbol" w:hint="default"/>
    </w:rPr>
  </w:style>
  <w:style w:type="character" w:customStyle="1" w:styleId="WW8Num89z1">
    <w:name w:val="WW8Num89z1"/>
    <w:rsid w:val="00C8624A"/>
    <w:rPr>
      <w:rFonts w:ascii="OpenSymbol" w:hAnsi="OpenSymbol" w:cs="Courier New"/>
    </w:rPr>
  </w:style>
  <w:style w:type="character" w:customStyle="1" w:styleId="WW8Num89z3">
    <w:name w:val="WW8Num89z3"/>
    <w:rsid w:val="00C8624A"/>
    <w:rPr>
      <w:rFonts w:ascii="Wingdings 2" w:hAnsi="Wingdings 2" w:cs="Wingdings 2"/>
    </w:rPr>
  </w:style>
  <w:style w:type="character" w:customStyle="1" w:styleId="WW8Num90z0">
    <w:name w:val="WW8Num90z0"/>
    <w:rsid w:val="00C8624A"/>
    <w:rPr>
      <w:rFonts w:ascii="Symbol" w:hAnsi="Symbol" w:cs="Symbol" w:hint="default"/>
    </w:rPr>
  </w:style>
  <w:style w:type="character" w:customStyle="1" w:styleId="WW8Num90z1">
    <w:name w:val="WW8Num90z1"/>
    <w:rsid w:val="00C8624A"/>
    <w:rPr>
      <w:rFonts w:ascii="OpenSymbol" w:hAnsi="OpenSymbol" w:cs="Courier New"/>
    </w:rPr>
  </w:style>
  <w:style w:type="character" w:customStyle="1" w:styleId="WW8Num90z3">
    <w:name w:val="WW8Num90z3"/>
    <w:rsid w:val="00C8624A"/>
    <w:rPr>
      <w:rFonts w:ascii="Wingdings 2" w:hAnsi="Wingdings 2" w:cs="Wingdings 2"/>
    </w:rPr>
  </w:style>
  <w:style w:type="character" w:customStyle="1" w:styleId="WW8Num91z0">
    <w:name w:val="WW8Num91z0"/>
    <w:rsid w:val="00C8624A"/>
    <w:rPr>
      <w:rFonts w:ascii="Symbol" w:hAnsi="Symbol" w:cs="OpenSymbol"/>
    </w:rPr>
  </w:style>
  <w:style w:type="character" w:customStyle="1" w:styleId="WW8Num91z1">
    <w:name w:val="WW8Num91z1"/>
    <w:rsid w:val="00C8624A"/>
    <w:rPr>
      <w:rFonts w:ascii="OpenSymbol" w:hAnsi="OpenSymbol" w:cs="OpenSymbol"/>
    </w:rPr>
  </w:style>
  <w:style w:type="character" w:customStyle="1" w:styleId="WW8Num91z3">
    <w:name w:val="WW8Num91z3"/>
    <w:rsid w:val="00C8624A"/>
    <w:rPr>
      <w:rFonts w:ascii="Wingdings 2" w:hAnsi="Wingdings 2" w:cs="OpenSymbol"/>
    </w:rPr>
  </w:style>
  <w:style w:type="character" w:customStyle="1" w:styleId="WW8Num92z0">
    <w:name w:val="WW8Num92z0"/>
    <w:rsid w:val="00C8624A"/>
    <w:rPr>
      <w:rFonts w:ascii="Symbol" w:hAnsi="Symbol" w:cs="Symbol"/>
    </w:rPr>
  </w:style>
  <w:style w:type="character" w:customStyle="1" w:styleId="WW8Num93z0">
    <w:name w:val="WW8Num93z0"/>
    <w:rsid w:val="00C8624A"/>
    <w:rPr>
      <w:rFonts w:ascii="Symbol" w:hAnsi="Symbol" w:cs="Symbol"/>
    </w:rPr>
  </w:style>
  <w:style w:type="character" w:customStyle="1" w:styleId="WW8Num94z0">
    <w:name w:val="WW8Num94z0"/>
    <w:rsid w:val="00C8624A"/>
    <w:rPr>
      <w:rFonts w:ascii="Symbol" w:hAnsi="Symbol" w:cs="Symbol"/>
    </w:rPr>
  </w:style>
  <w:style w:type="character" w:customStyle="1" w:styleId="WW8Num94z1">
    <w:name w:val="WW8Num94z1"/>
    <w:rsid w:val="00C8624A"/>
    <w:rPr>
      <w:rFonts w:ascii="OpenSymbol" w:hAnsi="OpenSymbol" w:cs="OpenSymbol"/>
    </w:rPr>
  </w:style>
  <w:style w:type="character" w:customStyle="1" w:styleId="WW8Num94z3">
    <w:name w:val="WW8Num94z3"/>
    <w:rsid w:val="00C8624A"/>
    <w:rPr>
      <w:rFonts w:ascii="Wingdings 2" w:hAnsi="Wingdings 2" w:cs="OpenSymbol"/>
    </w:rPr>
  </w:style>
  <w:style w:type="character" w:customStyle="1" w:styleId="WW8Num95z0">
    <w:name w:val="WW8Num95z0"/>
    <w:rsid w:val="00C8624A"/>
    <w:rPr>
      <w:rFonts w:ascii="Symbol" w:hAnsi="Symbol" w:cs="Symbol"/>
    </w:rPr>
  </w:style>
  <w:style w:type="character" w:customStyle="1" w:styleId="WW8Num96z0">
    <w:name w:val="WW8Num96z0"/>
    <w:rsid w:val="00C8624A"/>
    <w:rPr>
      <w:rFonts w:ascii="Symbol" w:hAnsi="Symbol" w:cs="Symbol" w:hint="default"/>
      <w:sz w:val="20"/>
      <w:szCs w:val="20"/>
      <w:lang w:val="en-US"/>
    </w:rPr>
  </w:style>
  <w:style w:type="character" w:customStyle="1" w:styleId="WW8Num96z1">
    <w:name w:val="WW8Num96z1"/>
    <w:rsid w:val="00C8624A"/>
    <w:rPr>
      <w:rFonts w:ascii="Courier New" w:hAnsi="Courier New" w:cs="Courier New" w:hint="default"/>
    </w:rPr>
  </w:style>
  <w:style w:type="character" w:customStyle="1" w:styleId="WW8Num96z2">
    <w:name w:val="WW8Num96z2"/>
    <w:rsid w:val="00C8624A"/>
    <w:rPr>
      <w:rFonts w:ascii="Wingdings" w:hAnsi="Wingdings" w:cs="Wingdings" w:hint="default"/>
    </w:rPr>
  </w:style>
  <w:style w:type="character" w:customStyle="1" w:styleId="WW8Num97z0">
    <w:name w:val="WW8Num97z0"/>
    <w:rsid w:val="00C8624A"/>
    <w:rPr>
      <w:rFonts w:hint="default"/>
      <w:b w:val="0"/>
      <w:i w:val="0"/>
      <w:sz w:val="24"/>
    </w:rPr>
  </w:style>
  <w:style w:type="character" w:customStyle="1" w:styleId="WW8Num97z1">
    <w:name w:val="WW8Num97z1"/>
    <w:rsid w:val="00C8624A"/>
  </w:style>
  <w:style w:type="character" w:customStyle="1" w:styleId="WW8Num97z2">
    <w:name w:val="WW8Num97z2"/>
    <w:rsid w:val="00C8624A"/>
  </w:style>
  <w:style w:type="character" w:customStyle="1" w:styleId="WW8Num97z3">
    <w:name w:val="WW8Num97z3"/>
    <w:rsid w:val="00C8624A"/>
  </w:style>
  <w:style w:type="character" w:customStyle="1" w:styleId="WW8Num97z4">
    <w:name w:val="WW8Num97z4"/>
    <w:rsid w:val="00C8624A"/>
  </w:style>
  <w:style w:type="character" w:customStyle="1" w:styleId="WW8Num97z5">
    <w:name w:val="WW8Num97z5"/>
    <w:rsid w:val="00C8624A"/>
  </w:style>
  <w:style w:type="character" w:customStyle="1" w:styleId="WW8Num97z6">
    <w:name w:val="WW8Num97z6"/>
    <w:rsid w:val="00C8624A"/>
  </w:style>
  <w:style w:type="character" w:customStyle="1" w:styleId="WW8Num97z7">
    <w:name w:val="WW8Num97z7"/>
    <w:rsid w:val="00C8624A"/>
  </w:style>
  <w:style w:type="character" w:customStyle="1" w:styleId="WW8Num97z8">
    <w:name w:val="WW8Num97z8"/>
    <w:rsid w:val="00C8624A"/>
  </w:style>
  <w:style w:type="character" w:customStyle="1" w:styleId="WW8Num98z0">
    <w:name w:val="WW8Num98z0"/>
    <w:rsid w:val="00C8624A"/>
    <w:rPr>
      <w:rFonts w:ascii="Symbol" w:hAnsi="Symbol" w:cs="Symbol" w:hint="default"/>
      <w:sz w:val="20"/>
      <w:szCs w:val="20"/>
    </w:rPr>
  </w:style>
  <w:style w:type="character" w:customStyle="1" w:styleId="WW8Num98z1">
    <w:name w:val="WW8Num98z1"/>
    <w:rsid w:val="00C8624A"/>
    <w:rPr>
      <w:rFonts w:ascii="Courier New" w:hAnsi="Courier New" w:cs="Courier New" w:hint="default"/>
    </w:rPr>
  </w:style>
  <w:style w:type="character" w:customStyle="1" w:styleId="WW8Num98z2">
    <w:name w:val="WW8Num98z2"/>
    <w:rsid w:val="00C8624A"/>
    <w:rPr>
      <w:rFonts w:ascii="Wingdings" w:hAnsi="Wingdings" w:cs="Wingdings" w:hint="default"/>
    </w:rPr>
  </w:style>
  <w:style w:type="character" w:customStyle="1" w:styleId="WW8Num99z0">
    <w:name w:val="WW8Num99z0"/>
    <w:rsid w:val="00C8624A"/>
  </w:style>
  <w:style w:type="character" w:customStyle="1" w:styleId="WW8Num99z1">
    <w:name w:val="WW8Num99z1"/>
    <w:rsid w:val="00C8624A"/>
  </w:style>
  <w:style w:type="character" w:customStyle="1" w:styleId="WW8Num99z2">
    <w:name w:val="WW8Num99z2"/>
    <w:rsid w:val="00C8624A"/>
  </w:style>
  <w:style w:type="character" w:customStyle="1" w:styleId="WW8Num99z3">
    <w:name w:val="WW8Num99z3"/>
    <w:rsid w:val="00C8624A"/>
  </w:style>
  <w:style w:type="character" w:customStyle="1" w:styleId="WW8Num99z4">
    <w:name w:val="WW8Num99z4"/>
    <w:rsid w:val="00C8624A"/>
  </w:style>
  <w:style w:type="character" w:customStyle="1" w:styleId="WW8Num99z5">
    <w:name w:val="WW8Num99z5"/>
    <w:rsid w:val="00C8624A"/>
  </w:style>
  <w:style w:type="character" w:customStyle="1" w:styleId="WW8Num99z6">
    <w:name w:val="WW8Num99z6"/>
    <w:rsid w:val="00C8624A"/>
  </w:style>
  <w:style w:type="character" w:customStyle="1" w:styleId="WW8Num99z7">
    <w:name w:val="WW8Num99z7"/>
    <w:rsid w:val="00C8624A"/>
  </w:style>
  <w:style w:type="character" w:customStyle="1" w:styleId="WW8Num99z8">
    <w:name w:val="WW8Num99z8"/>
    <w:rsid w:val="00C8624A"/>
  </w:style>
  <w:style w:type="character" w:customStyle="1" w:styleId="WW8Num100z0">
    <w:name w:val="WW8Num100z0"/>
    <w:rsid w:val="00C8624A"/>
    <w:rPr>
      <w:rFonts w:ascii="Symbol" w:hAnsi="Symbol" w:cs="Symbol" w:hint="default"/>
    </w:rPr>
  </w:style>
  <w:style w:type="character" w:customStyle="1" w:styleId="WW8Num100z1">
    <w:name w:val="WW8Num100z1"/>
    <w:rsid w:val="00C8624A"/>
    <w:rPr>
      <w:rFonts w:hint="default"/>
    </w:rPr>
  </w:style>
  <w:style w:type="character" w:customStyle="1" w:styleId="WW8Num100z2">
    <w:name w:val="WW8Num100z2"/>
    <w:rsid w:val="00C8624A"/>
    <w:rPr>
      <w:rFonts w:ascii="Wingdings" w:hAnsi="Wingdings" w:cs="Wingdings" w:hint="default"/>
    </w:rPr>
  </w:style>
  <w:style w:type="character" w:customStyle="1" w:styleId="WW8Num100z4">
    <w:name w:val="WW8Num100z4"/>
    <w:rsid w:val="00C8624A"/>
    <w:rPr>
      <w:rFonts w:ascii="Courier New" w:hAnsi="Courier New" w:cs="Courier New" w:hint="default"/>
    </w:rPr>
  </w:style>
  <w:style w:type="character" w:customStyle="1" w:styleId="WW8Num101z0">
    <w:name w:val="WW8Num101z0"/>
    <w:rsid w:val="00C8624A"/>
  </w:style>
  <w:style w:type="character" w:customStyle="1" w:styleId="WW8Num101z1">
    <w:name w:val="WW8Num101z1"/>
    <w:rsid w:val="00C8624A"/>
  </w:style>
  <w:style w:type="character" w:customStyle="1" w:styleId="WW8Num101z2">
    <w:name w:val="WW8Num101z2"/>
    <w:rsid w:val="00C8624A"/>
  </w:style>
  <w:style w:type="character" w:customStyle="1" w:styleId="WW8Num101z3">
    <w:name w:val="WW8Num101z3"/>
    <w:rsid w:val="00C8624A"/>
  </w:style>
  <w:style w:type="character" w:customStyle="1" w:styleId="WW8Num101z4">
    <w:name w:val="WW8Num101z4"/>
    <w:rsid w:val="00C8624A"/>
  </w:style>
  <w:style w:type="character" w:customStyle="1" w:styleId="WW8Num101z5">
    <w:name w:val="WW8Num101z5"/>
    <w:rsid w:val="00C8624A"/>
  </w:style>
  <w:style w:type="character" w:customStyle="1" w:styleId="WW8Num101z6">
    <w:name w:val="WW8Num101z6"/>
    <w:rsid w:val="00C8624A"/>
  </w:style>
  <w:style w:type="character" w:customStyle="1" w:styleId="WW8Num101z7">
    <w:name w:val="WW8Num101z7"/>
    <w:rsid w:val="00C8624A"/>
  </w:style>
  <w:style w:type="character" w:customStyle="1" w:styleId="WW8Num101z8">
    <w:name w:val="WW8Num101z8"/>
    <w:rsid w:val="00C8624A"/>
  </w:style>
  <w:style w:type="character" w:customStyle="1" w:styleId="WW8Num102z0">
    <w:name w:val="WW8Num102z0"/>
    <w:rsid w:val="00C8624A"/>
    <w:rPr>
      <w:rFonts w:ascii="Symbol" w:hAnsi="Symbol" w:cs="Symbol" w:hint="default"/>
      <w:color w:val="000000"/>
      <w:sz w:val="22"/>
      <w:szCs w:val="22"/>
    </w:rPr>
  </w:style>
  <w:style w:type="character" w:customStyle="1" w:styleId="WW8Num102z1">
    <w:name w:val="WW8Num102z1"/>
    <w:rsid w:val="00C8624A"/>
  </w:style>
  <w:style w:type="character" w:customStyle="1" w:styleId="WW8Num102z2">
    <w:name w:val="WW8Num102z2"/>
    <w:rsid w:val="00C8624A"/>
  </w:style>
  <w:style w:type="character" w:customStyle="1" w:styleId="WW8Num102z3">
    <w:name w:val="WW8Num102z3"/>
    <w:rsid w:val="00C8624A"/>
  </w:style>
  <w:style w:type="character" w:customStyle="1" w:styleId="WW8Num102z4">
    <w:name w:val="WW8Num102z4"/>
    <w:rsid w:val="00C8624A"/>
  </w:style>
  <w:style w:type="character" w:customStyle="1" w:styleId="WW8Num102z5">
    <w:name w:val="WW8Num102z5"/>
    <w:rsid w:val="00C8624A"/>
  </w:style>
  <w:style w:type="character" w:customStyle="1" w:styleId="WW8Num102z6">
    <w:name w:val="WW8Num102z6"/>
    <w:rsid w:val="00C8624A"/>
  </w:style>
  <w:style w:type="character" w:customStyle="1" w:styleId="WW8Num102z7">
    <w:name w:val="WW8Num102z7"/>
    <w:rsid w:val="00C8624A"/>
  </w:style>
  <w:style w:type="character" w:customStyle="1" w:styleId="WW8Num102z8">
    <w:name w:val="WW8Num102z8"/>
    <w:rsid w:val="00C8624A"/>
  </w:style>
  <w:style w:type="character" w:customStyle="1" w:styleId="WW8Num103z0">
    <w:name w:val="WW8Num103z0"/>
    <w:rsid w:val="00C8624A"/>
    <w:rPr>
      <w:sz w:val="22"/>
      <w:szCs w:val="22"/>
    </w:rPr>
  </w:style>
  <w:style w:type="character" w:customStyle="1" w:styleId="WW8Num103z1">
    <w:name w:val="WW8Num103z1"/>
    <w:rsid w:val="00C8624A"/>
  </w:style>
  <w:style w:type="character" w:customStyle="1" w:styleId="WW8Num103z2">
    <w:name w:val="WW8Num103z2"/>
    <w:rsid w:val="00C8624A"/>
  </w:style>
  <w:style w:type="character" w:customStyle="1" w:styleId="WW8Num103z3">
    <w:name w:val="WW8Num103z3"/>
    <w:rsid w:val="00C8624A"/>
  </w:style>
  <w:style w:type="character" w:customStyle="1" w:styleId="WW8Num103z4">
    <w:name w:val="WW8Num103z4"/>
    <w:rsid w:val="00C8624A"/>
  </w:style>
  <w:style w:type="character" w:customStyle="1" w:styleId="WW8Num103z5">
    <w:name w:val="WW8Num103z5"/>
    <w:rsid w:val="00C8624A"/>
  </w:style>
  <w:style w:type="character" w:customStyle="1" w:styleId="WW8Num103z6">
    <w:name w:val="WW8Num103z6"/>
    <w:rsid w:val="00C8624A"/>
  </w:style>
  <w:style w:type="character" w:customStyle="1" w:styleId="WW8Num103z7">
    <w:name w:val="WW8Num103z7"/>
    <w:rsid w:val="00C8624A"/>
  </w:style>
  <w:style w:type="character" w:customStyle="1" w:styleId="WW8Num103z8">
    <w:name w:val="WW8Num103z8"/>
    <w:rsid w:val="00C8624A"/>
  </w:style>
  <w:style w:type="character" w:customStyle="1" w:styleId="WW8Num104z0">
    <w:name w:val="WW8Num104z0"/>
    <w:rsid w:val="00C8624A"/>
    <w:rPr>
      <w:rFonts w:hint="default"/>
      <w:b/>
      <w:sz w:val="22"/>
      <w:szCs w:val="22"/>
      <w:u w:val="none"/>
    </w:rPr>
  </w:style>
  <w:style w:type="character" w:customStyle="1" w:styleId="WW8Num104z1">
    <w:name w:val="WW8Num104z1"/>
    <w:rsid w:val="00C8624A"/>
    <w:rPr>
      <w:rFonts w:ascii="OpenSymbol" w:hAnsi="OpenSymbol" w:cs="Courier New"/>
    </w:rPr>
  </w:style>
  <w:style w:type="character" w:customStyle="1" w:styleId="WW8Num104z3">
    <w:name w:val="WW8Num104z3"/>
    <w:rsid w:val="00C8624A"/>
    <w:rPr>
      <w:rFonts w:ascii="Wingdings 2" w:hAnsi="Wingdings 2" w:cs="Wingdings 2"/>
    </w:rPr>
  </w:style>
  <w:style w:type="character" w:customStyle="1" w:styleId="WW8Num105z0">
    <w:name w:val="WW8Num105z0"/>
    <w:rsid w:val="00C8624A"/>
    <w:rPr>
      <w:rFonts w:hint="default"/>
      <w:b w:val="0"/>
      <w:i w:val="0"/>
      <w:sz w:val="24"/>
      <w:szCs w:val="22"/>
    </w:rPr>
  </w:style>
  <w:style w:type="character" w:customStyle="1" w:styleId="WW8Num105z1">
    <w:name w:val="WW8Num105z1"/>
    <w:rsid w:val="00C8624A"/>
  </w:style>
  <w:style w:type="character" w:customStyle="1" w:styleId="WW8Num105z2">
    <w:name w:val="WW8Num105z2"/>
    <w:rsid w:val="00C8624A"/>
  </w:style>
  <w:style w:type="character" w:customStyle="1" w:styleId="WW8Num105z3">
    <w:name w:val="WW8Num105z3"/>
    <w:rsid w:val="00C8624A"/>
  </w:style>
  <w:style w:type="character" w:customStyle="1" w:styleId="WW8Num105z4">
    <w:name w:val="WW8Num105z4"/>
    <w:rsid w:val="00C8624A"/>
  </w:style>
  <w:style w:type="character" w:customStyle="1" w:styleId="WW8Num105z5">
    <w:name w:val="WW8Num105z5"/>
    <w:rsid w:val="00C8624A"/>
  </w:style>
  <w:style w:type="character" w:customStyle="1" w:styleId="WW8Num105z6">
    <w:name w:val="WW8Num105z6"/>
    <w:rsid w:val="00C8624A"/>
  </w:style>
  <w:style w:type="character" w:customStyle="1" w:styleId="WW8Num105z7">
    <w:name w:val="WW8Num105z7"/>
    <w:rsid w:val="00C8624A"/>
  </w:style>
  <w:style w:type="character" w:customStyle="1" w:styleId="WW8Num105z8">
    <w:name w:val="WW8Num105z8"/>
    <w:rsid w:val="00C8624A"/>
  </w:style>
  <w:style w:type="character" w:customStyle="1" w:styleId="WW8Num106z0">
    <w:name w:val="WW8Num106z0"/>
    <w:rsid w:val="00C8624A"/>
    <w:rPr>
      <w:rFonts w:ascii="Times New Roman" w:hAnsi="Times New Roman" w:cs="Times New Roman" w:hint="default"/>
      <w:b w:val="0"/>
      <w:i w:val="0"/>
      <w:sz w:val="22"/>
      <w:szCs w:val="22"/>
    </w:rPr>
  </w:style>
  <w:style w:type="character" w:customStyle="1" w:styleId="WW8Num106z1">
    <w:name w:val="WW8Num106z1"/>
    <w:rsid w:val="00C8624A"/>
    <w:rPr>
      <w:rFonts w:hint="default"/>
      <w:b/>
    </w:rPr>
  </w:style>
  <w:style w:type="character" w:customStyle="1" w:styleId="WW8Num106z2">
    <w:name w:val="WW8Num106z2"/>
    <w:rsid w:val="00C8624A"/>
  </w:style>
  <w:style w:type="character" w:customStyle="1" w:styleId="WW8Num106z3">
    <w:name w:val="WW8Num106z3"/>
    <w:rsid w:val="00C8624A"/>
  </w:style>
  <w:style w:type="character" w:customStyle="1" w:styleId="WW8Num106z4">
    <w:name w:val="WW8Num106z4"/>
    <w:rsid w:val="00C8624A"/>
  </w:style>
  <w:style w:type="character" w:customStyle="1" w:styleId="WW8Num106z5">
    <w:name w:val="WW8Num106z5"/>
    <w:rsid w:val="00C8624A"/>
  </w:style>
  <w:style w:type="character" w:customStyle="1" w:styleId="WW8Num106z6">
    <w:name w:val="WW8Num106z6"/>
    <w:rsid w:val="00C8624A"/>
  </w:style>
  <w:style w:type="character" w:customStyle="1" w:styleId="WW8Num106z7">
    <w:name w:val="WW8Num106z7"/>
    <w:rsid w:val="00C8624A"/>
  </w:style>
  <w:style w:type="character" w:customStyle="1" w:styleId="WW8Num106z8">
    <w:name w:val="WW8Num106z8"/>
    <w:rsid w:val="00C8624A"/>
  </w:style>
  <w:style w:type="character" w:customStyle="1" w:styleId="WW8Num107z0">
    <w:name w:val="WW8Num107z0"/>
    <w:rsid w:val="00C8624A"/>
    <w:rPr>
      <w:rFonts w:ascii="Times New Roman" w:hAnsi="Times New Roman" w:cs="Times New Roman" w:hint="default"/>
      <w:b w:val="0"/>
      <w:i w:val="0"/>
      <w:color w:val="auto"/>
      <w:sz w:val="22"/>
    </w:rPr>
  </w:style>
  <w:style w:type="character" w:customStyle="1" w:styleId="WW8Num108z0">
    <w:name w:val="WW8Num108z0"/>
    <w:rsid w:val="00C8624A"/>
    <w:rPr>
      <w:rFonts w:hint="default"/>
      <w:b w:val="0"/>
      <w:i w:val="0"/>
    </w:rPr>
  </w:style>
  <w:style w:type="character" w:customStyle="1" w:styleId="WW8Num108z1">
    <w:name w:val="WW8Num108z1"/>
    <w:rsid w:val="00C8624A"/>
  </w:style>
  <w:style w:type="character" w:customStyle="1" w:styleId="WW8Num108z2">
    <w:name w:val="WW8Num108z2"/>
    <w:rsid w:val="00C8624A"/>
  </w:style>
  <w:style w:type="character" w:customStyle="1" w:styleId="WW8Num108z3">
    <w:name w:val="WW8Num108z3"/>
    <w:rsid w:val="00C8624A"/>
  </w:style>
  <w:style w:type="character" w:customStyle="1" w:styleId="WW8Num108z4">
    <w:name w:val="WW8Num108z4"/>
    <w:rsid w:val="00C8624A"/>
  </w:style>
  <w:style w:type="character" w:customStyle="1" w:styleId="WW8Num108z5">
    <w:name w:val="WW8Num108z5"/>
    <w:rsid w:val="00C8624A"/>
  </w:style>
  <w:style w:type="character" w:customStyle="1" w:styleId="WW8Num108z6">
    <w:name w:val="WW8Num108z6"/>
    <w:rsid w:val="00C8624A"/>
  </w:style>
  <w:style w:type="character" w:customStyle="1" w:styleId="WW8Num108z7">
    <w:name w:val="WW8Num108z7"/>
    <w:rsid w:val="00C8624A"/>
  </w:style>
  <w:style w:type="character" w:customStyle="1" w:styleId="WW8Num108z8">
    <w:name w:val="WW8Num108z8"/>
    <w:rsid w:val="00C8624A"/>
  </w:style>
  <w:style w:type="character" w:customStyle="1" w:styleId="WW8Num109z0">
    <w:name w:val="WW8Num109z0"/>
    <w:rsid w:val="00C8624A"/>
    <w:rPr>
      <w:rFonts w:hint="default"/>
    </w:rPr>
  </w:style>
  <w:style w:type="character" w:customStyle="1" w:styleId="WW8Num109z1">
    <w:name w:val="WW8Num109z1"/>
    <w:rsid w:val="00C8624A"/>
  </w:style>
  <w:style w:type="character" w:customStyle="1" w:styleId="WW8Num109z2">
    <w:name w:val="WW8Num109z2"/>
    <w:rsid w:val="00C8624A"/>
  </w:style>
  <w:style w:type="character" w:customStyle="1" w:styleId="WW8Num109z3">
    <w:name w:val="WW8Num109z3"/>
    <w:rsid w:val="00C8624A"/>
  </w:style>
  <w:style w:type="character" w:customStyle="1" w:styleId="WW8Num109z4">
    <w:name w:val="WW8Num109z4"/>
    <w:rsid w:val="00C8624A"/>
  </w:style>
  <w:style w:type="character" w:customStyle="1" w:styleId="WW8Num109z5">
    <w:name w:val="WW8Num109z5"/>
    <w:rsid w:val="00C8624A"/>
  </w:style>
  <w:style w:type="character" w:customStyle="1" w:styleId="WW8Num109z6">
    <w:name w:val="WW8Num109z6"/>
    <w:rsid w:val="00C8624A"/>
  </w:style>
  <w:style w:type="character" w:customStyle="1" w:styleId="WW8Num109z7">
    <w:name w:val="WW8Num109z7"/>
    <w:rsid w:val="00C8624A"/>
  </w:style>
  <w:style w:type="character" w:customStyle="1" w:styleId="WW8Num109z8">
    <w:name w:val="WW8Num109z8"/>
    <w:rsid w:val="00C8624A"/>
  </w:style>
  <w:style w:type="character" w:customStyle="1" w:styleId="WW8Num110z0">
    <w:name w:val="WW8Num110z0"/>
    <w:rsid w:val="00C8624A"/>
    <w:rPr>
      <w:rFonts w:hint="default"/>
      <w:b/>
    </w:rPr>
  </w:style>
  <w:style w:type="character" w:customStyle="1" w:styleId="WW8Num110z1">
    <w:name w:val="WW8Num110z1"/>
    <w:rsid w:val="00C8624A"/>
  </w:style>
  <w:style w:type="character" w:customStyle="1" w:styleId="WW8Num110z2">
    <w:name w:val="WW8Num110z2"/>
    <w:rsid w:val="00C8624A"/>
  </w:style>
  <w:style w:type="character" w:customStyle="1" w:styleId="WW8Num110z3">
    <w:name w:val="WW8Num110z3"/>
    <w:rsid w:val="00C8624A"/>
  </w:style>
  <w:style w:type="character" w:customStyle="1" w:styleId="WW8Num110z4">
    <w:name w:val="WW8Num110z4"/>
    <w:rsid w:val="00C8624A"/>
  </w:style>
  <w:style w:type="character" w:customStyle="1" w:styleId="WW8Num110z5">
    <w:name w:val="WW8Num110z5"/>
    <w:rsid w:val="00C8624A"/>
  </w:style>
  <w:style w:type="character" w:customStyle="1" w:styleId="WW8Num110z6">
    <w:name w:val="WW8Num110z6"/>
    <w:rsid w:val="00C8624A"/>
  </w:style>
  <w:style w:type="character" w:customStyle="1" w:styleId="WW8Num110z7">
    <w:name w:val="WW8Num110z7"/>
    <w:rsid w:val="00C8624A"/>
  </w:style>
  <w:style w:type="character" w:customStyle="1" w:styleId="WW8Num110z8">
    <w:name w:val="WW8Num110z8"/>
    <w:rsid w:val="00C8624A"/>
  </w:style>
  <w:style w:type="character" w:customStyle="1" w:styleId="WW8Num111z0">
    <w:name w:val="WW8Num111z0"/>
    <w:rsid w:val="00C8624A"/>
    <w:rPr>
      <w:rFonts w:ascii="Symbol" w:hAnsi="Symbol" w:cs="Symbol" w:hint="default"/>
      <w:sz w:val="20"/>
      <w:szCs w:val="20"/>
      <w:lang w:val="en-US"/>
    </w:rPr>
  </w:style>
  <w:style w:type="character" w:customStyle="1" w:styleId="WW8Num111z1">
    <w:name w:val="WW8Num111z1"/>
    <w:rsid w:val="00C8624A"/>
  </w:style>
  <w:style w:type="character" w:customStyle="1" w:styleId="WW8Num111z2">
    <w:name w:val="WW8Num111z2"/>
    <w:rsid w:val="00C8624A"/>
  </w:style>
  <w:style w:type="character" w:customStyle="1" w:styleId="WW8Num111z3">
    <w:name w:val="WW8Num111z3"/>
    <w:rsid w:val="00C8624A"/>
  </w:style>
  <w:style w:type="character" w:customStyle="1" w:styleId="WW8Num111z4">
    <w:name w:val="WW8Num111z4"/>
    <w:rsid w:val="00C8624A"/>
  </w:style>
  <w:style w:type="character" w:customStyle="1" w:styleId="WW8Num111z5">
    <w:name w:val="WW8Num111z5"/>
    <w:rsid w:val="00C8624A"/>
  </w:style>
  <w:style w:type="character" w:customStyle="1" w:styleId="WW8Num111z6">
    <w:name w:val="WW8Num111z6"/>
    <w:rsid w:val="00C8624A"/>
  </w:style>
  <w:style w:type="character" w:customStyle="1" w:styleId="WW8Num111z7">
    <w:name w:val="WW8Num111z7"/>
    <w:rsid w:val="00C8624A"/>
  </w:style>
  <w:style w:type="character" w:customStyle="1" w:styleId="WW8Num111z8">
    <w:name w:val="WW8Num111z8"/>
    <w:rsid w:val="00C8624A"/>
  </w:style>
  <w:style w:type="character" w:customStyle="1" w:styleId="WW8Num112z0">
    <w:name w:val="WW8Num112z0"/>
    <w:rsid w:val="00C8624A"/>
    <w:rPr>
      <w:rFonts w:hint="default"/>
      <w:sz w:val="22"/>
      <w:szCs w:val="22"/>
    </w:rPr>
  </w:style>
  <w:style w:type="character" w:customStyle="1" w:styleId="WW8Num112z1">
    <w:name w:val="WW8Num112z1"/>
    <w:rsid w:val="00C8624A"/>
    <w:rPr>
      <w:rFonts w:hint="default"/>
      <w:b/>
    </w:rPr>
  </w:style>
  <w:style w:type="character" w:customStyle="1" w:styleId="WW8Num113z0">
    <w:name w:val="WW8Num113z0"/>
    <w:rsid w:val="00C8624A"/>
    <w:rPr>
      <w:rFonts w:ascii="Times New Roman" w:hAnsi="Times New Roman" w:cs="Times New Roman" w:hint="default"/>
      <w:b w:val="0"/>
      <w:i w:val="0"/>
    </w:rPr>
  </w:style>
  <w:style w:type="character" w:customStyle="1" w:styleId="WW8Num114z0">
    <w:name w:val="WW8Num114z0"/>
    <w:rsid w:val="00C8624A"/>
    <w:rPr>
      <w:rFonts w:hint="default"/>
      <w:sz w:val="22"/>
      <w:szCs w:val="22"/>
    </w:rPr>
  </w:style>
  <w:style w:type="character" w:customStyle="1" w:styleId="WW8Num114z1">
    <w:name w:val="WW8Num114z1"/>
    <w:rsid w:val="00C8624A"/>
  </w:style>
  <w:style w:type="character" w:customStyle="1" w:styleId="WW8Num114z2">
    <w:name w:val="WW8Num114z2"/>
    <w:rsid w:val="00C8624A"/>
  </w:style>
  <w:style w:type="character" w:customStyle="1" w:styleId="WW8Num114z3">
    <w:name w:val="WW8Num114z3"/>
    <w:rsid w:val="00C8624A"/>
  </w:style>
  <w:style w:type="character" w:customStyle="1" w:styleId="WW8Num114z4">
    <w:name w:val="WW8Num114z4"/>
    <w:rsid w:val="00C8624A"/>
  </w:style>
  <w:style w:type="character" w:customStyle="1" w:styleId="WW8Num114z5">
    <w:name w:val="WW8Num114z5"/>
    <w:rsid w:val="00C8624A"/>
  </w:style>
  <w:style w:type="character" w:customStyle="1" w:styleId="WW8Num114z6">
    <w:name w:val="WW8Num114z6"/>
    <w:rsid w:val="00C8624A"/>
  </w:style>
  <w:style w:type="character" w:customStyle="1" w:styleId="WW8Num114z7">
    <w:name w:val="WW8Num114z7"/>
    <w:rsid w:val="00C8624A"/>
  </w:style>
  <w:style w:type="character" w:customStyle="1" w:styleId="WW8Num114z8">
    <w:name w:val="WW8Num114z8"/>
    <w:rsid w:val="00C8624A"/>
  </w:style>
  <w:style w:type="character" w:customStyle="1" w:styleId="WW8Num115z0">
    <w:name w:val="WW8Num115z0"/>
    <w:rsid w:val="00C8624A"/>
    <w:rPr>
      <w:rFonts w:hint="default"/>
    </w:rPr>
  </w:style>
  <w:style w:type="character" w:customStyle="1" w:styleId="WW8Num115z1">
    <w:name w:val="WW8Num115z1"/>
    <w:rsid w:val="00C8624A"/>
    <w:rPr>
      <w:rFonts w:ascii="Times New Roman" w:hAnsi="Times New Roman" w:cs="Times New Roman" w:hint="default"/>
      <w:b w:val="0"/>
      <w:i w:val="0"/>
      <w:sz w:val="24"/>
    </w:rPr>
  </w:style>
  <w:style w:type="character" w:customStyle="1" w:styleId="WW8Num115z2">
    <w:name w:val="WW8Num115z2"/>
    <w:rsid w:val="00C8624A"/>
    <w:rPr>
      <w:rFonts w:hint="default"/>
      <w:color w:val="auto"/>
    </w:rPr>
  </w:style>
  <w:style w:type="character" w:customStyle="1" w:styleId="WW8Num115z3">
    <w:name w:val="WW8Num115z3"/>
    <w:rsid w:val="00C8624A"/>
  </w:style>
  <w:style w:type="character" w:customStyle="1" w:styleId="WW8Num115z4">
    <w:name w:val="WW8Num115z4"/>
    <w:rsid w:val="00C8624A"/>
  </w:style>
  <w:style w:type="character" w:customStyle="1" w:styleId="WW8Num115z5">
    <w:name w:val="WW8Num115z5"/>
    <w:rsid w:val="00C8624A"/>
  </w:style>
  <w:style w:type="character" w:customStyle="1" w:styleId="WW8Num115z6">
    <w:name w:val="WW8Num115z6"/>
    <w:rsid w:val="00C8624A"/>
  </w:style>
  <w:style w:type="character" w:customStyle="1" w:styleId="WW8Num115z7">
    <w:name w:val="WW8Num115z7"/>
    <w:rsid w:val="00C8624A"/>
  </w:style>
  <w:style w:type="character" w:customStyle="1" w:styleId="WW8Num115z8">
    <w:name w:val="WW8Num115z8"/>
    <w:rsid w:val="00C8624A"/>
  </w:style>
  <w:style w:type="character" w:customStyle="1" w:styleId="WW8Num116z0">
    <w:name w:val="WW8Num116z0"/>
    <w:rsid w:val="00C8624A"/>
    <w:rPr>
      <w:rFonts w:ascii="Times New Roman" w:hAnsi="Times New Roman" w:cs="Times New Roman" w:hint="default"/>
      <w:b w:val="0"/>
      <w:i w:val="0"/>
      <w:sz w:val="22"/>
    </w:rPr>
  </w:style>
  <w:style w:type="character" w:customStyle="1" w:styleId="WW8Num117z0">
    <w:name w:val="WW8Num117z0"/>
    <w:rsid w:val="00C8624A"/>
    <w:rPr>
      <w:rFonts w:hint="default"/>
    </w:rPr>
  </w:style>
  <w:style w:type="character" w:customStyle="1" w:styleId="WW8Num117z1">
    <w:name w:val="WW8Num117z1"/>
    <w:rsid w:val="00C8624A"/>
  </w:style>
  <w:style w:type="character" w:customStyle="1" w:styleId="WW8Num117z2">
    <w:name w:val="WW8Num117z2"/>
    <w:rsid w:val="00C8624A"/>
  </w:style>
  <w:style w:type="character" w:customStyle="1" w:styleId="WW8Num117z3">
    <w:name w:val="WW8Num117z3"/>
    <w:rsid w:val="00C8624A"/>
  </w:style>
  <w:style w:type="character" w:customStyle="1" w:styleId="WW8Num117z4">
    <w:name w:val="WW8Num117z4"/>
    <w:rsid w:val="00C8624A"/>
  </w:style>
  <w:style w:type="character" w:customStyle="1" w:styleId="WW8Num117z5">
    <w:name w:val="WW8Num117z5"/>
    <w:rsid w:val="00C8624A"/>
  </w:style>
  <w:style w:type="character" w:customStyle="1" w:styleId="WW8Num117z6">
    <w:name w:val="WW8Num117z6"/>
    <w:rsid w:val="00C8624A"/>
  </w:style>
  <w:style w:type="character" w:customStyle="1" w:styleId="WW8Num117z7">
    <w:name w:val="WW8Num117z7"/>
    <w:rsid w:val="00C8624A"/>
  </w:style>
  <w:style w:type="character" w:customStyle="1" w:styleId="WW8Num117z8">
    <w:name w:val="WW8Num117z8"/>
    <w:rsid w:val="00C8624A"/>
  </w:style>
  <w:style w:type="character" w:customStyle="1" w:styleId="WW8Num118z0">
    <w:name w:val="WW8Num118z0"/>
    <w:rsid w:val="00C8624A"/>
    <w:rPr>
      <w:rFonts w:ascii="Symbol" w:hAnsi="Symbol" w:cs="Symbol" w:hint="default"/>
      <w:sz w:val="20"/>
      <w:szCs w:val="20"/>
      <w:lang w:val="en-US"/>
    </w:rPr>
  </w:style>
  <w:style w:type="character" w:customStyle="1" w:styleId="WW8Num118z1">
    <w:name w:val="WW8Num118z1"/>
    <w:rsid w:val="00C8624A"/>
    <w:rPr>
      <w:rFonts w:ascii="Courier New" w:hAnsi="Courier New" w:cs="Courier New" w:hint="default"/>
    </w:rPr>
  </w:style>
  <w:style w:type="character" w:customStyle="1" w:styleId="WW8Num118z2">
    <w:name w:val="WW8Num118z2"/>
    <w:rsid w:val="00C8624A"/>
    <w:rPr>
      <w:rFonts w:ascii="Wingdings" w:hAnsi="Wingdings" w:cs="Wingdings" w:hint="default"/>
    </w:rPr>
  </w:style>
  <w:style w:type="character" w:customStyle="1" w:styleId="WW8Num119z0">
    <w:name w:val="WW8Num119z0"/>
    <w:rsid w:val="00C8624A"/>
    <w:rPr>
      <w:sz w:val="22"/>
      <w:szCs w:val="22"/>
    </w:rPr>
  </w:style>
  <w:style w:type="character" w:customStyle="1" w:styleId="WW8Num120z0">
    <w:name w:val="WW8Num120z0"/>
    <w:rsid w:val="00C8624A"/>
    <w:rPr>
      <w:rFonts w:ascii="Symbol" w:hAnsi="Symbol" w:cs="Symbol" w:hint="default"/>
      <w:position w:val="0"/>
      <w:sz w:val="20"/>
      <w:szCs w:val="20"/>
      <w:vertAlign w:val="baseline"/>
      <w:lang w:val="en-US"/>
    </w:rPr>
  </w:style>
  <w:style w:type="character" w:customStyle="1" w:styleId="WW8Num120z1">
    <w:name w:val="WW8Num120z1"/>
    <w:rsid w:val="00C8624A"/>
    <w:rPr>
      <w:rFonts w:ascii="Courier New" w:hAnsi="Courier New" w:cs="Courier New" w:hint="default"/>
    </w:rPr>
  </w:style>
  <w:style w:type="character" w:customStyle="1" w:styleId="WW8Num120z2">
    <w:name w:val="WW8Num120z2"/>
    <w:rsid w:val="00C8624A"/>
    <w:rPr>
      <w:rFonts w:ascii="Wingdings" w:hAnsi="Wingdings" w:cs="Wingdings" w:hint="default"/>
    </w:rPr>
  </w:style>
  <w:style w:type="character" w:customStyle="1" w:styleId="WW8Num120z3">
    <w:name w:val="WW8Num120z3"/>
    <w:rsid w:val="00C8624A"/>
    <w:rPr>
      <w:rFonts w:ascii="Symbol" w:hAnsi="Symbol" w:cs="Symbol" w:hint="default"/>
    </w:rPr>
  </w:style>
  <w:style w:type="character" w:customStyle="1" w:styleId="WW8Num121z0">
    <w:name w:val="WW8Num121z0"/>
    <w:rsid w:val="00C8624A"/>
  </w:style>
  <w:style w:type="character" w:customStyle="1" w:styleId="WW8Num121z1">
    <w:name w:val="WW8Num121z1"/>
    <w:rsid w:val="00C8624A"/>
    <w:rPr>
      <w:rFonts w:hint="default"/>
      <w:u w:val="none"/>
    </w:rPr>
  </w:style>
  <w:style w:type="character" w:customStyle="1" w:styleId="WW8Num121z2">
    <w:name w:val="WW8Num121z2"/>
    <w:rsid w:val="00C8624A"/>
    <w:rPr>
      <w:rFonts w:hint="default"/>
      <w:u w:val="single"/>
    </w:rPr>
  </w:style>
  <w:style w:type="character" w:customStyle="1" w:styleId="WW8Num122z0">
    <w:name w:val="WW8Num122z0"/>
    <w:rsid w:val="00C8624A"/>
    <w:rPr>
      <w:rFonts w:hint="default"/>
    </w:rPr>
  </w:style>
  <w:style w:type="character" w:customStyle="1" w:styleId="WW8Num123z0">
    <w:name w:val="WW8Num123z0"/>
    <w:rsid w:val="00C8624A"/>
    <w:rPr>
      <w:rFonts w:ascii="Symbol" w:hAnsi="Symbol" w:cs="Symbol" w:hint="default"/>
      <w:sz w:val="20"/>
    </w:rPr>
  </w:style>
  <w:style w:type="character" w:customStyle="1" w:styleId="WW8Num123z1">
    <w:name w:val="WW8Num123z1"/>
    <w:rsid w:val="00C8624A"/>
    <w:rPr>
      <w:rFonts w:ascii="Courier New" w:hAnsi="Courier New" w:cs="Courier New" w:hint="default"/>
      <w:sz w:val="20"/>
    </w:rPr>
  </w:style>
  <w:style w:type="character" w:customStyle="1" w:styleId="WW8Num123z2">
    <w:name w:val="WW8Num123z2"/>
    <w:rsid w:val="00C8624A"/>
    <w:rPr>
      <w:rFonts w:ascii="Wingdings" w:hAnsi="Wingdings" w:cs="Wingdings" w:hint="default"/>
      <w:sz w:val="20"/>
    </w:rPr>
  </w:style>
  <w:style w:type="character" w:customStyle="1" w:styleId="WW8Num124z0">
    <w:name w:val="WW8Num124z0"/>
    <w:rsid w:val="00C8624A"/>
    <w:rPr>
      <w:rFonts w:hint="default"/>
      <w:sz w:val="22"/>
      <w:szCs w:val="22"/>
    </w:rPr>
  </w:style>
  <w:style w:type="character" w:customStyle="1" w:styleId="WW8Num125z0">
    <w:name w:val="WW8Num125z0"/>
    <w:rsid w:val="00C8624A"/>
    <w:rPr>
      <w:rFonts w:hint="default"/>
      <w:sz w:val="22"/>
      <w:szCs w:val="22"/>
    </w:rPr>
  </w:style>
  <w:style w:type="character" w:customStyle="1" w:styleId="WW8Num125z1">
    <w:name w:val="WW8Num125z1"/>
    <w:rsid w:val="00C8624A"/>
  </w:style>
  <w:style w:type="character" w:customStyle="1" w:styleId="WW8Num125z2">
    <w:name w:val="WW8Num125z2"/>
    <w:rsid w:val="00C8624A"/>
  </w:style>
  <w:style w:type="character" w:customStyle="1" w:styleId="WW8Num125z3">
    <w:name w:val="WW8Num125z3"/>
    <w:rsid w:val="00C8624A"/>
  </w:style>
  <w:style w:type="character" w:customStyle="1" w:styleId="WW8Num125z4">
    <w:name w:val="WW8Num125z4"/>
    <w:rsid w:val="00C8624A"/>
  </w:style>
  <w:style w:type="character" w:customStyle="1" w:styleId="WW8Num125z5">
    <w:name w:val="WW8Num125z5"/>
    <w:rsid w:val="00C8624A"/>
  </w:style>
  <w:style w:type="character" w:customStyle="1" w:styleId="WW8Num125z6">
    <w:name w:val="WW8Num125z6"/>
    <w:rsid w:val="00C8624A"/>
  </w:style>
  <w:style w:type="character" w:customStyle="1" w:styleId="WW8Num125z7">
    <w:name w:val="WW8Num125z7"/>
    <w:rsid w:val="00C8624A"/>
  </w:style>
  <w:style w:type="character" w:customStyle="1" w:styleId="WW8Num125z8">
    <w:name w:val="WW8Num125z8"/>
    <w:rsid w:val="00C8624A"/>
  </w:style>
  <w:style w:type="character" w:customStyle="1" w:styleId="WW8Num126z0">
    <w:name w:val="WW8Num126z0"/>
    <w:rsid w:val="00C8624A"/>
  </w:style>
  <w:style w:type="character" w:customStyle="1" w:styleId="Domylnaczcionkaakapitu5">
    <w:name w:val="Domyślna czcionka akapitu5"/>
    <w:rsid w:val="00C8624A"/>
  </w:style>
  <w:style w:type="character" w:customStyle="1" w:styleId="Nagwek1Znak">
    <w:name w:val="Nagłówek 1 Znak"/>
    <w:basedOn w:val="Domylnaczcionkaakapitu5"/>
    <w:uiPriority w:val="9"/>
    <w:rsid w:val="00C8624A"/>
    <w:rPr>
      <w:rFonts w:ascii="Times New Roman" w:eastAsia="Times New Roman" w:hAnsi="Times New Roman" w:cs="Times New Roman"/>
      <w:b/>
      <w:sz w:val="24"/>
      <w:szCs w:val="20"/>
    </w:rPr>
  </w:style>
  <w:style w:type="character" w:customStyle="1" w:styleId="Nagwek2Znak">
    <w:name w:val="Nagłówek 2 Znak"/>
    <w:basedOn w:val="Domylnaczcionkaakapitu5"/>
    <w:uiPriority w:val="9"/>
    <w:rsid w:val="00C8624A"/>
    <w:rPr>
      <w:rFonts w:ascii="Times New Roman" w:eastAsia="Times New Roman" w:hAnsi="Times New Roman" w:cs="Times New Roman"/>
      <w:b/>
      <w:sz w:val="28"/>
      <w:szCs w:val="20"/>
    </w:rPr>
  </w:style>
  <w:style w:type="character" w:customStyle="1" w:styleId="Nagwek3Znak">
    <w:name w:val="Nagłówek 3 Znak"/>
    <w:basedOn w:val="Domylnaczcionkaakapitu5"/>
    <w:uiPriority w:val="9"/>
    <w:rsid w:val="00C8624A"/>
    <w:rPr>
      <w:rFonts w:ascii="Times New Roman" w:eastAsia="Times New Roman" w:hAnsi="Times New Roman" w:cs="Times New Roman"/>
      <w:b/>
      <w:sz w:val="28"/>
    </w:rPr>
  </w:style>
  <w:style w:type="character" w:customStyle="1" w:styleId="Nagwek4Znak">
    <w:name w:val="Nagłówek 4 Znak"/>
    <w:basedOn w:val="Domylnaczcionkaakapitu5"/>
    <w:uiPriority w:val="9"/>
    <w:rsid w:val="00C8624A"/>
    <w:rPr>
      <w:rFonts w:ascii="Times New Roman" w:eastAsia="Times New Roman" w:hAnsi="Times New Roman" w:cs="Times New Roman"/>
      <w:b/>
      <w:bCs/>
      <w:sz w:val="24"/>
      <w:szCs w:val="24"/>
    </w:rPr>
  </w:style>
  <w:style w:type="character" w:customStyle="1" w:styleId="Nagwek5Znak">
    <w:name w:val="Nagłówek 5 Znak"/>
    <w:basedOn w:val="Domylnaczcionkaakapitu5"/>
    <w:uiPriority w:val="9"/>
    <w:rsid w:val="00C8624A"/>
    <w:rPr>
      <w:rFonts w:ascii="Calibri" w:eastAsia="Times New Roman" w:hAnsi="Calibri" w:cs="Times New Roman"/>
      <w:b/>
      <w:bCs/>
      <w:i/>
      <w:iCs/>
      <w:sz w:val="26"/>
      <w:szCs w:val="26"/>
    </w:rPr>
  </w:style>
  <w:style w:type="character" w:customStyle="1" w:styleId="Nagwek6Znak">
    <w:name w:val="Nagłówek 6 Znak"/>
    <w:basedOn w:val="Domylnaczcionkaakapitu5"/>
    <w:rsid w:val="00C8624A"/>
    <w:rPr>
      <w:rFonts w:ascii="Times New Roman" w:eastAsia="Times New Roman" w:hAnsi="Times New Roman" w:cs="Times New Roman"/>
      <w:b/>
      <w:sz w:val="24"/>
      <w:szCs w:val="20"/>
    </w:rPr>
  </w:style>
  <w:style w:type="character" w:customStyle="1" w:styleId="Nagwek7Znak">
    <w:name w:val="Nagłówek 7 Znak"/>
    <w:basedOn w:val="Domylnaczcionkaakapitu5"/>
    <w:uiPriority w:val="9"/>
    <w:rsid w:val="00C8624A"/>
    <w:rPr>
      <w:rFonts w:ascii="Times New Roman" w:eastAsia="Times New Roman" w:hAnsi="Times New Roman" w:cs="Times New Roman"/>
      <w:b/>
      <w:sz w:val="24"/>
      <w:szCs w:val="20"/>
    </w:rPr>
  </w:style>
  <w:style w:type="character" w:customStyle="1" w:styleId="Nagwek8Znak">
    <w:name w:val="Nagłówek 8 Znak"/>
    <w:basedOn w:val="Domylnaczcionkaakapitu5"/>
    <w:uiPriority w:val="9"/>
    <w:rsid w:val="00C8624A"/>
    <w:rPr>
      <w:rFonts w:ascii="Times New Roman" w:eastAsia="Times New Roman" w:hAnsi="Times New Roman" w:cs="Times New Roman"/>
      <w:b/>
      <w:sz w:val="24"/>
      <w:szCs w:val="20"/>
    </w:rPr>
  </w:style>
  <w:style w:type="character" w:customStyle="1" w:styleId="Nagwek9Znak">
    <w:name w:val="Nagłówek 9 Znak"/>
    <w:basedOn w:val="Domylnaczcionkaakapitu5"/>
    <w:uiPriority w:val="9"/>
    <w:rsid w:val="00C8624A"/>
    <w:rPr>
      <w:rFonts w:ascii="Cambria" w:eastAsia="Times New Roman" w:hAnsi="Cambria" w:cs="Times New Roman"/>
      <w:sz w:val="22"/>
      <w:szCs w:val="22"/>
    </w:rPr>
  </w:style>
  <w:style w:type="character" w:styleId="Hipercze">
    <w:name w:val="Hyperlink"/>
    <w:basedOn w:val="Domylnaczcionkaakapitu5"/>
    <w:uiPriority w:val="99"/>
    <w:rsid w:val="00C8624A"/>
    <w:rPr>
      <w:color w:val="0000FF"/>
      <w:u w:val="single"/>
    </w:rPr>
  </w:style>
  <w:style w:type="character" w:customStyle="1" w:styleId="StopkaZnak">
    <w:name w:val="Stopka Znak"/>
    <w:basedOn w:val="Domylnaczcionkaakapitu5"/>
    <w:uiPriority w:val="99"/>
    <w:rsid w:val="00C8624A"/>
    <w:rPr>
      <w:rFonts w:ascii="Times New Roman" w:eastAsia="Times New Roman" w:hAnsi="Times New Roman" w:cs="Times New Roman"/>
      <w:sz w:val="24"/>
      <w:szCs w:val="24"/>
    </w:rPr>
  </w:style>
  <w:style w:type="character" w:customStyle="1" w:styleId="Tekstpodstawowy3Znak">
    <w:name w:val="Tekst podstawowy 3 Znak"/>
    <w:basedOn w:val="Domylnaczcionkaakapitu5"/>
    <w:rsid w:val="00C8624A"/>
    <w:rPr>
      <w:rFonts w:ascii="Times New Roman" w:eastAsia="Times New Roman" w:hAnsi="Times New Roman" w:cs="Times New Roman"/>
      <w:b/>
      <w:sz w:val="24"/>
      <w:szCs w:val="20"/>
    </w:rPr>
  </w:style>
  <w:style w:type="character" w:customStyle="1" w:styleId="TekstpodstawowyZnak">
    <w:name w:val="Tekst podstawowy Znak"/>
    <w:basedOn w:val="Domylnaczcionkaakapitu5"/>
    <w:rsid w:val="00C8624A"/>
    <w:rPr>
      <w:rFonts w:ascii="Times New Roman" w:eastAsia="Times New Roman" w:hAnsi="Times New Roman" w:cs="Times New Roman"/>
      <w:sz w:val="24"/>
      <w:szCs w:val="20"/>
    </w:rPr>
  </w:style>
  <w:style w:type="character" w:customStyle="1" w:styleId="Tekstpodstawowy2Znak">
    <w:name w:val="Tekst podstawowy 2 Znak"/>
    <w:basedOn w:val="Domylnaczcionkaakapitu5"/>
    <w:uiPriority w:val="99"/>
    <w:rsid w:val="00C8624A"/>
    <w:rPr>
      <w:rFonts w:ascii="Times New Roman" w:eastAsia="Times New Roman" w:hAnsi="Times New Roman" w:cs="Times New Roman"/>
      <w:sz w:val="24"/>
      <w:szCs w:val="20"/>
    </w:rPr>
  </w:style>
  <w:style w:type="character" w:styleId="Numerstrony">
    <w:name w:val="page number"/>
    <w:basedOn w:val="Domylnaczcionkaakapitu5"/>
    <w:rsid w:val="00C8624A"/>
  </w:style>
  <w:style w:type="character" w:customStyle="1" w:styleId="text2bold">
    <w:name w:val="text2 bold"/>
    <w:basedOn w:val="Domylnaczcionkaakapitu5"/>
    <w:rsid w:val="00C8624A"/>
  </w:style>
  <w:style w:type="character" w:customStyle="1" w:styleId="ZwykytekstZnak">
    <w:name w:val="Zwykły tekst Znak"/>
    <w:basedOn w:val="Domylnaczcionkaakapitu5"/>
    <w:link w:val="Zwykytekst"/>
    <w:rsid w:val="00C8624A"/>
    <w:rPr>
      <w:rFonts w:ascii="Courier New" w:eastAsia="Times New Roman" w:hAnsi="Courier New" w:cs="Times New Roman"/>
      <w:sz w:val="20"/>
      <w:szCs w:val="20"/>
    </w:rPr>
  </w:style>
  <w:style w:type="paragraph" w:styleId="Zwykytekst">
    <w:name w:val="Plain Text"/>
    <w:basedOn w:val="Normalny"/>
    <w:link w:val="ZwykytekstZnak"/>
    <w:rsid w:val="00D03C97"/>
    <w:pPr>
      <w:suppressAutoHyphens w:val="0"/>
      <w:autoSpaceDE w:val="0"/>
      <w:autoSpaceDN w:val="0"/>
      <w:spacing w:before="90" w:line="380" w:lineRule="atLeast"/>
      <w:jc w:val="both"/>
    </w:pPr>
    <w:rPr>
      <w:rFonts w:ascii="Courier New" w:hAnsi="Courier New"/>
      <w:kern w:val="0"/>
      <w:sz w:val="20"/>
      <w:szCs w:val="20"/>
      <w:lang w:eastAsia="pl-PL"/>
    </w:rPr>
  </w:style>
  <w:style w:type="character" w:styleId="Tytuksiki">
    <w:name w:val="Book Title"/>
    <w:basedOn w:val="Domylnaczcionkaakapitu5"/>
    <w:qFormat/>
    <w:rsid w:val="00C8624A"/>
    <w:rPr>
      <w:b/>
      <w:bCs/>
      <w:smallCaps/>
      <w:spacing w:val="5"/>
    </w:rPr>
  </w:style>
  <w:style w:type="character" w:customStyle="1" w:styleId="PodtytuZnak">
    <w:name w:val="Podtytuł Znak"/>
    <w:basedOn w:val="Domylnaczcionkaakapitu5"/>
    <w:rsid w:val="00C8624A"/>
    <w:rPr>
      <w:rFonts w:ascii="Times New Roman" w:eastAsia="Lucida Sans Unicode" w:hAnsi="Times New Roman" w:cs="Times New Roman"/>
      <w:kern w:val="1"/>
      <w:sz w:val="32"/>
      <w:lang w:eastAsia="zh-CN"/>
    </w:rPr>
  </w:style>
  <w:style w:type="character" w:customStyle="1" w:styleId="TekstprzypisukocowegoZnak">
    <w:name w:val="Tekst przypisu końcowego Znak"/>
    <w:basedOn w:val="Domylnaczcionkaakapitu5"/>
    <w:rsid w:val="00C8624A"/>
    <w:rPr>
      <w:rFonts w:ascii="Times New Roman" w:eastAsia="Times New Roman" w:hAnsi="Times New Roman" w:cs="Times New Roman"/>
    </w:rPr>
  </w:style>
  <w:style w:type="character" w:customStyle="1" w:styleId="FontStyle58">
    <w:name w:val="Font Style58"/>
    <w:rsid w:val="00C8624A"/>
    <w:rPr>
      <w:rFonts w:ascii="Times New Roman" w:hAnsi="Times New Roman" w:cs="Times New Roman"/>
      <w:sz w:val="16"/>
      <w:szCs w:val="16"/>
    </w:rPr>
  </w:style>
  <w:style w:type="character" w:customStyle="1" w:styleId="TytuZnak">
    <w:name w:val="Tytuł Znak"/>
    <w:basedOn w:val="Domylnaczcionkaakapitu5"/>
    <w:rsid w:val="00C8624A"/>
    <w:rPr>
      <w:rFonts w:ascii="Arial" w:eastAsia="Times New Roman" w:hAnsi="Arial" w:cs="Arial"/>
      <w:b/>
      <w:bCs/>
      <w:sz w:val="22"/>
      <w:szCs w:val="24"/>
    </w:rPr>
  </w:style>
  <w:style w:type="character" w:customStyle="1" w:styleId="NagwekZnak">
    <w:name w:val="Nagłówek Znak"/>
    <w:basedOn w:val="Domylnaczcionkaakapitu5"/>
    <w:uiPriority w:val="99"/>
    <w:rsid w:val="00C8624A"/>
    <w:rPr>
      <w:rFonts w:ascii="Arial" w:eastAsia="Lucida Sans Unicode" w:hAnsi="Arial" w:cs="Arial"/>
      <w:kern w:val="1"/>
      <w:sz w:val="28"/>
      <w:lang w:eastAsia="zh-CN"/>
    </w:rPr>
  </w:style>
  <w:style w:type="character" w:styleId="Pogrubienie">
    <w:name w:val="Strong"/>
    <w:basedOn w:val="Domylnaczcionkaakapitu5"/>
    <w:qFormat/>
    <w:rsid w:val="00C8624A"/>
    <w:rPr>
      <w:b/>
      <w:bCs/>
    </w:rPr>
  </w:style>
  <w:style w:type="character" w:customStyle="1" w:styleId="text2">
    <w:name w:val="text2"/>
    <w:basedOn w:val="Domylnaczcionkaakapitu5"/>
    <w:rsid w:val="00C8624A"/>
  </w:style>
  <w:style w:type="character" w:customStyle="1" w:styleId="Znakiprzypiswkocowych">
    <w:name w:val="Znaki przypisów końcowych"/>
    <w:basedOn w:val="Domylnaczcionkaakapitu5"/>
    <w:rsid w:val="00C8624A"/>
    <w:rPr>
      <w:vertAlign w:val="superscript"/>
    </w:rPr>
  </w:style>
  <w:style w:type="character" w:styleId="Odwoanieintensywne">
    <w:name w:val="Intense Reference"/>
    <w:basedOn w:val="Domylnaczcionkaakapitu5"/>
    <w:qFormat/>
    <w:rsid w:val="00C8624A"/>
    <w:rPr>
      <w:b/>
      <w:bCs/>
      <w:smallCaps/>
      <w:color w:val="C0504D"/>
      <w:spacing w:val="5"/>
      <w:u w:val="single"/>
    </w:rPr>
  </w:style>
  <w:style w:type="character" w:styleId="Odwoaniedelikatne">
    <w:name w:val="Subtle Reference"/>
    <w:basedOn w:val="Domylnaczcionkaakapitu5"/>
    <w:qFormat/>
    <w:rsid w:val="00C8624A"/>
    <w:rPr>
      <w:smallCaps/>
      <w:color w:val="C0504D"/>
      <w:u w:val="single"/>
    </w:rPr>
  </w:style>
  <w:style w:type="character" w:customStyle="1" w:styleId="TekstdymkaZnak">
    <w:name w:val="Tekst dymka Znak"/>
    <w:basedOn w:val="Domylnaczcionkaakapitu5"/>
    <w:rsid w:val="00C8624A"/>
    <w:rPr>
      <w:rFonts w:ascii="Tahoma" w:eastAsia="Times New Roman" w:hAnsi="Tahoma" w:cs="Tahoma"/>
      <w:sz w:val="16"/>
      <w:szCs w:val="16"/>
    </w:rPr>
  </w:style>
  <w:style w:type="character" w:customStyle="1" w:styleId="Tekstpodstawowywcity3Znak">
    <w:name w:val="Tekst podstawowy wcięty 3 Znak"/>
    <w:basedOn w:val="Domylnaczcionkaakapitu5"/>
    <w:rsid w:val="00C8624A"/>
    <w:rPr>
      <w:rFonts w:ascii="Times New Roman" w:eastAsia="Times New Roman" w:hAnsi="Times New Roman" w:cs="Times New Roman"/>
      <w:sz w:val="16"/>
      <w:szCs w:val="16"/>
    </w:rPr>
  </w:style>
  <w:style w:type="character" w:customStyle="1" w:styleId="TekstpodstawowywcityZnak">
    <w:name w:val="Tekst podstawowy wcięty Znak"/>
    <w:basedOn w:val="Domylnaczcionkaakapitu5"/>
    <w:rsid w:val="00C8624A"/>
    <w:rPr>
      <w:rFonts w:ascii="Times New Roman" w:eastAsia="Times New Roman" w:hAnsi="Times New Roman" w:cs="Times New Roman"/>
      <w:sz w:val="24"/>
      <w:szCs w:val="24"/>
    </w:rPr>
  </w:style>
  <w:style w:type="character" w:customStyle="1" w:styleId="WW8Num92z1">
    <w:name w:val="WW8Num92z1"/>
    <w:rsid w:val="00C8624A"/>
    <w:rPr>
      <w:rFonts w:ascii="OpenSymbol" w:hAnsi="OpenSymbol" w:cs="OpenSymbol"/>
    </w:rPr>
  </w:style>
  <w:style w:type="character" w:customStyle="1" w:styleId="WW8Num92z3">
    <w:name w:val="WW8Num92z3"/>
    <w:rsid w:val="00C8624A"/>
    <w:rPr>
      <w:rFonts w:ascii="Wingdings 2" w:hAnsi="Wingdings 2" w:cs="OpenSymbol"/>
    </w:rPr>
  </w:style>
  <w:style w:type="character" w:customStyle="1" w:styleId="WW8Num93z1">
    <w:name w:val="WW8Num93z1"/>
    <w:rsid w:val="00C8624A"/>
    <w:rPr>
      <w:rFonts w:ascii="OpenSymbol" w:hAnsi="OpenSymbol" w:cs="OpenSymbol"/>
    </w:rPr>
  </w:style>
  <w:style w:type="character" w:customStyle="1" w:styleId="WW8Num95z1">
    <w:name w:val="WW8Num95z1"/>
    <w:rsid w:val="00C8624A"/>
    <w:rPr>
      <w:rFonts w:ascii="Courier New" w:hAnsi="Courier New" w:cs="Courier New"/>
    </w:rPr>
  </w:style>
  <w:style w:type="character" w:customStyle="1" w:styleId="WW8Num95z2">
    <w:name w:val="WW8Num95z2"/>
    <w:rsid w:val="00C8624A"/>
    <w:rPr>
      <w:rFonts w:ascii="Wingdings" w:hAnsi="Wingdings" w:cs="Wingdings"/>
    </w:rPr>
  </w:style>
  <w:style w:type="character" w:customStyle="1" w:styleId="Domylnaczcionkaakapitu4">
    <w:name w:val="Domyślna czcionka akapitu4"/>
    <w:rsid w:val="00C8624A"/>
  </w:style>
  <w:style w:type="character" w:customStyle="1" w:styleId="Absatz-Standardschriftart">
    <w:name w:val="Absatz-Standardschriftart"/>
    <w:rsid w:val="00C8624A"/>
  </w:style>
  <w:style w:type="character" w:customStyle="1" w:styleId="WW-Absatz-Standardschriftart">
    <w:name w:val="WW-Absatz-Standardschriftart"/>
    <w:rsid w:val="00C8624A"/>
  </w:style>
  <w:style w:type="character" w:customStyle="1" w:styleId="WW8Num75z1">
    <w:name w:val="WW8Num75z1"/>
    <w:rsid w:val="00C8624A"/>
    <w:rPr>
      <w:rFonts w:ascii="Courier New" w:hAnsi="Courier New" w:cs="Courier New"/>
    </w:rPr>
  </w:style>
  <w:style w:type="character" w:customStyle="1" w:styleId="WW8Num75z2">
    <w:name w:val="WW8Num75z2"/>
    <w:rsid w:val="00C8624A"/>
    <w:rPr>
      <w:rFonts w:ascii="Wingdings" w:hAnsi="Wingdings" w:cs="Wingdings"/>
    </w:rPr>
  </w:style>
  <w:style w:type="character" w:customStyle="1" w:styleId="WW8Num76z1">
    <w:name w:val="WW8Num76z1"/>
    <w:rsid w:val="00C8624A"/>
    <w:rPr>
      <w:rFonts w:ascii="Courier New" w:hAnsi="Courier New" w:cs="Courier New"/>
    </w:rPr>
  </w:style>
  <w:style w:type="character" w:customStyle="1" w:styleId="WW8Num76z2">
    <w:name w:val="WW8Num76z2"/>
    <w:rsid w:val="00C8624A"/>
    <w:rPr>
      <w:rFonts w:ascii="Wingdings" w:hAnsi="Wingdings" w:cs="Wingdings"/>
    </w:rPr>
  </w:style>
  <w:style w:type="character" w:customStyle="1" w:styleId="WW8Num77z1">
    <w:name w:val="WW8Num77z1"/>
    <w:rsid w:val="00C8624A"/>
    <w:rPr>
      <w:rFonts w:ascii="Courier New" w:hAnsi="Courier New" w:cs="Courier New"/>
    </w:rPr>
  </w:style>
  <w:style w:type="character" w:customStyle="1" w:styleId="WW8Num77z2">
    <w:name w:val="WW8Num77z2"/>
    <w:rsid w:val="00C8624A"/>
    <w:rPr>
      <w:rFonts w:ascii="Wingdings" w:hAnsi="Wingdings" w:cs="Wingdings"/>
    </w:rPr>
  </w:style>
  <w:style w:type="character" w:customStyle="1" w:styleId="WW8Num78z1">
    <w:name w:val="WW8Num78z1"/>
    <w:rsid w:val="00C8624A"/>
    <w:rPr>
      <w:rFonts w:ascii="Courier New" w:hAnsi="Courier New" w:cs="Courier New"/>
    </w:rPr>
  </w:style>
  <w:style w:type="character" w:customStyle="1" w:styleId="WW8Num78z2">
    <w:name w:val="WW8Num78z2"/>
    <w:rsid w:val="00C8624A"/>
    <w:rPr>
      <w:rFonts w:ascii="Wingdings" w:hAnsi="Wingdings" w:cs="Wingdings"/>
    </w:rPr>
  </w:style>
  <w:style w:type="character" w:customStyle="1" w:styleId="WW8Num79z1">
    <w:name w:val="WW8Num79z1"/>
    <w:rsid w:val="00C8624A"/>
    <w:rPr>
      <w:rFonts w:ascii="Courier New" w:hAnsi="Courier New" w:cs="Courier New"/>
    </w:rPr>
  </w:style>
  <w:style w:type="character" w:customStyle="1" w:styleId="WW8Num79z2">
    <w:name w:val="WW8Num79z2"/>
    <w:rsid w:val="00C8624A"/>
    <w:rPr>
      <w:rFonts w:ascii="Wingdings" w:hAnsi="Wingdings" w:cs="Wingdings"/>
    </w:rPr>
  </w:style>
  <w:style w:type="character" w:customStyle="1" w:styleId="WW8Num80z1">
    <w:name w:val="WW8Num80z1"/>
    <w:rsid w:val="00C8624A"/>
    <w:rPr>
      <w:rFonts w:ascii="Courier New" w:hAnsi="Courier New" w:cs="Courier New"/>
    </w:rPr>
  </w:style>
  <w:style w:type="character" w:customStyle="1" w:styleId="WW8Num80z2">
    <w:name w:val="WW8Num80z2"/>
    <w:rsid w:val="00C8624A"/>
    <w:rPr>
      <w:rFonts w:ascii="Wingdings" w:hAnsi="Wingdings" w:cs="Wingdings"/>
    </w:rPr>
  </w:style>
  <w:style w:type="character" w:customStyle="1" w:styleId="WW8Num81z1">
    <w:name w:val="WW8Num81z1"/>
    <w:rsid w:val="00C8624A"/>
    <w:rPr>
      <w:rFonts w:ascii="Courier New" w:hAnsi="Courier New" w:cs="Courier New"/>
    </w:rPr>
  </w:style>
  <w:style w:type="character" w:customStyle="1" w:styleId="WW8Num81z2">
    <w:name w:val="WW8Num81z2"/>
    <w:rsid w:val="00C8624A"/>
    <w:rPr>
      <w:rFonts w:ascii="Wingdings" w:hAnsi="Wingdings" w:cs="Wingdings"/>
    </w:rPr>
  </w:style>
  <w:style w:type="character" w:customStyle="1" w:styleId="WW8Num82z1">
    <w:name w:val="WW8Num82z1"/>
    <w:rsid w:val="00C8624A"/>
    <w:rPr>
      <w:rFonts w:ascii="Courier New" w:hAnsi="Courier New" w:cs="Courier New"/>
    </w:rPr>
  </w:style>
  <w:style w:type="character" w:customStyle="1" w:styleId="WW8Num82z2">
    <w:name w:val="WW8Num82z2"/>
    <w:rsid w:val="00C8624A"/>
    <w:rPr>
      <w:rFonts w:ascii="Wingdings" w:hAnsi="Wingdings" w:cs="Wingdings"/>
    </w:rPr>
  </w:style>
  <w:style w:type="character" w:customStyle="1" w:styleId="WW8Num83z1">
    <w:name w:val="WW8Num83z1"/>
    <w:rsid w:val="00C8624A"/>
    <w:rPr>
      <w:rFonts w:ascii="Courier New" w:hAnsi="Courier New" w:cs="Courier New"/>
    </w:rPr>
  </w:style>
  <w:style w:type="character" w:customStyle="1" w:styleId="WW8Num83z2">
    <w:name w:val="WW8Num83z2"/>
    <w:rsid w:val="00C8624A"/>
    <w:rPr>
      <w:rFonts w:ascii="Wingdings" w:hAnsi="Wingdings" w:cs="Wingdings"/>
    </w:rPr>
  </w:style>
  <w:style w:type="character" w:customStyle="1" w:styleId="WW8Num84z1">
    <w:name w:val="WW8Num84z1"/>
    <w:rsid w:val="00C8624A"/>
    <w:rPr>
      <w:rFonts w:ascii="Courier New" w:hAnsi="Courier New" w:cs="Courier New"/>
    </w:rPr>
  </w:style>
  <w:style w:type="character" w:customStyle="1" w:styleId="WW8Num84z2">
    <w:name w:val="WW8Num84z2"/>
    <w:rsid w:val="00C8624A"/>
    <w:rPr>
      <w:rFonts w:ascii="Wingdings" w:hAnsi="Wingdings" w:cs="Wingdings"/>
    </w:rPr>
  </w:style>
  <w:style w:type="character" w:customStyle="1" w:styleId="WW8Num85z1">
    <w:name w:val="WW8Num85z1"/>
    <w:rsid w:val="00C8624A"/>
    <w:rPr>
      <w:rFonts w:ascii="Courier New" w:hAnsi="Courier New" w:cs="Courier New"/>
    </w:rPr>
  </w:style>
  <w:style w:type="character" w:customStyle="1" w:styleId="WW8Num85z2">
    <w:name w:val="WW8Num85z2"/>
    <w:rsid w:val="00C8624A"/>
    <w:rPr>
      <w:rFonts w:ascii="Wingdings" w:hAnsi="Wingdings" w:cs="Wingdings"/>
    </w:rPr>
  </w:style>
  <w:style w:type="character" w:customStyle="1" w:styleId="WW8Num86z1">
    <w:name w:val="WW8Num86z1"/>
    <w:rsid w:val="00C8624A"/>
    <w:rPr>
      <w:rFonts w:ascii="Courier New" w:hAnsi="Courier New" w:cs="Courier New"/>
    </w:rPr>
  </w:style>
  <w:style w:type="character" w:customStyle="1" w:styleId="WW8Num86z2">
    <w:name w:val="WW8Num86z2"/>
    <w:rsid w:val="00C8624A"/>
    <w:rPr>
      <w:rFonts w:ascii="Wingdings" w:hAnsi="Wingdings" w:cs="Wingdings"/>
    </w:rPr>
  </w:style>
  <w:style w:type="character" w:customStyle="1" w:styleId="WW8Num87z1">
    <w:name w:val="WW8Num87z1"/>
    <w:rsid w:val="00C8624A"/>
    <w:rPr>
      <w:rFonts w:ascii="Courier New" w:hAnsi="Courier New" w:cs="Courier New"/>
    </w:rPr>
  </w:style>
  <w:style w:type="character" w:customStyle="1" w:styleId="WW8Num87z2">
    <w:name w:val="WW8Num87z2"/>
    <w:rsid w:val="00C8624A"/>
    <w:rPr>
      <w:rFonts w:ascii="Wingdings" w:hAnsi="Wingdings" w:cs="Wingdings"/>
    </w:rPr>
  </w:style>
  <w:style w:type="character" w:customStyle="1" w:styleId="WW8Num88z1">
    <w:name w:val="WW8Num88z1"/>
    <w:rsid w:val="00C8624A"/>
    <w:rPr>
      <w:rFonts w:ascii="Courier New" w:hAnsi="Courier New" w:cs="Courier New"/>
    </w:rPr>
  </w:style>
  <w:style w:type="character" w:customStyle="1" w:styleId="WW8Num88z2">
    <w:name w:val="WW8Num88z2"/>
    <w:rsid w:val="00C8624A"/>
    <w:rPr>
      <w:rFonts w:ascii="Wingdings" w:hAnsi="Wingdings" w:cs="Wingdings"/>
    </w:rPr>
  </w:style>
  <w:style w:type="character" w:customStyle="1" w:styleId="WW8Num89z2">
    <w:name w:val="WW8Num89z2"/>
    <w:rsid w:val="00C8624A"/>
    <w:rPr>
      <w:rFonts w:ascii="Wingdings" w:hAnsi="Wingdings" w:cs="Wingdings"/>
    </w:rPr>
  </w:style>
  <w:style w:type="character" w:customStyle="1" w:styleId="WW8Num90z2">
    <w:name w:val="WW8Num90z2"/>
    <w:rsid w:val="00C8624A"/>
    <w:rPr>
      <w:rFonts w:ascii="Wingdings" w:hAnsi="Wingdings" w:cs="Wingdings"/>
    </w:rPr>
  </w:style>
  <w:style w:type="character" w:customStyle="1" w:styleId="WW8Num91z2">
    <w:name w:val="WW8Num91z2"/>
    <w:rsid w:val="00C8624A"/>
    <w:rPr>
      <w:rFonts w:ascii="Wingdings" w:hAnsi="Wingdings" w:cs="Wingdings"/>
    </w:rPr>
  </w:style>
  <w:style w:type="character" w:customStyle="1" w:styleId="Domylnaczcionkaakapitu3">
    <w:name w:val="Domyślna czcionka akapitu3"/>
    <w:rsid w:val="00C8624A"/>
  </w:style>
  <w:style w:type="character" w:customStyle="1" w:styleId="Domylnaczcionkaakapitu2">
    <w:name w:val="Domyślna czcionka akapitu2"/>
    <w:rsid w:val="00C8624A"/>
  </w:style>
  <w:style w:type="character" w:customStyle="1" w:styleId="WW-Absatz-Standardschriftart1">
    <w:name w:val="WW-Absatz-Standardschriftart1"/>
    <w:rsid w:val="00C8624A"/>
  </w:style>
  <w:style w:type="character" w:customStyle="1" w:styleId="WW8NumSt1z0">
    <w:name w:val="WW8NumSt1z0"/>
    <w:rsid w:val="00C8624A"/>
    <w:rPr>
      <w:rFonts w:ascii="Symbol" w:hAnsi="Symbol" w:cs="Symbol"/>
    </w:rPr>
  </w:style>
  <w:style w:type="character" w:customStyle="1" w:styleId="WW8NumSt1z1">
    <w:name w:val="WW8NumSt1z1"/>
    <w:rsid w:val="00C8624A"/>
    <w:rPr>
      <w:rFonts w:ascii="Courier New" w:hAnsi="Courier New" w:cs="Courier New"/>
    </w:rPr>
  </w:style>
  <w:style w:type="character" w:customStyle="1" w:styleId="WW8NumSt1z2">
    <w:name w:val="WW8NumSt1z2"/>
    <w:rsid w:val="00C8624A"/>
    <w:rPr>
      <w:rFonts w:ascii="Wingdings" w:hAnsi="Wingdings" w:cs="Wingdings"/>
    </w:rPr>
  </w:style>
  <w:style w:type="character" w:customStyle="1" w:styleId="Domylnaczcionkaakapitu1">
    <w:name w:val="Domyślna czcionka akapitu1"/>
    <w:rsid w:val="00C8624A"/>
  </w:style>
  <w:style w:type="character" w:customStyle="1" w:styleId="Symbolewypunktowania">
    <w:name w:val="Symbole wypunktowania"/>
    <w:rsid w:val="00C8624A"/>
    <w:rPr>
      <w:rFonts w:ascii="OpenSymbol" w:eastAsia="OpenSymbol" w:hAnsi="OpenSymbol" w:cs="OpenSymbol"/>
    </w:rPr>
  </w:style>
  <w:style w:type="character" w:customStyle="1" w:styleId="Znakinumeracji">
    <w:name w:val="Znaki numeracji"/>
    <w:rsid w:val="00C8624A"/>
  </w:style>
  <w:style w:type="character" w:customStyle="1" w:styleId="Znakiwypunktowania">
    <w:name w:val="Znaki wypunktowania"/>
    <w:rsid w:val="00C8624A"/>
    <w:rPr>
      <w:rFonts w:ascii="OpenSymbol" w:eastAsia="OpenSymbol" w:hAnsi="OpenSymbol" w:cs="OpenSymbol"/>
    </w:rPr>
  </w:style>
  <w:style w:type="character" w:customStyle="1" w:styleId="WW8Num92z4">
    <w:name w:val="WW8Num92z4"/>
    <w:rsid w:val="00C8624A"/>
  </w:style>
  <w:style w:type="character" w:customStyle="1" w:styleId="WW8Num92z5">
    <w:name w:val="WW8Num92z5"/>
    <w:rsid w:val="00C8624A"/>
  </w:style>
  <w:style w:type="character" w:customStyle="1" w:styleId="WW8Num92z6">
    <w:name w:val="WW8Num92z6"/>
    <w:rsid w:val="00C8624A"/>
  </w:style>
  <w:style w:type="character" w:customStyle="1" w:styleId="WW8Num92z7">
    <w:name w:val="WW8Num92z7"/>
    <w:rsid w:val="00C8624A"/>
  </w:style>
  <w:style w:type="character" w:customStyle="1" w:styleId="WW8Num92z8">
    <w:name w:val="WW8Num92z8"/>
    <w:rsid w:val="00C8624A"/>
  </w:style>
  <w:style w:type="character" w:customStyle="1" w:styleId="WW8Num83z3">
    <w:name w:val="WW8Num83z3"/>
    <w:rsid w:val="00C8624A"/>
  </w:style>
  <w:style w:type="character" w:customStyle="1" w:styleId="WW8Num83z4">
    <w:name w:val="WW8Num83z4"/>
    <w:rsid w:val="00C8624A"/>
  </w:style>
  <w:style w:type="character" w:customStyle="1" w:styleId="WW8Num83z5">
    <w:name w:val="WW8Num83z5"/>
    <w:rsid w:val="00C8624A"/>
  </w:style>
  <w:style w:type="character" w:customStyle="1" w:styleId="WW8Num83z6">
    <w:name w:val="WW8Num83z6"/>
    <w:rsid w:val="00C8624A"/>
  </w:style>
  <w:style w:type="character" w:customStyle="1" w:styleId="WW8Num83z7">
    <w:name w:val="WW8Num83z7"/>
    <w:rsid w:val="00C8624A"/>
  </w:style>
  <w:style w:type="character" w:customStyle="1" w:styleId="WW8Num83z8">
    <w:name w:val="WW8Num83z8"/>
    <w:rsid w:val="00C8624A"/>
  </w:style>
  <w:style w:type="character" w:customStyle="1" w:styleId="WW8Num86z3">
    <w:name w:val="WW8Num86z3"/>
    <w:rsid w:val="00C8624A"/>
  </w:style>
  <w:style w:type="character" w:customStyle="1" w:styleId="WW8Num86z4">
    <w:name w:val="WW8Num86z4"/>
    <w:rsid w:val="00C8624A"/>
  </w:style>
  <w:style w:type="character" w:customStyle="1" w:styleId="WW8Num86z5">
    <w:name w:val="WW8Num86z5"/>
    <w:rsid w:val="00C8624A"/>
  </w:style>
  <w:style w:type="character" w:customStyle="1" w:styleId="WW8Num86z6">
    <w:name w:val="WW8Num86z6"/>
    <w:rsid w:val="00C8624A"/>
  </w:style>
  <w:style w:type="character" w:customStyle="1" w:styleId="WW8Num86z7">
    <w:name w:val="WW8Num86z7"/>
    <w:rsid w:val="00C8624A"/>
  </w:style>
  <w:style w:type="character" w:customStyle="1" w:styleId="WW8Num86z8">
    <w:name w:val="WW8Num86z8"/>
    <w:rsid w:val="00C8624A"/>
  </w:style>
  <w:style w:type="character" w:customStyle="1" w:styleId="WW8Num91z4">
    <w:name w:val="WW8Num91z4"/>
    <w:rsid w:val="00C8624A"/>
  </w:style>
  <w:style w:type="character" w:customStyle="1" w:styleId="WW8Num91z5">
    <w:name w:val="WW8Num91z5"/>
    <w:rsid w:val="00C8624A"/>
  </w:style>
  <w:style w:type="character" w:customStyle="1" w:styleId="WW8Num91z6">
    <w:name w:val="WW8Num91z6"/>
    <w:rsid w:val="00C8624A"/>
  </w:style>
  <w:style w:type="character" w:customStyle="1" w:styleId="WW8Num91z7">
    <w:name w:val="WW8Num91z7"/>
    <w:rsid w:val="00C8624A"/>
  </w:style>
  <w:style w:type="character" w:customStyle="1" w:styleId="WW8Num91z8">
    <w:name w:val="WW8Num91z8"/>
    <w:rsid w:val="00C8624A"/>
  </w:style>
  <w:style w:type="character" w:customStyle="1" w:styleId="WW8Num84z4">
    <w:name w:val="WW8Num84z4"/>
    <w:rsid w:val="00C8624A"/>
    <w:rPr>
      <w:rFonts w:hint="default"/>
      <w:sz w:val="24"/>
      <w:szCs w:val="24"/>
    </w:rPr>
  </w:style>
  <w:style w:type="character" w:customStyle="1" w:styleId="WW8Num84z6">
    <w:name w:val="WW8Num84z6"/>
    <w:rsid w:val="00C8624A"/>
    <w:rPr>
      <w:rFonts w:hint="default"/>
      <w:color w:val="auto"/>
    </w:rPr>
  </w:style>
  <w:style w:type="character" w:customStyle="1" w:styleId="WW8Num94z2">
    <w:name w:val="WW8Num94z2"/>
    <w:rsid w:val="00C8624A"/>
  </w:style>
  <w:style w:type="character" w:customStyle="1" w:styleId="WW8Num94z4">
    <w:name w:val="WW8Num94z4"/>
    <w:rsid w:val="00C8624A"/>
  </w:style>
  <w:style w:type="character" w:customStyle="1" w:styleId="WW8Num94z5">
    <w:name w:val="WW8Num94z5"/>
    <w:rsid w:val="00C8624A"/>
  </w:style>
  <w:style w:type="character" w:customStyle="1" w:styleId="WW8Num94z6">
    <w:name w:val="WW8Num94z6"/>
    <w:rsid w:val="00C8624A"/>
  </w:style>
  <w:style w:type="character" w:customStyle="1" w:styleId="WW8Num94z7">
    <w:name w:val="WW8Num94z7"/>
    <w:rsid w:val="00C8624A"/>
  </w:style>
  <w:style w:type="character" w:customStyle="1" w:styleId="WW8Num94z8">
    <w:name w:val="WW8Num94z8"/>
    <w:rsid w:val="00C8624A"/>
  </w:style>
  <w:style w:type="character" w:customStyle="1" w:styleId="WW8Num75z3">
    <w:name w:val="WW8Num75z3"/>
    <w:rsid w:val="00C8624A"/>
  </w:style>
  <w:style w:type="character" w:customStyle="1" w:styleId="WW8Num75z4">
    <w:name w:val="WW8Num75z4"/>
    <w:rsid w:val="00C8624A"/>
  </w:style>
  <w:style w:type="character" w:customStyle="1" w:styleId="WW8Num75z5">
    <w:name w:val="WW8Num75z5"/>
    <w:rsid w:val="00C8624A"/>
  </w:style>
  <w:style w:type="character" w:customStyle="1" w:styleId="WW8Num75z6">
    <w:name w:val="WW8Num75z6"/>
    <w:rsid w:val="00C8624A"/>
  </w:style>
  <w:style w:type="character" w:customStyle="1" w:styleId="WW8Num75z7">
    <w:name w:val="WW8Num75z7"/>
    <w:rsid w:val="00C8624A"/>
  </w:style>
  <w:style w:type="character" w:customStyle="1" w:styleId="WW8Num75z8">
    <w:name w:val="WW8Num75z8"/>
    <w:rsid w:val="00C8624A"/>
  </w:style>
  <w:style w:type="character" w:customStyle="1" w:styleId="WW8Num93z2">
    <w:name w:val="WW8Num93z2"/>
    <w:rsid w:val="00C8624A"/>
    <w:rPr>
      <w:rFonts w:ascii="Wingdings" w:hAnsi="Wingdings" w:cs="Wingdings" w:hint="default"/>
    </w:rPr>
  </w:style>
  <w:style w:type="character" w:customStyle="1" w:styleId="WW8Num88z3">
    <w:name w:val="WW8Num88z3"/>
    <w:rsid w:val="00C8624A"/>
  </w:style>
  <w:style w:type="character" w:customStyle="1" w:styleId="WW8Num88z4">
    <w:name w:val="WW8Num88z4"/>
    <w:rsid w:val="00C8624A"/>
  </w:style>
  <w:style w:type="character" w:customStyle="1" w:styleId="WW8Num88z5">
    <w:name w:val="WW8Num88z5"/>
    <w:rsid w:val="00C8624A"/>
  </w:style>
  <w:style w:type="character" w:customStyle="1" w:styleId="WW8Num88z6">
    <w:name w:val="WW8Num88z6"/>
    <w:rsid w:val="00C8624A"/>
  </w:style>
  <w:style w:type="character" w:customStyle="1" w:styleId="WW8Num88z7">
    <w:name w:val="WW8Num88z7"/>
    <w:rsid w:val="00C8624A"/>
  </w:style>
  <w:style w:type="character" w:customStyle="1" w:styleId="WW8Num88z8">
    <w:name w:val="WW8Num88z8"/>
    <w:rsid w:val="00C8624A"/>
  </w:style>
  <w:style w:type="character" w:customStyle="1" w:styleId="WW8Num76z3">
    <w:name w:val="WW8Num76z3"/>
    <w:rsid w:val="00C8624A"/>
  </w:style>
  <w:style w:type="character" w:customStyle="1" w:styleId="WW8Num76z4">
    <w:name w:val="WW8Num76z4"/>
    <w:rsid w:val="00C8624A"/>
  </w:style>
  <w:style w:type="character" w:customStyle="1" w:styleId="WW8Num76z5">
    <w:name w:val="WW8Num76z5"/>
    <w:rsid w:val="00C8624A"/>
  </w:style>
  <w:style w:type="character" w:customStyle="1" w:styleId="WW8Num76z6">
    <w:name w:val="WW8Num76z6"/>
    <w:rsid w:val="00C8624A"/>
  </w:style>
  <w:style w:type="character" w:customStyle="1" w:styleId="WW8Num76z7">
    <w:name w:val="WW8Num76z7"/>
    <w:rsid w:val="00C8624A"/>
  </w:style>
  <w:style w:type="character" w:customStyle="1" w:styleId="WW8Num76z8">
    <w:name w:val="WW8Num76z8"/>
    <w:rsid w:val="00C8624A"/>
  </w:style>
  <w:style w:type="paragraph" w:customStyle="1" w:styleId="Nagwek50">
    <w:name w:val="Nagłówek5"/>
    <w:basedOn w:val="Normalny"/>
    <w:next w:val="Podtytu"/>
    <w:rsid w:val="00C8624A"/>
    <w:pPr>
      <w:jc w:val="center"/>
    </w:pPr>
    <w:rPr>
      <w:rFonts w:ascii="Arial" w:hAnsi="Arial" w:cs="Arial"/>
      <w:b/>
      <w:bCs/>
      <w:sz w:val="22"/>
    </w:rPr>
  </w:style>
  <w:style w:type="paragraph" w:styleId="Podtytu">
    <w:name w:val="Subtitle"/>
    <w:basedOn w:val="Normalny"/>
    <w:next w:val="Tekstpodstawowy"/>
    <w:qFormat/>
    <w:rsid w:val="00C8624A"/>
    <w:pPr>
      <w:widowControl w:val="0"/>
      <w:jc w:val="both"/>
    </w:pPr>
    <w:rPr>
      <w:rFonts w:eastAsia="Lucida Sans Unicode"/>
      <w:sz w:val="32"/>
      <w:szCs w:val="20"/>
    </w:rPr>
  </w:style>
  <w:style w:type="paragraph" w:styleId="Tekstpodstawowy">
    <w:name w:val="Body Text"/>
    <w:basedOn w:val="Normalny"/>
    <w:rsid w:val="00C8624A"/>
    <w:pPr>
      <w:tabs>
        <w:tab w:val="left" w:pos="3118"/>
      </w:tabs>
      <w:jc w:val="both"/>
    </w:pPr>
    <w:rPr>
      <w:szCs w:val="20"/>
    </w:rPr>
  </w:style>
  <w:style w:type="paragraph" w:styleId="Lista">
    <w:name w:val="List"/>
    <w:basedOn w:val="Tekstpodstawowy"/>
    <w:rsid w:val="00C8624A"/>
    <w:pPr>
      <w:tabs>
        <w:tab w:val="clear" w:pos="3118"/>
      </w:tabs>
      <w:spacing w:after="120" w:line="276" w:lineRule="auto"/>
      <w:jc w:val="left"/>
    </w:pPr>
    <w:rPr>
      <w:rFonts w:ascii="Calibri" w:eastAsia="Calibri" w:hAnsi="Calibri" w:cs="Mangal"/>
      <w:sz w:val="22"/>
      <w:szCs w:val="22"/>
    </w:rPr>
  </w:style>
  <w:style w:type="paragraph" w:styleId="Legenda">
    <w:name w:val="caption"/>
    <w:basedOn w:val="Normalny"/>
    <w:qFormat/>
    <w:rsid w:val="00C8624A"/>
    <w:pPr>
      <w:suppressLineNumbers/>
      <w:spacing w:before="120" w:after="120"/>
    </w:pPr>
    <w:rPr>
      <w:rFonts w:cs="Mangal"/>
      <w:i/>
      <w:iCs/>
    </w:rPr>
  </w:style>
  <w:style w:type="paragraph" w:customStyle="1" w:styleId="Indeks">
    <w:name w:val="Indeks"/>
    <w:basedOn w:val="Normalny"/>
    <w:rsid w:val="00C8624A"/>
    <w:pPr>
      <w:suppressLineNumbers/>
      <w:spacing w:after="200" w:line="276" w:lineRule="auto"/>
    </w:pPr>
    <w:rPr>
      <w:rFonts w:ascii="Calibri" w:eastAsia="Calibri" w:hAnsi="Calibri" w:cs="Mangal"/>
      <w:sz w:val="22"/>
      <w:szCs w:val="22"/>
    </w:rPr>
  </w:style>
  <w:style w:type="paragraph" w:styleId="Stopka">
    <w:name w:val="footer"/>
    <w:basedOn w:val="Normalny"/>
    <w:link w:val="StopkaZnak1"/>
    <w:uiPriority w:val="99"/>
    <w:rsid w:val="00C8624A"/>
    <w:pPr>
      <w:tabs>
        <w:tab w:val="center" w:pos="4536"/>
        <w:tab w:val="right" w:pos="9072"/>
      </w:tabs>
    </w:pPr>
  </w:style>
  <w:style w:type="character" w:customStyle="1" w:styleId="StopkaZnak1">
    <w:name w:val="Stopka Znak1"/>
    <w:link w:val="Stopka"/>
    <w:rsid w:val="002F1A70"/>
    <w:rPr>
      <w:kern w:val="1"/>
      <w:sz w:val="24"/>
      <w:szCs w:val="24"/>
      <w:lang w:val="pl-PL" w:eastAsia="zh-CN" w:bidi="ar-SA"/>
    </w:rPr>
  </w:style>
  <w:style w:type="paragraph" w:customStyle="1" w:styleId="Tekstpodstawowy32">
    <w:name w:val="Tekst podstawowy 32"/>
    <w:basedOn w:val="Normalny"/>
    <w:rsid w:val="00C8624A"/>
    <w:pPr>
      <w:tabs>
        <w:tab w:val="left" w:pos="3118"/>
      </w:tabs>
      <w:jc w:val="both"/>
    </w:pPr>
    <w:rPr>
      <w:b/>
      <w:szCs w:val="20"/>
    </w:rPr>
  </w:style>
  <w:style w:type="paragraph" w:customStyle="1" w:styleId="Tekstpodstawowy24">
    <w:name w:val="Tekst podstawowy 24"/>
    <w:basedOn w:val="Normalny"/>
    <w:rsid w:val="00C8624A"/>
    <w:pPr>
      <w:tabs>
        <w:tab w:val="left" w:pos="426"/>
      </w:tabs>
    </w:pPr>
    <w:rPr>
      <w:szCs w:val="20"/>
    </w:rPr>
  </w:style>
  <w:style w:type="paragraph" w:styleId="Akapitzlist">
    <w:name w:val="List Paragraph"/>
    <w:aliases w:val="normalny tekst,Akapit z list¹,CW_Lista,maz_wyliczenie,opis dzialania,K-P_odwolanie,A_wyliczenie,Akapit z listą 1,sw tekst,L1,Numerowanie,Akapit z listą BS,Bullet List,FooterText,numbered,List Paragraph1,Paragraphe de liste1,lp1,Odstavec"/>
    <w:basedOn w:val="Normalny"/>
    <w:link w:val="AkapitzlistZnak"/>
    <w:qFormat/>
    <w:rsid w:val="00C8624A"/>
    <w:pPr>
      <w:ind w:left="720"/>
      <w:contextualSpacing/>
    </w:pPr>
  </w:style>
  <w:style w:type="character" w:customStyle="1" w:styleId="AkapitzlistZnak">
    <w:name w:val="Akapit z listą Znak"/>
    <w:aliases w:val="normalny tekst Znak,Akapit z list¹ Znak,CW_Lista Znak,maz_wyliczenie Znak,opis dzialania Znak,K-P_odwolanie Znak,A_wyliczenie Znak,Akapit z listą 1 Znak,sw tekst Znak,L1 Znak,Numerowanie Znak,Akapit z listą BS Znak,Bullet List Znak"/>
    <w:link w:val="Akapitzlist"/>
    <w:qFormat/>
    <w:rsid w:val="009576B4"/>
    <w:rPr>
      <w:kern w:val="1"/>
      <w:sz w:val="24"/>
      <w:szCs w:val="24"/>
      <w:lang w:eastAsia="zh-CN"/>
    </w:rPr>
  </w:style>
  <w:style w:type="paragraph" w:customStyle="1" w:styleId="Zwykytekst2">
    <w:name w:val="Zwykły tekst2"/>
    <w:basedOn w:val="Normalny"/>
    <w:rsid w:val="00C8624A"/>
    <w:rPr>
      <w:rFonts w:ascii="Courier New" w:hAnsi="Courier New" w:cs="Courier New"/>
      <w:sz w:val="20"/>
      <w:szCs w:val="20"/>
    </w:rPr>
  </w:style>
  <w:style w:type="paragraph" w:customStyle="1" w:styleId="Tekstpodstawowy31">
    <w:name w:val="Tekst podstawowy 31"/>
    <w:basedOn w:val="Normalny"/>
    <w:rsid w:val="00C8624A"/>
    <w:pPr>
      <w:widowControl w:val="0"/>
    </w:pPr>
    <w:rPr>
      <w:rFonts w:eastAsia="Lucida Sans Unicode" w:cs="Mangal"/>
      <w:lang w:bidi="hi-IN"/>
    </w:rPr>
  </w:style>
  <w:style w:type="paragraph" w:customStyle="1" w:styleId="Tekstpodstawowy21">
    <w:name w:val="Tekst podstawowy 21"/>
    <w:basedOn w:val="Normalny"/>
    <w:rsid w:val="00C8624A"/>
    <w:pPr>
      <w:widowControl w:val="0"/>
    </w:pPr>
    <w:rPr>
      <w:rFonts w:eastAsia="Lucida Sans Unicode" w:cs="Mangal"/>
      <w:lang w:bidi="hi-IN"/>
    </w:rPr>
  </w:style>
  <w:style w:type="paragraph" w:customStyle="1" w:styleId="Zwykytekst1">
    <w:name w:val="Zwykły tekst1"/>
    <w:basedOn w:val="Normalny"/>
    <w:rsid w:val="00C8624A"/>
    <w:pPr>
      <w:widowControl w:val="0"/>
    </w:pPr>
    <w:rPr>
      <w:rFonts w:ascii="Courier New" w:eastAsia="Lucida Sans Unicode" w:hAnsi="Courier New" w:cs="Mangal"/>
      <w:sz w:val="20"/>
      <w:szCs w:val="20"/>
      <w:lang w:bidi="hi-IN"/>
    </w:rPr>
  </w:style>
  <w:style w:type="paragraph" w:customStyle="1" w:styleId="Tekstpodstawowy210">
    <w:name w:val="Tekst podstawowy 21"/>
    <w:basedOn w:val="Normalny"/>
    <w:rsid w:val="00C8624A"/>
    <w:pPr>
      <w:widowControl w:val="0"/>
      <w:tabs>
        <w:tab w:val="left" w:pos="426"/>
      </w:tabs>
    </w:pPr>
    <w:rPr>
      <w:rFonts w:eastAsia="Lucida Sans Unicode" w:cs="Mangal"/>
      <w:szCs w:val="20"/>
      <w:lang w:bidi="hi-IN"/>
    </w:rPr>
  </w:style>
  <w:style w:type="paragraph" w:customStyle="1" w:styleId="WW-Tekstpodstawowy3">
    <w:name w:val="WW-Tekst podstawowy 3"/>
    <w:basedOn w:val="Normalny"/>
    <w:rsid w:val="00C8624A"/>
    <w:pPr>
      <w:widowControl w:val="0"/>
    </w:pPr>
    <w:rPr>
      <w:rFonts w:eastAsia="Lucida Sans Unicode"/>
      <w:sz w:val="22"/>
      <w:szCs w:val="20"/>
    </w:rPr>
  </w:style>
  <w:style w:type="paragraph" w:customStyle="1" w:styleId="WW-Tekstpodstawowy2">
    <w:name w:val="WW-Tekst podstawowy 2"/>
    <w:basedOn w:val="Normalny"/>
    <w:rsid w:val="00C8624A"/>
    <w:pPr>
      <w:widowControl w:val="0"/>
      <w:jc w:val="both"/>
    </w:pPr>
    <w:rPr>
      <w:rFonts w:eastAsia="Lucida Sans Unicode"/>
      <w:sz w:val="22"/>
      <w:szCs w:val="20"/>
    </w:rPr>
  </w:style>
  <w:style w:type="paragraph" w:styleId="NormalnyWeb">
    <w:name w:val="Normal (Web)"/>
    <w:basedOn w:val="Normalny"/>
    <w:uiPriority w:val="99"/>
    <w:rsid w:val="00C8624A"/>
    <w:pPr>
      <w:spacing w:before="280" w:after="119"/>
    </w:pPr>
  </w:style>
  <w:style w:type="paragraph" w:customStyle="1" w:styleId="FR1">
    <w:name w:val="FR1"/>
    <w:rsid w:val="00C8624A"/>
    <w:pPr>
      <w:widowControl w:val="0"/>
      <w:suppressAutoHyphens/>
      <w:spacing w:before="320"/>
      <w:jc w:val="center"/>
    </w:pPr>
    <w:rPr>
      <w:rFonts w:ascii="Arial" w:eastAsia="Arial" w:hAnsi="Arial" w:cs="Arial"/>
      <w:kern w:val="1"/>
      <w:lang w:eastAsia="zh-CN"/>
    </w:rPr>
  </w:style>
  <w:style w:type="paragraph" w:styleId="Tekstprzypisukocowego">
    <w:name w:val="endnote text"/>
    <w:basedOn w:val="Normalny"/>
    <w:rsid w:val="00C8624A"/>
    <w:rPr>
      <w:sz w:val="20"/>
      <w:szCs w:val="20"/>
    </w:rPr>
  </w:style>
  <w:style w:type="paragraph" w:customStyle="1" w:styleId="WW-Tekstpodstawowywcity2">
    <w:name w:val="WW-Tekst podstawowy wcięty 2"/>
    <w:basedOn w:val="Normalny"/>
    <w:rsid w:val="00C8624A"/>
    <w:pPr>
      <w:widowControl w:val="0"/>
      <w:tabs>
        <w:tab w:val="left" w:pos="375"/>
      </w:tabs>
      <w:jc w:val="both"/>
    </w:pPr>
    <w:rPr>
      <w:rFonts w:eastAsia="Lucida Sans Unicode"/>
      <w:sz w:val="22"/>
      <w:szCs w:val="20"/>
    </w:rPr>
  </w:style>
  <w:style w:type="paragraph" w:styleId="Nagwek">
    <w:name w:val="header"/>
    <w:basedOn w:val="Normalny"/>
    <w:next w:val="Tekstpodstawowy"/>
    <w:uiPriority w:val="99"/>
    <w:rsid w:val="00C8624A"/>
    <w:pPr>
      <w:keepNext/>
      <w:widowControl w:val="0"/>
      <w:spacing w:before="240" w:after="120"/>
    </w:pPr>
    <w:rPr>
      <w:rFonts w:ascii="Arial" w:eastAsia="Lucida Sans Unicode" w:hAnsi="Arial" w:cs="Arial"/>
      <w:sz w:val="28"/>
      <w:szCs w:val="20"/>
    </w:rPr>
  </w:style>
  <w:style w:type="paragraph" w:customStyle="1" w:styleId="Znak1">
    <w:name w:val="Znak1"/>
    <w:basedOn w:val="Normalny"/>
    <w:rsid w:val="00C8624A"/>
  </w:style>
  <w:style w:type="paragraph" w:styleId="Tekstdymka">
    <w:name w:val="Balloon Text"/>
    <w:basedOn w:val="Normalny"/>
    <w:rsid w:val="00C8624A"/>
    <w:rPr>
      <w:rFonts w:ascii="Tahoma" w:hAnsi="Tahoma" w:cs="Tahoma"/>
      <w:sz w:val="16"/>
      <w:szCs w:val="16"/>
    </w:rPr>
  </w:style>
  <w:style w:type="paragraph" w:customStyle="1" w:styleId="Tekstpodstawowywcity31">
    <w:name w:val="Tekst podstawowy wcięty 31"/>
    <w:basedOn w:val="Normalny"/>
    <w:rsid w:val="00C8624A"/>
    <w:pPr>
      <w:spacing w:after="120"/>
      <w:ind w:left="283"/>
    </w:pPr>
    <w:rPr>
      <w:sz w:val="16"/>
      <w:szCs w:val="16"/>
    </w:rPr>
  </w:style>
  <w:style w:type="paragraph" w:customStyle="1" w:styleId="Akapitzlist3f">
    <w:name w:val="Akapit z listą3f"/>
    <w:basedOn w:val="Normalny"/>
    <w:rsid w:val="00C8624A"/>
    <w:rPr>
      <w:szCs w:val="20"/>
    </w:rPr>
  </w:style>
  <w:style w:type="paragraph" w:styleId="Tekstpodstawowywcity">
    <w:name w:val="Body Text Indent"/>
    <w:basedOn w:val="Normalny"/>
    <w:rsid w:val="00C8624A"/>
    <w:pPr>
      <w:spacing w:after="120"/>
      <w:ind w:left="283"/>
    </w:pPr>
  </w:style>
  <w:style w:type="paragraph" w:customStyle="1" w:styleId="Nagwek40">
    <w:name w:val="Nagłówek4"/>
    <w:basedOn w:val="Normalny"/>
    <w:next w:val="Tekstpodstawowy"/>
    <w:rsid w:val="00C8624A"/>
    <w:pPr>
      <w:keepNext/>
      <w:spacing w:before="240" w:after="120" w:line="276" w:lineRule="auto"/>
    </w:pPr>
    <w:rPr>
      <w:rFonts w:ascii="Arial" w:eastAsia="Microsoft YaHei" w:hAnsi="Arial" w:cs="Mangal"/>
      <w:sz w:val="28"/>
      <w:szCs w:val="28"/>
    </w:rPr>
  </w:style>
  <w:style w:type="paragraph" w:customStyle="1" w:styleId="Podpis4">
    <w:name w:val="Podpis4"/>
    <w:basedOn w:val="Normalny"/>
    <w:rsid w:val="00C8624A"/>
    <w:pPr>
      <w:suppressLineNumbers/>
      <w:spacing w:before="120" w:after="120" w:line="276" w:lineRule="auto"/>
    </w:pPr>
    <w:rPr>
      <w:rFonts w:ascii="Calibri" w:eastAsia="Calibri" w:hAnsi="Calibri" w:cs="Mangal"/>
      <w:i/>
      <w:iCs/>
    </w:rPr>
  </w:style>
  <w:style w:type="paragraph" w:customStyle="1" w:styleId="Nagwek30">
    <w:name w:val="Nagłówek3"/>
    <w:basedOn w:val="Normalny"/>
    <w:next w:val="Tekstpodstawowy"/>
    <w:rsid w:val="00C8624A"/>
    <w:pPr>
      <w:keepNext/>
      <w:spacing w:before="240" w:after="120" w:line="276" w:lineRule="auto"/>
    </w:pPr>
    <w:rPr>
      <w:rFonts w:ascii="Arial" w:eastAsia="Microsoft YaHei" w:hAnsi="Arial" w:cs="Mangal"/>
      <w:sz w:val="28"/>
      <w:szCs w:val="28"/>
    </w:rPr>
  </w:style>
  <w:style w:type="paragraph" w:customStyle="1" w:styleId="Podpis3">
    <w:name w:val="Podpis3"/>
    <w:basedOn w:val="Normalny"/>
    <w:rsid w:val="00C8624A"/>
    <w:pPr>
      <w:suppressLineNumbers/>
      <w:spacing w:before="120" w:after="120" w:line="276" w:lineRule="auto"/>
    </w:pPr>
    <w:rPr>
      <w:rFonts w:ascii="Calibri" w:eastAsia="Calibri" w:hAnsi="Calibri" w:cs="Mangal"/>
      <w:i/>
      <w:iCs/>
    </w:rPr>
  </w:style>
  <w:style w:type="paragraph" w:customStyle="1" w:styleId="Nagwek20">
    <w:name w:val="Nagłówek2"/>
    <w:basedOn w:val="Normalny"/>
    <w:next w:val="Tekstpodstawowy"/>
    <w:rsid w:val="00C8624A"/>
    <w:pPr>
      <w:keepNext/>
      <w:spacing w:before="240" w:after="120" w:line="276" w:lineRule="auto"/>
    </w:pPr>
    <w:rPr>
      <w:rFonts w:ascii="Arial" w:eastAsia="Microsoft YaHei" w:hAnsi="Arial" w:cs="Mangal"/>
      <w:sz w:val="28"/>
      <w:szCs w:val="28"/>
    </w:rPr>
  </w:style>
  <w:style w:type="paragraph" w:customStyle="1" w:styleId="Podpis2">
    <w:name w:val="Podpis2"/>
    <w:basedOn w:val="Normalny"/>
    <w:rsid w:val="00C8624A"/>
    <w:pPr>
      <w:suppressLineNumbers/>
      <w:spacing w:before="120" w:after="120" w:line="276" w:lineRule="auto"/>
    </w:pPr>
    <w:rPr>
      <w:rFonts w:ascii="Calibri" w:eastAsia="Calibri" w:hAnsi="Calibri" w:cs="Mangal"/>
      <w:i/>
      <w:iCs/>
    </w:rPr>
  </w:style>
  <w:style w:type="paragraph" w:customStyle="1" w:styleId="Nagwek10">
    <w:name w:val="Nagłówek1"/>
    <w:basedOn w:val="Normalny"/>
    <w:next w:val="Tekstpodstawowy"/>
    <w:rsid w:val="00C8624A"/>
    <w:pPr>
      <w:keepNext/>
      <w:spacing w:before="240" w:after="120" w:line="276" w:lineRule="auto"/>
    </w:pPr>
    <w:rPr>
      <w:rFonts w:ascii="Arial" w:eastAsia="Microsoft YaHei" w:hAnsi="Arial" w:cs="Mangal"/>
      <w:sz w:val="28"/>
      <w:szCs w:val="28"/>
    </w:rPr>
  </w:style>
  <w:style w:type="paragraph" w:customStyle="1" w:styleId="Podpis1">
    <w:name w:val="Podpis1"/>
    <w:basedOn w:val="Normalny"/>
    <w:rsid w:val="00C8624A"/>
    <w:pPr>
      <w:suppressLineNumbers/>
      <w:spacing w:before="120" w:after="120" w:line="276" w:lineRule="auto"/>
    </w:pPr>
    <w:rPr>
      <w:rFonts w:ascii="Calibri" w:eastAsia="Calibri" w:hAnsi="Calibri" w:cs="Mangal"/>
      <w:i/>
      <w:iCs/>
    </w:rPr>
  </w:style>
  <w:style w:type="paragraph" w:customStyle="1" w:styleId="Zawartotabeli">
    <w:name w:val="Zawartość tabeli"/>
    <w:basedOn w:val="Normalny"/>
    <w:rsid w:val="00C8624A"/>
    <w:pPr>
      <w:suppressLineNumbers/>
      <w:spacing w:after="200" w:line="276" w:lineRule="auto"/>
    </w:pPr>
    <w:rPr>
      <w:rFonts w:ascii="Calibri" w:eastAsia="Calibri" w:hAnsi="Calibri" w:cs="Calibri"/>
      <w:sz w:val="22"/>
      <w:szCs w:val="22"/>
    </w:rPr>
  </w:style>
  <w:style w:type="paragraph" w:customStyle="1" w:styleId="Nagwektabeli">
    <w:name w:val="Nagłówek tabeli"/>
    <w:basedOn w:val="Zawartotabeli"/>
    <w:rsid w:val="00C8624A"/>
    <w:pPr>
      <w:jc w:val="center"/>
    </w:pPr>
    <w:rPr>
      <w:b/>
      <w:bCs/>
    </w:rPr>
  </w:style>
  <w:style w:type="paragraph" w:customStyle="1" w:styleId="Zawartoramki">
    <w:name w:val="Zawartość ramki"/>
    <w:basedOn w:val="Normalny"/>
    <w:rsid w:val="00C8624A"/>
  </w:style>
  <w:style w:type="paragraph" w:styleId="Tytu">
    <w:name w:val="Title"/>
    <w:basedOn w:val="Nagwek50"/>
    <w:next w:val="Tekstpodstawowy"/>
    <w:qFormat/>
    <w:rsid w:val="00C8624A"/>
    <w:rPr>
      <w:sz w:val="56"/>
      <w:szCs w:val="56"/>
    </w:rPr>
  </w:style>
  <w:style w:type="paragraph" w:customStyle="1" w:styleId="Cytaty">
    <w:name w:val="Cytaty"/>
    <w:basedOn w:val="Normalny"/>
    <w:rsid w:val="00C8624A"/>
    <w:pPr>
      <w:spacing w:after="283"/>
      <w:ind w:left="567" w:right="567"/>
    </w:pPr>
  </w:style>
  <w:style w:type="paragraph" w:customStyle="1" w:styleId="Tekstpodstawowy310">
    <w:name w:val="Tekst podstawowy 31"/>
    <w:basedOn w:val="Normalny"/>
    <w:rsid w:val="00C8624A"/>
    <w:rPr>
      <w:u w:val="single"/>
    </w:rPr>
  </w:style>
  <w:style w:type="paragraph" w:customStyle="1" w:styleId="Nagwek100">
    <w:name w:val="Nagłówek 10"/>
    <w:basedOn w:val="Nagwek50"/>
    <w:next w:val="Tekstpodstawowy"/>
    <w:rsid w:val="00C8624A"/>
    <w:pPr>
      <w:tabs>
        <w:tab w:val="num" w:pos="0"/>
      </w:tabs>
      <w:spacing w:before="60" w:after="60"/>
      <w:ind w:left="432" w:hanging="432"/>
    </w:pPr>
    <w:rPr>
      <w:sz w:val="21"/>
      <w:szCs w:val="21"/>
    </w:rPr>
  </w:style>
  <w:style w:type="paragraph" w:customStyle="1" w:styleId="Default">
    <w:name w:val="Default"/>
    <w:basedOn w:val="Normalny"/>
    <w:rsid w:val="00C8624A"/>
    <w:pPr>
      <w:autoSpaceDE w:val="0"/>
    </w:pPr>
    <w:rPr>
      <w:color w:val="000000"/>
    </w:rPr>
  </w:style>
  <w:style w:type="paragraph" w:customStyle="1" w:styleId="Tekstpodstawowy23">
    <w:name w:val="Tekst podstawowy 23"/>
    <w:basedOn w:val="Normalny"/>
    <w:rsid w:val="00C8624A"/>
    <w:pPr>
      <w:widowControl w:val="0"/>
      <w:tabs>
        <w:tab w:val="left" w:pos="426"/>
      </w:tabs>
    </w:pPr>
    <w:rPr>
      <w:rFonts w:eastAsia="Lucida Sans Unicode"/>
    </w:rPr>
  </w:style>
  <w:style w:type="paragraph" w:customStyle="1" w:styleId="WW-Tekstpodstawowy21">
    <w:name w:val="WW-Tekst podstawowy 21"/>
    <w:basedOn w:val="Normalny"/>
    <w:rsid w:val="00C8624A"/>
    <w:pPr>
      <w:tabs>
        <w:tab w:val="left" w:pos="3118"/>
      </w:tabs>
      <w:jc w:val="center"/>
    </w:pPr>
    <w:rPr>
      <w:b/>
      <w:sz w:val="22"/>
    </w:rPr>
  </w:style>
  <w:style w:type="paragraph" w:customStyle="1" w:styleId="pkt">
    <w:name w:val="pkt"/>
    <w:basedOn w:val="Normalny"/>
    <w:rsid w:val="00C8624A"/>
    <w:pPr>
      <w:spacing w:before="60" w:after="60"/>
      <w:ind w:left="851" w:hanging="295"/>
      <w:jc w:val="both"/>
    </w:pPr>
  </w:style>
  <w:style w:type="paragraph" w:customStyle="1" w:styleId="pkt1">
    <w:name w:val="pkt1"/>
    <w:basedOn w:val="pkt"/>
    <w:rsid w:val="00C8624A"/>
    <w:pPr>
      <w:tabs>
        <w:tab w:val="num" w:pos="708"/>
      </w:tabs>
      <w:ind w:left="850" w:hanging="425"/>
    </w:pPr>
  </w:style>
  <w:style w:type="paragraph" w:customStyle="1" w:styleId="Bezodstpw1">
    <w:name w:val="Bez odstępów1"/>
    <w:rsid w:val="00C8624A"/>
    <w:pPr>
      <w:suppressAutoHyphens/>
    </w:pPr>
    <w:rPr>
      <w:kern w:val="1"/>
      <w:lang w:eastAsia="zh-CN"/>
    </w:rPr>
  </w:style>
  <w:style w:type="paragraph" w:customStyle="1" w:styleId="Styl1">
    <w:name w:val="Styl1"/>
    <w:basedOn w:val="Normalny"/>
    <w:rsid w:val="00C8624A"/>
    <w:pPr>
      <w:widowControl w:val="0"/>
      <w:spacing w:before="240"/>
      <w:jc w:val="both"/>
    </w:pPr>
    <w:rPr>
      <w:rFonts w:ascii="Arial" w:hAnsi="Arial" w:cs="Arial"/>
    </w:rPr>
  </w:style>
  <w:style w:type="paragraph" w:customStyle="1" w:styleId="NormalnyArialNarrow">
    <w:name w:val="Normalny + Arial Narrow"/>
    <w:basedOn w:val="Normalny"/>
    <w:rsid w:val="00C8624A"/>
    <w:pPr>
      <w:jc w:val="both"/>
    </w:pPr>
    <w:rPr>
      <w:rFonts w:ascii="Arial Narrow" w:hAnsi="Arial Narrow" w:cs="Arial Narrow"/>
      <w:sz w:val="22"/>
      <w:szCs w:val="22"/>
    </w:rPr>
  </w:style>
  <w:style w:type="paragraph" w:customStyle="1" w:styleId="Akapitzlist1">
    <w:name w:val="Akapit z listą1"/>
    <w:basedOn w:val="Normalny"/>
    <w:rsid w:val="00C8624A"/>
    <w:pPr>
      <w:spacing w:after="160" w:line="252" w:lineRule="auto"/>
      <w:ind w:left="720"/>
    </w:pPr>
    <w:rPr>
      <w:rFonts w:ascii="Calibri" w:eastAsia="Calibri" w:hAnsi="Calibri" w:cs="Calibri"/>
      <w:sz w:val="22"/>
      <w:szCs w:val="22"/>
    </w:rPr>
  </w:style>
  <w:style w:type="paragraph" w:customStyle="1" w:styleId="Tekstpodstawowy22">
    <w:name w:val="Tekst podstawowy 22"/>
    <w:basedOn w:val="Normalny"/>
    <w:rsid w:val="00C8624A"/>
    <w:pPr>
      <w:tabs>
        <w:tab w:val="left" w:pos="426"/>
      </w:tabs>
    </w:pPr>
    <w:rPr>
      <w:lang w:bidi="hi-IN"/>
    </w:rPr>
  </w:style>
  <w:style w:type="paragraph" w:customStyle="1" w:styleId="Standard">
    <w:name w:val="Standard"/>
    <w:qFormat/>
    <w:rsid w:val="00C8624A"/>
    <w:pPr>
      <w:widowControl w:val="0"/>
      <w:suppressAutoHyphens/>
      <w:textAlignment w:val="baseline"/>
    </w:pPr>
    <w:rPr>
      <w:rFonts w:eastAsia="SimSun"/>
      <w:kern w:val="1"/>
      <w:sz w:val="24"/>
      <w:szCs w:val="24"/>
      <w:lang w:eastAsia="zh-CN" w:bidi="hi-IN"/>
    </w:rPr>
  </w:style>
  <w:style w:type="paragraph" w:customStyle="1" w:styleId="Textbody">
    <w:name w:val="Text body"/>
    <w:basedOn w:val="Standard"/>
    <w:rsid w:val="00C8624A"/>
    <w:pPr>
      <w:spacing w:after="120"/>
    </w:pPr>
  </w:style>
  <w:style w:type="paragraph" w:customStyle="1" w:styleId="Heading1">
    <w:name w:val="Heading 1"/>
    <w:basedOn w:val="Standard"/>
    <w:next w:val="Standard"/>
    <w:rsid w:val="00C8624A"/>
    <w:pPr>
      <w:keepNext/>
      <w:jc w:val="center"/>
    </w:pPr>
    <w:rPr>
      <w:rFonts w:eastAsia="Lucida Sans Unicode"/>
      <w:b/>
    </w:rPr>
  </w:style>
  <w:style w:type="paragraph" w:customStyle="1" w:styleId="TableContents">
    <w:name w:val="Table Contents"/>
    <w:basedOn w:val="Normalny"/>
    <w:rsid w:val="00C8624A"/>
    <w:pPr>
      <w:suppressLineNumbers/>
    </w:pPr>
    <w:rPr>
      <w:rFonts w:ascii="Arial Narrow" w:hAnsi="Arial Narrow" w:cs="Arial Narrow"/>
      <w:sz w:val="22"/>
    </w:rPr>
  </w:style>
  <w:style w:type="paragraph" w:customStyle="1" w:styleId="Tekstwstpniesformatowany">
    <w:name w:val="Tekst wstępnie sformatowany"/>
    <w:basedOn w:val="Normalny"/>
    <w:rsid w:val="00C8624A"/>
    <w:pPr>
      <w:widowControl w:val="0"/>
      <w:textAlignment w:val="baseline"/>
    </w:pPr>
    <w:rPr>
      <w:rFonts w:ascii="Courier New" w:eastAsia="NSimSun" w:hAnsi="Courier New" w:cs="Courier New"/>
      <w:lang w:bidi="hi-IN"/>
    </w:rPr>
  </w:style>
  <w:style w:type="paragraph" w:customStyle="1" w:styleId="ZnakZnakZnakZnakZnakZnakZnakZnakZnakZnakZnakZnakZnakZnakZnakZnak">
    <w:name w:val="Znak Znak Znak Znak Znak Znak Znak Znak Znak Znak Znak Znak Znak Znak Znak Znak"/>
    <w:basedOn w:val="Normalny"/>
    <w:rsid w:val="004C6F0A"/>
    <w:pPr>
      <w:suppressAutoHyphens w:val="0"/>
    </w:pPr>
    <w:rPr>
      <w:rFonts w:ascii="Arial" w:hAnsi="Arial" w:cs="Arial"/>
      <w:kern w:val="0"/>
      <w:lang w:eastAsia="pl-PL"/>
    </w:rPr>
  </w:style>
  <w:style w:type="character" w:customStyle="1" w:styleId="WW-Absatz-Standardschriftart11">
    <w:name w:val="WW-Absatz-Standardschriftart11"/>
    <w:rsid w:val="00FF5685"/>
  </w:style>
  <w:style w:type="character" w:customStyle="1" w:styleId="WW-Absatz-Standardschriftart111">
    <w:name w:val="WW-Absatz-Standardschriftart111"/>
    <w:rsid w:val="00FF5685"/>
  </w:style>
  <w:style w:type="character" w:customStyle="1" w:styleId="WW-Absatz-Standardschriftart1111">
    <w:name w:val="WW-Absatz-Standardschriftart1111"/>
    <w:rsid w:val="00FF5685"/>
  </w:style>
  <w:style w:type="character" w:customStyle="1" w:styleId="WW8Num107z1">
    <w:name w:val="WW8Num107z1"/>
    <w:rsid w:val="00FF5685"/>
    <w:rPr>
      <w:rFonts w:ascii="Courier New" w:hAnsi="Courier New" w:cs="Courier New"/>
    </w:rPr>
  </w:style>
  <w:style w:type="character" w:customStyle="1" w:styleId="WW-Absatz-Standardschriftart11111">
    <w:name w:val="WW-Absatz-Standardschriftart11111"/>
    <w:rsid w:val="00FF5685"/>
  </w:style>
  <w:style w:type="character" w:customStyle="1" w:styleId="WW-Absatz-Standardschriftart111111">
    <w:name w:val="WW-Absatz-Standardschriftart111111"/>
    <w:rsid w:val="00FF5685"/>
  </w:style>
  <w:style w:type="character" w:customStyle="1" w:styleId="WW-Absatz-Standardschriftart1111111">
    <w:name w:val="WW-Absatz-Standardschriftart1111111"/>
    <w:rsid w:val="00FF5685"/>
  </w:style>
  <w:style w:type="character" w:customStyle="1" w:styleId="WW-Absatz-Standardschriftart11111111">
    <w:name w:val="WW-Absatz-Standardschriftart11111111"/>
    <w:rsid w:val="00FF5685"/>
  </w:style>
  <w:style w:type="character" w:customStyle="1" w:styleId="WW-Absatz-Standardschriftart111111111">
    <w:name w:val="WW-Absatz-Standardschriftart111111111"/>
    <w:rsid w:val="00FF5685"/>
  </w:style>
  <w:style w:type="character" w:customStyle="1" w:styleId="WW-Absatz-Standardschriftart1111111111">
    <w:name w:val="WW-Absatz-Standardschriftart1111111111"/>
    <w:rsid w:val="00FF5685"/>
  </w:style>
  <w:style w:type="character" w:customStyle="1" w:styleId="WW-Absatz-Standardschriftart11111111111">
    <w:name w:val="WW-Absatz-Standardschriftart11111111111"/>
    <w:rsid w:val="00FF5685"/>
  </w:style>
  <w:style w:type="character" w:customStyle="1" w:styleId="WW-Absatz-Standardschriftart111111111111">
    <w:name w:val="WW-Absatz-Standardschriftart111111111111"/>
    <w:rsid w:val="00FF5685"/>
  </w:style>
  <w:style w:type="character" w:customStyle="1" w:styleId="WW-Absatz-Standardschriftart1111111111111">
    <w:name w:val="WW-Absatz-Standardschriftart1111111111111"/>
    <w:rsid w:val="00FF5685"/>
  </w:style>
  <w:style w:type="character" w:customStyle="1" w:styleId="WW-Absatz-Standardschriftart11111111111111">
    <w:name w:val="WW-Absatz-Standardschriftart11111111111111"/>
    <w:rsid w:val="00FF5685"/>
  </w:style>
  <w:style w:type="character" w:customStyle="1" w:styleId="WW-Absatz-Standardschriftart111111111111111">
    <w:name w:val="WW-Absatz-Standardschriftart111111111111111"/>
    <w:rsid w:val="00FF5685"/>
  </w:style>
  <w:style w:type="character" w:customStyle="1" w:styleId="WW8Num77z3">
    <w:name w:val="WW8Num77z3"/>
    <w:rsid w:val="00FF5685"/>
    <w:rPr>
      <w:rFonts w:ascii="Wingdings 2" w:hAnsi="Wingdings 2"/>
    </w:rPr>
  </w:style>
  <w:style w:type="character" w:customStyle="1" w:styleId="WW8Num78z3">
    <w:name w:val="WW8Num78z3"/>
    <w:rsid w:val="00FF5685"/>
    <w:rPr>
      <w:rFonts w:ascii="Wingdings 2" w:hAnsi="Wingdings 2"/>
    </w:rPr>
  </w:style>
  <w:style w:type="character" w:customStyle="1" w:styleId="WW8Num80z3">
    <w:name w:val="WW8Num80z3"/>
    <w:rsid w:val="00FF5685"/>
    <w:rPr>
      <w:rFonts w:ascii="Wingdings 2" w:hAnsi="Wingdings 2" w:cs="OpenSymbol"/>
    </w:rPr>
  </w:style>
  <w:style w:type="character" w:customStyle="1" w:styleId="WW8Num82z3">
    <w:name w:val="WW8Num82z3"/>
    <w:rsid w:val="00FF5685"/>
    <w:rPr>
      <w:rFonts w:ascii="Wingdings 2" w:hAnsi="Wingdings 2"/>
    </w:rPr>
  </w:style>
  <w:style w:type="character" w:customStyle="1" w:styleId="WW8Num84z3">
    <w:name w:val="WW8Num84z3"/>
    <w:rsid w:val="00FF5685"/>
    <w:rPr>
      <w:rFonts w:ascii="Wingdings 2" w:hAnsi="Wingdings 2"/>
    </w:rPr>
  </w:style>
  <w:style w:type="character" w:customStyle="1" w:styleId="WW8Num107z2">
    <w:name w:val="WW8Num107z2"/>
    <w:rsid w:val="00FF5685"/>
    <w:rPr>
      <w:rFonts w:ascii="Wingdings" w:hAnsi="Wingdings"/>
    </w:rPr>
  </w:style>
  <w:style w:type="character" w:customStyle="1" w:styleId="WW-Absatz-Standardschriftart1111111111111111">
    <w:name w:val="WW-Absatz-Standardschriftart1111111111111111"/>
    <w:rsid w:val="00FF5685"/>
  </w:style>
  <w:style w:type="character" w:customStyle="1" w:styleId="WW-Absatz-Standardschriftart11111111111111111">
    <w:name w:val="WW-Absatz-Standardschriftart11111111111111111"/>
    <w:rsid w:val="00FF5685"/>
  </w:style>
  <w:style w:type="character" w:customStyle="1" w:styleId="WW-Absatz-Standardschriftart111111111111111111">
    <w:name w:val="WW-Absatz-Standardschriftart111111111111111111"/>
    <w:rsid w:val="00FF5685"/>
  </w:style>
  <w:style w:type="character" w:customStyle="1" w:styleId="WW-Absatz-Standardschriftart1111111111111111111">
    <w:name w:val="WW-Absatz-Standardschriftart1111111111111111111"/>
    <w:rsid w:val="00FF5685"/>
  </w:style>
  <w:style w:type="character" w:customStyle="1" w:styleId="WW-Absatz-Standardschriftart11111111111111111111">
    <w:name w:val="WW-Absatz-Standardschriftart11111111111111111111"/>
    <w:rsid w:val="00FF5685"/>
  </w:style>
  <w:style w:type="character" w:customStyle="1" w:styleId="WW-Absatz-Standardschriftart111111111111111111111">
    <w:name w:val="WW-Absatz-Standardschriftart111111111111111111111"/>
    <w:rsid w:val="00FF5685"/>
  </w:style>
  <w:style w:type="character" w:customStyle="1" w:styleId="WW-Absatz-Standardschriftart1111111111111111111111">
    <w:name w:val="WW-Absatz-Standardschriftart1111111111111111111111"/>
    <w:rsid w:val="00FF5685"/>
  </w:style>
  <w:style w:type="character" w:customStyle="1" w:styleId="WW-Absatz-Standardschriftart11111111111111111111111">
    <w:name w:val="WW-Absatz-Standardschriftart11111111111111111111111"/>
    <w:rsid w:val="00FF5685"/>
  </w:style>
  <w:style w:type="character" w:customStyle="1" w:styleId="WW8Num79z3">
    <w:name w:val="WW8Num79z3"/>
    <w:rsid w:val="00FF5685"/>
    <w:rPr>
      <w:rFonts w:ascii="Wingdings 2" w:hAnsi="Wingdings 2"/>
    </w:rPr>
  </w:style>
  <w:style w:type="paragraph" w:customStyle="1" w:styleId="Standarduser">
    <w:name w:val="Standard (user)"/>
    <w:rsid w:val="00985346"/>
    <w:pPr>
      <w:suppressAutoHyphens/>
      <w:textAlignment w:val="baseline"/>
    </w:pPr>
    <w:rPr>
      <w:rFonts w:eastAsia="SimSun"/>
      <w:kern w:val="1"/>
      <w:sz w:val="24"/>
      <w:szCs w:val="24"/>
      <w:lang w:eastAsia="hi-IN" w:bidi="hi-IN"/>
    </w:rPr>
  </w:style>
  <w:style w:type="character" w:customStyle="1" w:styleId="WW-Absatz-Standardschriftart111111111111111111111111">
    <w:name w:val="WW-Absatz-Standardschriftart111111111111111111111111"/>
    <w:rsid w:val="00A06D89"/>
  </w:style>
  <w:style w:type="character" w:customStyle="1" w:styleId="WW-Absatz-Standardschriftart1111111111111111111111111">
    <w:name w:val="WW-Absatz-Standardschriftart1111111111111111111111111"/>
    <w:rsid w:val="00A06D89"/>
  </w:style>
  <w:style w:type="character" w:customStyle="1" w:styleId="WW-Absatz-Standardschriftart11111111111111111111111111">
    <w:name w:val="WW-Absatz-Standardschriftart11111111111111111111111111"/>
    <w:rsid w:val="00A06D89"/>
  </w:style>
  <w:style w:type="character" w:customStyle="1" w:styleId="WW-Absatz-Standardschriftart111111111111111111111111111">
    <w:name w:val="WW-Absatz-Standardschriftart111111111111111111111111111"/>
    <w:rsid w:val="00A06D89"/>
  </w:style>
  <w:style w:type="character" w:customStyle="1" w:styleId="WW-Absatz-Standardschriftart1111111111111111111111111111">
    <w:name w:val="WW-Absatz-Standardschriftart1111111111111111111111111111"/>
    <w:rsid w:val="00A06D89"/>
  </w:style>
  <w:style w:type="character" w:customStyle="1" w:styleId="WW-Absatz-Standardschriftart11111111111111111111111111111">
    <w:name w:val="WW-Absatz-Standardschriftart11111111111111111111111111111"/>
    <w:rsid w:val="00A06D89"/>
  </w:style>
  <w:style w:type="character" w:customStyle="1" w:styleId="WW-Absatz-Standardschriftart111111111111111111111111111111">
    <w:name w:val="WW-Absatz-Standardschriftart111111111111111111111111111111"/>
    <w:rsid w:val="00A06D89"/>
  </w:style>
  <w:style w:type="character" w:customStyle="1" w:styleId="WW-Absatz-Standardschriftart1111111111111111111111111111111">
    <w:name w:val="WW-Absatz-Standardschriftart1111111111111111111111111111111"/>
    <w:rsid w:val="00A06D89"/>
  </w:style>
  <w:style w:type="character" w:customStyle="1" w:styleId="WW-Absatz-Standardschriftart11111111111111111111111111111111">
    <w:name w:val="WW-Absatz-Standardschriftart11111111111111111111111111111111"/>
    <w:rsid w:val="00A06D89"/>
  </w:style>
  <w:style w:type="character" w:customStyle="1" w:styleId="WW-Absatz-Standardschriftart111111111111111111111111111111111">
    <w:name w:val="WW-Absatz-Standardschriftart111111111111111111111111111111111"/>
    <w:rsid w:val="00A06D89"/>
  </w:style>
  <w:style w:type="character" w:customStyle="1" w:styleId="WW-Absatz-Standardschriftart1111111111111111111111111111111111">
    <w:name w:val="WW-Absatz-Standardschriftart1111111111111111111111111111111111"/>
    <w:rsid w:val="00A06D89"/>
  </w:style>
  <w:style w:type="character" w:customStyle="1" w:styleId="WW-Absatz-Standardschriftart11111111111111111111111111111111111">
    <w:name w:val="WW-Absatz-Standardschriftart11111111111111111111111111111111111"/>
    <w:rsid w:val="00A06D89"/>
  </w:style>
  <w:style w:type="character" w:customStyle="1" w:styleId="WW-Absatz-Standardschriftart111111111111111111111111111111111111">
    <w:name w:val="WW-Absatz-Standardschriftart111111111111111111111111111111111111"/>
    <w:rsid w:val="00A06D89"/>
  </w:style>
  <w:style w:type="character" w:customStyle="1" w:styleId="WW-Absatz-Standardschriftart1111111111111111111111111111111111111">
    <w:name w:val="WW-Absatz-Standardschriftart1111111111111111111111111111111111111"/>
    <w:rsid w:val="00A06D89"/>
  </w:style>
  <w:style w:type="character" w:customStyle="1" w:styleId="WW-Absatz-Standardschriftart11111111111111111111111111111111111111">
    <w:name w:val="WW-Absatz-Standardschriftart11111111111111111111111111111111111111"/>
    <w:rsid w:val="00A06D89"/>
  </w:style>
  <w:style w:type="character" w:customStyle="1" w:styleId="WW-Absatz-Standardschriftart111111111111111111111111111111111111111">
    <w:name w:val="WW-Absatz-Standardschriftart111111111111111111111111111111111111111"/>
    <w:rsid w:val="00A06D89"/>
  </w:style>
  <w:style w:type="character" w:customStyle="1" w:styleId="WW-Absatz-Standardschriftart1111111111111111111111111111111111111111">
    <w:name w:val="WW-Absatz-Standardschriftart1111111111111111111111111111111111111111"/>
    <w:rsid w:val="00A06D89"/>
  </w:style>
  <w:style w:type="character" w:customStyle="1" w:styleId="WW-Absatz-Standardschriftart11111111111111111111111111111111111111111">
    <w:name w:val="WW-Absatz-Standardschriftart11111111111111111111111111111111111111111"/>
    <w:rsid w:val="00A06D89"/>
  </w:style>
  <w:style w:type="character" w:customStyle="1" w:styleId="WW-Absatz-Standardschriftart111111111111111111111111111111111111111111">
    <w:name w:val="WW-Absatz-Standardschriftart111111111111111111111111111111111111111111"/>
    <w:rsid w:val="00A06D89"/>
  </w:style>
  <w:style w:type="character" w:customStyle="1" w:styleId="WW-Absatz-Standardschriftart1111111111111111111111111111111111111111111">
    <w:name w:val="WW-Absatz-Standardschriftart1111111111111111111111111111111111111111111"/>
    <w:rsid w:val="00A06D89"/>
  </w:style>
  <w:style w:type="character" w:customStyle="1" w:styleId="WW-Absatz-Standardschriftart11111111111111111111111111111111111111111111">
    <w:name w:val="WW-Absatz-Standardschriftart11111111111111111111111111111111111111111111"/>
    <w:rsid w:val="00A06D89"/>
  </w:style>
  <w:style w:type="character" w:customStyle="1" w:styleId="WW-Absatz-Standardschriftart111111111111111111111111111111111111111111111">
    <w:name w:val="WW-Absatz-Standardschriftart111111111111111111111111111111111111111111111"/>
    <w:rsid w:val="00A06D89"/>
  </w:style>
  <w:style w:type="character" w:customStyle="1" w:styleId="WW-Absatz-Standardschriftart1111111111111111111111111111111111111111111111">
    <w:name w:val="WW-Absatz-Standardschriftart1111111111111111111111111111111111111111111111"/>
    <w:rsid w:val="00A06D89"/>
  </w:style>
  <w:style w:type="character" w:customStyle="1" w:styleId="WW-Absatz-Standardschriftart11111111111111111111111111111111111111111111111">
    <w:name w:val="WW-Absatz-Standardschriftart11111111111111111111111111111111111111111111111"/>
    <w:rsid w:val="00A06D89"/>
  </w:style>
  <w:style w:type="character" w:customStyle="1" w:styleId="WW-Absatz-Standardschriftart111111111111111111111111111111111111111111111111">
    <w:name w:val="WW-Absatz-Standardschriftart111111111111111111111111111111111111111111111111"/>
    <w:rsid w:val="00A06D89"/>
  </w:style>
  <w:style w:type="character" w:customStyle="1" w:styleId="WW-Absatz-Standardschriftart1111111111111111111111111111111111111111111111111">
    <w:name w:val="WW-Absatz-Standardschriftart1111111111111111111111111111111111111111111111111"/>
    <w:rsid w:val="00A06D89"/>
  </w:style>
  <w:style w:type="character" w:customStyle="1" w:styleId="WW-Absatz-Standardschriftart11111111111111111111111111111111111111111111111111">
    <w:name w:val="WW-Absatz-Standardschriftart11111111111111111111111111111111111111111111111111"/>
    <w:rsid w:val="00A06D89"/>
  </w:style>
  <w:style w:type="character" w:customStyle="1" w:styleId="WW-Absatz-Standardschriftart111111111111111111111111111111111111111111111111111">
    <w:name w:val="WW-Absatz-Standardschriftart111111111111111111111111111111111111111111111111111"/>
    <w:rsid w:val="00A06D89"/>
  </w:style>
  <w:style w:type="character" w:customStyle="1" w:styleId="WW-Absatz-Standardschriftart1111111111111111111111111111111111111111111111111111">
    <w:name w:val="WW-Absatz-Standardschriftart1111111111111111111111111111111111111111111111111111"/>
    <w:rsid w:val="00A06D89"/>
  </w:style>
  <w:style w:type="character" w:customStyle="1" w:styleId="WW-Absatz-Standardschriftart11111111111111111111111111111111111111111111111111111">
    <w:name w:val="WW-Absatz-Standardschriftart11111111111111111111111111111111111111111111111111111"/>
    <w:rsid w:val="00A06D89"/>
  </w:style>
  <w:style w:type="character" w:customStyle="1" w:styleId="WW-Absatz-Standardschriftart111111111111111111111111111111111111111111111111111111">
    <w:name w:val="WW-Absatz-Standardschriftart111111111111111111111111111111111111111111111111111111"/>
    <w:rsid w:val="00A06D89"/>
  </w:style>
  <w:style w:type="character" w:customStyle="1" w:styleId="WW-Absatz-Standardschriftart1111111111111111111111111111111111111111111111111111111">
    <w:name w:val="WW-Absatz-Standardschriftart1111111111111111111111111111111111111111111111111111111"/>
    <w:rsid w:val="00A06D89"/>
  </w:style>
  <w:style w:type="character" w:customStyle="1" w:styleId="WW-Absatz-Standardschriftart11111111111111111111111111111111111111111111111111111111">
    <w:name w:val="WW-Absatz-Standardschriftart11111111111111111111111111111111111111111111111111111111"/>
    <w:rsid w:val="00A06D89"/>
  </w:style>
  <w:style w:type="character" w:customStyle="1" w:styleId="WW-Absatz-Standardschriftart111111111111111111111111111111111111111111111111111111111">
    <w:name w:val="WW-Absatz-Standardschriftart111111111111111111111111111111111111111111111111111111111"/>
    <w:rsid w:val="00A06D89"/>
  </w:style>
  <w:style w:type="character" w:customStyle="1" w:styleId="WW-Absatz-Standardschriftart1111111111111111111111111111111111111111111111111111111111">
    <w:name w:val="WW-Absatz-Standardschriftart1111111111111111111111111111111111111111111111111111111111"/>
    <w:rsid w:val="00A06D89"/>
  </w:style>
  <w:style w:type="character" w:customStyle="1" w:styleId="WW-Absatz-Standardschriftart11111111111111111111111111111111111111111111111111111111111">
    <w:name w:val="WW-Absatz-Standardschriftart11111111111111111111111111111111111111111111111111111111111"/>
    <w:rsid w:val="00A06D89"/>
  </w:style>
  <w:style w:type="character" w:customStyle="1" w:styleId="WW-Absatz-Standardschriftart111111111111111111111111111111111111111111111111111111111111">
    <w:name w:val="WW-Absatz-Standardschriftart111111111111111111111111111111111111111111111111111111111111"/>
    <w:rsid w:val="00A06D89"/>
  </w:style>
  <w:style w:type="character" w:customStyle="1" w:styleId="WW-Absatz-Standardschriftart1111111111111111111111111111111111111111111111111111111111111">
    <w:name w:val="WW-Absatz-Standardschriftart1111111111111111111111111111111111111111111111111111111111111"/>
    <w:rsid w:val="00A06D89"/>
  </w:style>
  <w:style w:type="character" w:customStyle="1" w:styleId="WW-Absatz-Standardschriftart11111111111111111111111111111111111111111111111111111111111111">
    <w:name w:val="WW-Absatz-Standardschriftart11111111111111111111111111111111111111111111111111111111111111"/>
    <w:rsid w:val="00A06D89"/>
  </w:style>
  <w:style w:type="character" w:customStyle="1" w:styleId="WW-Absatz-Standardschriftart111111111111111111111111111111111111111111111111111111111111111">
    <w:name w:val="WW-Absatz-Standardschriftart111111111111111111111111111111111111111111111111111111111111111"/>
    <w:rsid w:val="00A06D89"/>
  </w:style>
  <w:style w:type="character" w:styleId="Uwydatnienie">
    <w:name w:val="Emphasis"/>
    <w:qFormat/>
    <w:rsid w:val="00A06D89"/>
    <w:rPr>
      <w:i/>
      <w:iCs/>
    </w:rPr>
  </w:style>
  <w:style w:type="paragraph" w:styleId="Tekstpodstawowy2">
    <w:name w:val="Body Text 2"/>
    <w:basedOn w:val="Normalny"/>
    <w:link w:val="Tekstpodstawowy2Znak1"/>
    <w:uiPriority w:val="99"/>
    <w:rsid w:val="008C7598"/>
    <w:pPr>
      <w:spacing w:after="120" w:line="480" w:lineRule="auto"/>
    </w:pPr>
  </w:style>
  <w:style w:type="character" w:customStyle="1" w:styleId="Tekstpodstawowy2Znak1">
    <w:name w:val="Tekst podstawowy 2 Znak1"/>
    <w:basedOn w:val="Domylnaczcionkaakapitu"/>
    <w:link w:val="Tekstpodstawowy2"/>
    <w:rsid w:val="008C7598"/>
    <w:rPr>
      <w:kern w:val="1"/>
      <w:sz w:val="24"/>
      <w:szCs w:val="24"/>
      <w:lang w:eastAsia="zh-CN"/>
    </w:rPr>
  </w:style>
  <w:style w:type="character" w:customStyle="1" w:styleId="WW8Num77z4">
    <w:name w:val="WW8Num77z4"/>
    <w:rsid w:val="00343752"/>
  </w:style>
  <w:style w:type="character" w:customStyle="1" w:styleId="WW8Num77z5">
    <w:name w:val="WW8Num77z5"/>
    <w:rsid w:val="00343752"/>
  </w:style>
  <w:style w:type="character" w:customStyle="1" w:styleId="WW8Num77z6">
    <w:name w:val="WW8Num77z6"/>
    <w:rsid w:val="00343752"/>
  </w:style>
  <w:style w:type="character" w:customStyle="1" w:styleId="WW8Num77z7">
    <w:name w:val="WW8Num77z7"/>
    <w:rsid w:val="00343752"/>
  </w:style>
  <w:style w:type="character" w:customStyle="1" w:styleId="WW8Num77z8">
    <w:name w:val="WW8Num77z8"/>
    <w:rsid w:val="00343752"/>
  </w:style>
  <w:style w:type="character" w:customStyle="1" w:styleId="WW8Num81z3">
    <w:name w:val="WW8Num81z3"/>
    <w:rsid w:val="00343752"/>
    <w:rPr>
      <w:rFonts w:ascii="Wingdings 2" w:hAnsi="Wingdings 2" w:cs="OpenSymbol"/>
    </w:rPr>
  </w:style>
  <w:style w:type="character" w:customStyle="1" w:styleId="WW8Num93z3">
    <w:name w:val="WW8Num93z3"/>
    <w:rsid w:val="00343752"/>
    <w:rPr>
      <w:rFonts w:ascii="Wingdings 2" w:hAnsi="Wingdings 2" w:cs="OpenSymbol"/>
    </w:rPr>
  </w:style>
  <w:style w:type="character" w:customStyle="1" w:styleId="WW8Num112z2">
    <w:name w:val="WW8Num112z2"/>
    <w:rsid w:val="00343752"/>
    <w:rPr>
      <w:rFonts w:ascii="Symbol" w:eastAsia="Batang" w:hAnsi="Symbol" w:cs="Symbol"/>
      <w:i w:val="0"/>
      <w:sz w:val="22"/>
      <w:szCs w:val="22"/>
    </w:rPr>
  </w:style>
  <w:style w:type="character" w:customStyle="1" w:styleId="WW8Num112z3">
    <w:name w:val="WW8Num112z3"/>
    <w:rsid w:val="00343752"/>
    <w:rPr>
      <w:rFonts w:ascii="Wingdings 2" w:hAnsi="Wingdings 2" w:cs="OpenSymbol"/>
    </w:rPr>
  </w:style>
  <w:style w:type="character" w:customStyle="1" w:styleId="WW8Num122z1">
    <w:name w:val="WW8Num122z1"/>
    <w:rsid w:val="00343752"/>
    <w:rPr>
      <w:rFonts w:ascii="OpenSymbol" w:hAnsi="OpenSymbol" w:cs="OpenSymbol"/>
    </w:rPr>
  </w:style>
  <w:style w:type="character" w:customStyle="1" w:styleId="WW8Num122z2">
    <w:name w:val="WW8Num122z2"/>
    <w:rsid w:val="00343752"/>
    <w:rPr>
      <w:rFonts w:ascii="Symbol" w:eastAsia="Batang" w:hAnsi="Symbol" w:cs="Symbol"/>
      <w:i w:val="0"/>
      <w:sz w:val="22"/>
      <w:szCs w:val="22"/>
    </w:rPr>
  </w:style>
  <w:style w:type="character" w:customStyle="1" w:styleId="WW8Num122z3">
    <w:name w:val="WW8Num122z3"/>
    <w:rsid w:val="00343752"/>
    <w:rPr>
      <w:rFonts w:ascii="Wingdings 2" w:hAnsi="Wingdings 2" w:cs="OpenSymbol"/>
    </w:rPr>
  </w:style>
  <w:style w:type="paragraph" w:customStyle="1" w:styleId="Normalny1">
    <w:name w:val="Normalny1"/>
    <w:rsid w:val="006C1681"/>
    <w:pPr>
      <w:widowControl w:val="0"/>
      <w:suppressAutoHyphens/>
    </w:pPr>
    <w:rPr>
      <w:rFonts w:ascii="Liberation Serif" w:eastAsia="SimSun" w:hAnsi="Liberation Serif" w:cs="Mangal"/>
      <w:sz w:val="24"/>
      <w:szCs w:val="24"/>
      <w:lang w:eastAsia="zh-CN" w:bidi="hi-IN"/>
    </w:rPr>
  </w:style>
  <w:style w:type="character" w:customStyle="1" w:styleId="WW-Domylnaczcionkaakapitu">
    <w:name w:val="WW-Domyślna czcionka akapitu"/>
    <w:rsid w:val="00EF5ED5"/>
  </w:style>
  <w:style w:type="paragraph" w:customStyle="1" w:styleId="Trenum">
    <w:name w:val="Treść num."/>
    <w:basedOn w:val="Normalny"/>
    <w:rsid w:val="009576B4"/>
    <w:pPr>
      <w:tabs>
        <w:tab w:val="num" w:pos="0"/>
      </w:tabs>
      <w:suppressAutoHyphens w:val="0"/>
      <w:spacing w:after="120" w:line="300" w:lineRule="auto"/>
      <w:ind w:left="340" w:hanging="340"/>
      <w:jc w:val="both"/>
    </w:pPr>
    <w:rPr>
      <w:kern w:val="0"/>
      <w:szCs w:val="20"/>
      <w:lang w:eastAsia="pl-PL"/>
    </w:rPr>
  </w:style>
  <w:style w:type="paragraph" w:customStyle="1" w:styleId="Domylne">
    <w:name w:val="Domyślne"/>
    <w:rsid w:val="009576B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Tekstprzypisudolnego">
    <w:name w:val="footnote text"/>
    <w:basedOn w:val="Normalny"/>
    <w:link w:val="TekstprzypisudolnegoZnak"/>
    <w:uiPriority w:val="99"/>
    <w:rsid w:val="009576B4"/>
    <w:pPr>
      <w:suppressAutoHyphens w:val="0"/>
      <w:autoSpaceDN w:val="0"/>
    </w:pPr>
    <w:rPr>
      <w:kern w:val="0"/>
      <w:sz w:val="20"/>
      <w:szCs w:val="20"/>
      <w:lang w:eastAsia="pl-PL"/>
    </w:rPr>
  </w:style>
  <w:style w:type="character" w:customStyle="1" w:styleId="TekstprzypisudolnegoZnak">
    <w:name w:val="Tekst przypisu dolnego Znak"/>
    <w:basedOn w:val="Domylnaczcionkaakapitu"/>
    <w:link w:val="Tekstprzypisudolnego"/>
    <w:uiPriority w:val="99"/>
    <w:rsid w:val="009576B4"/>
  </w:style>
  <w:style w:type="character" w:customStyle="1" w:styleId="ZwykytekstZnak1">
    <w:name w:val="Zwykły tekst Znak1"/>
    <w:basedOn w:val="Domylnaczcionkaakapitu"/>
    <w:link w:val="Zwykytekst"/>
    <w:rsid w:val="00D03C97"/>
    <w:rPr>
      <w:rFonts w:ascii="Courier New" w:hAnsi="Courier New" w:cs="Courier New"/>
      <w:kern w:val="1"/>
      <w:lang w:eastAsia="zh-CN"/>
    </w:rPr>
  </w:style>
  <w:style w:type="paragraph" w:customStyle="1" w:styleId="default0">
    <w:name w:val="default"/>
    <w:basedOn w:val="Normalny"/>
    <w:rsid w:val="00E85D13"/>
    <w:pPr>
      <w:suppressAutoHyphens w:val="0"/>
      <w:spacing w:before="100" w:beforeAutospacing="1" w:after="100" w:afterAutospacing="1"/>
    </w:pPr>
    <w:rPr>
      <w:kern w:val="0"/>
      <w:lang w:eastAsia="pl-PL"/>
    </w:rPr>
  </w:style>
  <w:style w:type="character" w:customStyle="1" w:styleId="has-pretty-child">
    <w:name w:val="has-pretty-child"/>
    <w:basedOn w:val="Domylnaczcionkaakapitu1"/>
    <w:rsid w:val="001A6CD5"/>
  </w:style>
  <w:style w:type="paragraph" w:styleId="Bezodstpw">
    <w:name w:val="No Spacing"/>
    <w:qFormat/>
    <w:rsid w:val="00542861"/>
    <w:pPr>
      <w:widowControl w:val="0"/>
      <w:suppressAutoHyphens/>
      <w:autoSpaceDE w:val="0"/>
    </w:pPr>
    <w:rPr>
      <w:rFonts w:ascii="Arial" w:eastAsia="Arial" w:hAnsi="Arial" w:cs="Arial"/>
      <w:kern w:val="1"/>
      <w:lang w:eastAsia="ar-SA"/>
    </w:rPr>
  </w:style>
  <w:style w:type="paragraph" w:styleId="Tekstpodstawowywcity3">
    <w:name w:val="Body Text Indent 3"/>
    <w:basedOn w:val="Normalny"/>
    <w:link w:val="Tekstpodstawowywcity3Znak1"/>
    <w:rsid w:val="00D039D4"/>
    <w:pPr>
      <w:spacing w:after="120"/>
      <w:ind w:left="283"/>
    </w:pPr>
    <w:rPr>
      <w:sz w:val="16"/>
      <w:szCs w:val="16"/>
    </w:rPr>
  </w:style>
  <w:style w:type="character" w:customStyle="1" w:styleId="Tekstpodstawowywcity3Znak1">
    <w:name w:val="Tekst podstawowy wcięty 3 Znak1"/>
    <w:basedOn w:val="Domylnaczcionkaakapitu"/>
    <w:link w:val="Tekstpodstawowywcity3"/>
    <w:rsid w:val="00D039D4"/>
    <w:rPr>
      <w:kern w:val="1"/>
      <w:sz w:val="16"/>
      <w:szCs w:val="16"/>
      <w:lang w:eastAsia="zh-CN"/>
    </w:rPr>
  </w:style>
  <w:style w:type="paragraph" w:styleId="Tekstpodstawowy3">
    <w:name w:val="Body Text 3"/>
    <w:basedOn w:val="Normalny"/>
    <w:link w:val="Tekstpodstawowy3Znak1"/>
    <w:rsid w:val="00CB70EC"/>
    <w:pPr>
      <w:spacing w:after="120"/>
    </w:pPr>
    <w:rPr>
      <w:sz w:val="16"/>
      <w:szCs w:val="16"/>
    </w:rPr>
  </w:style>
  <w:style w:type="character" w:customStyle="1" w:styleId="Tekstpodstawowy3Znak1">
    <w:name w:val="Tekst podstawowy 3 Znak1"/>
    <w:basedOn w:val="Domylnaczcionkaakapitu"/>
    <w:link w:val="Tekstpodstawowy3"/>
    <w:rsid w:val="00CB70EC"/>
    <w:rPr>
      <w:kern w:val="1"/>
      <w:sz w:val="16"/>
      <w:szCs w:val="16"/>
      <w:lang w:eastAsia="zh-CN"/>
    </w:rPr>
  </w:style>
  <w:style w:type="paragraph" w:customStyle="1" w:styleId="Akapitzlist10">
    <w:name w:val="Akapit z listą1"/>
    <w:basedOn w:val="Normalny"/>
    <w:uiPriority w:val="34"/>
    <w:qFormat/>
    <w:rsid w:val="00813AEC"/>
    <w:pPr>
      <w:spacing w:after="160" w:line="252" w:lineRule="auto"/>
      <w:ind w:left="720"/>
    </w:pPr>
    <w:rPr>
      <w:rFonts w:ascii="Calibri" w:eastAsia="Calibri" w:hAnsi="Calibri" w:cs="Calibri"/>
      <w:sz w:val="22"/>
      <w:szCs w:val="22"/>
    </w:rPr>
  </w:style>
  <w:style w:type="character" w:styleId="UyteHipercze">
    <w:name w:val="FollowedHyperlink"/>
    <w:basedOn w:val="Domylnaczcionkaakapitu"/>
    <w:uiPriority w:val="99"/>
    <w:unhideWhenUsed/>
    <w:rsid w:val="003D7E57"/>
    <w:rPr>
      <w:color w:val="800000"/>
      <w:u w:val="single"/>
    </w:rPr>
  </w:style>
  <w:style w:type="paragraph" w:customStyle="1" w:styleId="Annexetitre">
    <w:name w:val="Annexe titre"/>
    <w:basedOn w:val="Normalny"/>
    <w:next w:val="Normalny"/>
    <w:rsid w:val="00817680"/>
    <w:pPr>
      <w:suppressAutoHyphens w:val="0"/>
      <w:spacing w:before="120" w:after="120"/>
      <w:jc w:val="center"/>
    </w:pPr>
    <w:rPr>
      <w:rFonts w:eastAsia="Calibri"/>
      <w:b/>
      <w:kern w:val="0"/>
      <w:szCs w:val="22"/>
      <w:u w:val="single"/>
      <w:lang w:eastAsia="en-GB"/>
    </w:rPr>
  </w:style>
  <w:style w:type="paragraph" w:customStyle="1" w:styleId="Bezodstpw2">
    <w:name w:val="Bez odstępów2"/>
    <w:uiPriority w:val="1"/>
    <w:qFormat/>
    <w:rsid w:val="00043994"/>
  </w:style>
  <w:style w:type="paragraph" w:customStyle="1" w:styleId="western">
    <w:name w:val="western"/>
    <w:basedOn w:val="Normalny"/>
    <w:rsid w:val="00BE6F42"/>
    <w:pPr>
      <w:suppressAutoHyphens w:val="0"/>
      <w:spacing w:before="100" w:beforeAutospacing="1" w:after="100" w:afterAutospacing="1"/>
      <w:jc w:val="both"/>
    </w:pPr>
    <w:rPr>
      <w:color w:val="000000"/>
      <w:kern w:val="0"/>
      <w:lang w:eastAsia="pl-PL"/>
    </w:rPr>
  </w:style>
  <w:style w:type="paragraph" w:customStyle="1" w:styleId="cjk">
    <w:name w:val="cjk"/>
    <w:basedOn w:val="Normalny"/>
    <w:rsid w:val="00BE6F42"/>
    <w:pPr>
      <w:suppressAutoHyphens w:val="0"/>
      <w:spacing w:before="100" w:beforeAutospacing="1" w:after="100" w:afterAutospacing="1"/>
      <w:jc w:val="both"/>
    </w:pPr>
    <w:rPr>
      <w:color w:val="000000"/>
      <w:kern w:val="0"/>
      <w:lang w:eastAsia="pl-PL"/>
    </w:rPr>
  </w:style>
  <w:style w:type="paragraph" w:customStyle="1" w:styleId="ctl">
    <w:name w:val="ctl"/>
    <w:basedOn w:val="Normalny"/>
    <w:rsid w:val="00BE6F42"/>
    <w:pPr>
      <w:suppressAutoHyphens w:val="0"/>
      <w:spacing w:before="100" w:beforeAutospacing="1" w:after="100" w:afterAutospacing="1"/>
      <w:jc w:val="both"/>
    </w:pPr>
    <w:rPr>
      <w:color w:val="000000"/>
      <w:kern w:val="0"/>
      <w:sz w:val="20"/>
      <w:szCs w:val="20"/>
      <w:lang w:eastAsia="pl-PL"/>
    </w:rPr>
  </w:style>
</w:styles>
</file>

<file path=word/webSettings.xml><?xml version="1.0" encoding="utf-8"?>
<w:webSettings xmlns:r="http://schemas.openxmlformats.org/officeDocument/2006/relationships" xmlns:w="http://schemas.openxmlformats.org/wordprocessingml/2006/main">
  <w:divs>
    <w:div w:id="62915511">
      <w:bodyDiv w:val="1"/>
      <w:marLeft w:val="0"/>
      <w:marRight w:val="0"/>
      <w:marTop w:val="0"/>
      <w:marBottom w:val="0"/>
      <w:divBdr>
        <w:top w:val="none" w:sz="0" w:space="0" w:color="auto"/>
        <w:left w:val="none" w:sz="0" w:space="0" w:color="auto"/>
        <w:bottom w:val="none" w:sz="0" w:space="0" w:color="auto"/>
        <w:right w:val="none" w:sz="0" w:space="0" w:color="auto"/>
      </w:divBdr>
    </w:div>
    <w:div w:id="92753370">
      <w:bodyDiv w:val="1"/>
      <w:marLeft w:val="0"/>
      <w:marRight w:val="0"/>
      <w:marTop w:val="0"/>
      <w:marBottom w:val="0"/>
      <w:divBdr>
        <w:top w:val="none" w:sz="0" w:space="0" w:color="auto"/>
        <w:left w:val="none" w:sz="0" w:space="0" w:color="auto"/>
        <w:bottom w:val="none" w:sz="0" w:space="0" w:color="auto"/>
        <w:right w:val="none" w:sz="0" w:space="0" w:color="auto"/>
      </w:divBdr>
    </w:div>
    <w:div w:id="117457202">
      <w:bodyDiv w:val="1"/>
      <w:marLeft w:val="0"/>
      <w:marRight w:val="0"/>
      <w:marTop w:val="0"/>
      <w:marBottom w:val="0"/>
      <w:divBdr>
        <w:top w:val="none" w:sz="0" w:space="0" w:color="auto"/>
        <w:left w:val="none" w:sz="0" w:space="0" w:color="auto"/>
        <w:bottom w:val="none" w:sz="0" w:space="0" w:color="auto"/>
        <w:right w:val="none" w:sz="0" w:space="0" w:color="auto"/>
      </w:divBdr>
    </w:div>
    <w:div w:id="149489420">
      <w:bodyDiv w:val="1"/>
      <w:marLeft w:val="0"/>
      <w:marRight w:val="0"/>
      <w:marTop w:val="0"/>
      <w:marBottom w:val="0"/>
      <w:divBdr>
        <w:top w:val="none" w:sz="0" w:space="0" w:color="auto"/>
        <w:left w:val="none" w:sz="0" w:space="0" w:color="auto"/>
        <w:bottom w:val="none" w:sz="0" w:space="0" w:color="auto"/>
        <w:right w:val="none" w:sz="0" w:space="0" w:color="auto"/>
      </w:divBdr>
    </w:div>
    <w:div w:id="183712228">
      <w:bodyDiv w:val="1"/>
      <w:marLeft w:val="0"/>
      <w:marRight w:val="0"/>
      <w:marTop w:val="0"/>
      <w:marBottom w:val="0"/>
      <w:divBdr>
        <w:top w:val="none" w:sz="0" w:space="0" w:color="auto"/>
        <w:left w:val="none" w:sz="0" w:space="0" w:color="auto"/>
        <w:bottom w:val="none" w:sz="0" w:space="0" w:color="auto"/>
        <w:right w:val="none" w:sz="0" w:space="0" w:color="auto"/>
      </w:divBdr>
    </w:div>
    <w:div w:id="439688294">
      <w:bodyDiv w:val="1"/>
      <w:marLeft w:val="0"/>
      <w:marRight w:val="0"/>
      <w:marTop w:val="0"/>
      <w:marBottom w:val="0"/>
      <w:divBdr>
        <w:top w:val="none" w:sz="0" w:space="0" w:color="auto"/>
        <w:left w:val="none" w:sz="0" w:space="0" w:color="auto"/>
        <w:bottom w:val="none" w:sz="0" w:space="0" w:color="auto"/>
        <w:right w:val="none" w:sz="0" w:space="0" w:color="auto"/>
      </w:divBdr>
      <w:divsChild>
        <w:div w:id="1643465877">
          <w:marLeft w:val="0"/>
          <w:marRight w:val="0"/>
          <w:marTop w:val="0"/>
          <w:marBottom w:val="0"/>
          <w:divBdr>
            <w:top w:val="none" w:sz="0" w:space="0" w:color="auto"/>
            <w:left w:val="none" w:sz="0" w:space="0" w:color="auto"/>
            <w:bottom w:val="none" w:sz="0" w:space="0" w:color="auto"/>
            <w:right w:val="none" w:sz="0" w:space="0" w:color="auto"/>
          </w:divBdr>
        </w:div>
      </w:divsChild>
    </w:div>
    <w:div w:id="456529988">
      <w:bodyDiv w:val="1"/>
      <w:marLeft w:val="0"/>
      <w:marRight w:val="0"/>
      <w:marTop w:val="0"/>
      <w:marBottom w:val="0"/>
      <w:divBdr>
        <w:top w:val="none" w:sz="0" w:space="0" w:color="auto"/>
        <w:left w:val="none" w:sz="0" w:space="0" w:color="auto"/>
        <w:bottom w:val="none" w:sz="0" w:space="0" w:color="auto"/>
        <w:right w:val="none" w:sz="0" w:space="0" w:color="auto"/>
      </w:divBdr>
    </w:div>
    <w:div w:id="556822828">
      <w:bodyDiv w:val="1"/>
      <w:marLeft w:val="0"/>
      <w:marRight w:val="0"/>
      <w:marTop w:val="0"/>
      <w:marBottom w:val="0"/>
      <w:divBdr>
        <w:top w:val="none" w:sz="0" w:space="0" w:color="auto"/>
        <w:left w:val="none" w:sz="0" w:space="0" w:color="auto"/>
        <w:bottom w:val="none" w:sz="0" w:space="0" w:color="auto"/>
        <w:right w:val="none" w:sz="0" w:space="0" w:color="auto"/>
      </w:divBdr>
    </w:div>
    <w:div w:id="801846719">
      <w:bodyDiv w:val="1"/>
      <w:marLeft w:val="0"/>
      <w:marRight w:val="0"/>
      <w:marTop w:val="0"/>
      <w:marBottom w:val="0"/>
      <w:divBdr>
        <w:top w:val="none" w:sz="0" w:space="0" w:color="auto"/>
        <w:left w:val="none" w:sz="0" w:space="0" w:color="auto"/>
        <w:bottom w:val="none" w:sz="0" w:space="0" w:color="auto"/>
        <w:right w:val="none" w:sz="0" w:space="0" w:color="auto"/>
      </w:divBdr>
    </w:div>
    <w:div w:id="1117607442">
      <w:bodyDiv w:val="1"/>
      <w:marLeft w:val="0"/>
      <w:marRight w:val="0"/>
      <w:marTop w:val="0"/>
      <w:marBottom w:val="0"/>
      <w:divBdr>
        <w:top w:val="none" w:sz="0" w:space="0" w:color="auto"/>
        <w:left w:val="none" w:sz="0" w:space="0" w:color="auto"/>
        <w:bottom w:val="none" w:sz="0" w:space="0" w:color="auto"/>
        <w:right w:val="none" w:sz="0" w:space="0" w:color="auto"/>
      </w:divBdr>
    </w:div>
    <w:div w:id="1547450752">
      <w:bodyDiv w:val="1"/>
      <w:marLeft w:val="0"/>
      <w:marRight w:val="0"/>
      <w:marTop w:val="0"/>
      <w:marBottom w:val="0"/>
      <w:divBdr>
        <w:top w:val="none" w:sz="0" w:space="0" w:color="auto"/>
        <w:left w:val="none" w:sz="0" w:space="0" w:color="auto"/>
        <w:bottom w:val="none" w:sz="0" w:space="0" w:color="auto"/>
        <w:right w:val="none" w:sz="0" w:space="0" w:color="auto"/>
      </w:divBdr>
    </w:div>
    <w:div w:id="1574197073">
      <w:bodyDiv w:val="1"/>
      <w:marLeft w:val="0"/>
      <w:marRight w:val="0"/>
      <w:marTop w:val="0"/>
      <w:marBottom w:val="0"/>
      <w:divBdr>
        <w:top w:val="none" w:sz="0" w:space="0" w:color="auto"/>
        <w:left w:val="none" w:sz="0" w:space="0" w:color="auto"/>
        <w:bottom w:val="none" w:sz="0" w:space="0" w:color="auto"/>
        <w:right w:val="none" w:sz="0" w:space="0" w:color="auto"/>
      </w:divBdr>
    </w:div>
    <w:div w:id="1996033616">
      <w:bodyDiv w:val="1"/>
      <w:marLeft w:val="0"/>
      <w:marRight w:val="0"/>
      <w:marTop w:val="0"/>
      <w:marBottom w:val="0"/>
      <w:divBdr>
        <w:top w:val="none" w:sz="0" w:space="0" w:color="auto"/>
        <w:left w:val="none" w:sz="0" w:space="0" w:color="auto"/>
        <w:bottom w:val="none" w:sz="0" w:space="0" w:color="auto"/>
        <w:right w:val="none" w:sz="0" w:space="0" w:color="auto"/>
      </w:divBdr>
    </w:div>
    <w:div w:id="206166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czmarzyk@zoznysa.pl" TargetMode="External"/><Relationship Id="rId13" Type="http://schemas.openxmlformats.org/officeDocument/2006/relationships/hyperlink" Target="mailto:karczmarzyk@zoznysa.pl" TargetMode="External"/><Relationship Id="rId18" Type="http://schemas.openxmlformats.org/officeDocument/2006/relationships/hyperlink" Target="mailto:majka@zoznysa.pl"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miniportal.uzp.gov.pl/Instrukcje"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karczmarzyk@zoznysa.pl"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karczmarzyk@zoznysa.pl" TargetMode="Externa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hyperlink" Target="http://www.przetargi.ipzp.pl/zoz-nys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oznysa.pl" TargetMode="External"/><Relationship Id="rId14" Type="http://schemas.openxmlformats.org/officeDocument/2006/relationships/hyperlink" Target="mailto:karczmarzyk@zoznysa.pl" TargetMode="External"/><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1A80-B528-4843-ADE1-CC18CE90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Pages>
  <Words>14282</Words>
  <Characters>85698</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ZESPÓŁ  OPIEKI  ZDROWOTNEJ  W  NYSIE</vt:lpstr>
    </vt:vector>
  </TitlesOfParts>
  <Company/>
  <LinksUpToDate>false</LinksUpToDate>
  <CharactersWithSpaces>99781</CharactersWithSpaces>
  <SharedDoc>false</SharedDoc>
  <HLinks>
    <vt:vector size="72" baseType="variant">
      <vt:variant>
        <vt:i4>7340106</vt:i4>
      </vt:variant>
      <vt:variant>
        <vt:i4>33</vt:i4>
      </vt:variant>
      <vt:variant>
        <vt:i4>0</vt:i4>
      </vt:variant>
      <vt:variant>
        <vt:i4>5</vt:i4>
      </vt:variant>
      <vt:variant>
        <vt:lpwstr>mailto:zoznysaapteka@interia.pl</vt:lpwstr>
      </vt:variant>
      <vt:variant>
        <vt:lpwstr/>
      </vt:variant>
      <vt:variant>
        <vt:i4>7077980</vt:i4>
      </vt:variant>
      <vt:variant>
        <vt:i4>30</vt:i4>
      </vt:variant>
      <vt:variant>
        <vt:i4>0</vt:i4>
      </vt:variant>
      <vt:variant>
        <vt:i4>5</vt:i4>
      </vt:variant>
      <vt:variant>
        <vt:lpwstr>mailto:majka@zoznysa.pl</vt:lpwstr>
      </vt:variant>
      <vt:variant>
        <vt:lpwstr/>
      </vt:variant>
      <vt:variant>
        <vt:i4>4456478</vt:i4>
      </vt:variant>
      <vt:variant>
        <vt:i4>27</vt:i4>
      </vt:variant>
      <vt:variant>
        <vt:i4>0</vt:i4>
      </vt:variant>
      <vt:variant>
        <vt:i4>5</vt:i4>
      </vt:variant>
      <vt:variant>
        <vt:lpwstr>https://miniportal.uzp.gov.pl/Instrukcje</vt:lpwstr>
      </vt:variant>
      <vt:variant>
        <vt:lpwstr/>
      </vt:variant>
      <vt:variant>
        <vt:i4>8061012</vt:i4>
      </vt:variant>
      <vt:variant>
        <vt:i4>24</vt:i4>
      </vt:variant>
      <vt:variant>
        <vt:i4>0</vt:i4>
      </vt:variant>
      <vt:variant>
        <vt:i4>5</vt:i4>
      </vt:variant>
      <vt:variant>
        <vt:lpwstr>mailto:karch@zoznysa.pl</vt:lpwstr>
      </vt:variant>
      <vt:variant>
        <vt:lpwstr/>
      </vt:variant>
      <vt:variant>
        <vt:i4>8061012</vt:i4>
      </vt:variant>
      <vt:variant>
        <vt:i4>21</vt:i4>
      </vt:variant>
      <vt:variant>
        <vt:i4>0</vt:i4>
      </vt:variant>
      <vt:variant>
        <vt:i4>5</vt:i4>
      </vt:variant>
      <vt:variant>
        <vt:lpwstr>mailto:karch@zoznysa.pl</vt:lpwstr>
      </vt:variant>
      <vt:variant>
        <vt:lpwstr/>
      </vt:variant>
      <vt:variant>
        <vt:i4>8061012</vt:i4>
      </vt:variant>
      <vt:variant>
        <vt:i4>18</vt:i4>
      </vt:variant>
      <vt:variant>
        <vt:i4>0</vt:i4>
      </vt:variant>
      <vt:variant>
        <vt:i4>5</vt:i4>
      </vt:variant>
      <vt:variant>
        <vt:lpwstr>mailto:karch@zoznysa.pl</vt:lpwstr>
      </vt:variant>
      <vt:variant>
        <vt:lpwstr/>
      </vt:variant>
      <vt:variant>
        <vt:i4>8061012</vt:i4>
      </vt:variant>
      <vt:variant>
        <vt:i4>15</vt:i4>
      </vt:variant>
      <vt:variant>
        <vt:i4>0</vt:i4>
      </vt:variant>
      <vt:variant>
        <vt:i4>5</vt:i4>
      </vt:variant>
      <vt:variant>
        <vt:lpwstr>mailto:karch@zoznysa.pl</vt:lpwstr>
      </vt:variant>
      <vt:variant>
        <vt:lpwstr/>
      </vt:variant>
      <vt:variant>
        <vt:i4>6553642</vt:i4>
      </vt:variant>
      <vt:variant>
        <vt:i4>12</vt:i4>
      </vt:variant>
      <vt:variant>
        <vt:i4>0</vt:i4>
      </vt:variant>
      <vt:variant>
        <vt:i4>5</vt:i4>
      </vt:variant>
      <vt:variant>
        <vt:lpwstr>https://epuap.gov.pl/wps/portal</vt:lpwstr>
      </vt:variant>
      <vt:variant>
        <vt:lpwstr/>
      </vt:variant>
      <vt:variant>
        <vt:i4>2949239</vt:i4>
      </vt:variant>
      <vt:variant>
        <vt:i4>9</vt:i4>
      </vt:variant>
      <vt:variant>
        <vt:i4>0</vt:i4>
      </vt:variant>
      <vt:variant>
        <vt:i4>5</vt:i4>
      </vt:variant>
      <vt:variant>
        <vt:lpwstr>https://miniportal.uzp.gov.pl/</vt:lpwstr>
      </vt:variant>
      <vt:variant>
        <vt:lpwstr/>
      </vt:variant>
      <vt:variant>
        <vt:i4>131083</vt:i4>
      </vt:variant>
      <vt:variant>
        <vt:i4>6</vt:i4>
      </vt:variant>
      <vt:variant>
        <vt:i4>0</vt:i4>
      </vt:variant>
      <vt:variant>
        <vt:i4>5</vt:i4>
      </vt:variant>
      <vt:variant>
        <vt:lpwstr>http://www.przetargi.ipzp.pl/zoz-nysa</vt:lpwstr>
      </vt:variant>
      <vt:variant>
        <vt:lpwstr/>
      </vt:variant>
      <vt:variant>
        <vt:i4>7077984</vt:i4>
      </vt:variant>
      <vt:variant>
        <vt:i4>3</vt:i4>
      </vt:variant>
      <vt:variant>
        <vt:i4>0</vt:i4>
      </vt:variant>
      <vt:variant>
        <vt:i4>5</vt:i4>
      </vt:variant>
      <vt:variant>
        <vt:lpwstr>http://www.zoznysa.pl/</vt:lpwstr>
      </vt:variant>
      <vt:variant>
        <vt:lpwstr/>
      </vt:variant>
      <vt:variant>
        <vt:i4>8061012</vt:i4>
      </vt:variant>
      <vt:variant>
        <vt:i4>0</vt:i4>
      </vt:variant>
      <vt:variant>
        <vt:i4>0</vt:i4>
      </vt:variant>
      <vt:variant>
        <vt:i4>5</vt:i4>
      </vt:variant>
      <vt:variant>
        <vt:lpwstr>mailto:karch@zoznysa.pl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ZESPÓŁ  OPIEKI  ZDROWOTNEJ  W  NYSIE</dc:title>
  <dc:creator>Z. O. Z. Nysa</dc:creator>
  <cp:lastModifiedBy>user</cp:lastModifiedBy>
  <cp:revision>43</cp:revision>
  <cp:lastPrinted>2021-06-02T09:28:00Z</cp:lastPrinted>
  <dcterms:created xsi:type="dcterms:W3CDTF">2021-05-20T05:57:00Z</dcterms:created>
  <dcterms:modified xsi:type="dcterms:W3CDTF">2021-06-02T09:56:00Z</dcterms:modified>
</cp:coreProperties>
</file>